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1FEE9D" w14:textId="77777777" w:rsidR="00C03562" w:rsidRDefault="006F3366">
      <w:pPr>
        <w:spacing w:after="47" w:line="259" w:lineRule="auto"/>
        <w:ind w:left="-4" w:right="0"/>
      </w:pPr>
      <w:r>
        <w:rPr>
          <w:b/>
          <w:sz w:val="24"/>
        </w:rPr>
        <w:t>IMC Glass have invested in the design and manufacture of these specialist slim double glazed units that satisfy the requirements of a low sight line to be fitted in traditional timber frames and we are the ONLY fully certified manufacturer of heritage type double-glazed units in all of Ireland.</w:t>
      </w:r>
    </w:p>
    <w:p w14:paraId="0311BD2E" w14:textId="77777777" w:rsidR="00C03562" w:rsidRDefault="006F3366">
      <w:pPr>
        <w:ind w:left="9" w:right="0"/>
      </w:pPr>
      <w:r>
        <w:t>It is no longer necessary to expect people who live in old buildings not to optimise their insulation. This product provides the alternative to turning up the heating and allows people to live more comfortably in older properties. The Slim-glaze warm edge spacer technology consists of a poly metric tape that has a desiccant embedded in its structure. It is physically smaller than a contemporary spacer bar and more attractive. It allows the perimeter margin to be kept to a minimum so it can be glazed in trad</w:t>
      </w:r>
      <w:r>
        <w:t>itional glazing rebates.</w:t>
      </w:r>
    </w:p>
    <w:p w14:paraId="5A932D68" w14:textId="77777777" w:rsidR="00C03562" w:rsidRDefault="006F3366">
      <w:pPr>
        <w:ind w:left="9" w:right="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7382E409" wp14:editId="7F73211B">
                <wp:simplePos x="0" y="0"/>
                <wp:positionH relativeFrom="page">
                  <wp:posOffset>0</wp:posOffset>
                </wp:positionH>
                <wp:positionV relativeFrom="page">
                  <wp:posOffset>9156002</wp:posOffset>
                </wp:positionV>
                <wp:extent cx="7559993" cy="1536001"/>
                <wp:effectExtent l="0" t="0" r="0" b="0"/>
                <wp:wrapTopAndBottom/>
                <wp:docPr id="15629" name="Group 15629"/>
                <wp:cNvGraphicFramePr/>
                <a:graphic xmlns:a="http://schemas.openxmlformats.org/drawingml/2006/main">
                  <a:graphicData uri="http://schemas.microsoft.com/office/word/2010/wordprocessingGroup">
                    <wpg:wgp>
                      <wpg:cNvGrpSpPr/>
                      <wpg:grpSpPr>
                        <a:xfrm>
                          <a:off x="0" y="0"/>
                          <a:ext cx="7559993" cy="1536001"/>
                          <a:chOff x="0" y="0"/>
                          <a:chExt cx="7559993" cy="1536001"/>
                        </a:xfrm>
                      </wpg:grpSpPr>
                      <pic:pic xmlns:pic="http://schemas.openxmlformats.org/drawingml/2006/picture">
                        <pic:nvPicPr>
                          <pic:cNvPr id="20108" name="Picture 20108"/>
                          <pic:cNvPicPr/>
                        </pic:nvPicPr>
                        <pic:blipFill>
                          <a:blip r:embed="rId7"/>
                          <a:stretch>
                            <a:fillRect/>
                          </a:stretch>
                        </pic:blipFill>
                        <pic:spPr>
                          <a:xfrm>
                            <a:off x="0" y="-6921"/>
                            <a:ext cx="7543800" cy="1517904"/>
                          </a:xfrm>
                          <a:prstGeom prst="rect">
                            <a:avLst/>
                          </a:prstGeom>
                        </pic:spPr>
                      </pic:pic>
                      <wps:wsp>
                        <wps:cNvPr id="117" name="Rectangle 117"/>
                        <wps:cNvSpPr/>
                        <wps:spPr>
                          <a:xfrm>
                            <a:off x="3058325" y="337514"/>
                            <a:ext cx="215664" cy="313767"/>
                          </a:xfrm>
                          <a:prstGeom prst="rect">
                            <a:avLst/>
                          </a:prstGeom>
                          <a:ln>
                            <a:noFill/>
                          </a:ln>
                        </wps:spPr>
                        <wps:txbx>
                          <w:txbxContent>
                            <w:p w14:paraId="2558DF6A" w14:textId="77777777" w:rsidR="00C03562" w:rsidRDefault="006F3366">
                              <w:pPr>
                                <w:spacing w:after="160" w:line="259" w:lineRule="auto"/>
                                <w:ind w:left="0" w:right="0" w:firstLine="0"/>
                              </w:pPr>
                              <w:r>
                                <w:rPr>
                                  <w:rFonts w:ascii="Calibri" w:eastAsia="Calibri" w:hAnsi="Calibri" w:cs="Calibri"/>
                                  <w:b/>
                                  <w:color w:val="35395A"/>
                                  <w:w w:val="134"/>
                                  <w:sz w:val="32"/>
                                </w:rPr>
                                <w:t>t:</w:t>
                              </w:r>
                            </w:p>
                          </w:txbxContent>
                        </wps:txbx>
                        <wps:bodyPr horzOverflow="overflow" vert="horz" lIns="0" tIns="0" rIns="0" bIns="0" rtlCol="0">
                          <a:noAutofit/>
                        </wps:bodyPr>
                      </wps:wsp>
                      <wps:wsp>
                        <wps:cNvPr id="118" name="Rectangle 118"/>
                        <wps:cNvSpPr/>
                        <wps:spPr>
                          <a:xfrm>
                            <a:off x="3220479" y="337514"/>
                            <a:ext cx="67564" cy="313767"/>
                          </a:xfrm>
                          <a:prstGeom prst="rect">
                            <a:avLst/>
                          </a:prstGeom>
                          <a:ln>
                            <a:noFill/>
                          </a:ln>
                        </wps:spPr>
                        <wps:txbx>
                          <w:txbxContent>
                            <w:p w14:paraId="05E88D05" w14:textId="77777777" w:rsidR="00C03562" w:rsidRDefault="006F3366">
                              <w:pPr>
                                <w:spacing w:after="160" w:line="259" w:lineRule="auto"/>
                                <w:ind w:left="0" w:right="0" w:firstLine="0"/>
                              </w:pPr>
                              <w:r>
                                <w:rPr>
                                  <w:rFonts w:ascii="Calibri" w:eastAsia="Calibri" w:hAnsi="Calibri" w:cs="Calibri"/>
                                  <w:b/>
                                  <w:color w:val="009ED5"/>
                                  <w:sz w:val="32"/>
                                </w:rPr>
                                <w:t xml:space="preserve"> </w:t>
                              </w:r>
                            </w:p>
                          </w:txbxContent>
                        </wps:txbx>
                        <wps:bodyPr horzOverflow="overflow" vert="horz" lIns="0" tIns="0" rIns="0" bIns="0" rtlCol="0">
                          <a:noAutofit/>
                        </wps:bodyPr>
                      </wps:wsp>
                      <wps:wsp>
                        <wps:cNvPr id="119" name="Rectangle 119"/>
                        <wps:cNvSpPr/>
                        <wps:spPr>
                          <a:xfrm>
                            <a:off x="3271279" y="337514"/>
                            <a:ext cx="1595051" cy="313767"/>
                          </a:xfrm>
                          <a:prstGeom prst="rect">
                            <a:avLst/>
                          </a:prstGeom>
                          <a:ln>
                            <a:noFill/>
                          </a:ln>
                        </wps:spPr>
                        <wps:txbx>
                          <w:txbxContent>
                            <w:p w14:paraId="761E1B02" w14:textId="77777777" w:rsidR="00C03562" w:rsidRDefault="006F3366">
                              <w:pPr>
                                <w:spacing w:after="160" w:line="259" w:lineRule="auto"/>
                                <w:ind w:left="0" w:right="0" w:firstLine="0"/>
                              </w:pPr>
                              <w:r>
                                <w:rPr>
                                  <w:rFonts w:ascii="Calibri" w:eastAsia="Calibri" w:hAnsi="Calibri" w:cs="Calibri"/>
                                  <w:b/>
                                  <w:color w:val="FFFEFD"/>
                                  <w:w w:val="96"/>
                                  <w:sz w:val="32"/>
                                </w:rPr>
                                <w:t>028</w:t>
                              </w:r>
                              <w:r>
                                <w:rPr>
                                  <w:rFonts w:ascii="Calibri" w:eastAsia="Calibri" w:hAnsi="Calibri" w:cs="Calibri"/>
                                  <w:b/>
                                  <w:color w:val="FFFEFD"/>
                                  <w:spacing w:val="8"/>
                                  <w:w w:val="96"/>
                                  <w:sz w:val="32"/>
                                </w:rPr>
                                <w:t xml:space="preserve"> </w:t>
                              </w:r>
                              <w:r>
                                <w:rPr>
                                  <w:rFonts w:ascii="Calibri" w:eastAsia="Calibri" w:hAnsi="Calibri" w:cs="Calibri"/>
                                  <w:b/>
                                  <w:color w:val="FFFEFD"/>
                                  <w:w w:val="96"/>
                                  <w:sz w:val="32"/>
                                </w:rPr>
                                <w:t>3883</w:t>
                              </w:r>
                              <w:r>
                                <w:rPr>
                                  <w:rFonts w:ascii="Calibri" w:eastAsia="Calibri" w:hAnsi="Calibri" w:cs="Calibri"/>
                                  <w:b/>
                                  <w:color w:val="FFFEFD"/>
                                  <w:spacing w:val="8"/>
                                  <w:w w:val="96"/>
                                  <w:sz w:val="32"/>
                                </w:rPr>
                                <w:t xml:space="preserve"> </w:t>
                              </w:r>
                              <w:r>
                                <w:rPr>
                                  <w:rFonts w:ascii="Calibri" w:eastAsia="Calibri" w:hAnsi="Calibri" w:cs="Calibri"/>
                                  <w:b/>
                                  <w:color w:val="FFFEFD"/>
                                  <w:w w:val="96"/>
                                  <w:sz w:val="32"/>
                                </w:rPr>
                                <w:t>2123</w:t>
                              </w:r>
                            </w:p>
                          </w:txbxContent>
                        </wps:txbx>
                        <wps:bodyPr horzOverflow="overflow" vert="horz" lIns="0" tIns="0" rIns="0" bIns="0" rtlCol="0">
                          <a:noAutofit/>
                        </wps:bodyPr>
                      </wps:wsp>
                      <wps:wsp>
                        <wps:cNvPr id="120" name="Rectangle 120"/>
                        <wps:cNvSpPr/>
                        <wps:spPr>
                          <a:xfrm>
                            <a:off x="2702217" y="581354"/>
                            <a:ext cx="209448" cy="313767"/>
                          </a:xfrm>
                          <a:prstGeom prst="rect">
                            <a:avLst/>
                          </a:prstGeom>
                          <a:ln>
                            <a:noFill/>
                          </a:ln>
                        </wps:spPr>
                        <wps:txbx>
                          <w:txbxContent>
                            <w:p w14:paraId="0394BA02" w14:textId="77777777" w:rsidR="00C03562" w:rsidRDefault="006F3366">
                              <w:pPr>
                                <w:spacing w:after="160" w:line="259" w:lineRule="auto"/>
                                <w:ind w:left="0" w:right="0" w:firstLine="0"/>
                              </w:pPr>
                              <w:r>
                                <w:rPr>
                                  <w:rFonts w:ascii="Calibri" w:eastAsia="Calibri" w:hAnsi="Calibri" w:cs="Calibri"/>
                                  <w:b/>
                                  <w:color w:val="35395A"/>
                                  <w:w w:val="102"/>
                                  <w:sz w:val="32"/>
                                </w:rPr>
                                <w:t>e:</w:t>
                              </w:r>
                            </w:p>
                          </w:txbxContent>
                        </wps:txbx>
                        <wps:bodyPr horzOverflow="overflow" vert="horz" lIns="0" tIns="0" rIns="0" bIns="0" rtlCol="0">
                          <a:noAutofit/>
                        </wps:bodyPr>
                      </wps:wsp>
                      <wps:wsp>
                        <wps:cNvPr id="121" name="Rectangle 121"/>
                        <wps:cNvSpPr/>
                        <wps:spPr>
                          <a:xfrm>
                            <a:off x="2859697" y="581354"/>
                            <a:ext cx="2616051" cy="313767"/>
                          </a:xfrm>
                          <a:prstGeom prst="rect">
                            <a:avLst/>
                          </a:prstGeom>
                          <a:ln>
                            <a:noFill/>
                          </a:ln>
                        </wps:spPr>
                        <wps:txbx>
                          <w:txbxContent>
                            <w:p w14:paraId="41DF8FCD" w14:textId="77777777" w:rsidR="00C03562" w:rsidRDefault="006F3366">
                              <w:pPr>
                                <w:spacing w:after="160" w:line="259" w:lineRule="auto"/>
                                <w:ind w:left="0" w:right="0" w:firstLine="0"/>
                              </w:pPr>
                              <w:r>
                                <w:rPr>
                                  <w:rFonts w:ascii="Calibri" w:eastAsia="Calibri" w:hAnsi="Calibri" w:cs="Calibri"/>
                                  <w:b/>
                                  <w:color w:val="FFFEFD"/>
                                  <w:spacing w:val="8"/>
                                  <w:w w:val="120"/>
                                  <w:sz w:val="32"/>
                                </w:rPr>
                                <w:t xml:space="preserve"> </w:t>
                              </w:r>
                              <w:r>
                                <w:rPr>
                                  <w:rFonts w:ascii="Calibri" w:eastAsia="Calibri" w:hAnsi="Calibri" w:cs="Calibri"/>
                                  <w:b/>
                                  <w:color w:val="FFFEFD"/>
                                  <w:w w:val="120"/>
                                  <w:sz w:val="32"/>
                                </w:rPr>
                                <w:t>info@imcglass.com</w:t>
                              </w:r>
                            </w:p>
                          </w:txbxContent>
                        </wps:txbx>
                        <wps:bodyPr horzOverflow="overflow" vert="horz" lIns="0" tIns="0" rIns="0" bIns="0" rtlCol="0">
                          <a:noAutofit/>
                        </wps:bodyPr>
                      </wps:wsp>
                      <wps:wsp>
                        <wps:cNvPr id="122" name="Rectangle 122"/>
                        <wps:cNvSpPr/>
                        <wps:spPr>
                          <a:xfrm>
                            <a:off x="2781567" y="818894"/>
                            <a:ext cx="2614430" cy="324307"/>
                          </a:xfrm>
                          <a:prstGeom prst="rect">
                            <a:avLst/>
                          </a:prstGeom>
                          <a:ln>
                            <a:noFill/>
                          </a:ln>
                        </wps:spPr>
                        <wps:txbx>
                          <w:txbxContent>
                            <w:p w14:paraId="682BDA4D" w14:textId="77777777" w:rsidR="00C03562" w:rsidRDefault="006F3366">
                              <w:pPr>
                                <w:spacing w:after="160" w:line="259" w:lineRule="auto"/>
                                <w:ind w:left="0" w:right="0" w:firstLine="0"/>
                              </w:pPr>
                              <w:r>
                                <w:rPr>
                                  <w:rFonts w:ascii="Calibri" w:eastAsia="Calibri" w:hAnsi="Calibri" w:cs="Calibri"/>
                                  <w:b/>
                                  <w:color w:val="FFFEFD"/>
                                  <w:w w:val="125"/>
                                  <w:sz w:val="32"/>
                                </w:rPr>
                                <w:t>www.imcglass.com</w:t>
                              </w:r>
                            </w:p>
                          </w:txbxContent>
                        </wps:txbx>
                        <wps:bodyPr horzOverflow="overflow" vert="horz" lIns="0" tIns="0" rIns="0" bIns="0" rtlCol="0">
                          <a:noAutofit/>
                        </wps:bodyPr>
                      </wps:wsp>
                      <wps:wsp>
                        <wps:cNvPr id="123" name="Rectangle 123"/>
                        <wps:cNvSpPr/>
                        <wps:spPr>
                          <a:xfrm>
                            <a:off x="1344841" y="510082"/>
                            <a:ext cx="705463" cy="116927"/>
                          </a:xfrm>
                          <a:prstGeom prst="rect">
                            <a:avLst/>
                          </a:prstGeom>
                          <a:ln>
                            <a:noFill/>
                          </a:ln>
                        </wps:spPr>
                        <wps:txbx>
                          <w:txbxContent>
                            <w:p w14:paraId="64D77EAD" w14:textId="77777777" w:rsidR="00C03562" w:rsidRDefault="006F3366">
                              <w:pPr>
                                <w:spacing w:after="160" w:line="259" w:lineRule="auto"/>
                                <w:ind w:left="0" w:right="0" w:firstLine="0"/>
                              </w:pPr>
                              <w:r>
                                <w:rPr>
                                  <w:color w:val="FFFEFD"/>
                                  <w:sz w:val="14"/>
                                </w:rPr>
                                <w:t xml:space="preserve">Award winner </w:t>
                              </w:r>
                            </w:p>
                          </w:txbxContent>
                        </wps:txbx>
                        <wps:bodyPr horzOverflow="overflow" vert="horz" lIns="0" tIns="0" rIns="0" bIns="0" rtlCol="0">
                          <a:noAutofit/>
                        </wps:bodyPr>
                      </wps:wsp>
                      <wps:wsp>
                        <wps:cNvPr id="124" name="Rectangle 124"/>
                        <wps:cNvSpPr/>
                        <wps:spPr>
                          <a:xfrm>
                            <a:off x="1344841" y="601149"/>
                            <a:ext cx="799176" cy="116927"/>
                          </a:xfrm>
                          <a:prstGeom prst="rect">
                            <a:avLst/>
                          </a:prstGeom>
                          <a:ln>
                            <a:noFill/>
                          </a:ln>
                        </wps:spPr>
                        <wps:txbx>
                          <w:txbxContent>
                            <w:p w14:paraId="05511A24" w14:textId="77777777" w:rsidR="00C03562" w:rsidRDefault="006F3366">
                              <w:pPr>
                                <w:spacing w:after="160" w:line="259" w:lineRule="auto"/>
                                <w:ind w:left="0" w:right="0" w:firstLine="0"/>
                              </w:pPr>
                              <w:r>
                                <w:rPr>
                                  <w:color w:val="FFFEFD"/>
                                  <w:sz w:val="14"/>
                                </w:rPr>
                                <w:t xml:space="preserve">for best exterior </w:t>
                              </w:r>
                            </w:p>
                          </w:txbxContent>
                        </wps:txbx>
                        <wps:bodyPr horzOverflow="overflow" vert="horz" lIns="0" tIns="0" rIns="0" bIns="0" rtlCol="0">
                          <a:noAutofit/>
                        </wps:bodyPr>
                      </wps:wsp>
                      <wps:wsp>
                        <wps:cNvPr id="125" name="Rectangle 125"/>
                        <wps:cNvSpPr/>
                        <wps:spPr>
                          <a:xfrm>
                            <a:off x="1344841" y="692214"/>
                            <a:ext cx="406371" cy="116926"/>
                          </a:xfrm>
                          <a:prstGeom prst="rect">
                            <a:avLst/>
                          </a:prstGeom>
                          <a:ln>
                            <a:noFill/>
                          </a:ln>
                        </wps:spPr>
                        <wps:txbx>
                          <w:txbxContent>
                            <w:p w14:paraId="147D2BBE" w14:textId="77777777" w:rsidR="00C03562" w:rsidRDefault="006F3366">
                              <w:pPr>
                                <w:spacing w:after="160" w:line="259" w:lineRule="auto"/>
                                <w:ind w:left="0" w:right="0" w:firstLine="0"/>
                              </w:pPr>
                              <w:r>
                                <w:rPr>
                                  <w:color w:val="FFFEFD"/>
                                  <w:sz w:val="14"/>
                                </w:rPr>
                                <w:t>product.</w:t>
                              </w:r>
                            </w:p>
                          </w:txbxContent>
                        </wps:txbx>
                        <wps:bodyPr horzOverflow="overflow" vert="horz" lIns="0" tIns="0" rIns="0" bIns="0" rtlCol="0">
                          <a:noAutofit/>
                        </wps:bodyPr>
                      </wps:wsp>
                      <wps:wsp>
                        <wps:cNvPr id="126" name="Rectangle 126"/>
                        <wps:cNvSpPr/>
                        <wps:spPr>
                          <a:xfrm>
                            <a:off x="1336777" y="958424"/>
                            <a:ext cx="488380" cy="116927"/>
                          </a:xfrm>
                          <a:prstGeom prst="rect">
                            <a:avLst/>
                          </a:prstGeom>
                          <a:ln>
                            <a:noFill/>
                          </a:ln>
                        </wps:spPr>
                        <wps:txbx>
                          <w:txbxContent>
                            <w:p w14:paraId="2A3278B5" w14:textId="77777777" w:rsidR="00C03562" w:rsidRDefault="006F3366">
                              <w:pPr>
                                <w:spacing w:after="160" w:line="259" w:lineRule="auto"/>
                                <w:ind w:left="0" w:right="0" w:firstLine="0"/>
                              </w:pPr>
                              <w:r>
                                <w:rPr>
                                  <w:b/>
                                  <w:color w:val="FFFEFD"/>
                                  <w:sz w:val="14"/>
                                </w:rPr>
                                <w:t xml:space="preserve">Architect </w:t>
                              </w:r>
                            </w:p>
                          </w:txbxContent>
                        </wps:txbx>
                        <wps:bodyPr horzOverflow="overflow" vert="horz" lIns="0" tIns="0" rIns="0" bIns="0" rtlCol="0">
                          <a:noAutofit/>
                        </wps:bodyPr>
                      </wps:wsp>
                      <wps:wsp>
                        <wps:cNvPr id="127" name="Rectangle 127"/>
                        <wps:cNvSpPr/>
                        <wps:spPr>
                          <a:xfrm>
                            <a:off x="1336777" y="1049489"/>
                            <a:ext cx="744285" cy="116926"/>
                          </a:xfrm>
                          <a:prstGeom prst="rect">
                            <a:avLst/>
                          </a:prstGeom>
                          <a:ln>
                            <a:noFill/>
                          </a:ln>
                        </wps:spPr>
                        <wps:txbx>
                          <w:txbxContent>
                            <w:p w14:paraId="51A3DF3D" w14:textId="77777777" w:rsidR="00C03562" w:rsidRDefault="006F3366">
                              <w:pPr>
                                <w:spacing w:after="160" w:line="259" w:lineRule="auto"/>
                                <w:ind w:left="0" w:right="0" w:firstLine="0"/>
                              </w:pPr>
                              <w:r>
                                <w:rPr>
                                  <w:b/>
                                  <w:color w:val="FFFEFD"/>
                                  <w:sz w:val="14"/>
                                </w:rPr>
                                <w:t>Choice Awards</w:t>
                              </w:r>
                            </w:p>
                          </w:txbxContent>
                        </wps:txbx>
                        <wps:bodyPr horzOverflow="overflow" vert="horz" lIns="0" tIns="0" rIns="0" bIns="0" rtlCol="0">
                          <a:noAutofit/>
                        </wps:bodyPr>
                      </wps:wsp>
                      <pic:pic xmlns:pic="http://schemas.openxmlformats.org/drawingml/2006/picture">
                        <pic:nvPicPr>
                          <pic:cNvPr id="129" name="Picture 129"/>
                          <pic:cNvPicPr/>
                        </pic:nvPicPr>
                        <pic:blipFill>
                          <a:blip r:embed="rId8"/>
                          <a:stretch>
                            <a:fillRect/>
                          </a:stretch>
                        </pic:blipFill>
                        <pic:spPr>
                          <a:xfrm>
                            <a:off x="511584" y="449562"/>
                            <a:ext cx="769833" cy="771698"/>
                          </a:xfrm>
                          <a:prstGeom prst="rect">
                            <a:avLst/>
                          </a:prstGeom>
                        </pic:spPr>
                      </pic:pic>
                      <wps:wsp>
                        <wps:cNvPr id="130" name="Shape 130"/>
                        <wps:cNvSpPr/>
                        <wps:spPr>
                          <a:xfrm>
                            <a:off x="511581" y="449554"/>
                            <a:ext cx="768731" cy="771703"/>
                          </a:xfrm>
                          <a:custGeom>
                            <a:avLst/>
                            <a:gdLst/>
                            <a:ahLst/>
                            <a:cxnLst/>
                            <a:rect l="0" t="0" r="0" b="0"/>
                            <a:pathLst>
                              <a:path w="768731" h="771703">
                                <a:moveTo>
                                  <a:pt x="0" y="771703"/>
                                </a:moveTo>
                                <a:lnTo>
                                  <a:pt x="768731" y="771703"/>
                                </a:lnTo>
                                <a:lnTo>
                                  <a:pt x="768731" y="0"/>
                                </a:lnTo>
                                <a:lnTo>
                                  <a:pt x="0" y="0"/>
                                </a:lnTo>
                                <a:close/>
                              </a:path>
                            </a:pathLst>
                          </a:custGeom>
                          <a:ln w="11379" cap="flat">
                            <a:miter lim="100000"/>
                          </a:ln>
                        </wps:spPr>
                        <wps:style>
                          <a:lnRef idx="1">
                            <a:srgbClr val="FFFEFD"/>
                          </a:lnRef>
                          <a:fillRef idx="0">
                            <a:srgbClr val="000000">
                              <a:alpha val="0"/>
                            </a:srgbClr>
                          </a:fillRef>
                          <a:effectRef idx="0">
                            <a:scrgbClr r="0" g="0" b="0"/>
                          </a:effectRef>
                          <a:fontRef idx="none"/>
                        </wps:style>
                        <wps:bodyPr/>
                      </wps:wsp>
                      <wps:wsp>
                        <wps:cNvPr id="131" name="Shape 131"/>
                        <wps:cNvSpPr/>
                        <wps:spPr>
                          <a:xfrm>
                            <a:off x="1277938" y="449554"/>
                            <a:ext cx="754964" cy="771703"/>
                          </a:xfrm>
                          <a:custGeom>
                            <a:avLst/>
                            <a:gdLst/>
                            <a:ahLst/>
                            <a:cxnLst/>
                            <a:rect l="0" t="0" r="0" b="0"/>
                            <a:pathLst>
                              <a:path w="754964" h="771703">
                                <a:moveTo>
                                  <a:pt x="0" y="771703"/>
                                </a:moveTo>
                                <a:lnTo>
                                  <a:pt x="754964" y="771703"/>
                                </a:lnTo>
                                <a:lnTo>
                                  <a:pt x="754964" y="0"/>
                                </a:lnTo>
                                <a:lnTo>
                                  <a:pt x="0" y="0"/>
                                </a:lnTo>
                                <a:close/>
                              </a:path>
                            </a:pathLst>
                          </a:custGeom>
                          <a:ln w="11379" cap="flat">
                            <a:miter lim="100000"/>
                          </a:ln>
                        </wps:spPr>
                        <wps:style>
                          <a:lnRef idx="1">
                            <a:srgbClr val="FFFEFD"/>
                          </a:lnRef>
                          <a:fillRef idx="0">
                            <a:srgbClr val="000000">
                              <a:alpha val="0"/>
                            </a:srgbClr>
                          </a:fillRef>
                          <a:effectRef idx="0">
                            <a:scrgbClr r="0" g="0" b="0"/>
                          </a:effectRef>
                          <a:fontRef idx="none"/>
                        </wps:style>
                        <wps:bodyPr/>
                      </wps:wsp>
                      <wps:wsp>
                        <wps:cNvPr id="132" name="Shape 132"/>
                        <wps:cNvSpPr/>
                        <wps:spPr>
                          <a:xfrm>
                            <a:off x="5402441" y="236753"/>
                            <a:ext cx="1645196" cy="412826"/>
                          </a:xfrm>
                          <a:custGeom>
                            <a:avLst/>
                            <a:gdLst/>
                            <a:ahLst/>
                            <a:cxnLst/>
                            <a:rect l="0" t="0" r="0" b="0"/>
                            <a:pathLst>
                              <a:path w="1645196" h="412826">
                                <a:moveTo>
                                  <a:pt x="206413" y="0"/>
                                </a:moveTo>
                                <a:lnTo>
                                  <a:pt x="1438783" y="0"/>
                                </a:lnTo>
                                <a:cubicBezTo>
                                  <a:pt x="1552779" y="0"/>
                                  <a:pt x="1645196" y="92418"/>
                                  <a:pt x="1645196" y="206413"/>
                                </a:cubicBezTo>
                                <a:cubicBezTo>
                                  <a:pt x="1645196" y="320421"/>
                                  <a:pt x="1552779" y="412826"/>
                                  <a:pt x="1438783" y="412826"/>
                                </a:cubicBezTo>
                                <a:lnTo>
                                  <a:pt x="206413" y="412826"/>
                                </a:lnTo>
                                <a:cubicBezTo>
                                  <a:pt x="92418" y="412826"/>
                                  <a:pt x="0" y="320421"/>
                                  <a:pt x="0" y="206413"/>
                                </a:cubicBezTo>
                                <a:cubicBezTo>
                                  <a:pt x="0" y="92418"/>
                                  <a:pt x="92418" y="0"/>
                                  <a:pt x="2064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34" name="Picture 134"/>
                          <pic:cNvPicPr/>
                        </pic:nvPicPr>
                        <pic:blipFill>
                          <a:blip r:embed="rId9"/>
                          <a:stretch>
                            <a:fillRect/>
                          </a:stretch>
                        </pic:blipFill>
                        <pic:spPr>
                          <a:xfrm>
                            <a:off x="5460200" y="242236"/>
                            <a:ext cx="742331" cy="406181"/>
                          </a:xfrm>
                          <a:prstGeom prst="rect">
                            <a:avLst/>
                          </a:prstGeom>
                        </pic:spPr>
                      </pic:pic>
                      <wps:wsp>
                        <wps:cNvPr id="135" name="Rectangle 135"/>
                        <wps:cNvSpPr/>
                        <wps:spPr>
                          <a:xfrm>
                            <a:off x="1322159" y="193867"/>
                            <a:ext cx="946065" cy="148344"/>
                          </a:xfrm>
                          <a:prstGeom prst="rect">
                            <a:avLst/>
                          </a:prstGeom>
                          <a:ln>
                            <a:noFill/>
                          </a:ln>
                        </wps:spPr>
                        <wps:txbx>
                          <w:txbxContent>
                            <w:p w14:paraId="2C4A6BD4" w14:textId="77777777" w:rsidR="00C03562" w:rsidRDefault="006F3366">
                              <w:pPr>
                                <w:spacing w:after="160" w:line="259" w:lineRule="auto"/>
                                <w:ind w:left="0" w:right="0" w:firstLine="0"/>
                              </w:pPr>
                              <w:r>
                                <w:rPr>
                                  <w:rFonts w:ascii="Calibri" w:eastAsia="Calibri" w:hAnsi="Calibri" w:cs="Calibri"/>
                                  <w:b/>
                                  <w:color w:val="FFFEFD"/>
                                  <w:spacing w:val="-3"/>
                                  <w:w w:val="124"/>
                                  <w:sz w:val="15"/>
                                </w:rPr>
                                <w:t>Award</w:t>
                              </w:r>
                              <w:r>
                                <w:rPr>
                                  <w:rFonts w:ascii="Calibri" w:eastAsia="Calibri" w:hAnsi="Calibri" w:cs="Calibri"/>
                                  <w:b/>
                                  <w:color w:val="FFFEFD"/>
                                  <w:spacing w:val="1"/>
                                  <w:w w:val="124"/>
                                  <w:sz w:val="15"/>
                                </w:rPr>
                                <w:t xml:space="preserve"> </w:t>
                              </w:r>
                              <w:r>
                                <w:rPr>
                                  <w:rFonts w:ascii="Calibri" w:eastAsia="Calibri" w:hAnsi="Calibri" w:cs="Calibri"/>
                                  <w:b/>
                                  <w:color w:val="FFFEFD"/>
                                  <w:spacing w:val="-3"/>
                                  <w:w w:val="124"/>
                                  <w:sz w:val="15"/>
                                </w:rPr>
                                <w:t>Winners</w:t>
                              </w:r>
                            </w:p>
                          </w:txbxContent>
                        </wps:txbx>
                        <wps:bodyPr horzOverflow="overflow" vert="horz" lIns="0" tIns="0" rIns="0" bIns="0" rtlCol="0">
                          <a:noAutofit/>
                        </wps:bodyPr>
                      </wps:wsp>
                      <wps:wsp>
                        <wps:cNvPr id="20775" name="Shape 20775"/>
                        <wps:cNvSpPr/>
                        <wps:spPr>
                          <a:xfrm>
                            <a:off x="569697" y="201612"/>
                            <a:ext cx="16764" cy="106706"/>
                          </a:xfrm>
                          <a:custGeom>
                            <a:avLst/>
                            <a:gdLst/>
                            <a:ahLst/>
                            <a:cxnLst/>
                            <a:rect l="0" t="0" r="0" b="0"/>
                            <a:pathLst>
                              <a:path w="16764" h="106706">
                                <a:moveTo>
                                  <a:pt x="0" y="0"/>
                                </a:moveTo>
                                <a:lnTo>
                                  <a:pt x="16764" y="0"/>
                                </a:lnTo>
                                <a:lnTo>
                                  <a:pt x="16764" y="106706"/>
                                </a:lnTo>
                                <a:lnTo>
                                  <a:pt x="0" y="106706"/>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37" name="Shape 137"/>
                        <wps:cNvSpPr/>
                        <wps:spPr>
                          <a:xfrm>
                            <a:off x="662209" y="202260"/>
                            <a:ext cx="83490" cy="100381"/>
                          </a:xfrm>
                          <a:custGeom>
                            <a:avLst/>
                            <a:gdLst/>
                            <a:ahLst/>
                            <a:cxnLst/>
                            <a:rect l="0" t="0" r="0" b="0"/>
                            <a:pathLst>
                              <a:path w="83490" h="100381">
                                <a:moveTo>
                                  <a:pt x="0" y="0"/>
                                </a:moveTo>
                                <a:lnTo>
                                  <a:pt x="14656" y="673"/>
                                </a:lnTo>
                                <a:lnTo>
                                  <a:pt x="41808" y="55385"/>
                                </a:lnTo>
                                <a:lnTo>
                                  <a:pt x="42189" y="55385"/>
                                </a:lnTo>
                                <a:lnTo>
                                  <a:pt x="69355" y="3187"/>
                                </a:lnTo>
                                <a:lnTo>
                                  <a:pt x="83490" y="3835"/>
                                </a:lnTo>
                                <a:lnTo>
                                  <a:pt x="83490" y="96393"/>
                                </a:lnTo>
                                <a:lnTo>
                                  <a:pt x="69723" y="97053"/>
                                </a:lnTo>
                                <a:lnTo>
                                  <a:pt x="69723" y="61252"/>
                                </a:lnTo>
                                <a:cubicBezTo>
                                  <a:pt x="69723" y="44221"/>
                                  <a:pt x="69977" y="27737"/>
                                  <a:pt x="69977" y="27610"/>
                                </a:cubicBezTo>
                                <a:lnTo>
                                  <a:pt x="69723" y="27597"/>
                                </a:lnTo>
                                <a:cubicBezTo>
                                  <a:pt x="69596" y="27737"/>
                                  <a:pt x="65964" y="35458"/>
                                  <a:pt x="59334" y="48108"/>
                                </a:cubicBezTo>
                                <a:lnTo>
                                  <a:pt x="45822" y="74447"/>
                                </a:lnTo>
                                <a:lnTo>
                                  <a:pt x="37808" y="74638"/>
                                </a:lnTo>
                                <a:lnTo>
                                  <a:pt x="24282" y="48489"/>
                                </a:lnTo>
                                <a:cubicBezTo>
                                  <a:pt x="17399" y="34798"/>
                                  <a:pt x="13894" y="26543"/>
                                  <a:pt x="13767" y="26403"/>
                                </a:cubicBezTo>
                                <a:lnTo>
                                  <a:pt x="13525" y="26391"/>
                                </a:lnTo>
                                <a:cubicBezTo>
                                  <a:pt x="13525" y="26530"/>
                                  <a:pt x="13767" y="43955"/>
                                  <a:pt x="13767" y="61925"/>
                                </a:cubicBezTo>
                                <a:lnTo>
                                  <a:pt x="13767" y="99720"/>
                                </a:lnTo>
                                <a:lnTo>
                                  <a:pt x="0" y="100381"/>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38" name="Shape 138"/>
                        <wps:cNvSpPr/>
                        <wps:spPr>
                          <a:xfrm>
                            <a:off x="773457" y="207870"/>
                            <a:ext cx="70256" cy="90094"/>
                          </a:xfrm>
                          <a:custGeom>
                            <a:avLst/>
                            <a:gdLst/>
                            <a:ahLst/>
                            <a:cxnLst/>
                            <a:rect l="0" t="0" r="0" b="0"/>
                            <a:pathLst>
                              <a:path w="70256" h="90094">
                                <a:moveTo>
                                  <a:pt x="36754" y="1054"/>
                                </a:moveTo>
                                <a:cubicBezTo>
                                  <a:pt x="53150" y="1867"/>
                                  <a:pt x="64757" y="12751"/>
                                  <a:pt x="69444" y="25375"/>
                                </a:cubicBezTo>
                                <a:lnTo>
                                  <a:pt x="58344" y="28550"/>
                                </a:lnTo>
                                <a:cubicBezTo>
                                  <a:pt x="55397" y="22581"/>
                                  <a:pt x="48768" y="14059"/>
                                  <a:pt x="36347" y="13627"/>
                                </a:cubicBezTo>
                                <a:cubicBezTo>
                                  <a:pt x="21488" y="13094"/>
                                  <a:pt x="11303" y="25324"/>
                                  <a:pt x="11303" y="44996"/>
                                </a:cubicBezTo>
                                <a:cubicBezTo>
                                  <a:pt x="11303" y="64922"/>
                                  <a:pt x="21996" y="76975"/>
                                  <a:pt x="36144" y="76442"/>
                                </a:cubicBezTo>
                                <a:cubicBezTo>
                                  <a:pt x="47041" y="76035"/>
                                  <a:pt x="55296" y="69101"/>
                                  <a:pt x="59258" y="59322"/>
                                </a:cubicBezTo>
                                <a:lnTo>
                                  <a:pt x="70256" y="62497"/>
                                </a:lnTo>
                                <a:cubicBezTo>
                                  <a:pt x="64757" y="78194"/>
                                  <a:pt x="51930" y="88215"/>
                                  <a:pt x="36652" y="89015"/>
                                </a:cubicBezTo>
                                <a:cubicBezTo>
                                  <a:pt x="15786" y="90094"/>
                                  <a:pt x="0" y="72631"/>
                                  <a:pt x="0" y="44882"/>
                                </a:cubicBezTo>
                                <a:cubicBezTo>
                                  <a:pt x="0" y="17514"/>
                                  <a:pt x="15685" y="0"/>
                                  <a:pt x="36754" y="1054"/>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39" name="Shape 139"/>
                        <wps:cNvSpPr/>
                        <wps:spPr>
                          <a:xfrm>
                            <a:off x="641406" y="180446"/>
                            <a:ext cx="108407" cy="201740"/>
                          </a:xfrm>
                          <a:custGeom>
                            <a:avLst/>
                            <a:gdLst/>
                            <a:ahLst/>
                            <a:cxnLst/>
                            <a:rect l="0" t="0" r="0" b="0"/>
                            <a:pathLst>
                              <a:path w="108407" h="201740">
                                <a:moveTo>
                                  <a:pt x="0" y="0"/>
                                </a:moveTo>
                                <a:lnTo>
                                  <a:pt x="108407" y="6318"/>
                                </a:lnTo>
                                <a:lnTo>
                                  <a:pt x="108407" y="16377"/>
                                </a:lnTo>
                                <a:lnTo>
                                  <a:pt x="10033" y="10643"/>
                                </a:lnTo>
                                <a:lnTo>
                                  <a:pt x="10033" y="190360"/>
                                </a:lnTo>
                                <a:lnTo>
                                  <a:pt x="108407" y="177940"/>
                                </a:lnTo>
                                <a:lnTo>
                                  <a:pt x="108407" y="188055"/>
                                </a:lnTo>
                                <a:lnTo>
                                  <a:pt x="0" y="201740"/>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0" name="Shape 140"/>
                        <wps:cNvSpPr/>
                        <wps:spPr>
                          <a:xfrm>
                            <a:off x="749813" y="186764"/>
                            <a:ext cx="108407" cy="181737"/>
                          </a:xfrm>
                          <a:custGeom>
                            <a:avLst/>
                            <a:gdLst/>
                            <a:ahLst/>
                            <a:cxnLst/>
                            <a:rect l="0" t="0" r="0" b="0"/>
                            <a:pathLst>
                              <a:path w="108407" h="181737">
                                <a:moveTo>
                                  <a:pt x="0" y="0"/>
                                </a:moveTo>
                                <a:lnTo>
                                  <a:pt x="108407" y="6318"/>
                                </a:lnTo>
                                <a:lnTo>
                                  <a:pt x="108407" y="168053"/>
                                </a:lnTo>
                                <a:lnTo>
                                  <a:pt x="0" y="181737"/>
                                </a:lnTo>
                                <a:lnTo>
                                  <a:pt x="0" y="171622"/>
                                </a:lnTo>
                                <a:lnTo>
                                  <a:pt x="98374" y="159201"/>
                                </a:lnTo>
                                <a:lnTo>
                                  <a:pt x="98374" y="15793"/>
                                </a:lnTo>
                                <a:lnTo>
                                  <a:pt x="0" y="10058"/>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1" name="Shape 141"/>
                        <wps:cNvSpPr/>
                        <wps:spPr>
                          <a:xfrm>
                            <a:off x="645424" y="190664"/>
                            <a:ext cx="119443" cy="133541"/>
                          </a:xfrm>
                          <a:custGeom>
                            <a:avLst/>
                            <a:gdLst/>
                            <a:ahLst/>
                            <a:cxnLst/>
                            <a:rect l="0" t="0" r="0" b="0"/>
                            <a:pathLst>
                              <a:path w="119443" h="133541">
                                <a:moveTo>
                                  <a:pt x="109410" y="0"/>
                                </a:moveTo>
                                <a:lnTo>
                                  <a:pt x="119443" y="444"/>
                                </a:lnTo>
                                <a:lnTo>
                                  <a:pt x="119443" y="126314"/>
                                </a:lnTo>
                                <a:lnTo>
                                  <a:pt x="0" y="133541"/>
                                </a:lnTo>
                                <a:lnTo>
                                  <a:pt x="0" y="123482"/>
                                </a:lnTo>
                                <a:lnTo>
                                  <a:pt x="109410" y="116866"/>
                                </a:lnTo>
                                <a:lnTo>
                                  <a:pt x="10941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2" name="Shape 142"/>
                        <wps:cNvSpPr/>
                        <wps:spPr>
                          <a:xfrm>
                            <a:off x="505898" y="120992"/>
                            <a:ext cx="258978" cy="211646"/>
                          </a:xfrm>
                          <a:custGeom>
                            <a:avLst/>
                            <a:gdLst/>
                            <a:ahLst/>
                            <a:cxnLst/>
                            <a:rect l="0" t="0" r="0" b="0"/>
                            <a:pathLst>
                              <a:path w="258978" h="211646">
                                <a:moveTo>
                                  <a:pt x="0" y="0"/>
                                </a:moveTo>
                                <a:lnTo>
                                  <a:pt x="258978" y="26112"/>
                                </a:lnTo>
                                <a:lnTo>
                                  <a:pt x="258978" y="62065"/>
                                </a:lnTo>
                                <a:lnTo>
                                  <a:pt x="248933" y="61633"/>
                                </a:lnTo>
                                <a:lnTo>
                                  <a:pt x="248933" y="35179"/>
                                </a:lnTo>
                                <a:lnTo>
                                  <a:pt x="10033" y="11100"/>
                                </a:lnTo>
                                <a:lnTo>
                                  <a:pt x="10033" y="200978"/>
                                </a:lnTo>
                                <a:lnTo>
                                  <a:pt x="131496" y="193625"/>
                                </a:lnTo>
                                <a:lnTo>
                                  <a:pt x="131496" y="203683"/>
                                </a:lnTo>
                                <a:lnTo>
                                  <a:pt x="0" y="21164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3" name="Shape 143"/>
                        <wps:cNvSpPr/>
                        <wps:spPr>
                          <a:xfrm>
                            <a:off x="1033584" y="212510"/>
                            <a:ext cx="39205" cy="78524"/>
                          </a:xfrm>
                          <a:custGeom>
                            <a:avLst/>
                            <a:gdLst/>
                            <a:ahLst/>
                            <a:cxnLst/>
                            <a:rect l="0" t="0" r="0" b="0"/>
                            <a:pathLst>
                              <a:path w="39205" h="78524">
                                <a:moveTo>
                                  <a:pt x="32410" y="0"/>
                                </a:moveTo>
                                <a:lnTo>
                                  <a:pt x="39205" y="0"/>
                                </a:lnTo>
                                <a:lnTo>
                                  <a:pt x="39205" y="14008"/>
                                </a:lnTo>
                                <a:lnTo>
                                  <a:pt x="39040" y="14008"/>
                                </a:lnTo>
                                <a:cubicBezTo>
                                  <a:pt x="38926" y="14122"/>
                                  <a:pt x="35217" y="23101"/>
                                  <a:pt x="32410" y="30061"/>
                                </a:cubicBezTo>
                                <a:lnTo>
                                  <a:pt x="24905" y="49034"/>
                                </a:lnTo>
                                <a:lnTo>
                                  <a:pt x="39205" y="49034"/>
                                </a:lnTo>
                                <a:lnTo>
                                  <a:pt x="39205" y="60236"/>
                                </a:lnTo>
                                <a:lnTo>
                                  <a:pt x="20409" y="60236"/>
                                </a:lnTo>
                                <a:lnTo>
                                  <a:pt x="13005" y="78524"/>
                                </a:lnTo>
                                <a:lnTo>
                                  <a:pt x="0" y="78524"/>
                                </a:lnTo>
                                <a:lnTo>
                                  <a:pt x="3241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4" name="Shape 144"/>
                        <wps:cNvSpPr/>
                        <wps:spPr>
                          <a:xfrm>
                            <a:off x="976244" y="212510"/>
                            <a:ext cx="51714" cy="78524"/>
                          </a:xfrm>
                          <a:custGeom>
                            <a:avLst/>
                            <a:gdLst/>
                            <a:ahLst/>
                            <a:cxnLst/>
                            <a:rect l="0" t="0" r="0" b="0"/>
                            <a:pathLst>
                              <a:path w="51714" h="78524">
                                <a:moveTo>
                                  <a:pt x="0" y="0"/>
                                </a:moveTo>
                                <a:lnTo>
                                  <a:pt x="12332" y="0"/>
                                </a:lnTo>
                                <a:lnTo>
                                  <a:pt x="12332" y="66980"/>
                                </a:lnTo>
                                <a:lnTo>
                                  <a:pt x="51714" y="66980"/>
                                </a:lnTo>
                                <a:lnTo>
                                  <a:pt x="51714" y="78524"/>
                                </a:lnTo>
                                <a:lnTo>
                                  <a:pt x="0" y="78524"/>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5" name="Shape 145"/>
                        <wps:cNvSpPr/>
                        <wps:spPr>
                          <a:xfrm>
                            <a:off x="885134" y="210934"/>
                            <a:ext cx="78194" cy="81559"/>
                          </a:xfrm>
                          <a:custGeom>
                            <a:avLst/>
                            <a:gdLst/>
                            <a:ahLst/>
                            <a:cxnLst/>
                            <a:rect l="0" t="0" r="0" b="0"/>
                            <a:pathLst>
                              <a:path w="78194" h="81559">
                                <a:moveTo>
                                  <a:pt x="40615" y="0"/>
                                </a:moveTo>
                                <a:cubicBezTo>
                                  <a:pt x="58572" y="0"/>
                                  <a:pt x="71577" y="9855"/>
                                  <a:pt x="76517" y="21869"/>
                                </a:cubicBezTo>
                                <a:lnTo>
                                  <a:pt x="64402" y="25121"/>
                                </a:lnTo>
                                <a:cubicBezTo>
                                  <a:pt x="61709" y="20193"/>
                                  <a:pt x="54750" y="11659"/>
                                  <a:pt x="40170" y="11659"/>
                                </a:cubicBezTo>
                                <a:cubicBezTo>
                                  <a:pt x="23774" y="11659"/>
                                  <a:pt x="12446" y="22987"/>
                                  <a:pt x="12446" y="40729"/>
                                </a:cubicBezTo>
                                <a:cubicBezTo>
                                  <a:pt x="12446" y="58560"/>
                                  <a:pt x="24562" y="69901"/>
                                  <a:pt x="41173" y="69901"/>
                                </a:cubicBezTo>
                                <a:cubicBezTo>
                                  <a:pt x="54648" y="69901"/>
                                  <a:pt x="63729" y="62712"/>
                                  <a:pt x="66650" y="57772"/>
                                </a:cubicBezTo>
                                <a:lnTo>
                                  <a:pt x="66650" y="49022"/>
                                </a:lnTo>
                                <a:lnTo>
                                  <a:pt x="44539" y="49022"/>
                                </a:lnTo>
                                <a:lnTo>
                                  <a:pt x="44539" y="37592"/>
                                </a:lnTo>
                                <a:lnTo>
                                  <a:pt x="78194" y="37592"/>
                                </a:lnTo>
                                <a:lnTo>
                                  <a:pt x="78194" y="80099"/>
                                </a:lnTo>
                                <a:lnTo>
                                  <a:pt x="67094" y="80099"/>
                                </a:lnTo>
                                <a:cubicBezTo>
                                  <a:pt x="67094" y="72581"/>
                                  <a:pt x="67208" y="71577"/>
                                  <a:pt x="67208" y="70688"/>
                                </a:cubicBezTo>
                                <a:lnTo>
                                  <a:pt x="66992" y="70688"/>
                                </a:lnTo>
                                <a:cubicBezTo>
                                  <a:pt x="62941" y="74943"/>
                                  <a:pt x="53632" y="81559"/>
                                  <a:pt x="40272" y="81559"/>
                                </a:cubicBezTo>
                                <a:cubicBezTo>
                                  <a:pt x="18059" y="81559"/>
                                  <a:pt x="0" y="65304"/>
                                  <a:pt x="0" y="40729"/>
                                </a:cubicBezTo>
                                <a:cubicBezTo>
                                  <a:pt x="0" y="16256"/>
                                  <a:pt x="17386" y="0"/>
                                  <a:pt x="4061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6" name="Shape 146"/>
                        <wps:cNvSpPr/>
                        <wps:spPr>
                          <a:xfrm>
                            <a:off x="1072789" y="212510"/>
                            <a:ext cx="39319" cy="78524"/>
                          </a:xfrm>
                          <a:custGeom>
                            <a:avLst/>
                            <a:gdLst/>
                            <a:ahLst/>
                            <a:cxnLst/>
                            <a:rect l="0" t="0" r="0" b="0"/>
                            <a:pathLst>
                              <a:path w="39319" h="78524">
                                <a:moveTo>
                                  <a:pt x="0" y="0"/>
                                </a:moveTo>
                                <a:lnTo>
                                  <a:pt x="7010" y="0"/>
                                </a:lnTo>
                                <a:lnTo>
                                  <a:pt x="39319" y="78524"/>
                                </a:lnTo>
                                <a:lnTo>
                                  <a:pt x="26086" y="78524"/>
                                </a:lnTo>
                                <a:lnTo>
                                  <a:pt x="18783" y="60236"/>
                                </a:lnTo>
                                <a:lnTo>
                                  <a:pt x="0" y="60236"/>
                                </a:lnTo>
                                <a:lnTo>
                                  <a:pt x="0" y="49034"/>
                                </a:lnTo>
                                <a:lnTo>
                                  <a:pt x="14300" y="49034"/>
                                </a:lnTo>
                                <a:lnTo>
                                  <a:pt x="6667" y="30061"/>
                                </a:lnTo>
                                <a:cubicBezTo>
                                  <a:pt x="3873" y="23101"/>
                                  <a:pt x="279" y="14122"/>
                                  <a:pt x="165" y="14008"/>
                                </a:cubicBezTo>
                                <a:lnTo>
                                  <a:pt x="0" y="14008"/>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7" name="Shape 147"/>
                        <wps:cNvSpPr/>
                        <wps:spPr>
                          <a:xfrm>
                            <a:off x="1183483" y="210934"/>
                            <a:ext cx="60465" cy="81559"/>
                          </a:xfrm>
                          <a:custGeom>
                            <a:avLst/>
                            <a:gdLst/>
                            <a:ahLst/>
                            <a:cxnLst/>
                            <a:rect l="0" t="0" r="0" b="0"/>
                            <a:pathLst>
                              <a:path w="60465" h="81559">
                                <a:moveTo>
                                  <a:pt x="29832" y="0"/>
                                </a:moveTo>
                                <a:cubicBezTo>
                                  <a:pt x="44996" y="0"/>
                                  <a:pt x="55867" y="6274"/>
                                  <a:pt x="59677" y="19850"/>
                                </a:cubicBezTo>
                                <a:lnTo>
                                  <a:pt x="47904" y="22987"/>
                                </a:lnTo>
                                <a:cubicBezTo>
                                  <a:pt x="45771" y="15354"/>
                                  <a:pt x="40056" y="10985"/>
                                  <a:pt x="29718" y="10985"/>
                                </a:cubicBezTo>
                                <a:cubicBezTo>
                                  <a:pt x="19621" y="10985"/>
                                  <a:pt x="14796" y="15139"/>
                                  <a:pt x="14796" y="21869"/>
                                </a:cubicBezTo>
                                <a:cubicBezTo>
                                  <a:pt x="14796" y="30962"/>
                                  <a:pt x="23889" y="32868"/>
                                  <a:pt x="35115" y="35116"/>
                                </a:cubicBezTo>
                                <a:cubicBezTo>
                                  <a:pt x="46787" y="37350"/>
                                  <a:pt x="60465" y="41402"/>
                                  <a:pt x="60465" y="58674"/>
                                </a:cubicBezTo>
                                <a:cubicBezTo>
                                  <a:pt x="60465" y="73825"/>
                                  <a:pt x="49809" y="81559"/>
                                  <a:pt x="31852" y="81559"/>
                                </a:cubicBezTo>
                                <a:cubicBezTo>
                                  <a:pt x="18504" y="81559"/>
                                  <a:pt x="3251" y="77305"/>
                                  <a:pt x="0" y="59804"/>
                                </a:cubicBezTo>
                                <a:lnTo>
                                  <a:pt x="11875" y="56553"/>
                                </a:lnTo>
                                <a:cubicBezTo>
                                  <a:pt x="12890" y="66091"/>
                                  <a:pt x="21082" y="70574"/>
                                  <a:pt x="31852" y="70574"/>
                                </a:cubicBezTo>
                                <a:cubicBezTo>
                                  <a:pt x="41846" y="70574"/>
                                  <a:pt x="47904" y="66649"/>
                                  <a:pt x="47904" y="58674"/>
                                </a:cubicBezTo>
                                <a:cubicBezTo>
                                  <a:pt x="47904" y="47575"/>
                                  <a:pt x="36119" y="47346"/>
                                  <a:pt x="26467" y="45098"/>
                                </a:cubicBezTo>
                                <a:cubicBezTo>
                                  <a:pt x="15697" y="42634"/>
                                  <a:pt x="2248" y="38367"/>
                                  <a:pt x="2248" y="22314"/>
                                </a:cubicBezTo>
                                <a:cubicBezTo>
                                  <a:pt x="2248" y="7848"/>
                                  <a:pt x="13005" y="0"/>
                                  <a:pt x="2983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8" name="Shape 148"/>
                        <wps:cNvSpPr/>
                        <wps:spPr>
                          <a:xfrm>
                            <a:off x="1116833" y="210934"/>
                            <a:ext cx="60465" cy="81559"/>
                          </a:xfrm>
                          <a:custGeom>
                            <a:avLst/>
                            <a:gdLst/>
                            <a:ahLst/>
                            <a:cxnLst/>
                            <a:rect l="0" t="0" r="0" b="0"/>
                            <a:pathLst>
                              <a:path w="60465" h="81559">
                                <a:moveTo>
                                  <a:pt x="29832" y="0"/>
                                </a:moveTo>
                                <a:cubicBezTo>
                                  <a:pt x="44996" y="0"/>
                                  <a:pt x="55867" y="6274"/>
                                  <a:pt x="59677" y="19850"/>
                                </a:cubicBezTo>
                                <a:lnTo>
                                  <a:pt x="47904" y="22987"/>
                                </a:lnTo>
                                <a:cubicBezTo>
                                  <a:pt x="45784" y="15354"/>
                                  <a:pt x="40056" y="10985"/>
                                  <a:pt x="29731" y="10985"/>
                                </a:cubicBezTo>
                                <a:cubicBezTo>
                                  <a:pt x="19622" y="10985"/>
                                  <a:pt x="14796" y="15139"/>
                                  <a:pt x="14796" y="21869"/>
                                </a:cubicBezTo>
                                <a:cubicBezTo>
                                  <a:pt x="14796" y="30962"/>
                                  <a:pt x="23889" y="32868"/>
                                  <a:pt x="35115" y="35116"/>
                                </a:cubicBezTo>
                                <a:cubicBezTo>
                                  <a:pt x="46787" y="37350"/>
                                  <a:pt x="60465" y="41402"/>
                                  <a:pt x="60465" y="58674"/>
                                </a:cubicBezTo>
                                <a:cubicBezTo>
                                  <a:pt x="60465" y="73825"/>
                                  <a:pt x="49822" y="81559"/>
                                  <a:pt x="31864" y="81559"/>
                                </a:cubicBezTo>
                                <a:cubicBezTo>
                                  <a:pt x="18504" y="81559"/>
                                  <a:pt x="3251" y="77305"/>
                                  <a:pt x="0" y="59804"/>
                                </a:cubicBezTo>
                                <a:lnTo>
                                  <a:pt x="11887" y="56553"/>
                                </a:lnTo>
                                <a:cubicBezTo>
                                  <a:pt x="12890" y="66091"/>
                                  <a:pt x="21082" y="70574"/>
                                  <a:pt x="31864" y="70574"/>
                                </a:cubicBezTo>
                                <a:cubicBezTo>
                                  <a:pt x="41847" y="70574"/>
                                  <a:pt x="47904" y="66649"/>
                                  <a:pt x="47904" y="58674"/>
                                </a:cubicBezTo>
                                <a:cubicBezTo>
                                  <a:pt x="47904" y="47575"/>
                                  <a:pt x="36119" y="47346"/>
                                  <a:pt x="26467" y="45098"/>
                                </a:cubicBezTo>
                                <a:cubicBezTo>
                                  <a:pt x="15697" y="42634"/>
                                  <a:pt x="2248" y="38367"/>
                                  <a:pt x="2248" y="22314"/>
                                </a:cubicBezTo>
                                <a:cubicBezTo>
                                  <a:pt x="2248" y="7848"/>
                                  <a:pt x="13005" y="0"/>
                                  <a:pt x="2983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9" name="Shape 149"/>
                        <wps:cNvSpPr/>
                        <wps:spPr>
                          <a:xfrm>
                            <a:off x="5631752" y="786315"/>
                            <a:ext cx="1186573" cy="412826"/>
                          </a:xfrm>
                          <a:custGeom>
                            <a:avLst/>
                            <a:gdLst/>
                            <a:ahLst/>
                            <a:cxnLst/>
                            <a:rect l="0" t="0" r="0" b="0"/>
                            <a:pathLst>
                              <a:path w="1186573" h="412826">
                                <a:moveTo>
                                  <a:pt x="80124" y="0"/>
                                </a:moveTo>
                                <a:lnTo>
                                  <a:pt x="1106450" y="0"/>
                                </a:lnTo>
                                <a:cubicBezTo>
                                  <a:pt x="1150696" y="0"/>
                                  <a:pt x="1186573" y="35878"/>
                                  <a:pt x="1186573" y="80125"/>
                                </a:cubicBezTo>
                                <a:lnTo>
                                  <a:pt x="1186573" y="332702"/>
                                </a:lnTo>
                                <a:cubicBezTo>
                                  <a:pt x="1186573" y="376962"/>
                                  <a:pt x="1150696" y="412826"/>
                                  <a:pt x="1106450" y="412826"/>
                                </a:cubicBezTo>
                                <a:lnTo>
                                  <a:pt x="80124" y="412826"/>
                                </a:lnTo>
                                <a:cubicBezTo>
                                  <a:pt x="35877" y="412826"/>
                                  <a:pt x="0" y="376962"/>
                                  <a:pt x="0" y="332702"/>
                                </a:cubicBezTo>
                                <a:lnTo>
                                  <a:pt x="0" y="80125"/>
                                </a:lnTo>
                                <a:cubicBezTo>
                                  <a:pt x="0" y="35878"/>
                                  <a:pt x="35877" y="0"/>
                                  <a:pt x="8012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51" name="Picture 151"/>
                          <pic:cNvPicPr/>
                        </pic:nvPicPr>
                        <pic:blipFill>
                          <a:blip r:embed="rId10"/>
                          <a:stretch>
                            <a:fillRect/>
                          </a:stretch>
                        </pic:blipFill>
                        <pic:spPr>
                          <a:xfrm>
                            <a:off x="5655666" y="786315"/>
                            <a:ext cx="1162653" cy="412830"/>
                          </a:xfrm>
                          <a:prstGeom prst="rect">
                            <a:avLst/>
                          </a:prstGeom>
                        </pic:spPr>
                      </pic:pic>
                      <wps:wsp>
                        <wps:cNvPr id="20776" name="Shape 20776"/>
                        <wps:cNvSpPr/>
                        <wps:spPr>
                          <a:xfrm>
                            <a:off x="5818239" y="410997"/>
                            <a:ext cx="284404" cy="93599"/>
                          </a:xfrm>
                          <a:custGeom>
                            <a:avLst/>
                            <a:gdLst/>
                            <a:ahLst/>
                            <a:cxnLst/>
                            <a:rect l="0" t="0" r="0" b="0"/>
                            <a:pathLst>
                              <a:path w="284404" h="93599">
                                <a:moveTo>
                                  <a:pt x="0" y="0"/>
                                </a:moveTo>
                                <a:lnTo>
                                  <a:pt x="284404" y="0"/>
                                </a:lnTo>
                                <a:lnTo>
                                  <a:pt x="284404" y="93599"/>
                                </a:lnTo>
                                <a:lnTo>
                                  <a:pt x="0" y="93599"/>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53" name="Rectangle 153"/>
                        <wps:cNvSpPr/>
                        <wps:spPr>
                          <a:xfrm>
                            <a:off x="5825427" y="442382"/>
                            <a:ext cx="300721" cy="53535"/>
                          </a:xfrm>
                          <a:prstGeom prst="rect">
                            <a:avLst/>
                          </a:prstGeom>
                          <a:ln>
                            <a:noFill/>
                          </a:ln>
                        </wps:spPr>
                        <wps:txbx>
                          <w:txbxContent>
                            <w:p w14:paraId="241C2510" w14:textId="77777777" w:rsidR="00C03562" w:rsidRDefault="006F3366">
                              <w:pPr>
                                <w:spacing w:after="160" w:line="259" w:lineRule="auto"/>
                                <w:ind w:left="0" w:right="0" w:firstLine="0"/>
                              </w:pPr>
                              <w:r>
                                <w:rPr>
                                  <w:rFonts w:ascii="Arial" w:eastAsia="Arial" w:hAnsi="Arial" w:cs="Arial"/>
                                  <w:b/>
                                  <w:color w:val="181717"/>
                                  <w:sz w:val="7"/>
                                </w:rPr>
                                <w:t>BSEN 1279</w:t>
                              </w:r>
                            </w:p>
                          </w:txbxContent>
                        </wps:txbx>
                        <wps:bodyPr horzOverflow="overflow" vert="horz" lIns="0" tIns="0" rIns="0" bIns="0" rtlCol="0">
                          <a:noAutofit/>
                        </wps:bodyPr>
                      </wps:wsp>
                      <wps:wsp>
                        <wps:cNvPr id="20777" name="Shape 20777"/>
                        <wps:cNvSpPr/>
                        <wps:spPr>
                          <a:xfrm>
                            <a:off x="6250229" y="291680"/>
                            <a:ext cx="360807" cy="275552"/>
                          </a:xfrm>
                          <a:custGeom>
                            <a:avLst/>
                            <a:gdLst/>
                            <a:ahLst/>
                            <a:cxnLst/>
                            <a:rect l="0" t="0" r="0" b="0"/>
                            <a:pathLst>
                              <a:path w="360807" h="275552">
                                <a:moveTo>
                                  <a:pt x="0" y="0"/>
                                </a:moveTo>
                                <a:lnTo>
                                  <a:pt x="360807" y="0"/>
                                </a:lnTo>
                                <a:lnTo>
                                  <a:pt x="360807" y="275552"/>
                                </a:lnTo>
                                <a:lnTo>
                                  <a:pt x="0" y="275552"/>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20109" name="Picture 20109"/>
                          <pic:cNvPicPr/>
                        </pic:nvPicPr>
                        <pic:blipFill>
                          <a:blip r:embed="rId11"/>
                          <a:stretch>
                            <a:fillRect/>
                          </a:stretch>
                        </pic:blipFill>
                        <pic:spPr>
                          <a:xfrm>
                            <a:off x="6247384" y="288734"/>
                            <a:ext cx="362712" cy="277368"/>
                          </a:xfrm>
                          <a:prstGeom prst="rect">
                            <a:avLst/>
                          </a:prstGeom>
                        </pic:spPr>
                      </pic:pic>
                      <wps:wsp>
                        <wps:cNvPr id="157" name="Rectangle 157"/>
                        <wps:cNvSpPr/>
                        <wps:spPr>
                          <a:xfrm>
                            <a:off x="6678396" y="508238"/>
                            <a:ext cx="293890" cy="56479"/>
                          </a:xfrm>
                          <a:prstGeom prst="rect">
                            <a:avLst/>
                          </a:prstGeom>
                          <a:ln>
                            <a:noFill/>
                          </a:ln>
                        </wps:spPr>
                        <wps:txbx>
                          <w:txbxContent>
                            <w:p w14:paraId="6D3AA1F2" w14:textId="77777777" w:rsidR="00C03562" w:rsidRDefault="006F3366">
                              <w:pPr>
                                <w:spacing w:after="160" w:line="259" w:lineRule="auto"/>
                                <w:ind w:left="0" w:right="0" w:firstLine="0"/>
                              </w:pPr>
                              <w:r>
                                <w:rPr>
                                  <w:rFonts w:ascii="Arial" w:eastAsia="Arial" w:hAnsi="Arial" w:cs="Arial"/>
                                  <w:b/>
                                  <w:color w:val="181717"/>
                                  <w:sz w:val="7"/>
                                </w:rPr>
                                <w:t>NO: 68603</w:t>
                              </w:r>
                            </w:p>
                          </w:txbxContent>
                        </wps:txbx>
                        <wps:bodyPr horzOverflow="overflow" vert="horz" lIns="0" tIns="0" rIns="0" bIns="0" rtlCol="0">
                          <a:noAutofit/>
                        </wps:bodyPr>
                      </wps:wsp>
                      <wps:wsp>
                        <wps:cNvPr id="20778" name="Shape 20778"/>
                        <wps:cNvSpPr/>
                        <wps:spPr>
                          <a:xfrm>
                            <a:off x="6599644" y="352107"/>
                            <a:ext cx="376009" cy="133832"/>
                          </a:xfrm>
                          <a:custGeom>
                            <a:avLst/>
                            <a:gdLst/>
                            <a:ahLst/>
                            <a:cxnLst/>
                            <a:rect l="0" t="0" r="0" b="0"/>
                            <a:pathLst>
                              <a:path w="376009" h="133832">
                                <a:moveTo>
                                  <a:pt x="0" y="0"/>
                                </a:moveTo>
                                <a:lnTo>
                                  <a:pt x="376009" y="0"/>
                                </a:lnTo>
                                <a:lnTo>
                                  <a:pt x="376009" y="133832"/>
                                </a:lnTo>
                                <a:lnTo>
                                  <a:pt x="0" y="133832"/>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59" name="Rectangle 159"/>
                        <wps:cNvSpPr/>
                        <wps:spPr>
                          <a:xfrm>
                            <a:off x="6664249" y="352112"/>
                            <a:ext cx="328210" cy="76041"/>
                          </a:xfrm>
                          <a:prstGeom prst="rect">
                            <a:avLst/>
                          </a:prstGeom>
                          <a:ln>
                            <a:noFill/>
                          </a:ln>
                        </wps:spPr>
                        <wps:txbx>
                          <w:txbxContent>
                            <w:p w14:paraId="72B01EC9" w14:textId="77777777" w:rsidR="00C03562" w:rsidRDefault="006F3366">
                              <w:pPr>
                                <w:spacing w:after="160" w:line="259" w:lineRule="auto"/>
                                <w:ind w:left="0" w:right="0" w:firstLine="0"/>
                              </w:pPr>
                              <w:r>
                                <w:rPr>
                                  <w:rFonts w:ascii="Arial" w:eastAsia="Arial" w:hAnsi="Arial" w:cs="Arial"/>
                                  <w:b/>
                                  <w:color w:val="181717"/>
                                  <w:sz w:val="10"/>
                                </w:rPr>
                                <w:t>CE mark</w:t>
                              </w:r>
                            </w:p>
                          </w:txbxContent>
                        </wps:txbx>
                        <wps:bodyPr horzOverflow="overflow" vert="horz" lIns="0" tIns="0" rIns="0" bIns="0" rtlCol="0">
                          <a:noAutofit/>
                        </wps:bodyPr>
                      </wps:wsp>
                      <wps:wsp>
                        <wps:cNvPr id="160" name="Rectangle 160"/>
                        <wps:cNvSpPr/>
                        <wps:spPr>
                          <a:xfrm>
                            <a:off x="6645707" y="425104"/>
                            <a:ext cx="377558" cy="76040"/>
                          </a:xfrm>
                          <a:prstGeom prst="rect">
                            <a:avLst/>
                          </a:prstGeom>
                          <a:ln>
                            <a:noFill/>
                          </a:ln>
                        </wps:spPr>
                        <wps:txbx>
                          <w:txbxContent>
                            <w:p w14:paraId="54BBADF8" w14:textId="77777777" w:rsidR="00C03562" w:rsidRDefault="006F3366">
                              <w:pPr>
                                <w:spacing w:after="160" w:line="259" w:lineRule="auto"/>
                                <w:ind w:left="0" w:right="0" w:firstLine="0"/>
                              </w:pPr>
                              <w:r>
                                <w:rPr>
                                  <w:rFonts w:ascii="Arial" w:eastAsia="Arial" w:hAnsi="Arial" w:cs="Arial"/>
                                  <w:b/>
                                  <w:color w:val="181717"/>
                                  <w:sz w:val="10"/>
                                </w:rPr>
                                <w:t>Approved</w:t>
                              </w:r>
                            </w:p>
                          </w:txbxContent>
                        </wps:txbx>
                        <wps:bodyPr horzOverflow="overflow" vert="horz" lIns="0" tIns="0" rIns="0" bIns="0" rtlCol="0">
                          <a:noAutofit/>
                        </wps:bodyPr>
                      </wps:wsp>
                    </wpg:wgp>
                  </a:graphicData>
                </a:graphic>
              </wp:anchor>
            </w:drawing>
          </mc:Choice>
          <mc:Fallback>
            <w:pict>
              <v:group w14:anchorId="7382E409" id="Group 15629" o:spid="_x0000_s1026" style="position:absolute;left:0;text-align:left;margin-left:0;margin-top:720.95pt;width:595.3pt;height:120.95pt;z-index:251658240;mso-position-horizontal-relative:page;mso-position-vertical-relative:page" coordsize="75599,15360"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108" o:spid="_x0000_s1027" type="#_x0000_t75" style="position:absolute;top:-69;width:75438;height:1517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">
                  <v:imagedata r:id="rId12" o:title=""/>
                </v:shape>
                <v:rect id="Rectangle 117" o:spid="_x0000_s1028" style="position:absolute;left:30583;top:3375;width:2156;height:313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" filled="f" stroked="f">
                  <v:textbox inset="0,0,0,0">
                    <w:txbxContent>
                      <w:p w14:paraId="2558DF6A" w14:textId="77777777" w:rsidR="00C03562" w:rsidRDefault="006F3366">
                        <w:pPr>
                          <w:spacing w:after="160" w:line="259" w:lineRule="auto"/>
                          <w:ind w:left="0" w:right="0" w:firstLine="0"/>
                        </w:pPr>
                        <w:r>
                          <w:rPr>
                            <w:rFonts w:ascii="Calibri" w:eastAsia="Calibri" w:hAnsi="Calibri" w:cs="Calibri"/>
                            <w:b/>
                            <w:color w:val="35395A"/>
                            <w:w w:val="134"/>
                            <w:sz w:val="32"/>
                          </w:rPr>
                          <w:t>t:</w:t>
                        </w:r>
                      </w:p>
                    </w:txbxContent>
                  </v:textbox>
                </v:rect>
                <v:rect id="Rectangle 118" o:spid="_x0000_s1029" style="position:absolute;left:32204;top:3375;width:676;height:313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" filled="f" stroked="f">
                  <v:textbox inset="0,0,0,0">
                    <w:txbxContent>
                      <w:p w14:paraId="05E88D05" w14:textId="77777777" w:rsidR="00C03562" w:rsidRDefault="006F3366">
                        <w:pPr>
                          <w:spacing w:after="160" w:line="259" w:lineRule="auto"/>
                          <w:ind w:left="0" w:right="0" w:firstLine="0"/>
                        </w:pPr>
                        <w:r>
                          <w:rPr>
                            <w:rFonts w:ascii="Calibri" w:eastAsia="Calibri" w:hAnsi="Calibri" w:cs="Calibri"/>
                            <w:b/>
                            <w:color w:val="009ED5"/>
                            <w:sz w:val="32"/>
                          </w:rPr>
                          <w:t xml:space="preserve"> </w:t>
                        </w:r>
                      </w:p>
                    </w:txbxContent>
                  </v:textbox>
                </v:rect>
                <v:rect id="Rectangle 119" o:spid="_x0000_s1030" style="position:absolute;left:32712;top:3375;width:15951;height:313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" filled="f" stroked="f">
                  <v:textbox inset="0,0,0,0">
                    <w:txbxContent>
                      <w:p w14:paraId="761E1B02" w14:textId="77777777" w:rsidR="00C03562" w:rsidRDefault="006F3366">
                        <w:pPr>
                          <w:spacing w:after="160" w:line="259" w:lineRule="auto"/>
                          <w:ind w:left="0" w:right="0" w:firstLine="0"/>
                        </w:pPr>
                        <w:r>
                          <w:rPr>
                            <w:rFonts w:ascii="Calibri" w:eastAsia="Calibri" w:hAnsi="Calibri" w:cs="Calibri"/>
                            <w:b/>
                            <w:color w:val="FFFEFD"/>
                            <w:w w:val="96"/>
                            <w:sz w:val="32"/>
                          </w:rPr>
                          <w:t>028</w:t>
                        </w:r>
                        <w:r>
                          <w:rPr>
                            <w:rFonts w:ascii="Calibri" w:eastAsia="Calibri" w:hAnsi="Calibri" w:cs="Calibri"/>
                            <w:b/>
                            <w:color w:val="FFFEFD"/>
                            <w:spacing w:val="8"/>
                            <w:w w:val="96"/>
                            <w:sz w:val="32"/>
                          </w:rPr>
                          <w:t xml:space="preserve"> </w:t>
                        </w:r>
                        <w:r>
                          <w:rPr>
                            <w:rFonts w:ascii="Calibri" w:eastAsia="Calibri" w:hAnsi="Calibri" w:cs="Calibri"/>
                            <w:b/>
                            <w:color w:val="FFFEFD"/>
                            <w:w w:val="96"/>
                            <w:sz w:val="32"/>
                          </w:rPr>
                          <w:t>3883</w:t>
                        </w:r>
                        <w:r>
                          <w:rPr>
                            <w:rFonts w:ascii="Calibri" w:eastAsia="Calibri" w:hAnsi="Calibri" w:cs="Calibri"/>
                            <w:b/>
                            <w:color w:val="FFFEFD"/>
                            <w:spacing w:val="8"/>
                            <w:w w:val="96"/>
                            <w:sz w:val="32"/>
                          </w:rPr>
                          <w:t xml:space="preserve"> </w:t>
                        </w:r>
                        <w:r>
                          <w:rPr>
                            <w:rFonts w:ascii="Calibri" w:eastAsia="Calibri" w:hAnsi="Calibri" w:cs="Calibri"/>
                            <w:b/>
                            <w:color w:val="FFFEFD"/>
                            <w:w w:val="96"/>
                            <w:sz w:val="32"/>
                          </w:rPr>
                          <w:t>2123</w:t>
                        </w:r>
                      </w:p>
                    </w:txbxContent>
                  </v:textbox>
                </v:rect>
                <v:rect id="Rectangle 120" o:spid="_x0000_s1031" style="position:absolute;left:27022;top:5813;width:2094;height:313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" filled="f" stroked="f">
                  <v:textbox inset="0,0,0,0">
                    <w:txbxContent>
                      <w:p w14:paraId="0394BA02" w14:textId="77777777" w:rsidR="00C03562" w:rsidRDefault="006F3366">
                        <w:pPr>
                          <w:spacing w:after="160" w:line="259" w:lineRule="auto"/>
                          <w:ind w:left="0" w:right="0" w:firstLine="0"/>
                        </w:pPr>
                        <w:r>
                          <w:rPr>
                            <w:rFonts w:ascii="Calibri" w:eastAsia="Calibri" w:hAnsi="Calibri" w:cs="Calibri"/>
                            <w:b/>
                            <w:color w:val="35395A"/>
                            <w:w w:val="102"/>
                            <w:sz w:val="32"/>
                          </w:rPr>
                          <w:t>e:</w:t>
                        </w:r>
                      </w:p>
                    </w:txbxContent>
                  </v:textbox>
                </v:rect>
                <v:rect id="Rectangle 121" o:spid="_x0000_s1032" style="position:absolute;left:28596;top:5813;width:26161;height:313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" filled="f" stroked="f">
                  <v:textbox inset="0,0,0,0">
                    <w:txbxContent>
                      <w:p w14:paraId="41DF8FCD" w14:textId="77777777" w:rsidR="00C03562" w:rsidRDefault="006F3366">
                        <w:pPr>
                          <w:spacing w:after="160" w:line="259" w:lineRule="auto"/>
                          <w:ind w:left="0" w:right="0" w:firstLine="0"/>
                        </w:pPr>
                        <w:r>
                          <w:rPr>
                            <w:rFonts w:ascii="Calibri" w:eastAsia="Calibri" w:hAnsi="Calibri" w:cs="Calibri"/>
                            <w:b/>
                            <w:color w:val="FFFEFD"/>
                            <w:spacing w:val="8"/>
                            <w:w w:val="120"/>
                            <w:sz w:val="32"/>
                          </w:rPr>
                          <w:t xml:space="preserve"> </w:t>
                        </w:r>
                        <w:r>
                          <w:rPr>
                            <w:rFonts w:ascii="Calibri" w:eastAsia="Calibri" w:hAnsi="Calibri" w:cs="Calibri"/>
                            <w:b/>
                            <w:color w:val="FFFEFD"/>
                            <w:w w:val="120"/>
                            <w:sz w:val="32"/>
                          </w:rPr>
                          <w:t>info@imcglass.com</w:t>
                        </w:r>
                      </w:p>
                    </w:txbxContent>
                  </v:textbox>
                </v:rect>
                <v:rect id="Rectangle 122" o:spid="_x0000_s1033" style="position:absolute;left:27815;top:8188;width:26144;height:32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" filled="f" stroked="f">
                  <v:textbox inset="0,0,0,0">
                    <w:txbxContent>
                      <w:p w14:paraId="682BDA4D" w14:textId="77777777" w:rsidR="00C03562" w:rsidRDefault="006F3366">
                        <w:pPr>
                          <w:spacing w:after="160" w:line="259" w:lineRule="auto"/>
                          <w:ind w:left="0" w:right="0" w:firstLine="0"/>
                        </w:pPr>
                        <w:r>
                          <w:rPr>
                            <w:rFonts w:ascii="Calibri" w:eastAsia="Calibri" w:hAnsi="Calibri" w:cs="Calibri"/>
                            <w:b/>
                            <w:color w:val="FFFEFD"/>
                            <w:w w:val="125"/>
                            <w:sz w:val="32"/>
                          </w:rPr>
                          <w:t>www.imcglass.com</w:t>
                        </w:r>
                      </w:p>
                    </w:txbxContent>
                  </v:textbox>
                </v:rect>
                <v:rect id="Rectangle 123" o:spid="_x0000_s1034" style="position:absolute;left:13448;top:5100;width:7055;height:117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" filled="f" stroked="f">
                  <v:textbox inset="0,0,0,0">
                    <w:txbxContent>
                      <w:p w14:paraId="64D77EAD" w14:textId="77777777" w:rsidR="00C03562" w:rsidRDefault="006F3366">
                        <w:pPr>
                          <w:spacing w:after="160" w:line="259" w:lineRule="auto"/>
                          <w:ind w:left="0" w:right="0" w:firstLine="0"/>
                        </w:pPr>
                        <w:r>
                          <w:rPr>
                            <w:color w:val="FFFEFD"/>
                            <w:sz w:val="14"/>
                          </w:rPr>
                          <w:t xml:space="preserve">Award winner </w:t>
                        </w:r>
                      </w:p>
                    </w:txbxContent>
                  </v:textbox>
                </v:rect>
                <v:rect id="Rectangle 124" o:spid="_x0000_s1035" style="position:absolute;left:13448;top:6011;width:7992;height:116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" filled="f" stroked="f">
                  <v:textbox inset="0,0,0,0">
                    <w:txbxContent>
                      <w:p w14:paraId="05511A24" w14:textId="77777777" w:rsidR="00C03562" w:rsidRDefault="006F3366">
                        <w:pPr>
                          <w:spacing w:after="160" w:line="259" w:lineRule="auto"/>
                          <w:ind w:left="0" w:right="0" w:firstLine="0"/>
                        </w:pPr>
                        <w:r>
                          <w:rPr>
                            <w:color w:val="FFFEFD"/>
                            <w:sz w:val="14"/>
                          </w:rPr>
                          <w:t xml:space="preserve">for best exterior </w:t>
                        </w:r>
                      </w:p>
                    </w:txbxContent>
                  </v:textbox>
                </v:rect>
                <v:rect id="Rectangle 125" o:spid="_x0000_s1036" style="position:absolute;left:13448;top:6922;width:4064;height:116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" filled="f" stroked="f">
                  <v:textbox inset="0,0,0,0">
                    <w:txbxContent>
                      <w:p w14:paraId="147D2BBE" w14:textId="77777777" w:rsidR="00C03562" w:rsidRDefault="006F3366">
                        <w:pPr>
                          <w:spacing w:after="160" w:line="259" w:lineRule="auto"/>
                          <w:ind w:left="0" w:right="0" w:firstLine="0"/>
                        </w:pPr>
                        <w:r>
                          <w:rPr>
                            <w:color w:val="FFFEFD"/>
                            <w:sz w:val="14"/>
                          </w:rPr>
                          <w:t>product.</w:t>
                        </w:r>
                      </w:p>
                    </w:txbxContent>
                  </v:textbox>
                </v:rect>
                <v:rect id="Rectangle 126" o:spid="_x0000_s1037" style="position:absolute;left:13367;top:9584;width:4884;height:116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" filled="f" stroked="f">
                  <v:textbox inset="0,0,0,0">
                    <w:txbxContent>
                      <w:p w14:paraId="2A3278B5" w14:textId="77777777" w:rsidR="00C03562" w:rsidRDefault="006F3366">
                        <w:pPr>
                          <w:spacing w:after="160" w:line="259" w:lineRule="auto"/>
                          <w:ind w:left="0" w:right="0" w:firstLine="0"/>
                        </w:pPr>
                        <w:r>
                          <w:rPr>
                            <w:b/>
                            <w:color w:val="FFFEFD"/>
                            <w:sz w:val="14"/>
                          </w:rPr>
                          <w:t xml:space="preserve">Architect </w:t>
                        </w:r>
                      </w:p>
                    </w:txbxContent>
                  </v:textbox>
                </v:rect>
                <v:rect id="Rectangle 127" o:spid="_x0000_s1038" style="position:absolute;left:13367;top:10494;width:7443;height:117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" filled="f" stroked="f">
                  <v:textbox inset="0,0,0,0">
                    <w:txbxContent>
                      <w:p w14:paraId="51A3DF3D" w14:textId="77777777" w:rsidR="00C03562" w:rsidRDefault="006F3366">
                        <w:pPr>
                          <w:spacing w:after="160" w:line="259" w:lineRule="auto"/>
                          <w:ind w:left="0" w:right="0" w:firstLine="0"/>
                        </w:pPr>
                        <w:r>
                          <w:rPr>
                            <w:b/>
                            <w:color w:val="FFFEFD"/>
                            <w:sz w:val="14"/>
                          </w:rPr>
                          <w:t>Choice Awards</w:t>
                        </w:r>
                      </w:p>
                    </w:txbxContent>
                  </v:textbox>
                </v:rect>
                <v:shape id="Picture 129" o:spid="_x0000_s1039" type="#_x0000_t75" style="position:absolute;left:5115;top:4495;width:7699;height:771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">
                  <v:imagedata r:id="rId13" o:title=""/>
                </v:shape>
                <v:shape id="Shape 130" o:spid="_x0000_s1040" style="position:absolute;left:5115;top:4495;width:7688;height:7717;visibility:visible;mso-wrap-style:square;v-text-anchor:top" coordsize="768731,7717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" path="m,771703r768731,l768731,,,,,771703xe" filled="f" strokecolor="#fffefd" strokeweight=".31608mm">
                  <v:stroke miterlimit="1" joinstyle="miter"/>
                  <v:path arrowok="t" textboxrect="0,0,768731,771703"/>
                </v:shape>
                <v:shape id="Shape 131" o:spid="_x0000_s1041" style="position:absolute;left:12779;top:4495;width:7550;height:7717;visibility:visible;mso-wrap-style:square;v-text-anchor:top" coordsize="754964,7717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" path="m,771703r754964,l754964,,,,,771703xe" filled="f" strokecolor="#fffefd" strokeweight=".31608mm">
                  <v:stroke miterlimit="1" joinstyle="miter"/>
                  <v:path arrowok="t" textboxrect="0,0,754964,771703"/>
                </v:shape>
                <v:shape id="Shape 132" o:spid="_x0000_s1042" style="position:absolute;left:54024;top:2367;width:16452;height:4128;visibility:visible;mso-wrap-style:square;v-text-anchor:top" coordsize="1645196,41282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" path="m206413,l1438783,v113996,,206413,92418,206413,206413c1645196,320421,1552779,412826,1438783,412826r-1232370,c92418,412826,,320421,,206413,,92418,92418,,206413,xe" fillcolor="#fffefd" stroked="f" strokeweight="0">
                  <v:stroke miterlimit="1" joinstyle="miter"/>
                  <v:path arrowok="t" textboxrect="0,0,1645196,412826"/>
                </v:shape>
                <v:shape id="Picture 134" o:spid="_x0000_s1043" type="#_x0000_t75" style="position:absolute;left:54602;top:2422;width:7423;height:406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">
                  <v:imagedata r:id="rId14" o:title=""/>
                </v:shape>
                <v:rect id="Rectangle 135" o:spid="_x0000_s1044" style="position:absolute;left:13221;top:1938;width:9461;height:14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" filled="f" stroked="f">
                  <v:textbox inset="0,0,0,0">
                    <w:txbxContent>
                      <w:p w14:paraId="2C4A6BD4" w14:textId="77777777" w:rsidR="00C03562" w:rsidRDefault="006F3366">
                        <w:pPr>
                          <w:spacing w:after="160" w:line="259" w:lineRule="auto"/>
                          <w:ind w:left="0" w:right="0" w:firstLine="0"/>
                        </w:pPr>
                        <w:r>
                          <w:rPr>
                            <w:rFonts w:ascii="Calibri" w:eastAsia="Calibri" w:hAnsi="Calibri" w:cs="Calibri"/>
                            <w:b/>
                            <w:color w:val="FFFEFD"/>
                            <w:spacing w:val="-3"/>
                            <w:w w:val="124"/>
                            <w:sz w:val="15"/>
                          </w:rPr>
                          <w:t>Award</w:t>
                        </w:r>
                        <w:r>
                          <w:rPr>
                            <w:rFonts w:ascii="Calibri" w:eastAsia="Calibri" w:hAnsi="Calibri" w:cs="Calibri"/>
                            <w:b/>
                            <w:color w:val="FFFEFD"/>
                            <w:spacing w:val="1"/>
                            <w:w w:val="124"/>
                            <w:sz w:val="15"/>
                          </w:rPr>
                          <w:t xml:space="preserve"> </w:t>
                        </w:r>
                        <w:r>
                          <w:rPr>
                            <w:rFonts w:ascii="Calibri" w:eastAsia="Calibri" w:hAnsi="Calibri" w:cs="Calibri"/>
                            <w:b/>
                            <w:color w:val="FFFEFD"/>
                            <w:spacing w:val="-3"/>
                            <w:w w:val="124"/>
                            <w:sz w:val="15"/>
                          </w:rPr>
                          <w:t>Winners</w:t>
                        </w:r>
                      </w:p>
                    </w:txbxContent>
                  </v:textbox>
                </v:rect>
                <v:shape id="Shape 20775" o:spid="_x0000_s1045" style="position:absolute;left:5696;top:2016;width:168;height:1067;visibility:visible;mso-wrap-style:square;v-text-anchor:top" coordsize="16764,10670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" path="m,l16764,r,106706l,106706,,e" fillcolor="#fffefd" stroked="f" strokeweight="0">
                  <v:stroke miterlimit="1" joinstyle="miter"/>
                  <v:path arrowok="t" textboxrect="0,0,16764,106706"/>
                </v:shape>
                <v:shape id="Shape 137" o:spid="_x0000_s1046" style="position:absolute;left:6622;top:2022;width:834;height:1004;visibility:visible;mso-wrap-style:square;v-text-anchor:top" coordsize="83490,1003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" path="m,l14656,673,41808,55385r381,l69355,3187r14135,648l83490,96393r-13767,660l69723,61252v,-17031,254,-33515,254,-33642l69723,27597v-127,140,-3759,7861,-10389,20511l45822,74447r-8014,191l24282,48489c17399,34798,13894,26543,13767,26403r-242,-12c13525,26530,13767,43955,13767,61925r,37795l,100381,,xe" fillcolor="#fffefd" stroked="f" strokeweight="0">
                  <v:stroke miterlimit="1" joinstyle="miter"/>
                  <v:path arrowok="t" textboxrect="0,0,83490,100381"/>
                </v:shape>
                <v:shape id="Shape 138" o:spid="_x0000_s1047" style="position:absolute;left:7734;top:2078;width:703;height:901;visibility:visible;mso-wrap-style:square;v-text-anchor:top" coordsize="70256,900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" path="m36754,1054v16396,813,28003,11697,32690,24321l58344,28550c55397,22581,48768,14059,36347,13627,21488,13094,11303,25324,11303,44996v,19926,10693,31979,24841,31446c47041,76035,55296,69101,59258,59322r10998,3175c64757,78194,51930,88215,36652,89015,15786,90094,,72631,,44882,,17514,15685,,36754,1054xe" fillcolor="#fffefd" stroked="f" strokeweight="0">
                  <v:stroke miterlimit="1" joinstyle="miter"/>
                  <v:path arrowok="t" textboxrect="0,0,70256,90094"/>
                </v:shape>
                <v:shape id="Shape 139" o:spid="_x0000_s1048" style="position:absolute;left:6414;top:1804;width:1084;height:2017;visibility:visible;mso-wrap-style:square;v-text-anchor:top" coordsize="108407,2017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" path="m,l108407,6318r,10059l10033,10643r,179717l108407,177940r,10115l,201740,,xe" fillcolor="#fffefd" stroked="f" strokeweight="0">
                  <v:stroke miterlimit="1" joinstyle="miter"/>
                  <v:path arrowok="t" textboxrect="0,0,108407,201740"/>
                </v:shape>
                <v:shape id="Shape 140" o:spid="_x0000_s1049" style="position:absolute;left:7498;top:1867;width:1084;height:1818;visibility:visible;mso-wrap-style:square;v-text-anchor:top" coordsize="108407,18173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" path="m,l108407,6318r,161735l,181737,,171622,98374,159201r,-143408l,10058,,xe" fillcolor="#fffefd" stroked="f" strokeweight="0">
                  <v:stroke miterlimit="1" joinstyle="miter"/>
                  <v:path arrowok="t" textboxrect="0,0,108407,181737"/>
                </v:shape>
                <v:shape id="Shape 141" o:spid="_x0000_s1050" style="position:absolute;left:6454;top:1906;width:1194;height:1336;visibility:visible;mso-wrap-style:square;v-text-anchor:top" coordsize="119443,13354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" path="m109410,r10033,444l119443,126314,,133541,,123482r109410,-6616l109410,xe" fillcolor="#fffefd" stroked="f" strokeweight="0">
                  <v:stroke miterlimit="1" joinstyle="miter"/>
                  <v:path arrowok="t" textboxrect="0,0,119443,133541"/>
                </v:shape>
                <v:shape id="Shape 142" o:spid="_x0000_s1051" style="position:absolute;left:5058;top:1209;width:2590;height:2117;visibility:visible;mso-wrap-style:square;v-text-anchor:top" coordsize="258978,21164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" path="m,l258978,26112r,35953l248933,61633r,-26454l10033,11100r,189878l131496,193625r,10058l,211646,,xe" fillcolor="#fffefd" stroked="f" strokeweight="0">
                  <v:stroke miterlimit="1" joinstyle="miter"/>
                  <v:path arrowok="t" textboxrect="0,0,258978,211646"/>
                </v:shape>
                <v:shape id="Shape 143" o:spid="_x0000_s1052" style="position:absolute;left:10335;top:2125;width:392;height:785;visibility:visible;mso-wrap-style:square;v-text-anchor:top" coordsize="39205,785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" path="m32410,r6795,l39205,14008r-165,c38926,14122,35217,23101,32410,30061l24905,49034r14300,l39205,60236r-18796,l13005,78524,,78524,32410,xe" fillcolor="#fffefd" stroked="f" strokeweight="0">
                  <v:stroke miterlimit="1" joinstyle="miter"/>
                  <v:path arrowok="t" textboxrect="0,0,39205,78524"/>
                </v:shape>
                <v:shape id="Shape 144" o:spid="_x0000_s1053" style="position:absolute;left:9762;top:2125;width:517;height:785;visibility:visible;mso-wrap-style:square;v-text-anchor:top" coordsize="51714,785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" path="m,l12332,r,66980l51714,66980r,11544l,78524,,xe" fillcolor="#fffefd" stroked="f" strokeweight="0">
                  <v:stroke miterlimit="1" joinstyle="miter"/>
                  <v:path arrowok="t" textboxrect="0,0,51714,78524"/>
                </v:shape>
                <v:shape id="Shape 145" o:spid="_x0000_s1054" style="position:absolute;left:8851;top:2109;width:782;height:815;visibility:visible;mso-wrap-style:square;v-text-anchor:top" coordsize="78194,8155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" path="m40615,c58572,,71577,9855,76517,21869l64402,25121c61709,20193,54750,11659,40170,11659v-16396,,-27724,11328,-27724,29070c12446,58560,24562,69901,41173,69901v13475,,22556,-7189,25477,-12129l66650,49022r-22111,l44539,37592r33655,l78194,80099r-11100,c67094,72581,67208,71577,67208,70688r-216,c62941,74943,53632,81559,40272,81559,18059,81559,,65304,,40729,,16256,17386,,40615,xe" fillcolor="#fffefd" stroked="f" strokeweight="0">
                  <v:stroke miterlimit="1" joinstyle="miter"/>
                  <v:path arrowok="t" textboxrect="0,0,78194,81559"/>
                </v:shape>
                <v:shape id="Shape 146" o:spid="_x0000_s1055" style="position:absolute;left:10727;top:2125;width:394;height:785;visibility:visible;mso-wrap-style:square;v-text-anchor:top" coordsize="39319,785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" path="m,l7010,,39319,78524r-13233,l18783,60236,,60236,,49034r14300,l6667,30061c3873,23101,279,14122,165,14008r-165,l,xe" fillcolor="#fffefd" stroked="f" strokeweight="0">
                  <v:stroke miterlimit="1" joinstyle="miter"/>
                  <v:path arrowok="t" textboxrect="0,0,39319,78524"/>
                </v:shape>
                <v:shape id="Shape 147" o:spid="_x0000_s1056" style="position:absolute;left:11834;top:2109;width:605;height:815;visibility:visible;mso-wrap-style:square;v-text-anchor:top" coordsize="60465,8155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" path="m29832,c44996,,55867,6274,59677,19850l47904,22987c45771,15354,40056,10985,29718,10985v-10097,,-14922,4154,-14922,10884c14796,30962,23889,32868,35115,35116v11672,2234,25350,6286,25350,23558c60465,73825,49809,81559,31852,81559,18504,81559,3251,77305,,59804l11875,56553v1015,9538,9207,14021,19977,14021c41846,70574,47904,66649,47904,58674,47904,47575,36119,47346,26467,45098,15697,42634,2248,38367,2248,22314,2248,7848,13005,,29832,xe" fillcolor="#fffefd" stroked="f" strokeweight="0">
                  <v:stroke miterlimit="1" joinstyle="miter"/>
                  <v:path arrowok="t" textboxrect="0,0,60465,81559"/>
                </v:shape>
                <v:shape id="Shape 148" o:spid="_x0000_s1057" style="position:absolute;left:11168;top:2109;width:604;height:815;visibility:visible;mso-wrap-style:square;v-text-anchor:top" coordsize="60465,8155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" path="m29832,c44996,,55867,6274,59677,19850l47904,22987c45784,15354,40056,10985,29731,10985v-10109,,-14935,4154,-14935,10884c14796,30962,23889,32868,35115,35116v11672,2234,25350,6286,25350,23558c60465,73825,49822,81559,31864,81559,18504,81559,3251,77305,,59804l11887,56553v1003,9538,9195,14021,19977,14021c41847,70574,47904,66649,47904,58674,47904,47575,36119,47346,26467,45098,15697,42634,2248,38367,2248,22314,2248,7848,13005,,29832,xe" fillcolor="#fffefd" stroked="f" strokeweight="0">
                  <v:stroke miterlimit="1" joinstyle="miter"/>
                  <v:path arrowok="t" textboxrect="0,0,60465,81559"/>
                </v:shape>
                <v:shape id="Shape 149" o:spid="_x0000_s1058" style="position:absolute;left:56317;top:7863;width:11866;height:4128;visibility:visible;mso-wrap-style:square;v-text-anchor:top" coordsize="1186573,41282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" path="m80124,l1106450,v44246,,80123,35878,80123,80125l1186573,332702v,44260,-35877,80124,-80123,80124l80124,412826c35877,412826,,376962,,332702l,80125c,35878,35877,,80124,xe" fillcolor="#fffefd" stroked="f" strokeweight="0">
                  <v:stroke miterlimit="1" joinstyle="miter"/>
                  <v:path arrowok="t" textboxrect="0,0,1186573,412826"/>
                </v:shape>
                <v:shape id="Picture 151" o:spid="_x0000_s1059" type="#_x0000_t75" style="position:absolute;left:56556;top:7863;width:11627;height:412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">
                  <v:imagedata r:id="rId15" o:title=""/>
                </v:shape>
                <v:shape id="Shape 20776" o:spid="_x0000_s1060" style="position:absolute;left:58182;top:4109;width:2844;height:936;visibility:visible;mso-wrap-style:square;v-text-anchor:top" coordsize="284404,935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" path="m,l284404,r,93599l,93599,,e" fillcolor="#fffefd" stroked="f" strokeweight="0">
                  <v:stroke miterlimit="1" joinstyle="miter"/>
                  <v:path arrowok="t" textboxrect="0,0,284404,93599"/>
                </v:shape>
                <v:rect id="Rectangle 153" o:spid="_x0000_s1061" style="position:absolute;left:58254;top:4423;width:3007;height:53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" filled="f" stroked="f">
                  <v:textbox inset="0,0,0,0">
                    <w:txbxContent>
                      <w:p w14:paraId="241C2510" w14:textId="77777777" w:rsidR="00C03562" w:rsidRDefault="006F3366">
                        <w:pPr>
                          <w:spacing w:after="160" w:line="259" w:lineRule="auto"/>
                          <w:ind w:left="0" w:right="0" w:firstLine="0"/>
                        </w:pPr>
                        <w:r>
                          <w:rPr>
                            <w:rFonts w:ascii="Arial" w:eastAsia="Arial" w:hAnsi="Arial" w:cs="Arial"/>
                            <w:b/>
                            <w:color w:val="181717"/>
                            <w:sz w:val="7"/>
                          </w:rPr>
                          <w:t>BSEN 1279</w:t>
                        </w:r>
                      </w:p>
                    </w:txbxContent>
                  </v:textbox>
                </v:rect>
                <v:shape id="Shape 20777" o:spid="_x0000_s1062" style="position:absolute;left:62502;top:2916;width:3608;height:2756;visibility:visible;mso-wrap-style:square;v-text-anchor:top" coordsize="360807,27555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" path="m,l360807,r,275552l,275552,,e" fillcolor="#fffefd" stroked="f" strokeweight="0">
                  <v:stroke miterlimit="1" joinstyle="miter"/>
                  <v:path arrowok="t" textboxrect="0,0,360807,275552"/>
                </v:shape>
                <v:shape id="Picture 20109" o:spid="_x0000_s1063" type="#_x0000_t75" style="position:absolute;left:62473;top:2887;width:3627;height:277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">
                  <v:imagedata r:id="rId16" o:title=""/>
                </v:shape>
                <v:rect id="Rectangle 157" o:spid="_x0000_s1064" style="position:absolute;left:66783;top:5082;width:2939;height:5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" filled="f" stroked="f">
                  <v:textbox inset="0,0,0,0">
                    <w:txbxContent>
                      <w:p w14:paraId="6D3AA1F2" w14:textId="77777777" w:rsidR="00C03562" w:rsidRDefault="006F3366">
                        <w:pPr>
                          <w:spacing w:after="160" w:line="259" w:lineRule="auto"/>
                          <w:ind w:left="0" w:right="0" w:firstLine="0"/>
                        </w:pPr>
                        <w:r>
                          <w:rPr>
                            <w:rFonts w:ascii="Arial" w:eastAsia="Arial" w:hAnsi="Arial" w:cs="Arial"/>
                            <w:b/>
                            <w:color w:val="181717"/>
                            <w:sz w:val="7"/>
                          </w:rPr>
                          <w:t>NO: 68603</w:t>
                        </w:r>
                      </w:p>
                    </w:txbxContent>
                  </v:textbox>
                </v:rect>
                <v:shape id="Shape 20778" o:spid="_x0000_s1065" style="position:absolute;left:65996;top:3521;width:3760;height:1338;visibility:visible;mso-wrap-style:square;v-text-anchor:top" coordsize="376009,13383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" path="m,l376009,r,133832l,133832,,e" fillcolor="#fffefd" stroked="f" strokeweight="0">
                  <v:stroke miterlimit="1" joinstyle="miter"/>
                  <v:path arrowok="t" textboxrect="0,0,376009,133832"/>
                </v:shape>
                <v:rect id="Rectangle 159" o:spid="_x0000_s1066" style="position:absolute;left:66642;top:3521;width:3282;height:76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" filled="f" stroked="f">
                  <v:textbox inset="0,0,0,0">
                    <w:txbxContent>
                      <w:p w14:paraId="72B01EC9" w14:textId="77777777" w:rsidR="00C03562" w:rsidRDefault="006F3366">
                        <w:pPr>
                          <w:spacing w:after="160" w:line="259" w:lineRule="auto"/>
                          <w:ind w:left="0" w:right="0" w:firstLine="0"/>
                        </w:pPr>
                        <w:r>
                          <w:rPr>
                            <w:rFonts w:ascii="Arial" w:eastAsia="Arial" w:hAnsi="Arial" w:cs="Arial"/>
                            <w:b/>
                            <w:color w:val="181717"/>
                            <w:sz w:val="10"/>
                          </w:rPr>
                          <w:t>CE mark</w:t>
                        </w:r>
                      </w:p>
                    </w:txbxContent>
                  </v:textbox>
                </v:rect>
                <v:rect id="Rectangle 160" o:spid="_x0000_s1067" style="position:absolute;left:66457;top:4251;width:3775;height:76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" filled="f" stroked="f">
                  <v:textbox inset="0,0,0,0">
                    <w:txbxContent>
                      <w:p w14:paraId="54BBADF8" w14:textId="77777777" w:rsidR="00C03562" w:rsidRDefault="006F3366">
                        <w:pPr>
                          <w:spacing w:after="160" w:line="259" w:lineRule="auto"/>
                          <w:ind w:left="0" w:right="0" w:firstLine="0"/>
                        </w:pPr>
                        <w:r>
                          <w:rPr>
                            <w:rFonts w:ascii="Arial" w:eastAsia="Arial" w:hAnsi="Arial" w:cs="Arial"/>
                            <w:b/>
                            <w:color w:val="181717"/>
                            <w:sz w:val="10"/>
                          </w:rPr>
                          <w:t>Approved</w:t>
                        </w:r>
                      </w:p>
                    </w:txbxContent>
                  </v:textbox>
                </v:rect>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7ECA01F7" wp14:editId="26BA55FF">
                <wp:simplePos x="0" y="0"/>
                <wp:positionH relativeFrom="page">
                  <wp:posOffset>0</wp:posOffset>
                </wp:positionH>
                <wp:positionV relativeFrom="page">
                  <wp:posOffset>0</wp:posOffset>
                </wp:positionV>
                <wp:extent cx="7559994" cy="6167565"/>
                <wp:effectExtent l="0" t="0" r="0" b="0"/>
                <wp:wrapSquare wrapText="bothSides"/>
                <wp:docPr id="15630" name="Group 15630"/>
                <wp:cNvGraphicFramePr/>
                <a:graphic xmlns:a="http://schemas.openxmlformats.org/drawingml/2006/main">
                  <a:graphicData uri="http://schemas.microsoft.com/office/word/2010/wordprocessingGroup">
                    <wpg:wgp>
                      <wpg:cNvGrpSpPr/>
                      <wpg:grpSpPr>
                        <a:xfrm>
                          <a:off x="0" y="0"/>
                          <a:ext cx="7559994" cy="6167565"/>
                          <a:chOff x="0" y="0"/>
                          <a:chExt cx="7559994" cy="6167565"/>
                        </a:xfrm>
                      </wpg:grpSpPr>
                      <pic:pic xmlns:pic="http://schemas.openxmlformats.org/drawingml/2006/picture">
                        <pic:nvPicPr>
                          <pic:cNvPr id="8" name="Picture 8"/>
                          <pic:cNvPicPr/>
                        </pic:nvPicPr>
                        <pic:blipFill>
                          <a:blip r:embed="rId17"/>
                          <a:stretch>
                            <a:fillRect/>
                          </a:stretch>
                        </pic:blipFill>
                        <pic:spPr>
                          <a:xfrm>
                            <a:off x="457200" y="2735074"/>
                            <a:ext cx="3322344" cy="2289731"/>
                          </a:xfrm>
                          <a:prstGeom prst="rect">
                            <a:avLst/>
                          </a:prstGeom>
                        </pic:spPr>
                      </pic:pic>
                      <pic:pic xmlns:pic="http://schemas.openxmlformats.org/drawingml/2006/picture">
                        <pic:nvPicPr>
                          <pic:cNvPr id="10" name="Picture 10"/>
                          <pic:cNvPicPr/>
                        </pic:nvPicPr>
                        <pic:blipFill>
                          <a:blip r:embed="rId18"/>
                          <a:stretch>
                            <a:fillRect/>
                          </a:stretch>
                        </pic:blipFill>
                        <pic:spPr>
                          <a:xfrm>
                            <a:off x="3775396" y="2738057"/>
                            <a:ext cx="3328766" cy="2283943"/>
                          </a:xfrm>
                          <a:prstGeom prst="rect">
                            <a:avLst/>
                          </a:prstGeom>
                        </pic:spPr>
                      </pic:pic>
                      <wps:wsp>
                        <wps:cNvPr id="41" name="Rectangle 41"/>
                        <wps:cNvSpPr/>
                        <wps:spPr>
                          <a:xfrm>
                            <a:off x="3923995" y="5202746"/>
                            <a:ext cx="2000073" cy="274546"/>
                          </a:xfrm>
                          <a:prstGeom prst="rect">
                            <a:avLst/>
                          </a:prstGeom>
                          <a:ln>
                            <a:noFill/>
                          </a:ln>
                        </wps:spPr>
                        <wps:txbx>
                          <w:txbxContent>
                            <w:p w14:paraId="155406CC" w14:textId="77777777" w:rsidR="00C03562" w:rsidRDefault="006F3366">
                              <w:pPr>
                                <w:spacing w:after="160" w:line="259" w:lineRule="auto"/>
                                <w:ind w:left="0" w:right="0" w:firstLine="0"/>
                              </w:pPr>
                              <w:r>
                                <w:rPr>
                                  <w:rFonts w:ascii="Calibri" w:eastAsia="Calibri" w:hAnsi="Calibri" w:cs="Calibri"/>
                                  <w:b/>
                                  <w:color w:val="35395A"/>
                                  <w:w w:val="121"/>
                                  <w:sz w:val="28"/>
                                </w:rPr>
                                <w:t>OUR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SLIM</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GLAZE</w:t>
                              </w:r>
                              <w:r>
                                <w:rPr>
                                  <w:rFonts w:ascii="Calibri" w:eastAsia="Calibri" w:hAnsi="Calibri" w:cs="Calibri"/>
                                  <w:b/>
                                  <w:color w:val="35395A"/>
                                  <w:spacing w:val="7"/>
                                  <w:w w:val="121"/>
                                  <w:sz w:val="28"/>
                                </w:rPr>
                                <w:t xml:space="preserve"> </w:t>
                              </w:r>
                            </w:p>
                          </w:txbxContent>
                        </wps:txbx>
                        <wps:bodyPr horzOverflow="overflow" vert="horz" lIns="0" tIns="0" rIns="0" bIns="0" rtlCol="0">
                          <a:noAutofit/>
                        </wps:bodyPr>
                      </wps:wsp>
                      <wps:wsp>
                        <wps:cNvPr id="42" name="Rectangle 42"/>
                        <wps:cNvSpPr/>
                        <wps:spPr>
                          <a:xfrm>
                            <a:off x="3923995" y="5380546"/>
                            <a:ext cx="2113369" cy="274546"/>
                          </a:xfrm>
                          <a:prstGeom prst="rect">
                            <a:avLst/>
                          </a:prstGeom>
                          <a:ln>
                            <a:noFill/>
                          </a:ln>
                        </wps:spPr>
                        <wps:txbx>
                          <w:txbxContent>
                            <w:p w14:paraId="278E7285" w14:textId="77777777" w:rsidR="00C03562" w:rsidRDefault="006F3366">
                              <w:pPr>
                                <w:spacing w:after="160" w:line="259" w:lineRule="auto"/>
                                <w:ind w:left="0" w:right="0" w:firstLine="0"/>
                              </w:pPr>
                              <w:r>
                                <w:rPr>
                                  <w:rFonts w:ascii="Calibri" w:eastAsia="Calibri" w:hAnsi="Calibri" w:cs="Calibri"/>
                                  <w:b/>
                                  <w:color w:val="35395A"/>
                                  <w:w w:val="122"/>
                                  <w:sz w:val="28"/>
                                </w:rPr>
                                <w:t>UNITS</w:t>
                              </w:r>
                              <w:r>
                                <w:rPr>
                                  <w:rFonts w:ascii="Calibri" w:eastAsia="Calibri" w:hAnsi="Calibri" w:cs="Calibri"/>
                                  <w:b/>
                                  <w:color w:val="35395A"/>
                                  <w:spacing w:val="7"/>
                                  <w:w w:val="122"/>
                                  <w:sz w:val="28"/>
                                </w:rPr>
                                <w:t xml:space="preserve"> </w:t>
                              </w:r>
                              <w:r>
                                <w:rPr>
                                  <w:rFonts w:ascii="Calibri" w:eastAsia="Calibri" w:hAnsi="Calibri" w:cs="Calibri"/>
                                  <w:b/>
                                  <w:color w:val="35395A"/>
                                  <w:w w:val="122"/>
                                  <w:sz w:val="28"/>
                                </w:rPr>
                                <w:t>ARE</w:t>
                              </w:r>
                              <w:r>
                                <w:rPr>
                                  <w:rFonts w:ascii="Calibri" w:eastAsia="Calibri" w:hAnsi="Calibri" w:cs="Calibri"/>
                                  <w:b/>
                                  <w:color w:val="35395A"/>
                                  <w:spacing w:val="7"/>
                                  <w:w w:val="122"/>
                                  <w:sz w:val="28"/>
                                </w:rPr>
                                <w:t xml:space="preserve"> </w:t>
                              </w:r>
                              <w:r>
                                <w:rPr>
                                  <w:rFonts w:ascii="Calibri" w:eastAsia="Calibri" w:hAnsi="Calibri" w:cs="Calibri"/>
                                  <w:b/>
                                  <w:color w:val="35395A"/>
                                  <w:w w:val="122"/>
                                  <w:sz w:val="28"/>
                                </w:rPr>
                                <w:t>FILLED</w:t>
                              </w:r>
                              <w:r>
                                <w:rPr>
                                  <w:rFonts w:ascii="Calibri" w:eastAsia="Calibri" w:hAnsi="Calibri" w:cs="Calibri"/>
                                  <w:b/>
                                  <w:color w:val="35395A"/>
                                  <w:spacing w:val="7"/>
                                  <w:w w:val="122"/>
                                  <w:sz w:val="28"/>
                                </w:rPr>
                                <w:t xml:space="preserve"> </w:t>
                              </w:r>
                            </w:p>
                          </w:txbxContent>
                        </wps:txbx>
                        <wps:bodyPr horzOverflow="overflow" vert="horz" lIns="0" tIns="0" rIns="0" bIns="0" rtlCol="0">
                          <a:noAutofit/>
                        </wps:bodyPr>
                      </wps:wsp>
                      <wps:wsp>
                        <wps:cNvPr id="43" name="Rectangle 43"/>
                        <wps:cNvSpPr/>
                        <wps:spPr>
                          <a:xfrm>
                            <a:off x="3923995" y="5558346"/>
                            <a:ext cx="1327801" cy="274546"/>
                          </a:xfrm>
                          <a:prstGeom prst="rect">
                            <a:avLst/>
                          </a:prstGeom>
                          <a:ln>
                            <a:noFill/>
                          </a:ln>
                        </wps:spPr>
                        <wps:txbx>
                          <w:txbxContent>
                            <w:p w14:paraId="17853E8C" w14:textId="77777777" w:rsidR="00C03562" w:rsidRDefault="006F3366">
                              <w:pPr>
                                <w:spacing w:after="160" w:line="259" w:lineRule="auto"/>
                                <w:ind w:left="0" w:right="0" w:firstLine="0"/>
                              </w:pPr>
                              <w:r>
                                <w:rPr>
                                  <w:rFonts w:ascii="Calibri" w:eastAsia="Calibri" w:hAnsi="Calibri" w:cs="Calibri"/>
                                  <w:b/>
                                  <w:color w:val="35395A"/>
                                  <w:w w:val="116"/>
                                  <w:sz w:val="28"/>
                                </w:rPr>
                                <w:t>WITH</w:t>
                              </w:r>
                              <w:r>
                                <w:rPr>
                                  <w:rFonts w:ascii="Calibri" w:eastAsia="Calibri" w:hAnsi="Calibri" w:cs="Calibri"/>
                                  <w:b/>
                                  <w:color w:val="35395A"/>
                                  <w:spacing w:val="7"/>
                                  <w:w w:val="116"/>
                                  <w:sz w:val="28"/>
                                </w:rPr>
                                <w:t xml:space="preserve"> </w:t>
                              </w:r>
                              <w:r>
                                <w:rPr>
                                  <w:rFonts w:ascii="Calibri" w:eastAsia="Calibri" w:hAnsi="Calibri" w:cs="Calibri"/>
                                  <w:b/>
                                  <w:color w:val="35395A"/>
                                  <w:w w:val="116"/>
                                  <w:sz w:val="28"/>
                                </w:rPr>
                                <w:t>PURE</w:t>
                              </w:r>
                              <w:r>
                                <w:rPr>
                                  <w:rFonts w:ascii="Calibri" w:eastAsia="Calibri" w:hAnsi="Calibri" w:cs="Calibri"/>
                                  <w:b/>
                                  <w:color w:val="35395A"/>
                                  <w:spacing w:val="7"/>
                                  <w:w w:val="116"/>
                                  <w:sz w:val="28"/>
                                </w:rPr>
                                <w:t xml:space="preserve"> </w:t>
                              </w:r>
                            </w:p>
                          </w:txbxContent>
                        </wps:txbx>
                        <wps:bodyPr horzOverflow="overflow" vert="horz" lIns="0" tIns="0" rIns="0" bIns="0" rtlCol="0">
                          <a:noAutofit/>
                        </wps:bodyPr>
                      </wps:wsp>
                      <wps:wsp>
                        <wps:cNvPr id="44" name="Rectangle 44"/>
                        <wps:cNvSpPr/>
                        <wps:spPr>
                          <a:xfrm>
                            <a:off x="3923995" y="5736146"/>
                            <a:ext cx="2453418" cy="274546"/>
                          </a:xfrm>
                          <a:prstGeom prst="rect">
                            <a:avLst/>
                          </a:prstGeom>
                          <a:ln>
                            <a:noFill/>
                          </a:ln>
                        </wps:spPr>
                        <wps:txbx>
                          <w:txbxContent>
                            <w:p w14:paraId="0F8D6D68" w14:textId="77777777" w:rsidR="00C03562" w:rsidRDefault="006F3366">
                              <w:pPr>
                                <w:spacing w:after="160" w:line="259" w:lineRule="auto"/>
                                <w:ind w:left="0" w:right="0" w:firstLine="0"/>
                              </w:pPr>
                              <w:r>
                                <w:rPr>
                                  <w:rFonts w:ascii="Calibri" w:eastAsia="Calibri" w:hAnsi="Calibri" w:cs="Calibri"/>
                                  <w:b/>
                                  <w:color w:val="35395A"/>
                                  <w:w w:val="121"/>
                                  <w:sz w:val="28"/>
                                </w:rPr>
                                <w:t>KRYPTON</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OR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XENON</w:t>
                              </w:r>
                              <w:r>
                                <w:rPr>
                                  <w:rFonts w:ascii="Calibri" w:eastAsia="Calibri" w:hAnsi="Calibri" w:cs="Calibri"/>
                                  <w:b/>
                                  <w:color w:val="35395A"/>
                                  <w:spacing w:val="7"/>
                                  <w:w w:val="121"/>
                                  <w:sz w:val="28"/>
                                </w:rPr>
                                <w:t xml:space="preserve"> </w:t>
                              </w:r>
                            </w:p>
                          </w:txbxContent>
                        </wps:txbx>
                        <wps:bodyPr horzOverflow="overflow" vert="horz" lIns="0" tIns="0" rIns="0" bIns="0" rtlCol="0">
                          <a:noAutofit/>
                        </wps:bodyPr>
                      </wps:wsp>
                      <wps:wsp>
                        <wps:cNvPr id="45" name="Rectangle 45"/>
                        <wps:cNvSpPr/>
                        <wps:spPr>
                          <a:xfrm>
                            <a:off x="3923995" y="5913946"/>
                            <a:ext cx="503926" cy="274546"/>
                          </a:xfrm>
                          <a:prstGeom prst="rect">
                            <a:avLst/>
                          </a:prstGeom>
                          <a:ln>
                            <a:noFill/>
                          </a:ln>
                        </wps:spPr>
                        <wps:txbx>
                          <w:txbxContent>
                            <w:p w14:paraId="1C2F3333" w14:textId="77777777" w:rsidR="00C03562" w:rsidRDefault="006F3366">
                              <w:pPr>
                                <w:spacing w:after="160" w:line="259" w:lineRule="auto"/>
                                <w:ind w:left="0" w:right="0" w:firstLine="0"/>
                              </w:pPr>
                              <w:r>
                                <w:rPr>
                                  <w:rFonts w:ascii="Calibri" w:eastAsia="Calibri" w:hAnsi="Calibri" w:cs="Calibri"/>
                                  <w:b/>
                                  <w:color w:val="35395A"/>
                                  <w:w w:val="129"/>
                                  <w:sz w:val="28"/>
                                </w:rPr>
                                <w:t>GAS</w:t>
                              </w:r>
                            </w:p>
                          </w:txbxContent>
                        </wps:txbx>
                        <wps:bodyPr horzOverflow="overflow" vert="horz" lIns="0" tIns="0" rIns="0" bIns="0" rtlCol="0">
                          <a:noAutofit/>
                        </wps:bodyPr>
                      </wps:wsp>
                      <wps:wsp>
                        <wps:cNvPr id="55" name="Shape 55"/>
                        <wps:cNvSpPr/>
                        <wps:spPr>
                          <a:xfrm>
                            <a:off x="5841010" y="5179607"/>
                            <a:ext cx="1278001" cy="987958"/>
                          </a:xfrm>
                          <a:custGeom>
                            <a:avLst/>
                            <a:gdLst/>
                            <a:ahLst/>
                            <a:cxnLst/>
                            <a:rect l="0" t="0" r="0" b="0"/>
                            <a:pathLst>
                              <a:path w="1278001" h="987958">
                                <a:moveTo>
                                  <a:pt x="179997" y="0"/>
                                </a:moveTo>
                                <a:lnTo>
                                  <a:pt x="1097991" y="0"/>
                                </a:lnTo>
                                <a:cubicBezTo>
                                  <a:pt x="1197407" y="0"/>
                                  <a:pt x="1278001" y="80594"/>
                                  <a:pt x="1278001" y="180010"/>
                                </a:cubicBezTo>
                                <a:lnTo>
                                  <a:pt x="1278001" y="807961"/>
                                </a:lnTo>
                                <a:cubicBezTo>
                                  <a:pt x="1278001" y="907377"/>
                                  <a:pt x="1197407" y="987958"/>
                                  <a:pt x="1097991" y="987958"/>
                                </a:cubicBezTo>
                                <a:lnTo>
                                  <a:pt x="179997" y="987958"/>
                                </a:lnTo>
                                <a:cubicBezTo>
                                  <a:pt x="80582" y="987958"/>
                                  <a:pt x="0" y="907377"/>
                                  <a:pt x="0" y="807961"/>
                                </a:cubicBezTo>
                                <a:lnTo>
                                  <a:pt x="0" y="180010"/>
                                </a:lnTo>
                                <a:cubicBezTo>
                                  <a:pt x="0" y="80594"/>
                                  <a:pt x="80582" y="0"/>
                                  <a:pt x="179997" y="0"/>
                                </a:cubicBezTo>
                                <a:close/>
                              </a:path>
                            </a:pathLst>
                          </a:custGeom>
                          <a:ln w="0" cap="flat">
                            <a:miter lim="127000"/>
                          </a:ln>
                        </wps:spPr>
                        <wps:style>
                          <a:lnRef idx="0">
                            <a:srgbClr val="000000">
                              <a:alpha val="0"/>
                            </a:srgbClr>
                          </a:lnRef>
                          <a:fillRef idx="1">
                            <a:srgbClr val="E3E3E3"/>
                          </a:fillRef>
                          <a:effectRef idx="0">
                            <a:scrgbClr r="0" g="0" b="0"/>
                          </a:effectRef>
                          <a:fontRef idx="none"/>
                        </wps:style>
                        <wps:bodyPr/>
                      </wps:wsp>
                      <pic:pic xmlns:pic="http://schemas.openxmlformats.org/drawingml/2006/picture">
                        <pic:nvPicPr>
                          <pic:cNvPr id="20110" name="Picture 20110"/>
                          <pic:cNvPicPr/>
                        </pic:nvPicPr>
                        <pic:blipFill>
                          <a:blip r:embed="rId19"/>
                          <a:stretch>
                            <a:fillRect/>
                          </a:stretch>
                        </pic:blipFill>
                        <pic:spPr>
                          <a:xfrm>
                            <a:off x="5914136" y="5231384"/>
                            <a:ext cx="1075944" cy="819912"/>
                          </a:xfrm>
                          <a:prstGeom prst="rect">
                            <a:avLst/>
                          </a:prstGeom>
                        </pic:spPr>
                      </pic:pic>
                      <pic:pic xmlns:pic="http://schemas.openxmlformats.org/drawingml/2006/picture">
                        <pic:nvPicPr>
                          <pic:cNvPr id="20132" name="Picture 20132"/>
                          <pic:cNvPicPr/>
                        </pic:nvPicPr>
                        <pic:blipFill>
                          <a:blip r:embed="rId20"/>
                          <a:stretch>
                            <a:fillRect/>
                          </a:stretch>
                        </pic:blipFill>
                        <pic:spPr>
                          <a:xfrm>
                            <a:off x="0" y="0"/>
                            <a:ext cx="7543800" cy="2313432"/>
                          </a:xfrm>
                          <a:prstGeom prst="rect">
                            <a:avLst/>
                          </a:prstGeom>
                        </pic:spPr>
                      </pic:pic>
                      <pic:pic xmlns:pic="http://schemas.openxmlformats.org/drawingml/2006/picture">
                        <pic:nvPicPr>
                          <pic:cNvPr id="20133" name="Picture 20133"/>
                          <pic:cNvPicPr/>
                        </pic:nvPicPr>
                        <pic:blipFill>
                          <a:blip r:embed="rId21"/>
                          <a:stretch>
                            <a:fillRect/>
                          </a:stretch>
                        </pic:blipFill>
                        <pic:spPr>
                          <a:xfrm>
                            <a:off x="0" y="0"/>
                            <a:ext cx="7543800" cy="2313432"/>
                          </a:xfrm>
                          <a:prstGeom prst="rect">
                            <a:avLst/>
                          </a:prstGeom>
                        </pic:spPr>
                      </pic:pic>
                      <wps:wsp>
                        <wps:cNvPr id="62" name="Shape 62"/>
                        <wps:cNvSpPr/>
                        <wps:spPr>
                          <a:xfrm>
                            <a:off x="432803" y="13"/>
                            <a:ext cx="6703391" cy="2502002"/>
                          </a:xfrm>
                          <a:custGeom>
                            <a:avLst/>
                            <a:gdLst/>
                            <a:ahLst/>
                            <a:cxnLst/>
                            <a:rect l="0" t="0" r="0" b="0"/>
                            <a:pathLst>
                              <a:path w="6703391" h="2502002">
                                <a:moveTo>
                                  <a:pt x="246865" y="0"/>
                                </a:moveTo>
                                <a:lnTo>
                                  <a:pt x="6456525" y="0"/>
                                </a:lnTo>
                                <a:lnTo>
                                  <a:pt x="6500011" y="110287"/>
                                </a:lnTo>
                                <a:cubicBezTo>
                                  <a:pt x="6631585" y="469631"/>
                                  <a:pt x="6703391" y="857784"/>
                                  <a:pt x="6703391" y="1262710"/>
                                </a:cubicBezTo>
                                <a:cubicBezTo>
                                  <a:pt x="6703391" y="1667639"/>
                                  <a:pt x="6631585" y="2055795"/>
                                  <a:pt x="6500011" y="2415140"/>
                                </a:cubicBezTo>
                                <a:lnTo>
                                  <a:pt x="6465762" y="2502002"/>
                                </a:lnTo>
                                <a:lnTo>
                                  <a:pt x="237629" y="2502002"/>
                                </a:lnTo>
                                <a:lnTo>
                                  <a:pt x="203380" y="2415140"/>
                                </a:lnTo>
                                <a:cubicBezTo>
                                  <a:pt x="71806" y="2055795"/>
                                  <a:pt x="0" y="1667639"/>
                                  <a:pt x="0" y="1262710"/>
                                </a:cubicBezTo>
                                <a:cubicBezTo>
                                  <a:pt x="0" y="857784"/>
                                  <a:pt x="71806" y="469631"/>
                                  <a:pt x="203380" y="110287"/>
                                </a:cubicBezTo>
                                <a:lnTo>
                                  <a:pt x="24686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3" name="Shape 63"/>
                        <wps:cNvSpPr/>
                        <wps:spPr>
                          <a:xfrm>
                            <a:off x="3643389" y="584226"/>
                            <a:ext cx="459143" cy="639127"/>
                          </a:xfrm>
                          <a:custGeom>
                            <a:avLst/>
                            <a:gdLst/>
                            <a:ahLst/>
                            <a:cxnLst/>
                            <a:rect l="0" t="0" r="0" b="0"/>
                            <a:pathLst>
                              <a:path w="459143" h="639127">
                                <a:moveTo>
                                  <a:pt x="230010" y="0"/>
                                </a:moveTo>
                                <a:cubicBezTo>
                                  <a:pt x="341503" y="0"/>
                                  <a:pt x="429285" y="65849"/>
                                  <a:pt x="449491" y="164173"/>
                                </a:cubicBezTo>
                                <a:lnTo>
                                  <a:pt x="381013" y="182613"/>
                                </a:lnTo>
                                <a:cubicBezTo>
                                  <a:pt x="367843" y="107988"/>
                                  <a:pt x="303746" y="63208"/>
                                  <a:pt x="227381" y="63208"/>
                                </a:cubicBezTo>
                                <a:cubicBezTo>
                                  <a:pt x="146609" y="63208"/>
                                  <a:pt x="89535" y="101841"/>
                                  <a:pt x="89535" y="163297"/>
                                </a:cubicBezTo>
                                <a:cubicBezTo>
                                  <a:pt x="89535" y="230899"/>
                                  <a:pt x="174701" y="251968"/>
                                  <a:pt x="256349" y="276555"/>
                                </a:cubicBezTo>
                                <a:cubicBezTo>
                                  <a:pt x="342380" y="302006"/>
                                  <a:pt x="459143" y="340639"/>
                                  <a:pt x="459143" y="460032"/>
                                </a:cubicBezTo>
                                <a:cubicBezTo>
                                  <a:pt x="459143" y="563639"/>
                                  <a:pt x="369595" y="639127"/>
                                  <a:pt x="234391" y="639127"/>
                                </a:cubicBezTo>
                                <a:cubicBezTo>
                                  <a:pt x="102705" y="639127"/>
                                  <a:pt x="19317" y="561873"/>
                                  <a:pt x="0" y="458280"/>
                                </a:cubicBezTo>
                                <a:lnTo>
                                  <a:pt x="69355" y="439839"/>
                                </a:lnTo>
                                <a:cubicBezTo>
                                  <a:pt x="78118" y="510959"/>
                                  <a:pt x="136944" y="574167"/>
                                  <a:pt x="237033" y="574167"/>
                                </a:cubicBezTo>
                                <a:cubicBezTo>
                                  <a:pt x="328333" y="574167"/>
                                  <a:pt x="383655" y="525882"/>
                                  <a:pt x="383655" y="461797"/>
                                </a:cubicBezTo>
                                <a:cubicBezTo>
                                  <a:pt x="383655" y="372237"/>
                                  <a:pt x="277419" y="353809"/>
                                  <a:pt x="190500" y="326593"/>
                                </a:cubicBezTo>
                                <a:cubicBezTo>
                                  <a:pt x="120269" y="304648"/>
                                  <a:pt x="16675" y="273037"/>
                                  <a:pt x="16675" y="166814"/>
                                </a:cubicBezTo>
                                <a:cubicBezTo>
                                  <a:pt x="16675" y="71120"/>
                                  <a:pt x="107099" y="0"/>
                                  <a:pt x="230010" y="0"/>
                                </a:cubicBez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64" name="Shape 64"/>
                        <wps:cNvSpPr/>
                        <wps:spPr>
                          <a:xfrm>
                            <a:off x="4202646" y="596519"/>
                            <a:ext cx="401206" cy="614553"/>
                          </a:xfrm>
                          <a:custGeom>
                            <a:avLst/>
                            <a:gdLst/>
                            <a:ahLst/>
                            <a:cxnLst/>
                            <a:rect l="0" t="0" r="0" b="0"/>
                            <a:pathLst>
                              <a:path w="401206" h="614553">
                                <a:moveTo>
                                  <a:pt x="0" y="0"/>
                                </a:moveTo>
                                <a:lnTo>
                                  <a:pt x="71984" y="0"/>
                                </a:lnTo>
                                <a:lnTo>
                                  <a:pt x="71984" y="546951"/>
                                </a:lnTo>
                                <a:lnTo>
                                  <a:pt x="401206" y="546951"/>
                                </a:lnTo>
                                <a:lnTo>
                                  <a:pt x="401206" y="614553"/>
                                </a:lnTo>
                                <a:lnTo>
                                  <a:pt x="0" y="614553"/>
                                </a:lnTo>
                                <a:lnTo>
                                  <a:pt x="0"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20830" name="Shape 20830"/>
                        <wps:cNvSpPr/>
                        <wps:spPr>
                          <a:xfrm>
                            <a:off x="4673549" y="596532"/>
                            <a:ext cx="71996" cy="614540"/>
                          </a:xfrm>
                          <a:custGeom>
                            <a:avLst/>
                            <a:gdLst/>
                            <a:ahLst/>
                            <a:cxnLst/>
                            <a:rect l="0" t="0" r="0" b="0"/>
                            <a:pathLst>
                              <a:path w="71996" h="614540">
                                <a:moveTo>
                                  <a:pt x="0" y="0"/>
                                </a:moveTo>
                                <a:lnTo>
                                  <a:pt x="71996" y="0"/>
                                </a:lnTo>
                                <a:lnTo>
                                  <a:pt x="71996" y="614540"/>
                                </a:lnTo>
                                <a:lnTo>
                                  <a:pt x="0" y="614540"/>
                                </a:lnTo>
                                <a:lnTo>
                                  <a:pt x="0" y="0"/>
                                </a:lnTo>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66" name="Shape 66"/>
                        <wps:cNvSpPr/>
                        <wps:spPr>
                          <a:xfrm>
                            <a:off x="4883557" y="596519"/>
                            <a:ext cx="568020" cy="614553"/>
                          </a:xfrm>
                          <a:custGeom>
                            <a:avLst/>
                            <a:gdLst/>
                            <a:ahLst/>
                            <a:cxnLst/>
                            <a:rect l="0" t="0" r="0" b="0"/>
                            <a:pathLst>
                              <a:path w="568020" h="614553">
                                <a:moveTo>
                                  <a:pt x="0" y="0"/>
                                </a:moveTo>
                                <a:lnTo>
                                  <a:pt x="67615" y="0"/>
                                </a:lnTo>
                                <a:lnTo>
                                  <a:pt x="220358" y="259867"/>
                                </a:lnTo>
                                <a:cubicBezTo>
                                  <a:pt x="273050" y="349428"/>
                                  <a:pt x="282689" y="374002"/>
                                  <a:pt x="283566" y="374002"/>
                                </a:cubicBezTo>
                                <a:lnTo>
                                  <a:pt x="284455" y="374002"/>
                                </a:lnTo>
                                <a:cubicBezTo>
                                  <a:pt x="285331" y="374002"/>
                                  <a:pt x="294983" y="349428"/>
                                  <a:pt x="347663" y="259867"/>
                                </a:cubicBezTo>
                                <a:lnTo>
                                  <a:pt x="500418" y="0"/>
                                </a:lnTo>
                                <a:lnTo>
                                  <a:pt x="568020" y="0"/>
                                </a:lnTo>
                                <a:lnTo>
                                  <a:pt x="568020" y="614553"/>
                                </a:lnTo>
                                <a:lnTo>
                                  <a:pt x="496900" y="614553"/>
                                </a:lnTo>
                                <a:lnTo>
                                  <a:pt x="496900" y="338010"/>
                                </a:lnTo>
                                <a:cubicBezTo>
                                  <a:pt x="496900" y="243192"/>
                                  <a:pt x="501307" y="121145"/>
                                  <a:pt x="500418" y="121145"/>
                                </a:cubicBezTo>
                                <a:lnTo>
                                  <a:pt x="499542" y="121145"/>
                                </a:lnTo>
                                <a:cubicBezTo>
                                  <a:pt x="498666" y="121145"/>
                                  <a:pt x="467932" y="177343"/>
                                  <a:pt x="445986" y="214211"/>
                                </a:cubicBezTo>
                                <a:lnTo>
                                  <a:pt x="302882" y="463550"/>
                                </a:lnTo>
                                <a:lnTo>
                                  <a:pt x="265138" y="463550"/>
                                </a:lnTo>
                                <a:lnTo>
                                  <a:pt x="122034" y="214211"/>
                                </a:lnTo>
                                <a:cubicBezTo>
                                  <a:pt x="100076" y="177343"/>
                                  <a:pt x="69355" y="121145"/>
                                  <a:pt x="68478" y="121145"/>
                                </a:cubicBezTo>
                                <a:lnTo>
                                  <a:pt x="67615" y="121145"/>
                                </a:lnTo>
                                <a:cubicBezTo>
                                  <a:pt x="66739" y="121145"/>
                                  <a:pt x="71107" y="243192"/>
                                  <a:pt x="71107" y="338010"/>
                                </a:cubicBezTo>
                                <a:lnTo>
                                  <a:pt x="71107" y="614553"/>
                                </a:lnTo>
                                <a:lnTo>
                                  <a:pt x="0" y="614553"/>
                                </a:lnTo>
                                <a:lnTo>
                                  <a:pt x="0"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67" name="Shape 67"/>
                        <wps:cNvSpPr/>
                        <wps:spPr>
                          <a:xfrm>
                            <a:off x="3651288" y="1286612"/>
                            <a:ext cx="606641" cy="639115"/>
                          </a:xfrm>
                          <a:custGeom>
                            <a:avLst/>
                            <a:gdLst/>
                            <a:ahLst/>
                            <a:cxnLst/>
                            <a:rect l="0" t="0" r="0" b="0"/>
                            <a:pathLst>
                              <a:path w="606641" h="639115">
                                <a:moveTo>
                                  <a:pt x="318681" y="0"/>
                                </a:moveTo>
                                <a:cubicBezTo>
                                  <a:pt x="445110" y="2616"/>
                                  <a:pt x="543433" y="64948"/>
                                  <a:pt x="597865" y="161531"/>
                                </a:cubicBezTo>
                                <a:lnTo>
                                  <a:pt x="524993" y="179972"/>
                                </a:lnTo>
                                <a:cubicBezTo>
                                  <a:pt x="482854" y="112370"/>
                                  <a:pt x="404724" y="70231"/>
                                  <a:pt x="318681" y="70231"/>
                                </a:cubicBezTo>
                                <a:cubicBezTo>
                                  <a:pt x="178219" y="70231"/>
                                  <a:pt x="73749" y="171183"/>
                                  <a:pt x="73749" y="319557"/>
                                </a:cubicBezTo>
                                <a:cubicBezTo>
                                  <a:pt x="73749" y="468808"/>
                                  <a:pt x="181737" y="568884"/>
                                  <a:pt x="321323" y="568884"/>
                                </a:cubicBezTo>
                                <a:cubicBezTo>
                                  <a:pt x="441592" y="568884"/>
                                  <a:pt x="520598" y="497789"/>
                                  <a:pt x="544309" y="445097"/>
                                </a:cubicBezTo>
                                <a:lnTo>
                                  <a:pt x="544309" y="368719"/>
                                </a:lnTo>
                                <a:lnTo>
                                  <a:pt x="356438" y="368719"/>
                                </a:lnTo>
                                <a:lnTo>
                                  <a:pt x="356438" y="309029"/>
                                </a:lnTo>
                                <a:lnTo>
                                  <a:pt x="606641" y="309029"/>
                                </a:lnTo>
                                <a:lnTo>
                                  <a:pt x="606641" y="627710"/>
                                </a:lnTo>
                                <a:lnTo>
                                  <a:pt x="543433" y="627710"/>
                                </a:lnTo>
                                <a:cubicBezTo>
                                  <a:pt x="543433" y="555714"/>
                                  <a:pt x="544309" y="536397"/>
                                  <a:pt x="544309" y="535534"/>
                                </a:cubicBezTo>
                                <a:lnTo>
                                  <a:pt x="543433" y="535534"/>
                                </a:lnTo>
                                <a:cubicBezTo>
                                  <a:pt x="514464" y="571525"/>
                                  <a:pt x="437198" y="639115"/>
                                  <a:pt x="318681" y="639115"/>
                                </a:cubicBezTo>
                                <a:cubicBezTo>
                                  <a:pt x="142227" y="639115"/>
                                  <a:pt x="0" y="504800"/>
                                  <a:pt x="0" y="319557"/>
                                </a:cubicBezTo>
                                <a:cubicBezTo>
                                  <a:pt x="0" y="134303"/>
                                  <a:pt x="142227" y="0"/>
                                  <a:pt x="318681" y="0"/>
                                </a:cubicBez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68" name="Shape 68"/>
                        <wps:cNvSpPr/>
                        <wps:spPr>
                          <a:xfrm>
                            <a:off x="4380332" y="1298893"/>
                            <a:ext cx="401219" cy="614540"/>
                          </a:xfrm>
                          <a:custGeom>
                            <a:avLst/>
                            <a:gdLst/>
                            <a:ahLst/>
                            <a:cxnLst/>
                            <a:rect l="0" t="0" r="0" b="0"/>
                            <a:pathLst>
                              <a:path w="401219" h="614540">
                                <a:moveTo>
                                  <a:pt x="0" y="0"/>
                                </a:moveTo>
                                <a:lnTo>
                                  <a:pt x="71996" y="0"/>
                                </a:lnTo>
                                <a:lnTo>
                                  <a:pt x="71996" y="546951"/>
                                </a:lnTo>
                                <a:lnTo>
                                  <a:pt x="401219" y="546951"/>
                                </a:lnTo>
                                <a:lnTo>
                                  <a:pt x="401219" y="614540"/>
                                </a:lnTo>
                                <a:lnTo>
                                  <a:pt x="0" y="614540"/>
                                </a:lnTo>
                                <a:lnTo>
                                  <a:pt x="0"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69" name="Shape 69"/>
                        <wps:cNvSpPr/>
                        <wps:spPr>
                          <a:xfrm>
                            <a:off x="4821670" y="1298893"/>
                            <a:ext cx="299822" cy="614553"/>
                          </a:xfrm>
                          <a:custGeom>
                            <a:avLst/>
                            <a:gdLst/>
                            <a:ahLst/>
                            <a:cxnLst/>
                            <a:rect l="0" t="0" r="0" b="0"/>
                            <a:pathLst>
                              <a:path w="299822" h="614553">
                                <a:moveTo>
                                  <a:pt x="266903" y="0"/>
                                </a:moveTo>
                                <a:lnTo>
                                  <a:pt x="299822" y="0"/>
                                </a:lnTo>
                                <a:lnTo>
                                  <a:pt x="299822" y="86919"/>
                                </a:lnTo>
                                <a:lnTo>
                                  <a:pt x="299377" y="86919"/>
                                </a:lnTo>
                                <a:cubicBezTo>
                                  <a:pt x="298501" y="86919"/>
                                  <a:pt x="283565" y="129934"/>
                                  <a:pt x="270396" y="161531"/>
                                </a:cubicBezTo>
                                <a:lnTo>
                                  <a:pt x="172961" y="389801"/>
                                </a:lnTo>
                                <a:lnTo>
                                  <a:pt x="299822" y="389801"/>
                                </a:lnTo>
                                <a:lnTo>
                                  <a:pt x="299822" y="453898"/>
                                </a:lnTo>
                                <a:lnTo>
                                  <a:pt x="145745" y="453898"/>
                                </a:lnTo>
                                <a:lnTo>
                                  <a:pt x="77267" y="614553"/>
                                </a:lnTo>
                                <a:lnTo>
                                  <a:pt x="0" y="614553"/>
                                </a:lnTo>
                                <a:lnTo>
                                  <a:pt x="266903"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70" name="Shape 70"/>
                        <wps:cNvSpPr/>
                        <wps:spPr>
                          <a:xfrm>
                            <a:off x="5121492" y="1298893"/>
                            <a:ext cx="299809" cy="614553"/>
                          </a:xfrm>
                          <a:custGeom>
                            <a:avLst/>
                            <a:gdLst/>
                            <a:ahLst/>
                            <a:cxnLst/>
                            <a:rect l="0" t="0" r="0" b="0"/>
                            <a:pathLst>
                              <a:path w="299809" h="614553">
                                <a:moveTo>
                                  <a:pt x="0" y="0"/>
                                </a:moveTo>
                                <a:lnTo>
                                  <a:pt x="32931" y="0"/>
                                </a:lnTo>
                                <a:lnTo>
                                  <a:pt x="299809" y="614553"/>
                                </a:lnTo>
                                <a:lnTo>
                                  <a:pt x="222542" y="614553"/>
                                </a:lnTo>
                                <a:lnTo>
                                  <a:pt x="154063" y="453898"/>
                                </a:lnTo>
                                <a:lnTo>
                                  <a:pt x="0" y="453898"/>
                                </a:lnTo>
                                <a:lnTo>
                                  <a:pt x="0" y="389801"/>
                                </a:lnTo>
                                <a:lnTo>
                                  <a:pt x="126860" y="389801"/>
                                </a:lnTo>
                                <a:lnTo>
                                  <a:pt x="29413" y="161531"/>
                                </a:lnTo>
                                <a:cubicBezTo>
                                  <a:pt x="16243" y="129934"/>
                                  <a:pt x="1320" y="86919"/>
                                  <a:pt x="444" y="86919"/>
                                </a:cubicBezTo>
                                <a:lnTo>
                                  <a:pt x="0" y="86919"/>
                                </a:lnTo>
                                <a:lnTo>
                                  <a:pt x="0"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71" name="Shape 71"/>
                        <wps:cNvSpPr/>
                        <wps:spPr>
                          <a:xfrm>
                            <a:off x="5477764" y="1298893"/>
                            <a:ext cx="500431" cy="614553"/>
                          </a:xfrm>
                          <a:custGeom>
                            <a:avLst/>
                            <a:gdLst/>
                            <a:ahLst/>
                            <a:cxnLst/>
                            <a:rect l="0" t="0" r="0" b="0"/>
                            <a:pathLst>
                              <a:path w="500431" h="614553">
                                <a:moveTo>
                                  <a:pt x="8788" y="0"/>
                                </a:moveTo>
                                <a:lnTo>
                                  <a:pt x="500431" y="0"/>
                                </a:lnTo>
                                <a:lnTo>
                                  <a:pt x="500431" y="66726"/>
                                </a:lnTo>
                                <a:lnTo>
                                  <a:pt x="140474" y="497789"/>
                                </a:lnTo>
                                <a:cubicBezTo>
                                  <a:pt x="115024" y="527634"/>
                                  <a:pt x="94818" y="547840"/>
                                  <a:pt x="94818" y="548716"/>
                                </a:cubicBezTo>
                                <a:lnTo>
                                  <a:pt x="95707" y="549580"/>
                                </a:lnTo>
                                <a:cubicBezTo>
                                  <a:pt x="96583" y="549580"/>
                                  <a:pt x="129946" y="546951"/>
                                  <a:pt x="174727" y="546951"/>
                                </a:cubicBezTo>
                                <a:lnTo>
                                  <a:pt x="500431" y="546951"/>
                                </a:lnTo>
                                <a:lnTo>
                                  <a:pt x="500431" y="614553"/>
                                </a:lnTo>
                                <a:lnTo>
                                  <a:pt x="0" y="614553"/>
                                </a:lnTo>
                                <a:lnTo>
                                  <a:pt x="0" y="547840"/>
                                </a:lnTo>
                                <a:lnTo>
                                  <a:pt x="365227" y="114135"/>
                                </a:lnTo>
                                <a:cubicBezTo>
                                  <a:pt x="382791" y="93053"/>
                                  <a:pt x="411759" y="67602"/>
                                  <a:pt x="411759" y="66726"/>
                                </a:cubicBezTo>
                                <a:lnTo>
                                  <a:pt x="410883" y="65837"/>
                                </a:lnTo>
                                <a:cubicBezTo>
                                  <a:pt x="409994" y="65837"/>
                                  <a:pt x="376644" y="67602"/>
                                  <a:pt x="330987" y="67602"/>
                                </a:cubicBezTo>
                                <a:lnTo>
                                  <a:pt x="8788" y="67602"/>
                                </a:lnTo>
                                <a:lnTo>
                                  <a:pt x="8788"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wps:wsp>
                        <wps:cNvPr id="72" name="Shape 72"/>
                        <wps:cNvSpPr/>
                        <wps:spPr>
                          <a:xfrm>
                            <a:off x="6064237" y="1298893"/>
                            <a:ext cx="415252" cy="614540"/>
                          </a:xfrm>
                          <a:custGeom>
                            <a:avLst/>
                            <a:gdLst/>
                            <a:ahLst/>
                            <a:cxnLst/>
                            <a:rect l="0" t="0" r="0" b="0"/>
                            <a:pathLst>
                              <a:path w="415252" h="614540">
                                <a:moveTo>
                                  <a:pt x="0" y="0"/>
                                </a:moveTo>
                                <a:lnTo>
                                  <a:pt x="409994" y="0"/>
                                </a:lnTo>
                                <a:lnTo>
                                  <a:pt x="409994" y="67602"/>
                                </a:lnTo>
                                <a:lnTo>
                                  <a:pt x="71996" y="67602"/>
                                </a:lnTo>
                                <a:lnTo>
                                  <a:pt x="71996" y="257226"/>
                                </a:lnTo>
                                <a:lnTo>
                                  <a:pt x="343269" y="257226"/>
                                </a:lnTo>
                                <a:lnTo>
                                  <a:pt x="343269" y="321323"/>
                                </a:lnTo>
                                <a:lnTo>
                                  <a:pt x="71996" y="321323"/>
                                </a:lnTo>
                                <a:lnTo>
                                  <a:pt x="71996" y="546951"/>
                                </a:lnTo>
                                <a:lnTo>
                                  <a:pt x="415252" y="546951"/>
                                </a:lnTo>
                                <a:lnTo>
                                  <a:pt x="415252" y="614540"/>
                                </a:lnTo>
                                <a:lnTo>
                                  <a:pt x="0" y="614540"/>
                                </a:lnTo>
                                <a:lnTo>
                                  <a:pt x="0" y="0"/>
                                </a:lnTo>
                                <a:close/>
                              </a:path>
                            </a:pathLst>
                          </a:custGeom>
                          <a:ln w="0" cap="flat">
                            <a:miter lim="127000"/>
                          </a:ln>
                        </wps:spPr>
                        <wps:style>
                          <a:lnRef idx="0">
                            <a:srgbClr val="000000">
                              <a:alpha val="0"/>
                            </a:srgbClr>
                          </a:lnRef>
                          <a:fillRef idx="1">
                            <a:srgbClr val="1F386B"/>
                          </a:fillRef>
                          <a:effectRef idx="0">
                            <a:scrgbClr r="0" g="0" b="0"/>
                          </a:effectRef>
                          <a:fontRef idx="none"/>
                        </wps:style>
                        <wps:bodyPr/>
                      </wps:wsp>
                      <pic:pic xmlns:pic="http://schemas.openxmlformats.org/drawingml/2006/picture">
                        <pic:nvPicPr>
                          <pic:cNvPr id="20111" name="Picture 20111"/>
                          <pic:cNvPicPr/>
                        </pic:nvPicPr>
                        <pic:blipFill>
                          <a:blip r:embed="rId22"/>
                          <a:stretch>
                            <a:fillRect/>
                          </a:stretch>
                        </pic:blipFill>
                        <pic:spPr>
                          <a:xfrm>
                            <a:off x="2053336" y="887984"/>
                            <a:ext cx="758952" cy="847344"/>
                          </a:xfrm>
                          <a:prstGeom prst="rect">
                            <a:avLst/>
                          </a:prstGeom>
                        </pic:spPr>
                      </pic:pic>
                      <pic:pic xmlns:pic="http://schemas.openxmlformats.org/drawingml/2006/picture">
                        <pic:nvPicPr>
                          <pic:cNvPr id="20112" name="Picture 20112"/>
                          <pic:cNvPicPr/>
                        </pic:nvPicPr>
                        <pic:blipFill>
                          <a:blip r:embed="rId23"/>
                          <a:stretch>
                            <a:fillRect/>
                          </a:stretch>
                        </pic:blipFill>
                        <pic:spPr>
                          <a:xfrm>
                            <a:off x="1084072" y="369824"/>
                            <a:ext cx="1728216" cy="1432560"/>
                          </a:xfrm>
                          <a:prstGeom prst="rect">
                            <a:avLst/>
                          </a:prstGeom>
                        </pic:spPr>
                      </pic:pic>
                      <pic:pic xmlns:pic="http://schemas.openxmlformats.org/drawingml/2006/picture">
                        <pic:nvPicPr>
                          <pic:cNvPr id="20113" name="Picture 20113"/>
                          <pic:cNvPicPr/>
                        </pic:nvPicPr>
                        <pic:blipFill>
                          <a:blip r:embed="rId24"/>
                          <a:stretch>
                            <a:fillRect/>
                          </a:stretch>
                        </pic:blipFill>
                        <pic:spPr>
                          <a:xfrm>
                            <a:off x="1970024" y="760984"/>
                            <a:ext cx="1459992" cy="1380744"/>
                          </a:xfrm>
                          <a:prstGeom prst="rect">
                            <a:avLst/>
                          </a:prstGeom>
                        </pic:spPr>
                      </pic:pic>
                      <pic:pic xmlns:pic="http://schemas.openxmlformats.org/drawingml/2006/picture">
                        <pic:nvPicPr>
                          <pic:cNvPr id="20114" name="Picture 20114"/>
                          <pic:cNvPicPr/>
                        </pic:nvPicPr>
                        <pic:blipFill>
                          <a:blip r:embed="rId24"/>
                          <a:stretch>
                            <a:fillRect/>
                          </a:stretch>
                        </pic:blipFill>
                        <pic:spPr>
                          <a:xfrm>
                            <a:off x="1970024" y="760984"/>
                            <a:ext cx="1459992" cy="1380744"/>
                          </a:xfrm>
                          <a:prstGeom prst="rect">
                            <a:avLst/>
                          </a:prstGeom>
                        </pic:spPr>
                      </pic:pic>
                      <wps:wsp>
                        <wps:cNvPr id="81" name="Shape 81"/>
                        <wps:cNvSpPr/>
                        <wps:spPr>
                          <a:xfrm>
                            <a:off x="1510360" y="899034"/>
                            <a:ext cx="115303" cy="714858"/>
                          </a:xfrm>
                          <a:custGeom>
                            <a:avLst/>
                            <a:gdLst/>
                            <a:ahLst/>
                            <a:cxnLst/>
                            <a:rect l="0" t="0" r="0" b="0"/>
                            <a:pathLst>
                              <a:path w="115303" h="714858">
                                <a:moveTo>
                                  <a:pt x="0" y="0"/>
                                </a:moveTo>
                                <a:lnTo>
                                  <a:pt x="115303" y="4928"/>
                                </a:lnTo>
                                <a:lnTo>
                                  <a:pt x="115303" y="709917"/>
                                </a:lnTo>
                                <a:lnTo>
                                  <a:pt x="0" y="714858"/>
                                </a:lnTo>
                                <a:lnTo>
                                  <a:pt x="0" y="0"/>
                                </a:lnTo>
                                <a:close/>
                              </a:path>
                            </a:pathLst>
                          </a:custGeom>
                          <a:ln w="0" cap="flat">
                            <a:miter lim="127000"/>
                          </a:ln>
                        </wps:spPr>
                        <wps:style>
                          <a:lnRef idx="0">
                            <a:srgbClr val="000000">
                              <a:alpha val="0"/>
                            </a:srgbClr>
                          </a:lnRef>
                          <a:fillRef idx="1">
                            <a:srgbClr val="19376F"/>
                          </a:fillRef>
                          <a:effectRef idx="0">
                            <a:scrgbClr r="0" g="0" b="0"/>
                          </a:effectRef>
                          <a:fontRef idx="none"/>
                        </wps:style>
                        <wps:bodyPr/>
                      </wps:wsp>
                      <wps:wsp>
                        <wps:cNvPr id="82" name="Shape 82"/>
                        <wps:cNvSpPr/>
                        <wps:spPr>
                          <a:xfrm>
                            <a:off x="2117128" y="924979"/>
                            <a:ext cx="558419" cy="662940"/>
                          </a:xfrm>
                          <a:custGeom>
                            <a:avLst/>
                            <a:gdLst/>
                            <a:ahLst/>
                            <a:cxnLst/>
                            <a:rect l="0" t="0" r="0" b="0"/>
                            <a:pathLst>
                              <a:path w="558419" h="662940">
                                <a:moveTo>
                                  <a:pt x="0" y="0"/>
                                </a:moveTo>
                                <a:lnTo>
                                  <a:pt x="93129" y="3988"/>
                                </a:lnTo>
                                <a:lnTo>
                                  <a:pt x="231305" y="256121"/>
                                </a:lnTo>
                                <a:cubicBezTo>
                                  <a:pt x="243649" y="278257"/>
                                  <a:pt x="253416" y="296189"/>
                                  <a:pt x="261125" y="310629"/>
                                </a:cubicBezTo>
                                <a:cubicBezTo>
                                  <a:pt x="268821" y="325057"/>
                                  <a:pt x="274498" y="336029"/>
                                  <a:pt x="278638" y="344246"/>
                                </a:cubicBezTo>
                                <a:cubicBezTo>
                                  <a:pt x="282804" y="352450"/>
                                  <a:pt x="285445" y="357899"/>
                                  <a:pt x="287109" y="361315"/>
                                </a:cubicBezTo>
                                <a:cubicBezTo>
                                  <a:pt x="288760" y="364744"/>
                                  <a:pt x="289446" y="366090"/>
                                  <a:pt x="289636" y="366090"/>
                                </a:cubicBezTo>
                                <a:lnTo>
                                  <a:pt x="290538" y="366090"/>
                                </a:lnTo>
                                <a:cubicBezTo>
                                  <a:pt x="290741" y="366090"/>
                                  <a:pt x="291427" y="364719"/>
                                  <a:pt x="293078" y="361290"/>
                                </a:cubicBezTo>
                                <a:cubicBezTo>
                                  <a:pt x="294729" y="357873"/>
                                  <a:pt x="297345" y="352400"/>
                                  <a:pt x="301435" y="344208"/>
                                </a:cubicBezTo>
                                <a:cubicBezTo>
                                  <a:pt x="305511" y="336017"/>
                                  <a:pt x="311048" y="325095"/>
                                  <a:pt x="318516" y="310794"/>
                                </a:cubicBezTo>
                                <a:cubicBezTo>
                                  <a:pt x="325984" y="296532"/>
                                  <a:pt x="335369" y="278905"/>
                                  <a:pt x="347167" y="257277"/>
                                </a:cubicBezTo>
                                <a:lnTo>
                                  <a:pt x="476402" y="20396"/>
                                </a:lnTo>
                                <a:lnTo>
                                  <a:pt x="558419" y="23901"/>
                                </a:lnTo>
                                <a:lnTo>
                                  <a:pt x="558419" y="639051"/>
                                </a:lnTo>
                                <a:lnTo>
                                  <a:pt x="472364" y="642734"/>
                                </a:lnTo>
                                <a:lnTo>
                                  <a:pt x="472364" y="405295"/>
                                </a:lnTo>
                                <a:cubicBezTo>
                                  <a:pt x="472364" y="377063"/>
                                  <a:pt x="472669" y="349199"/>
                                  <a:pt x="473100" y="323317"/>
                                </a:cubicBezTo>
                                <a:cubicBezTo>
                                  <a:pt x="473532" y="297421"/>
                                  <a:pt x="474104" y="273507"/>
                                  <a:pt x="474663" y="253124"/>
                                </a:cubicBezTo>
                                <a:cubicBezTo>
                                  <a:pt x="475221" y="232728"/>
                                  <a:pt x="475755" y="215887"/>
                                  <a:pt x="476098" y="204127"/>
                                </a:cubicBezTo>
                                <a:cubicBezTo>
                                  <a:pt x="476441" y="192367"/>
                                  <a:pt x="476593" y="185712"/>
                                  <a:pt x="476402" y="185699"/>
                                </a:cubicBezTo>
                                <a:lnTo>
                                  <a:pt x="475552" y="185687"/>
                                </a:lnTo>
                                <a:cubicBezTo>
                                  <a:pt x="475348" y="185674"/>
                                  <a:pt x="473062" y="189738"/>
                                  <a:pt x="469494" y="196304"/>
                                </a:cubicBezTo>
                                <a:cubicBezTo>
                                  <a:pt x="465950" y="202844"/>
                                  <a:pt x="461112" y="211900"/>
                                  <a:pt x="455854" y="221831"/>
                                </a:cubicBezTo>
                                <a:cubicBezTo>
                                  <a:pt x="450583" y="231775"/>
                                  <a:pt x="444868" y="242646"/>
                                  <a:pt x="439572" y="252794"/>
                                </a:cubicBezTo>
                                <a:cubicBezTo>
                                  <a:pt x="434251" y="262954"/>
                                  <a:pt x="429349" y="272402"/>
                                  <a:pt x="425717" y="279527"/>
                                </a:cubicBezTo>
                                <a:lnTo>
                                  <a:pt x="313957" y="492290"/>
                                </a:lnTo>
                                <a:lnTo>
                                  <a:pt x="265252" y="493357"/>
                                </a:lnTo>
                                <a:lnTo>
                                  <a:pt x="148501" y="277571"/>
                                </a:lnTo>
                                <a:cubicBezTo>
                                  <a:pt x="144577" y="270104"/>
                                  <a:pt x="139344" y="260185"/>
                                  <a:pt x="133655" y="249492"/>
                                </a:cubicBezTo>
                                <a:cubicBezTo>
                                  <a:pt x="127978" y="238785"/>
                                  <a:pt x="121857" y="227292"/>
                                  <a:pt x="116192" y="216726"/>
                                </a:cubicBezTo>
                                <a:cubicBezTo>
                                  <a:pt x="110541" y="206134"/>
                                  <a:pt x="105334" y="196469"/>
                                  <a:pt x="101486" y="189446"/>
                                </a:cubicBezTo>
                                <a:cubicBezTo>
                                  <a:pt x="97638" y="182436"/>
                                  <a:pt x="95148" y="178054"/>
                                  <a:pt x="94933" y="178054"/>
                                </a:cubicBezTo>
                                <a:lnTo>
                                  <a:pt x="94069" y="178029"/>
                                </a:lnTo>
                                <a:cubicBezTo>
                                  <a:pt x="93828" y="178029"/>
                                  <a:pt x="93942" y="185052"/>
                                  <a:pt x="94234" y="197434"/>
                                </a:cubicBezTo>
                                <a:cubicBezTo>
                                  <a:pt x="94501" y="209829"/>
                                  <a:pt x="94983" y="227584"/>
                                  <a:pt x="95491" y="249047"/>
                                </a:cubicBezTo>
                                <a:cubicBezTo>
                                  <a:pt x="95974" y="270510"/>
                                  <a:pt x="96520" y="295656"/>
                                  <a:pt x="96914" y="322885"/>
                                </a:cubicBezTo>
                                <a:cubicBezTo>
                                  <a:pt x="97320" y="350114"/>
                                  <a:pt x="97599" y="379400"/>
                                  <a:pt x="97599" y="409092"/>
                                </a:cubicBezTo>
                                <a:lnTo>
                                  <a:pt x="97599" y="658775"/>
                                </a:lnTo>
                                <a:lnTo>
                                  <a:pt x="0" y="662940"/>
                                </a:lnTo>
                                <a:lnTo>
                                  <a:pt x="0" y="0"/>
                                </a:lnTo>
                                <a:close/>
                              </a:path>
                            </a:pathLst>
                          </a:custGeom>
                          <a:ln w="0" cap="flat">
                            <a:miter lim="127000"/>
                          </a:ln>
                        </wps:spPr>
                        <wps:style>
                          <a:lnRef idx="0">
                            <a:srgbClr val="000000">
                              <a:alpha val="0"/>
                            </a:srgbClr>
                          </a:lnRef>
                          <a:fillRef idx="1">
                            <a:srgbClr val="19376F"/>
                          </a:fillRef>
                          <a:effectRef idx="0">
                            <a:scrgbClr r="0" g="0" b="0"/>
                          </a:effectRef>
                          <a:fontRef idx="none"/>
                        </wps:style>
                        <wps:bodyPr/>
                      </wps:wsp>
                      <wps:wsp>
                        <wps:cNvPr id="83" name="Shape 83"/>
                        <wps:cNvSpPr/>
                        <wps:spPr>
                          <a:xfrm>
                            <a:off x="2843403" y="954062"/>
                            <a:ext cx="479869" cy="604812"/>
                          </a:xfrm>
                          <a:custGeom>
                            <a:avLst/>
                            <a:gdLst/>
                            <a:ahLst/>
                            <a:cxnLst/>
                            <a:rect l="0" t="0" r="0" b="0"/>
                            <a:pathLst>
                              <a:path w="479869" h="604812">
                                <a:moveTo>
                                  <a:pt x="260185" y="1549"/>
                                </a:moveTo>
                                <a:cubicBezTo>
                                  <a:pt x="283743" y="2591"/>
                                  <a:pt x="306311" y="7353"/>
                                  <a:pt x="327571" y="15304"/>
                                </a:cubicBezTo>
                                <a:cubicBezTo>
                                  <a:pt x="348666" y="23216"/>
                                  <a:pt x="368503" y="34277"/>
                                  <a:pt x="386651" y="48044"/>
                                </a:cubicBezTo>
                                <a:cubicBezTo>
                                  <a:pt x="404711" y="61722"/>
                                  <a:pt x="421170" y="78080"/>
                                  <a:pt x="435648" y="96660"/>
                                </a:cubicBezTo>
                                <a:cubicBezTo>
                                  <a:pt x="450050" y="115138"/>
                                  <a:pt x="462534" y="135852"/>
                                  <a:pt x="472757" y="158331"/>
                                </a:cubicBezTo>
                                <a:lnTo>
                                  <a:pt x="398780" y="180937"/>
                                </a:lnTo>
                                <a:cubicBezTo>
                                  <a:pt x="391808" y="167640"/>
                                  <a:pt x="383286" y="155562"/>
                                  <a:pt x="373545" y="144882"/>
                                </a:cubicBezTo>
                                <a:cubicBezTo>
                                  <a:pt x="363766" y="134163"/>
                                  <a:pt x="352755" y="124841"/>
                                  <a:pt x="340805" y="117119"/>
                                </a:cubicBezTo>
                                <a:cubicBezTo>
                                  <a:pt x="328828" y="109372"/>
                                  <a:pt x="315913" y="103226"/>
                                  <a:pt x="302400" y="98908"/>
                                </a:cubicBezTo>
                                <a:cubicBezTo>
                                  <a:pt x="288811" y="94577"/>
                                  <a:pt x="274638" y="92075"/>
                                  <a:pt x="260185" y="91618"/>
                                </a:cubicBezTo>
                                <a:cubicBezTo>
                                  <a:pt x="235064" y="90843"/>
                                  <a:pt x="211557" y="95517"/>
                                  <a:pt x="190386" y="104978"/>
                                </a:cubicBezTo>
                                <a:cubicBezTo>
                                  <a:pt x="169075" y="114516"/>
                                  <a:pt x="150177" y="128880"/>
                                  <a:pt x="134404" y="147358"/>
                                </a:cubicBezTo>
                                <a:cubicBezTo>
                                  <a:pt x="118580" y="165951"/>
                                  <a:pt x="105918" y="188659"/>
                                  <a:pt x="97244" y="214744"/>
                                </a:cubicBezTo>
                                <a:cubicBezTo>
                                  <a:pt x="88544" y="240881"/>
                                  <a:pt x="83807" y="270358"/>
                                  <a:pt x="83807" y="302362"/>
                                </a:cubicBezTo>
                                <a:cubicBezTo>
                                  <a:pt x="83807" y="334823"/>
                                  <a:pt x="88710" y="364452"/>
                                  <a:pt x="97650" y="390614"/>
                                </a:cubicBezTo>
                                <a:cubicBezTo>
                                  <a:pt x="106553" y="416687"/>
                                  <a:pt x="119456" y="439217"/>
                                  <a:pt x="135484" y="457581"/>
                                </a:cubicBezTo>
                                <a:cubicBezTo>
                                  <a:pt x="151422" y="475844"/>
                                  <a:pt x="170396" y="489953"/>
                                  <a:pt x="191567" y="499275"/>
                                </a:cubicBezTo>
                                <a:cubicBezTo>
                                  <a:pt x="212611" y="508533"/>
                                  <a:pt x="235763" y="513080"/>
                                  <a:pt x="260185" y="512305"/>
                                </a:cubicBezTo>
                                <a:cubicBezTo>
                                  <a:pt x="276365" y="511823"/>
                                  <a:pt x="292036" y="508762"/>
                                  <a:pt x="306845" y="503491"/>
                                </a:cubicBezTo>
                                <a:cubicBezTo>
                                  <a:pt x="321602" y="498259"/>
                                  <a:pt x="335496" y="490868"/>
                                  <a:pt x="348221" y="481635"/>
                                </a:cubicBezTo>
                                <a:cubicBezTo>
                                  <a:pt x="360883" y="472440"/>
                                  <a:pt x="372377" y="461429"/>
                                  <a:pt x="382346" y="448958"/>
                                </a:cubicBezTo>
                                <a:cubicBezTo>
                                  <a:pt x="392290" y="436499"/>
                                  <a:pt x="400736" y="422567"/>
                                  <a:pt x="407340" y="407505"/>
                                </a:cubicBezTo>
                                <a:lnTo>
                                  <a:pt x="479869" y="430340"/>
                                </a:lnTo>
                                <a:cubicBezTo>
                                  <a:pt x="470332" y="455371"/>
                                  <a:pt x="458114" y="478295"/>
                                  <a:pt x="443649" y="498742"/>
                                </a:cubicBezTo>
                                <a:cubicBezTo>
                                  <a:pt x="429095" y="519278"/>
                                  <a:pt x="412255" y="537312"/>
                                  <a:pt x="393535" y="552361"/>
                                </a:cubicBezTo>
                                <a:cubicBezTo>
                                  <a:pt x="374701" y="567487"/>
                                  <a:pt x="353936" y="579628"/>
                                  <a:pt x="331661" y="588277"/>
                                </a:cubicBezTo>
                                <a:cubicBezTo>
                                  <a:pt x="309245" y="596976"/>
                                  <a:pt x="285280" y="602145"/>
                                  <a:pt x="260185" y="603263"/>
                                </a:cubicBezTo>
                                <a:cubicBezTo>
                                  <a:pt x="225298" y="604812"/>
                                  <a:pt x="191795" y="598323"/>
                                  <a:pt x="161061" y="584860"/>
                                </a:cubicBezTo>
                                <a:cubicBezTo>
                                  <a:pt x="130035" y="571259"/>
                                  <a:pt x="101892" y="550609"/>
                                  <a:pt x="78105" y="524027"/>
                                </a:cubicBezTo>
                                <a:cubicBezTo>
                                  <a:pt x="54140" y="497269"/>
                                  <a:pt x="34633" y="464591"/>
                                  <a:pt x="21107" y="427228"/>
                                </a:cubicBezTo>
                                <a:cubicBezTo>
                                  <a:pt x="7531" y="389725"/>
                                  <a:pt x="0" y="347650"/>
                                  <a:pt x="0" y="302362"/>
                                </a:cubicBezTo>
                                <a:cubicBezTo>
                                  <a:pt x="0" y="257112"/>
                                  <a:pt x="7531" y="215049"/>
                                  <a:pt x="21107" y="177559"/>
                                </a:cubicBezTo>
                                <a:cubicBezTo>
                                  <a:pt x="34633" y="140208"/>
                                  <a:pt x="54140" y="107518"/>
                                  <a:pt x="78105" y="80772"/>
                                </a:cubicBezTo>
                                <a:cubicBezTo>
                                  <a:pt x="101892" y="54204"/>
                                  <a:pt x="130035" y="33528"/>
                                  <a:pt x="161061" y="19964"/>
                                </a:cubicBezTo>
                                <a:cubicBezTo>
                                  <a:pt x="191795" y="6490"/>
                                  <a:pt x="225298" y="0"/>
                                  <a:pt x="260185" y="1549"/>
                                </a:cubicBezTo>
                                <a:close/>
                              </a:path>
                            </a:pathLst>
                          </a:custGeom>
                          <a:ln w="0" cap="flat">
                            <a:miter lim="127000"/>
                          </a:ln>
                        </wps:spPr>
                        <wps:style>
                          <a:lnRef idx="0">
                            <a:srgbClr val="000000">
                              <a:alpha val="0"/>
                            </a:srgbClr>
                          </a:lnRef>
                          <a:fillRef idx="1">
                            <a:srgbClr val="19376F"/>
                          </a:fillRef>
                          <a:effectRef idx="0">
                            <a:scrgbClr r="0" g="0" b="0"/>
                          </a:effectRef>
                          <a:fontRef idx="none"/>
                        </wps:style>
                        <wps:bodyPr/>
                      </wps:wsp>
                      <pic:pic xmlns:pic="http://schemas.openxmlformats.org/drawingml/2006/picture">
                        <pic:nvPicPr>
                          <pic:cNvPr id="20115" name="Picture 20115"/>
                          <pic:cNvPicPr/>
                        </pic:nvPicPr>
                        <pic:blipFill>
                          <a:blip r:embed="rId25"/>
                          <a:stretch>
                            <a:fillRect/>
                          </a:stretch>
                        </pic:blipFill>
                        <pic:spPr>
                          <a:xfrm>
                            <a:off x="2053336" y="1319784"/>
                            <a:ext cx="1322832" cy="722376"/>
                          </a:xfrm>
                          <a:prstGeom prst="rect">
                            <a:avLst/>
                          </a:prstGeom>
                        </pic:spPr>
                      </pic:pic>
                      <pic:pic xmlns:pic="http://schemas.openxmlformats.org/drawingml/2006/picture">
                        <pic:nvPicPr>
                          <pic:cNvPr id="20116" name="Picture 20116"/>
                          <pic:cNvPicPr/>
                        </pic:nvPicPr>
                        <pic:blipFill>
                          <a:blip r:embed="rId26"/>
                          <a:stretch>
                            <a:fillRect/>
                          </a:stretch>
                        </pic:blipFill>
                        <pic:spPr>
                          <a:xfrm>
                            <a:off x="2053336" y="1284224"/>
                            <a:ext cx="691896" cy="362712"/>
                          </a:xfrm>
                          <a:prstGeom prst="rect">
                            <a:avLst/>
                          </a:prstGeom>
                        </pic:spPr>
                      </pic:pic>
                      <pic:pic xmlns:pic="http://schemas.openxmlformats.org/drawingml/2006/picture">
                        <pic:nvPicPr>
                          <pic:cNvPr id="20117" name="Picture 20117"/>
                          <pic:cNvPicPr/>
                        </pic:nvPicPr>
                        <pic:blipFill>
                          <a:blip r:embed="rId27"/>
                          <a:stretch>
                            <a:fillRect/>
                          </a:stretch>
                        </pic:blipFill>
                        <pic:spPr>
                          <a:xfrm>
                            <a:off x="4990592" y="1382776"/>
                            <a:ext cx="259080" cy="307848"/>
                          </a:xfrm>
                          <a:prstGeom prst="rect">
                            <a:avLst/>
                          </a:prstGeom>
                        </pic:spPr>
                      </pic:pic>
                      <pic:pic xmlns:pic="http://schemas.openxmlformats.org/drawingml/2006/picture">
                        <pic:nvPicPr>
                          <pic:cNvPr id="20118" name="Picture 20118"/>
                          <pic:cNvPicPr/>
                        </pic:nvPicPr>
                        <pic:blipFill>
                          <a:blip r:embed="rId28"/>
                          <a:stretch>
                            <a:fillRect/>
                          </a:stretch>
                        </pic:blipFill>
                        <pic:spPr>
                          <a:xfrm>
                            <a:off x="1085088" y="1195832"/>
                            <a:ext cx="856488" cy="603504"/>
                          </a:xfrm>
                          <a:prstGeom prst="rect">
                            <a:avLst/>
                          </a:prstGeom>
                        </pic:spPr>
                      </pic:pic>
                      <pic:pic xmlns:pic="http://schemas.openxmlformats.org/drawingml/2006/picture">
                        <pic:nvPicPr>
                          <pic:cNvPr id="20119" name="Picture 20119"/>
                          <pic:cNvPicPr/>
                        </pic:nvPicPr>
                        <pic:blipFill>
                          <a:blip r:embed="rId29"/>
                          <a:stretch>
                            <a:fillRect/>
                          </a:stretch>
                        </pic:blipFill>
                        <pic:spPr>
                          <a:xfrm>
                            <a:off x="1970024" y="1278128"/>
                            <a:ext cx="1459992" cy="862584"/>
                          </a:xfrm>
                          <a:prstGeom prst="rect">
                            <a:avLst/>
                          </a:prstGeom>
                        </pic:spPr>
                      </pic:pic>
                      <pic:pic xmlns:pic="http://schemas.openxmlformats.org/drawingml/2006/picture">
                        <pic:nvPicPr>
                          <pic:cNvPr id="20120" name="Picture 20120"/>
                          <pic:cNvPicPr/>
                        </pic:nvPicPr>
                        <pic:blipFill>
                          <a:blip r:embed="rId30"/>
                          <a:stretch>
                            <a:fillRect/>
                          </a:stretch>
                        </pic:blipFill>
                        <pic:spPr>
                          <a:xfrm>
                            <a:off x="1506728" y="1243584"/>
                            <a:ext cx="118872" cy="368808"/>
                          </a:xfrm>
                          <a:prstGeom prst="rect">
                            <a:avLst/>
                          </a:prstGeom>
                        </pic:spPr>
                      </pic:pic>
                      <pic:pic xmlns:pic="http://schemas.openxmlformats.org/drawingml/2006/picture">
                        <pic:nvPicPr>
                          <pic:cNvPr id="20121" name="Picture 20121"/>
                          <pic:cNvPicPr/>
                        </pic:nvPicPr>
                        <pic:blipFill>
                          <a:blip r:embed="rId31"/>
                          <a:stretch>
                            <a:fillRect/>
                          </a:stretch>
                        </pic:blipFill>
                        <pic:spPr>
                          <a:xfrm>
                            <a:off x="2113280" y="1288288"/>
                            <a:ext cx="100584" cy="298704"/>
                          </a:xfrm>
                          <a:prstGeom prst="rect">
                            <a:avLst/>
                          </a:prstGeom>
                        </pic:spPr>
                      </pic:pic>
                      <pic:pic xmlns:pic="http://schemas.openxmlformats.org/drawingml/2006/picture">
                        <pic:nvPicPr>
                          <pic:cNvPr id="20122" name="Picture 20122"/>
                          <pic:cNvPicPr/>
                        </pic:nvPicPr>
                        <pic:blipFill>
                          <a:blip r:embed="rId32"/>
                          <a:stretch>
                            <a:fillRect/>
                          </a:stretch>
                        </pic:blipFill>
                        <pic:spPr>
                          <a:xfrm>
                            <a:off x="2316480" y="1300480"/>
                            <a:ext cx="167640" cy="115824"/>
                          </a:xfrm>
                          <a:prstGeom prst="rect">
                            <a:avLst/>
                          </a:prstGeom>
                        </pic:spPr>
                      </pic:pic>
                      <pic:pic xmlns:pic="http://schemas.openxmlformats.org/drawingml/2006/picture">
                        <pic:nvPicPr>
                          <pic:cNvPr id="20123" name="Picture 20123"/>
                          <pic:cNvPicPr/>
                        </pic:nvPicPr>
                        <pic:blipFill>
                          <a:blip r:embed="rId33"/>
                          <a:stretch>
                            <a:fillRect/>
                          </a:stretch>
                        </pic:blipFill>
                        <pic:spPr>
                          <a:xfrm>
                            <a:off x="2583688" y="1310640"/>
                            <a:ext cx="94488" cy="256032"/>
                          </a:xfrm>
                          <a:prstGeom prst="rect">
                            <a:avLst/>
                          </a:prstGeom>
                        </pic:spPr>
                      </pic:pic>
                      <pic:pic xmlns:pic="http://schemas.openxmlformats.org/drawingml/2006/picture">
                        <pic:nvPicPr>
                          <pic:cNvPr id="20124" name="Picture 20124"/>
                          <pic:cNvPicPr/>
                        </pic:nvPicPr>
                        <pic:blipFill>
                          <a:blip r:embed="rId34"/>
                          <a:stretch>
                            <a:fillRect/>
                          </a:stretch>
                        </pic:blipFill>
                        <pic:spPr>
                          <a:xfrm>
                            <a:off x="2846832" y="1319784"/>
                            <a:ext cx="475488" cy="237744"/>
                          </a:xfrm>
                          <a:prstGeom prst="rect">
                            <a:avLst/>
                          </a:prstGeom>
                        </pic:spPr>
                      </pic:pic>
                      <pic:pic xmlns:pic="http://schemas.openxmlformats.org/drawingml/2006/picture">
                        <pic:nvPicPr>
                          <pic:cNvPr id="20125" name="Picture 20125"/>
                          <pic:cNvPicPr/>
                        </pic:nvPicPr>
                        <pic:blipFill>
                          <a:blip r:embed="rId35"/>
                          <a:stretch>
                            <a:fillRect/>
                          </a:stretch>
                        </pic:blipFill>
                        <pic:spPr>
                          <a:xfrm>
                            <a:off x="3646424" y="1281176"/>
                            <a:ext cx="612648" cy="646176"/>
                          </a:xfrm>
                          <a:prstGeom prst="rect">
                            <a:avLst/>
                          </a:prstGeom>
                        </pic:spPr>
                      </pic:pic>
                      <pic:pic xmlns:pic="http://schemas.openxmlformats.org/drawingml/2006/picture">
                        <pic:nvPicPr>
                          <pic:cNvPr id="20126" name="Picture 20126"/>
                          <pic:cNvPicPr/>
                        </pic:nvPicPr>
                        <pic:blipFill>
                          <a:blip r:embed="rId36"/>
                          <a:stretch>
                            <a:fillRect/>
                          </a:stretch>
                        </pic:blipFill>
                        <pic:spPr>
                          <a:xfrm>
                            <a:off x="4376928" y="1294384"/>
                            <a:ext cx="405384" cy="621792"/>
                          </a:xfrm>
                          <a:prstGeom prst="rect">
                            <a:avLst/>
                          </a:prstGeom>
                        </pic:spPr>
                      </pic:pic>
                      <pic:pic xmlns:pic="http://schemas.openxmlformats.org/drawingml/2006/picture">
                        <pic:nvPicPr>
                          <pic:cNvPr id="20127" name="Picture 20127"/>
                          <pic:cNvPicPr/>
                        </pic:nvPicPr>
                        <pic:blipFill>
                          <a:blip r:embed="rId37"/>
                          <a:stretch>
                            <a:fillRect/>
                          </a:stretch>
                        </pic:blipFill>
                        <pic:spPr>
                          <a:xfrm>
                            <a:off x="4818888" y="1294384"/>
                            <a:ext cx="600456" cy="621792"/>
                          </a:xfrm>
                          <a:prstGeom prst="rect">
                            <a:avLst/>
                          </a:prstGeom>
                        </pic:spPr>
                      </pic:pic>
                      <pic:pic xmlns:pic="http://schemas.openxmlformats.org/drawingml/2006/picture">
                        <pic:nvPicPr>
                          <pic:cNvPr id="20128" name="Picture 20128"/>
                          <pic:cNvPicPr/>
                        </pic:nvPicPr>
                        <pic:blipFill>
                          <a:blip r:embed="rId37"/>
                          <a:stretch>
                            <a:fillRect/>
                          </a:stretch>
                        </pic:blipFill>
                        <pic:spPr>
                          <a:xfrm>
                            <a:off x="4818888" y="1294384"/>
                            <a:ext cx="600456" cy="621792"/>
                          </a:xfrm>
                          <a:prstGeom prst="rect">
                            <a:avLst/>
                          </a:prstGeom>
                        </pic:spPr>
                      </pic:pic>
                      <pic:pic xmlns:pic="http://schemas.openxmlformats.org/drawingml/2006/picture">
                        <pic:nvPicPr>
                          <pic:cNvPr id="20129" name="Picture 20129"/>
                          <pic:cNvPicPr/>
                        </pic:nvPicPr>
                        <pic:blipFill>
                          <a:blip r:embed="rId38"/>
                          <a:stretch>
                            <a:fillRect/>
                          </a:stretch>
                        </pic:blipFill>
                        <pic:spPr>
                          <a:xfrm>
                            <a:off x="5472176" y="1294384"/>
                            <a:ext cx="505968" cy="621792"/>
                          </a:xfrm>
                          <a:prstGeom prst="rect">
                            <a:avLst/>
                          </a:prstGeom>
                        </pic:spPr>
                      </pic:pic>
                      <pic:pic xmlns:pic="http://schemas.openxmlformats.org/drawingml/2006/picture">
                        <pic:nvPicPr>
                          <pic:cNvPr id="20130" name="Picture 20130"/>
                          <pic:cNvPicPr/>
                        </pic:nvPicPr>
                        <pic:blipFill>
                          <a:blip r:embed="rId39"/>
                          <a:stretch>
                            <a:fillRect/>
                          </a:stretch>
                        </pic:blipFill>
                        <pic:spPr>
                          <a:xfrm>
                            <a:off x="6059424" y="1294384"/>
                            <a:ext cx="420624" cy="621792"/>
                          </a:xfrm>
                          <a:prstGeom prst="rect">
                            <a:avLst/>
                          </a:prstGeom>
                        </pic:spPr>
                      </pic:pic>
                      <pic:pic xmlns:pic="http://schemas.openxmlformats.org/drawingml/2006/picture">
                        <pic:nvPicPr>
                          <pic:cNvPr id="20131" name="Picture 20131"/>
                          <pic:cNvPicPr/>
                        </pic:nvPicPr>
                        <pic:blipFill>
                          <a:blip r:embed="rId40"/>
                          <a:stretch>
                            <a:fillRect/>
                          </a:stretch>
                        </pic:blipFill>
                        <pic:spPr>
                          <a:xfrm>
                            <a:off x="0" y="2370328"/>
                            <a:ext cx="7543800" cy="109728"/>
                          </a:xfrm>
                          <a:prstGeom prst="rect">
                            <a:avLst/>
                          </a:prstGeom>
                        </pic:spPr>
                      </pic:pic>
                    </wpg:wgp>
                  </a:graphicData>
                </a:graphic>
              </wp:anchor>
            </w:drawing>
          </mc:Choice>
          <mc:Fallback>
            <w:pict>
              <v:group w14:anchorId="7ECA01F7" id="Group 15630" o:spid="_x0000_s1068" style="position:absolute;left:0;text-align:left;margin-left:0;margin-top:0;width:595.3pt;height:485.65pt;z-index:251659264;mso-position-horizontal-relative:page;mso-position-vertical-relative:page" coordsize="75599,61675"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&#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">
                <v:shape id="Picture 8" o:spid="_x0000_s1069" type="#_x0000_t75" style="position:absolute;left:4572;top:27350;width:33223;height:228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">
                  <v:imagedata r:id="rId41" o:title=""/>
                </v:shape>
                <v:shape id="Picture 10" o:spid="_x0000_s1070" type="#_x0000_t75" style="position:absolute;left:37753;top:27380;width:33288;height:2284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">
                  <v:imagedata r:id="rId42" o:title=""/>
                </v:shape>
                <v:rect id="Rectangle 41" o:spid="_x0000_s1071" style="position:absolute;left:39239;top:52027;width:20001;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" filled="f" stroked="f">
                  <v:textbox inset="0,0,0,0">
                    <w:txbxContent>
                      <w:p w14:paraId="155406CC" w14:textId="77777777" w:rsidR="00C03562" w:rsidRDefault="006F3366">
                        <w:pPr>
                          <w:spacing w:after="160" w:line="259" w:lineRule="auto"/>
                          <w:ind w:left="0" w:right="0" w:firstLine="0"/>
                        </w:pPr>
                        <w:r>
                          <w:rPr>
                            <w:rFonts w:ascii="Calibri" w:eastAsia="Calibri" w:hAnsi="Calibri" w:cs="Calibri"/>
                            <w:b/>
                            <w:color w:val="35395A"/>
                            <w:w w:val="121"/>
                            <w:sz w:val="28"/>
                          </w:rPr>
                          <w:t>OUR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SLIM</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GLAZE</w:t>
                        </w:r>
                        <w:r>
                          <w:rPr>
                            <w:rFonts w:ascii="Calibri" w:eastAsia="Calibri" w:hAnsi="Calibri" w:cs="Calibri"/>
                            <w:b/>
                            <w:color w:val="35395A"/>
                            <w:spacing w:val="7"/>
                            <w:w w:val="121"/>
                            <w:sz w:val="28"/>
                          </w:rPr>
                          <w:t xml:space="preserve"> </w:t>
                        </w:r>
                      </w:p>
                    </w:txbxContent>
                  </v:textbox>
                </v:rect>
                <v:rect id="Rectangle 42" o:spid="_x0000_s1072" style="position:absolute;left:39239;top:53805;width:21134;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" filled="f" stroked="f">
                  <v:textbox inset="0,0,0,0">
                    <w:txbxContent>
                      <w:p w14:paraId="278E7285" w14:textId="77777777" w:rsidR="00C03562" w:rsidRDefault="006F3366">
                        <w:pPr>
                          <w:spacing w:after="160" w:line="259" w:lineRule="auto"/>
                          <w:ind w:left="0" w:right="0" w:firstLine="0"/>
                        </w:pPr>
                        <w:r>
                          <w:rPr>
                            <w:rFonts w:ascii="Calibri" w:eastAsia="Calibri" w:hAnsi="Calibri" w:cs="Calibri"/>
                            <w:b/>
                            <w:color w:val="35395A"/>
                            <w:w w:val="122"/>
                            <w:sz w:val="28"/>
                          </w:rPr>
                          <w:t>UNITS</w:t>
                        </w:r>
                        <w:r>
                          <w:rPr>
                            <w:rFonts w:ascii="Calibri" w:eastAsia="Calibri" w:hAnsi="Calibri" w:cs="Calibri"/>
                            <w:b/>
                            <w:color w:val="35395A"/>
                            <w:spacing w:val="7"/>
                            <w:w w:val="122"/>
                            <w:sz w:val="28"/>
                          </w:rPr>
                          <w:t xml:space="preserve"> </w:t>
                        </w:r>
                        <w:r>
                          <w:rPr>
                            <w:rFonts w:ascii="Calibri" w:eastAsia="Calibri" w:hAnsi="Calibri" w:cs="Calibri"/>
                            <w:b/>
                            <w:color w:val="35395A"/>
                            <w:w w:val="122"/>
                            <w:sz w:val="28"/>
                          </w:rPr>
                          <w:t>ARE</w:t>
                        </w:r>
                        <w:r>
                          <w:rPr>
                            <w:rFonts w:ascii="Calibri" w:eastAsia="Calibri" w:hAnsi="Calibri" w:cs="Calibri"/>
                            <w:b/>
                            <w:color w:val="35395A"/>
                            <w:spacing w:val="7"/>
                            <w:w w:val="122"/>
                            <w:sz w:val="28"/>
                          </w:rPr>
                          <w:t xml:space="preserve"> </w:t>
                        </w:r>
                        <w:r>
                          <w:rPr>
                            <w:rFonts w:ascii="Calibri" w:eastAsia="Calibri" w:hAnsi="Calibri" w:cs="Calibri"/>
                            <w:b/>
                            <w:color w:val="35395A"/>
                            <w:w w:val="122"/>
                            <w:sz w:val="28"/>
                          </w:rPr>
                          <w:t>FILLED</w:t>
                        </w:r>
                        <w:r>
                          <w:rPr>
                            <w:rFonts w:ascii="Calibri" w:eastAsia="Calibri" w:hAnsi="Calibri" w:cs="Calibri"/>
                            <w:b/>
                            <w:color w:val="35395A"/>
                            <w:spacing w:val="7"/>
                            <w:w w:val="122"/>
                            <w:sz w:val="28"/>
                          </w:rPr>
                          <w:t xml:space="preserve"> </w:t>
                        </w:r>
                      </w:p>
                    </w:txbxContent>
                  </v:textbox>
                </v:rect>
                <v:rect id="Rectangle 43" o:spid="_x0000_s1073" style="position:absolute;left:39239;top:55583;width:13278;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" filled="f" stroked="f">
                  <v:textbox inset="0,0,0,0">
                    <w:txbxContent>
                      <w:p w14:paraId="17853E8C" w14:textId="77777777" w:rsidR="00C03562" w:rsidRDefault="006F3366">
                        <w:pPr>
                          <w:spacing w:after="160" w:line="259" w:lineRule="auto"/>
                          <w:ind w:left="0" w:right="0" w:firstLine="0"/>
                        </w:pPr>
                        <w:r>
                          <w:rPr>
                            <w:rFonts w:ascii="Calibri" w:eastAsia="Calibri" w:hAnsi="Calibri" w:cs="Calibri"/>
                            <w:b/>
                            <w:color w:val="35395A"/>
                            <w:w w:val="116"/>
                            <w:sz w:val="28"/>
                          </w:rPr>
                          <w:t>WITH</w:t>
                        </w:r>
                        <w:r>
                          <w:rPr>
                            <w:rFonts w:ascii="Calibri" w:eastAsia="Calibri" w:hAnsi="Calibri" w:cs="Calibri"/>
                            <w:b/>
                            <w:color w:val="35395A"/>
                            <w:spacing w:val="7"/>
                            <w:w w:val="116"/>
                            <w:sz w:val="28"/>
                          </w:rPr>
                          <w:t xml:space="preserve"> </w:t>
                        </w:r>
                        <w:r>
                          <w:rPr>
                            <w:rFonts w:ascii="Calibri" w:eastAsia="Calibri" w:hAnsi="Calibri" w:cs="Calibri"/>
                            <w:b/>
                            <w:color w:val="35395A"/>
                            <w:w w:val="116"/>
                            <w:sz w:val="28"/>
                          </w:rPr>
                          <w:t>PURE</w:t>
                        </w:r>
                        <w:r>
                          <w:rPr>
                            <w:rFonts w:ascii="Calibri" w:eastAsia="Calibri" w:hAnsi="Calibri" w:cs="Calibri"/>
                            <w:b/>
                            <w:color w:val="35395A"/>
                            <w:spacing w:val="7"/>
                            <w:w w:val="116"/>
                            <w:sz w:val="28"/>
                          </w:rPr>
                          <w:t xml:space="preserve"> </w:t>
                        </w:r>
                      </w:p>
                    </w:txbxContent>
                  </v:textbox>
                </v:rect>
                <v:rect id="Rectangle 44" o:spid="_x0000_s1074" style="position:absolute;left:39239;top:57361;width:24535;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" filled="f" stroked="f">
                  <v:textbox inset="0,0,0,0">
                    <w:txbxContent>
                      <w:p w14:paraId="0F8D6D68" w14:textId="77777777" w:rsidR="00C03562" w:rsidRDefault="006F3366">
                        <w:pPr>
                          <w:spacing w:after="160" w:line="259" w:lineRule="auto"/>
                          <w:ind w:left="0" w:right="0" w:firstLine="0"/>
                        </w:pPr>
                        <w:r>
                          <w:rPr>
                            <w:rFonts w:ascii="Calibri" w:eastAsia="Calibri" w:hAnsi="Calibri" w:cs="Calibri"/>
                            <w:b/>
                            <w:color w:val="35395A"/>
                            <w:w w:val="121"/>
                            <w:sz w:val="28"/>
                          </w:rPr>
                          <w:t>KRYPTON</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OR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XENON</w:t>
                        </w:r>
                        <w:r>
                          <w:rPr>
                            <w:rFonts w:ascii="Calibri" w:eastAsia="Calibri" w:hAnsi="Calibri" w:cs="Calibri"/>
                            <w:b/>
                            <w:color w:val="35395A"/>
                            <w:spacing w:val="7"/>
                            <w:w w:val="121"/>
                            <w:sz w:val="28"/>
                          </w:rPr>
                          <w:t xml:space="preserve"> </w:t>
                        </w:r>
                      </w:p>
                    </w:txbxContent>
                  </v:textbox>
                </v:rect>
                <v:rect id="Rectangle 45" o:spid="_x0000_s1075" style="position:absolute;left:39239;top:59139;width:5040;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" filled="f" stroked="f">
                  <v:textbox inset="0,0,0,0">
                    <w:txbxContent>
                      <w:p w14:paraId="1C2F3333" w14:textId="77777777" w:rsidR="00C03562" w:rsidRDefault="006F3366">
                        <w:pPr>
                          <w:spacing w:after="160" w:line="259" w:lineRule="auto"/>
                          <w:ind w:left="0" w:right="0" w:firstLine="0"/>
                        </w:pPr>
                        <w:r>
                          <w:rPr>
                            <w:rFonts w:ascii="Calibri" w:eastAsia="Calibri" w:hAnsi="Calibri" w:cs="Calibri"/>
                            <w:b/>
                            <w:color w:val="35395A"/>
                            <w:w w:val="129"/>
                            <w:sz w:val="28"/>
                          </w:rPr>
                          <w:t>GAS</w:t>
                        </w:r>
                      </w:p>
                    </w:txbxContent>
                  </v:textbox>
                </v:rect>
                <v:shape id="Shape 55" o:spid="_x0000_s1076" style="position:absolute;left:58410;top:51796;width:12780;height:9879;visibility:visible;mso-wrap-style:square;v-text-anchor:top" coordsize="1278001,98795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" path="m179997,r917994,c1197407,,1278001,80594,1278001,180010r,627951c1278001,907377,1197407,987958,1097991,987958r-917994,c80582,987958,,907377,,807961l,180010c,80594,80582,,179997,xe" fillcolor="#e3e3e3" stroked="f" strokeweight="0">
                  <v:stroke miterlimit="83231f" joinstyle="miter"/>
                  <v:path arrowok="t" textboxrect="0,0,1278001,987958"/>
                </v:shape>
                <v:shape id="Picture 20110" o:spid="_x0000_s1077" type="#_x0000_t75" style="position:absolute;left:59141;top:52313;width:10759;height:819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">
                  <v:imagedata r:id="rId43" o:title=""/>
                </v:shape>
                <v:shape id="Picture 20132" o:spid="_x0000_s1078" type="#_x0000_t75" style="position:absolute;width:75438;height:2313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">
                  <v:imagedata r:id="rId44" o:title=""/>
                </v:shape>
                <v:shape id="Picture 20133" o:spid="_x0000_s1079" type="#_x0000_t75" style="position:absolute;width:75438;height:2313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">
                  <v:imagedata r:id="rId45" o:title=""/>
                </v:shape>
                <v:shape id="Shape 62" o:spid="_x0000_s1080" style="position:absolute;left:4328;width:67033;height:25020;visibility:visible;mso-wrap-style:square;v-text-anchor:top" coordsize="6703391,250200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" path="m246865,l6456525,r43486,110287c6631585,469631,6703391,857784,6703391,1262710v,404929,-71806,793085,-203380,1152430l6465762,2502002r-6228133,l203380,2415140c71806,2055795,,1667639,,1262710,,857784,71806,469631,203380,110287l246865,xe" stroked="f" strokeweight="0">
                  <v:stroke miterlimit="83231f" joinstyle="miter"/>
                  <v:path arrowok="t" textboxrect="0,0,6703391,2502002"/>
                </v:shape>
                <v:shape id="Shape 63" o:spid="_x0000_s1081" style="position:absolute;left:36433;top:5842;width:4592;height:6391;visibility:visible;mso-wrap-style:square;v-text-anchor:top" coordsize="459143,63912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" path="m230010,c341503,,429285,65849,449491,164173r-68478,18440c367843,107988,303746,63208,227381,63208v-80772,,-137846,38633,-137846,100089c89535,230899,174701,251968,256349,276555v86031,25451,202794,64084,202794,183477c459143,563639,369595,639127,234391,639127,102705,639127,19317,561873,,458280l69355,439839v8763,71120,67589,134328,167678,134328c328333,574167,383655,525882,383655,461797v,-89560,-106236,-107988,-193155,-135204c120269,304648,16675,273037,16675,166814,16675,71120,107099,,230010,xe" fillcolor="#1f386b" stroked="f" strokeweight="0">
                  <v:stroke miterlimit="83231f" joinstyle="miter"/>
                  <v:path arrowok="t" textboxrect="0,0,459143,639127"/>
                </v:shape>
                <v:shape id="Shape 64" o:spid="_x0000_s1082" style="position:absolute;left:42026;top:5965;width:4012;height:6145;visibility:visible;mso-wrap-style:square;v-text-anchor:top" coordsize="401206,6145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" path="m,l71984,r,546951l401206,546951r,67602l,614553,,xe" fillcolor="#1f386b" stroked="f" strokeweight="0">
                  <v:stroke miterlimit="83231f" joinstyle="miter"/>
                  <v:path arrowok="t" textboxrect="0,0,401206,614553"/>
                </v:shape>
                <v:shape id="Shape 20830" o:spid="_x0000_s1083" style="position:absolute;left:46735;top:5965;width:720;height:6145;visibility:visible;mso-wrap-style:square;v-text-anchor:top" coordsize="71996,6145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" path="m,l71996,r,614540l,614540,,e" fillcolor="#1f386b" stroked="f" strokeweight="0">
                  <v:stroke miterlimit="83231f" joinstyle="miter"/>
                  <v:path arrowok="t" textboxrect="0,0,71996,614540"/>
                </v:shape>
                <v:shape id="Shape 66" o:spid="_x0000_s1084" style="position:absolute;left:48835;top:5965;width:5680;height:6145;visibility:visible;mso-wrap-style:square;v-text-anchor:top" coordsize="568020,6145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" path="m,l67615,,220358,259867v52692,89561,62331,114135,63208,114135l284455,374002v876,,10528,-24574,63208,-114135l500418,r67602,l568020,614553r-71120,l496900,338010v,-94818,4407,-216865,3518,-216865l499542,121145v-876,,-31610,56198,-53556,93066l302882,463550r-37744,l122034,214211c100076,177343,69355,121145,68478,121145r-863,c66739,121145,71107,243192,71107,338010r,276543l,614553,,xe" fillcolor="#1f386b" stroked="f" strokeweight="0">
                  <v:stroke miterlimit="83231f" joinstyle="miter"/>
                  <v:path arrowok="t" textboxrect="0,0,568020,614553"/>
                </v:shape>
                <v:shape id="Shape 67" o:spid="_x0000_s1085" style="position:absolute;left:36512;top:12866;width:6067;height:6391;visibility:visible;mso-wrap-style:square;v-text-anchor:top" coordsize="606641,6391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" path="m318681,c445110,2616,543433,64948,597865,161531r-72872,18441c482854,112370,404724,70231,318681,70231,178219,70231,73749,171183,73749,319557v,149251,107988,249327,247574,249327c441592,568884,520598,497789,544309,445097r,-76378l356438,368719r,-59690l606641,309029r,318681l543433,627710v,-71996,876,-91313,876,-92176l543433,535534c514464,571525,437198,639115,318681,639115,142227,639115,,504800,,319557,,134303,142227,,318681,xe" fillcolor="#1f386b" stroked="f" strokeweight="0">
                  <v:stroke miterlimit="83231f" joinstyle="miter"/>
                  <v:path arrowok="t" textboxrect="0,0,606641,639115"/>
                </v:shape>
                <v:shape id="Shape 68" o:spid="_x0000_s1086" style="position:absolute;left:43803;top:12988;width:4012;height:6146;visibility:visible;mso-wrap-style:square;v-text-anchor:top" coordsize="401219,6145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" path="m,l71996,r,546951l401219,546951r,67589l,614540,,xe" fillcolor="#1f386b" stroked="f" strokeweight="0">
                  <v:stroke miterlimit="83231f" joinstyle="miter"/>
                  <v:path arrowok="t" textboxrect="0,0,401219,614540"/>
                </v:shape>
                <v:shape id="Shape 69" o:spid="_x0000_s1087" style="position:absolute;left:48216;top:12988;width:2998;height:6146;visibility:visible;mso-wrap-style:square;v-text-anchor:top" coordsize="299822,6145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" path="m266903,r32919,l299822,86919r-445,c298501,86919,283565,129934,270396,161531l172961,389801r126861,l299822,453898r-154077,l77267,614553,,614553,266903,xe" fillcolor="#1f386b" stroked="f" strokeweight="0">
                  <v:stroke miterlimit="83231f" joinstyle="miter"/>
                  <v:path arrowok="t" textboxrect="0,0,299822,614553"/>
                </v:shape>
                <v:shape id="Shape 70" o:spid="_x0000_s1088" style="position:absolute;left:51214;top:12988;width:2999;height:6146;visibility:visible;mso-wrap-style:square;v-text-anchor:top" coordsize="299809,6145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" path="m,l32931,,299809,614553r-77267,l154063,453898,,453898,,389801r126860,l29413,161531c16243,129934,1320,86919,444,86919r-444,l,xe" fillcolor="#1f386b" stroked="f" strokeweight="0">
                  <v:stroke miterlimit="83231f" joinstyle="miter"/>
                  <v:path arrowok="t" textboxrect="0,0,299809,614553"/>
                </v:shape>
                <v:shape id="Shape 71" o:spid="_x0000_s1089" style="position:absolute;left:54777;top:12988;width:5004;height:6146;visibility:visible;mso-wrap-style:square;v-text-anchor:top" coordsize="500431,6145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" path="m8788,l500431,r,66726l140474,497789v-25450,29845,-45656,50051,-45656,50927l95707,549580v876,,34239,-2629,79020,-2629l500431,546951r,67602l,614553,,547840,365227,114135c382791,93053,411759,67602,411759,66726r-876,-889c409994,65837,376644,67602,330987,67602r-322199,l8788,xe" fillcolor="#1f386b" stroked="f" strokeweight="0">
                  <v:stroke miterlimit="83231f" joinstyle="miter"/>
                  <v:path arrowok="t" textboxrect="0,0,500431,614553"/>
                </v:shape>
                <v:shape id="Shape 72" o:spid="_x0000_s1090" style="position:absolute;left:60642;top:12988;width:4152;height:6146;visibility:visible;mso-wrap-style:square;v-text-anchor:top" coordsize="415252,6145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" path="m,l409994,r,67602l71996,67602r,189624l343269,257226r,64097l71996,321323r,225628l415252,546951r,67589l,614540,,xe" fillcolor="#1f386b" stroked="f" strokeweight="0">
                  <v:stroke miterlimit="83231f" joinstyle="miter"/>
                  <v:path arrowok="t" textboxrect="0,0,415252,614540"/>
                </v:shape>
                <v:shape id="Picture 20111" o:spid="_x0000_s1091" type="#_x0000_t75" style="position:absolute;left:20533;top:8879;width:7589;height:847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">
                  <v:imagedata r:id="rId46" o:title=""/>
                </v:shape>
                <v:shape id="Picture 20112" o:spid="_x0000_s1092" type="#_x0000_t75" style="position:absolute;left:10840;top:3698;width:17282;height:1432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">
                  <v:imagedata r:id="rId47" o:title=""/>
                </v:shape>
                <v:shape id="Picture 20113" o:spid="_x0000_s1093" type="#_x0000_t75" style="position:absolute;left:19700;top:7609;width:14600;height:1380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">
                  <v:imagedata r:id="rId48" o:title=""/>
                </v:shape>
                <v:shape id="Picture 20114" o:spid="_x0000_s1094" type="#_x0000_t75" style="position:absolute;left:19700;top:7609;width:14600;height:1380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">
                  <v:imagedata r:id="rId48" o:title=""/>
                </v:shape>
                <v:shape id="Shape 81" o:spid="_x0000_s1095" style="position:absolute;left:15103;top:8990;width:1153;height:7148;visibility:visible;mso-wrap-style:square;v-text-anchor:top" coordsize="115303,71485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" path="m,l115303,4928r,704989l,714858,,xe" fillcolor="#19376f" stroked="f" strokeweight="0">
                  <v:stroke miterlimit="83231f" joinstyle="miter"/>
                  <v:path arrowok="t" textboxrect="0,0,115303,714858"/>
                </v:shape>
                <v:shape id="Shape 82" o:spid="_x0000_s1096" style="position:absolute;left:21171;top:9249;width:5584;height:6630;visibility:visible;mso-wrap-style:square;v-text-anchor:top" coordsize="558419,6629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" path="m,l93129,3988,231305,256121v12344,22136,22111,40068,29820,54508c268821,325057,274498,336029,278638,344246v4166,8204,6807,13653,8471,17069c288760,364744,289446,366090,289636,366090r902,c290741,366090,291427,364719,293078,361290v1651,-3417,4267,-8890,8357,-17082c305511,336017,311048,325095,318516,310794v7468,-14262,16853,-31889,28651,-53517l476402,20396r82017,3505l558419,639051r-86055,3683l472364,405295v,-28232,305,-56096,736,-81978c473532,297421,474104,273507,474663,253124v558,-20396,1092,-37237,1435,-48997c476441,192367,476593,185712,476402,185699r-850,-12c475348,185674,473062,189738,469494,196304v-3544,6540,-8382,15596,-13640,25527c450583,231775,444868,242646,439572,252794v-5321,10160,-10223,19608,-13855,26733l313957,492290r-48705,1067l148501,277571v-3924,-7467,-9157,-17386,-14846,-28079c127978,238785,121857,227292,116192,216726v-5651,-10592,-10858,-20257,-14706,-27280c97638,182436,95148,178054,94933,178054r-864,-25c93828,178029,93942,185052,94234,197434v267,12395,749,30150,1257,51613c95974,270510,96520,295656,96914,322885v406,27229,685,56515,685,86207l97599,658775,,662940,,xe" fillcolor="#19376f" stroked="f" strokeweight="0">
                  <v:stroke miterlimit="83231f" joinstyle="miter"/>
                  <v:path arrowok="t" textboxrect="0,0,558419,662940"/>
                </v:shape>
                <v:shape id="Shape 83" o:spid="_x0000_s1097" style="position:absolute;left:28434;top:9540;width:4798;height:6048;visibility:visible;mso-wrap-style:square;v-text-anchor:top" coordsize="479869,60481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" path="m260185,1549v23558,1042,46126,5804,67386,13755c348666,23216,368503,34277,386651,48044v18060,13678,34519,30036,48997,48616c450050,115138,462534,135852,472757,158331r-73977,22606c391808,167640,383286,155562,373545,144882v-9779,-10719,-20790,-20041,-32740,-27763c328828,109372,315913,103226,302400,98908,288811,94577,274638,92075,260185,91618v-25121,-775,-48628,3899,-69799,13360c169075,114516,150177,128880,134404,147358v-15824,18593,-28486,41301,-37160,67386c88544,240881,83807,270358,83807,302362v,32461,4903,62090,13843,88252c106553,416687,119456,439217,135484,457581v15938,18263,34912,32372,56083,41694c212611,508533,235763,513080,260185,512305v16180,-482,31851,-3543,46660,-8814c321602,498259,335496,490868,348221,481635v12662,-9195,24156,-20206,34125,-32677c392290,436499,400736,422567,407340,407505r72529,22835c470332,455371,458114,478295,443649,498742v-14554,20536,-31394,38570,-50114,53619c374701,567487,353936,579628,331661,588277v-22416,8699,-46381,13868,-71476,14986c225298,604812,191795,598323,161061,584860,130035,571259,101892,550609,78105,524027,54140,497269,34633,464591,21107,427228,7531,389725,,347650,,302362,,257112,7531,215049,21107,177559,34633,140208,54140,107518,78105,80772,101892,54204,130035,33528,161061,19964,191795,6490,225298,,260185,1549xe" fillcolor="#19376f" stroked="f" strokeweight="0">
                  <v:stroke miterlimit="83231f" joinstyle="miter"/>
                  <v:path arrowok="t" textboxrect="0,0,479869,604812"/>
                </v:shape>
                <v:shape id="Picture 20115" o:spid="_x0000_s1098" type="#_x0000_t75" style="position:absolute;left:20533;top:13197;width:13228;height:722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">
                  <v:imagedata r:id="rId49" o:title=""/>
                </v:shape>
                <v:shape id="Picture 20116" o:spid="_x0000_s1099" type="#_x0000_t75" style="position:absolute;left:20533;top:12842;width:6919;height:362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">
                  <v:imagedata r:id="rId50" o:title=""/>
                </v:shape>
                <v:shape id="Picture 20117" o:spid="_x0000_s1100" type="#_x0000_t75" style="position:absolute;left:49905;top:13827;width:2591;height:307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">
                  <v:imagedata r:id="rId51" o:title=""/>
                </v:shape>
                <v:shape id="Picture 20118" o:spid="_x0000_s1101" type="#_x0000_t75" style="position:absolute;left:10850;top:11958;width:8565;height:603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">
                  <v:imagedata r:id="rId52" o:title=""/>
                </v:shape>
                <v:shape id="Picture 20119" o:spid="_x0000_s1102" type="#_x0000_t75" style="position:absolute;left:19700;top:12781;width:14600;height:862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">
                  <v:imagedata r:id="rId53" o:title=""/>
                </v:shape>
                <v:shape id="Picture 20120" o:spid="_x0000_s1103" type="#_x0000_t75" style="position:absolute;left:15067;top:12435;width:1189;height:368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">
                  <v:imagedata r:id="rId54" o:title=""/>
                </v:shape>
                <v:shape id="Picture 20121" o:spid="_x0000_s1104" type="#_x0000_t75" style="position:absolute;left:21132;top:12882;width:1006;height:29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">
                  <v:imagedata r:id="rId55" o:title=""/>
                </v:shape>
                <v:shape id="Picture 20122" o:spid="_x0000_s1105" type="#_x0000_t75" style="position:absolute;left:23164;top:13004;width:1677;height:115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">
                  <v:imagedata r:id="rId56" o:title=""/>
                </v:shape>
                <v:shape id="Picture 20123" o:spid="_x0000_s1106" type="#_x0000_t75" style="position:absolute;left:25836;top:13106;width:945;height:256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">
                  <v:imagedata r:id="rId57" o:title=""/>
                </v:shape>
                <v:shape id="Picture 20124" o:spid="_x0000_s1107" type="#_x0000_t75" style="position:absolute;left:28468;top:13197;width:4755;height:237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">
                  <v:imagedata r:id="rId58" o:title=""/>
                </v:shape>
                <v:shape id="Picture 20125" o:spid="_x0000_s1108" type="#_x0000_t75" style="position:absolute;left:36464;top:12811;width:6126;height:646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">
                  <v:imagedata r:id="rId59" o:title=""/>
                </v:shape>
                <v:shape id="Picture 20126" o:spid="_x0000_s1109" type="#_x0000_t75" style="position:absolute;left:43769;top:12943;width:4054;height:621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">
                  <v:imagedata r:id="rId60" o:title=""/>
                </v:shape>
                <v:shape id="Picture 20127" o:spid="_x0000_s1110" type="#_x0000_t75" style="position:absolute;left:48188;top:12943;width:6005;height:621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">
                  <v:imagedata r:id="rId61" o:title=""/>
                </v:shape>
                <v:shape id="Picture 20128" o:spid="_x0000_s1111" type="#_x0000_t75" style="position:absolute;left:48188;top:12943;width:6005;height:621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">
                  <v:imagedata r:id="rId61" o:title=""/>
                </v:shape>
                <v:shape id="Picture 20129" o:spid="_x0000_s1112" type="#_x0000_t75" style="position:absolute;left:54721;top:12943;width:5060;height:621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">
                  <v:imagedata r:id="rId62" o:title=""/>
                </v:shape>
                <v:shape id="Picture 20130" o:spid="_x0000_s1113" type="#_x0000_t75" style="position:absolute;left:60594;top:12943;width:4206;height:621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">
                  <v:imagedata r:id="rId63" o:title=""/>
                </v:shape>
                <v:shape id="Picture 20131" o:spid="_x0000_s1114" type="#_x0000_t75" style="position:absolute;top:23703;width:75438;height:109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">
                  <v:imagedata r:id="rId64" o:title=""/>
                </v:shape>
                <w10:wrap type="square" anchorx="page" anchory="page"/>
              </v:group>
            </w:pict>
          </mc:Fallback>
        </mc:AlternateContent>
      </w:r>
      <w:r>
        <w:t>The double glazing has a perimeter seal from edge of glass to inside of spacer bar of 7mm + or – 1mm. Units can also range from 11mm to 16mm in overall thickness. Large panes up to 1m2 only can be manufactured using 4mm spacer, for panes over 1m2 please increase the cavity to 6m or 8m depending upon the size of the unit required.</w:t>
      </w:r>
    </w:p>
    <w:p w14:paraId="5B41C241" w14:textId="77777777" w:rsidR="00C03562" w:rsidRDefault="006F3366">
      <w:pPr>
        <w:spacing w:after="508"/>
        <w:ind w:left="9" w:right="0"/>
      </w:pPr>
      <w:r>
        <w:t xml:space="preserve">Unlike other inferior products on the market, we only use pure krypton or xenon, not </w:t>
      </w:r>
      <w:r>
        <w:t xml:space="preserve">a krypton/argon mix, which is less efficient. We also use </w:t>
      </w:r>
      <w:r>
        <w:t>a sealant that has been specially designed for double glazing. It produces smaller, more discreet seals and is considered the best on the market.</w:t>
      </w:r>
    </w:p>
    <w:p w14:paraId="04C60F6F" w14:textId="77777777" w:rsidR="00C03562" w:rsidRDefault="006F3366">
      <w:pPr>
        <w:pStyle w:val="Heading1"/>
        <w:ind w:left="9"/>
      </w:pPr>
      <w:r>
        <w:rPr>
          <w:noProof/>
        </w:rPr>
        <w:drawing>
          <wp:anchor distT="0" distB="0" distL="114300" distR="114300" simplePos="0" relativeHeight="251660288" behindDoc="0" locked="0" layoutInCell="1" allowOverlap="0" wp14:anchorId="5581D574" wp14:editId="70E6975B">
            <wp:simplePos x="0" y="0"/>
            <wp:positionH relativeFrom="column">
              <wp:posOffset>1559281</wp:posOffset>
            </wp:positionH>
            <wp:positionV relativeFrom="paragraph">
              <wp:posOffset>27051</wp:posOffset>
            </wp:positionV>
            <wp:extent cx="1554480" cy="981456"/>
            <wp:effectExtent l="0" t="0" r="0" b="0"/>
            <wp:wrapSquare wrapText="bothSides"/>
            <wp:docPr id="20134" name="Picture 20134"/>
            <wp:cNvGraphicFramePr/>
            <a:graphic xmlns:a="http://schemas.openxmlformats.org/drawingml/2006/main">
              <a:graphicData uri="http://schemas.openxmlformats.org/drawingml/2006/picture">
                <pic:pic xmlns:pic="http://schemas.openxmlformats.org/drawingml/2006/picture">
                  <pic:nvPicPr>
                    <pic:cNvPr id="20134" name="Picture 20134"/>
                    <pic:cNvPicPr/>
                  </pic:nvPicPr>
                  <pic:blipFill>
                    <a:blip r:embed="rId65"/>
                    <a:stretch>
                      <a:fillRect/>
                    </a:stretch>
                  </pic:blipFill>
                  <pic:spPr>
                    <a:xfrm>
                      <a:off x="0" y="0"/>
                      <a:ext cx="1554480" cy="981456"/>
                    </a:xfrm>
                    <a:prstGeom prst="rect">
                      <a:avLst/>
                    </a:prstGeom>
                  </pic:spPr>
                </pic:pic>
              </a:graphicData>
            </a:graphic>
          </wp:anchor>
        </w:drawing>
      </w:r>
      <w:r>
        <w:rPr>
          <w:sz w:val="28"/>
        </w:rPr>
        <w:t xml:space="preserve">JUST HOW SLIM ARE OUR SLIM </w:t>
      </w:r>
    </w:p>
    <w:p w14:paraId="3D4AC44E" w14:textId="77777777" w:rsidR="00C03562" w:rsidRDefault="006F3366">
      <w:pPr>
        <w:spacing w:after="3" w:line="259" w:lineRule="auto"/>
        <w:ind w:left="9" w:right="0"/>
      </w:pPr>
      <w:r>
        <w:rPr>
          <w:rFonts w:ascii="Calibri" w:eastAsia="Calibri" w:hAnsi="Calibri" w:cs="Calibri"/>
          <w:b/>
          <w:color w:val="35395A"/>
          <w:sz w:val="28"/>
        </w:rPr>
        <w:t>GLAZE UNITS?</w:t>
      </w:r>
    </w:p>
    <w:p w14:paraId="7859B9E7" w14:textId="77777777" w:rsidR="00C03562" w:rsidRDefault="006F3366">
      <w:pPr>
        <w:ind w:left="9" w:right="0"/>
      </w:pPr>
      <w:r>
        <w:t>Our Slim Glaze units start at just 11mm overall thickness... about the diameter of a Biro.</w:t>
      </w:r>
    </w:p>
    <w:p w14:paraId="253DBD65" w14:textId="77777777" w:rsidR="00C03562" w:rsidRDefault="00C03562">
      <w:pPr>
        <w:sectPr w:rsidR="00C03562">
          <w:footerReference w:type="even" r:id="rId66"/>
          <w:footerReference w:type="default" r:id="rId67"/>
          <w:footerReference w:type="first" r:id="rId68"/>
          <w:pgSz w:w="11906" w:h="16838"/>
          <w:pgMar w:top="1440" w:right="943" w:bottom="1440" w:left="720" w:header="720" w:footer="720" w:gutter="0"/>
          <w:cols w:num="2" w:space="720" w:equalWidth="0">
            <w:col w:w="5079" w:space="360"/>
            <w:col w:w="4803"/>
          </w:cols>
          <w:titlePg/>
        </w:sectPr>
      </w:pPr>
    </w:p>
    <w:p w14:paraId="4C978383" w14:textId="77777777" w:rsidR="00C03562" w:rsidRDefault="006F3366">
      <w:pPr>
        <w:spacing w:after="0" w:line="259" w:lineRule="auto"/>
        <w:ind w:left="-720" w:right="11238" w:firstLine="0"/>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5949848E" wp14:editId="746F1738">
                <wp:simplePos x="0" y="0"/>
                <wp:positionH relativeFrom="page">
                  <wp:posOffset>-67</wp:posOffset>
                </wp:positionH>
                <wp:positionV relativeFrom="page">
                  <wp:posOffset>-421</wp:posOffset>
                </wp:positionV>
                <wp:extent cx="7560074" cy="10692425"/>
                <wp:effectExtent l="0" t="0" r="0" b="0"/>
                <wp:wrapTopAndBottom/>
                <wp:docPr id="16118" name="Group 16118"/>
                <wp:cNvGraphicFramePr/>
                <a:graphic xmlns:a="http://schemas.openxmlformats.org/drawingml/2006/main">
                  <a:graphicData uri="http://schemas.microsoft.com/office/word/2010/wordprocessingGroup">
                    <wpg:wgp>
                      <wpg:cNvGrpSpPr/>
                      <wpg:grpSpPr>
                        <a:xfrm>
                          <a:off x="0" y="0"/>
                          <a:ext cx="7560074" cy="10692425"/>
                          <a:chOff x="0" y="0"/>
                          <a:chExt cx="7560074" cy="10692425"/>
                        </a:xfrm>
                      </wpg:grpSpPr>
                      <wps:wsp>
                        <wps:cNvPr id="20860" name="Shape 20860"/>
                        <wps:cNvSpPr/>
                        <wps:spPr>
                          <a:xfrm>
                            <a:off x="68" y="422"/>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E0DBD4"/>
                          </a:fillRef>
                          <a:effectRef idx="0">
                            <a:scrgbClr r="0" g="0" b="0"/>
                          </a:effectRef>
                          <a:fontRef idx="none"/>
                        </wps:style>
                        <wps:bodyPr/>
                      </wps:wsp>
                      <wps:wsp>
                        <wps:cNvPr id="20861" name="Shape 20861"/>
                        <wps:cNvSpPr/>
                        <wps:spPr>
                          <a:xfrm>
                            <a:off x="68" y="435"/>
                            <a:ext cx="7559993" cy="2232000"/>
                          </a:xfrm>
                          <a:custGeom>
                            <a:avLst/>
                            <a:gdLst/>
                            <a:ahLst/>
                            <a:cxnLst/>
                            <a:rect l="0" t="0" r="0" b="0"/>
                            <a:pathLst>
                              <a:path w="7559993" h="2232000">
                                <a:moveTo>
                                  <a:pt x="0" y="0"/>
                                </a:moveTo>
                                <a:lnTo>
                                  <a:pt x="7559993" y="0"/>
                                </a:lnTo>
                                <a:lnTo>
                                  <a:pt x="7559993" y="2232000"/>
                                </a:lnTo>
                                <a:lnTo>
                                  <a:pt x="0" y="2232000"/>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pic:pic xmlns:pic="http://schemas.openxmlformats.org/drawingml/2006/picture">
                        <pic:nvPicPr>
                          <pic:cNvPr id="170" name="Picture 170"/>
                          <pic:cNvPicPr/>
                        </pic:nvPicPr>
                        <pic:blipFill>
                          <a:blip r:embed="rId69"/>
                          <a:stretch>
                            <a:fillRect/>
                          </a:stretch>
                        </pic:blipFill>
                        <pic:spPr>
                          <a:xfrm>
                            <a:off x="0" y="0"/>
                            <a:ext cx="7560071" cy="2234632"/>
                          </a:xfrm>
                          <a:prstGeom prst="rect">
                            <a:avLst/>
                          </a:prstGeom>
                        </pic:spPr>
                      </pic:pic>
                      <pic:pic xmlns:pic="http://schemas.openxmlformats.org/drawingml/2006/picture">
                        <pic:nvPicPr>
                          <pic:cNvPr id="20135" name="Picture 20135"/>
                          <pic:cNvPicPr/>
                        </pic:nvPicPr>
                        <pic:blipFill>
                          <a:blip r:embed="rId70"/>
                          <a:stretch>
                            <a:fillRect/>
                          </a:stretch>
                        </pic:blipFill>
                        <pic:spPr>
                          <a:xfrm>
                            <a:off x="68" y="422"/>
                            <a:ext cx="7543800" cy="2234184"/>
                          </a:xfrm>
                          <a:prstGeom prst="rect">
                            <a:avLst/>
                          </a:prstGeom>
                        </pic:spPr>
                      </pic:pic>
                      <wps:wsp>
                        <wps:cNvPr id="173" name="Rectangle 173"/>
                        <wps:cNvSpPr/>
                        <wps:spPr>
                          <a:xfrm>
                            <a:off x="355799" y="967367"/>
                            <a:ext cx="7823006" cy="749985"/>
                          </a:xfrm>
                          <a:prstGeom prst="rect">
                            <a:avLst/>
                          </a:prstGeom>
                          <a:ln>
                            <a:noFill/>
                          </a:ln>
                        </wps:spPr>
                        <wps:txbx>
                          <w:txbxContent>
                            <w:p w14:paraId="7F42237F" w14:textId="77777777" w:rsidR="00C03562" w:rsidRDefault="006F3366">
                              <w:pPr>
                                <w:spacing w:after="160" w:line="259" w:lineRule="auto"/>
                                <w:ind w:left="0" w:right="0" w:firstLine="0"/>
                              </w:pPr>
                              <w:r>
                                <w:rPr>
                                  <w:rFonts w:ascii="Calibri" w:eastAsia="Calibri" w:hAnsi="Calibri" w:cs="Calibri"/>
                                  <w:b/>
                                  <w:color w:val="FFFFFF"/>
                                  <w:w w:val="101"/>
                                  <w:sz w:val="73"/>
                                </w:rPr>
                                <w:t>Ben</w:t>
                              </w:r>
                              <w:r>
                                <w:rPr>
                                  <w:rFonts w:ascii="Calibri" w:eastAsia="Calibri" w:hAnsi="Calibri" w:cs="Calibri"/>
                                  <w:b/>
                                  <w:color w:val="FFFFFF"/>
                                  <w:spacing w:val="2"/>
                                  <w:w w:val="101"/>
                                  <w:sz w:val="73"/>
                                </w:rPr>
                                <w:t xml:space="preserve"> </w:t>
                              </w:r>
                              <w:r>
                                <w:rPr>
                                  <w:rFonts w:ascii="Calibri" w:eastAsia="Calibri" w:hAnsi="Calibri" w:cs="Calibri"/>
                                  <w:b/>
                                  <w:color w:val="FFFFFF"/>
                                  <w:w w:val="101"/>
                                  <w:sz w:val="73"/>
                                </w:rPr>
                                <w:t>ef</w:t>
                              </w:r>
                              <w:r>
                                <w:rPr>
                                  <w:rFonts w:ascii="Calibri" w:eastAsia="Calibri" w:hAnsi="Calibri" w:cs="Calibri"/>
                                  <w:b/>
                                  <w:color w:val="FFFFFF"/>
                                  <w:spacing w:val="24"/>
                                  <w:w w:val="101"/>
                                  <w:sz w:val="73"/>
                                </w:rPr>
                                <w:t xml:space="preserve"> </w:t>
                              </w:r>
                              <w:r>
                                <w:rPr>
                                  <w:rFonts w:ascii="Calibri" w:eastAsia="Calibri" w:hAnsi="Calibri" w:cs="Calibri"/>
                                  <w:b/>
                                  <w:color w:val="FFFFFF"/>
                                  <w:w w:val="101"/>
                                  <w:sz w:val="73"/>
                                </w:rPr>
                                <w:t>it</w:t>
                              </w:r>
                              <w:r>
                                <w:rPr>
                                  <w:rFonts w:ascii="Calibri" w:eastAsia="Calibri" w:hAnsi="Calibri" w:cs="Calibri"/>
                                  <w:b/>
                                  <w:color w:val="FFFFFF"/>
                                  <w:spacing w:val="21"/>
                                  <w:w w:val="101"/>
                                  <w:sz w:val="73"/>
                                </w:rPr>
                                <w:t xml:space="preserve"> </w:t>
                              </w:r>
                              <w:r>
                                <w:rPr>
                                  <w:rFonts w:ascii="Calibri" w:eastAsia="Calibri" w:hAnsi="Calibri" w:cs="Calibri"/>
                                  <w:b/>
                                  <w:color w:val="FFFFFF"/>
                                  <w:w w:val="101"/>
                                  <w:sz w:val="73"/>
                                </w:rPr>
                                <w:t>s</w:t>
                              </w:r>
                              <w:r>
                                <w:rPr>
                                  <w:rFonts w:ascii="Calibri" w:eastAsia="Calibri" w:hAnsi="Calibri" w:cs="Calibri"/>
                                  <w:b/>
                                  <w:color w:val="FFFFFF"/>
                                  <w:spacing w:val="171"/>
                                  <w:w w:val="101"/>
                                  <w:sz w:val="73"/>
                                </w:rPr>
                                <w:t xml:space="preserve"> </w:t>
                              </w:r>
                              <w:r>
                                <w:rPr>
                                  <w:rFonts w:ascii="Calibri" w:eastAsia="Calibri" w:hAnsi="Calibri" w:cs="Calibri"/>
                                  <w:b/>
                                  <w:color w:val="FFFFFF"/>
                                  <w:w w:val="101"/>
                                  <w:sz w:val="73"/>
                                </w:rPr>
                                <w:t>o</w:t>
                              </w:r>
                              <w:r>
                                <w:rPr>
                                  <w:rFonts w:ascii="Calibri" w:eastAsia="Calibri" w:hAnsi="Calibri" w:cs="Calibri"/>
                                  <w:b/>
                                  <w:color w:val="FFFFFF"/>
                                  <w:spacing w:val="33"/>
                                  <w:w w:val="101"/>
                                  <w:sz w:val="73"/>
                                </w:rPr>
                                <w:t xml:space="preserve"> </w:t>
                              </w:r>
                              <w:r>
                                <w:rPr>
                                  <w:rFonts w:ascii="Calibri" w:eastAsia="Calibri" w:hAnsi="Calibri" w:cs="Calibri"/>
                                  <w:b/>
                                  <w:color w:val="FFFFFF"/>
                                  <w:w w:val="101"/>
                                  <w:sz w:val="73"/>
                                </w:rPr>
                                <w:t>f</w:t>
                              </w:r>
                              <w:r>
                                <w:rPr>
                                  <w:rFonts w:ascii="Calibri" w:eastAsia="Calibri" w:hAnsi="Calibri" w:cs="Calibri"/>
                                  <w:b/>
                                  <w:color w:val="FFFFFF"/>
                                  <w:spacing w:val="228"/>
                                  <w:w w:val="101"/>
                                  <w:sz w:val="73"/>
                                </w:rPr>
                                <w:t xml:space="preserve"> </w:t>
                              </w:r>
                              <w:r>
                                <w:rPr>
                                  <w:rFonts w:ascii="Calibri" w:eastAsia="Calibri" w:hAnsi="Calibri" w:cs="Calibri"/>
                                  <w:b/>
                                  <w:color w:val="FFFFFF"/>
                                  <w:w w:val="101"/>
                                  <w:sz w:val="73"/>
                                </w:rPr>
                                <w:t>Sl</w:t>
                              </w:r>
                              <w:r>
                                <w:rPr>
                                  <w:rFonts w:ascii="Calibri" w:eastAsia="Calibri" w:hAnsi="Calibri" w:cs="Calibri"/>
                                  <w:b/>
                                  <w:color w:val="FFFFFF"/>
                                  <w:spacing w:val="74"/>
                                  <w:w w:val="101"/>
                                  <w:sz w:val="73"/>
                                </w:rPr>
                                <w:t xml:space="preserve"> </w:t>
                              </w:r>
                              <w:r>
                                <w:rPr>
                                  <w:rFonts w:ascii="Calibri" w:eastAsia="Calibri" w:hAnsi="Calibri" w:cs="Calibri"/>
                                  <w:b/>
                                  <w:color w:val="FFFFFF"/>
                                  <w:w w:val="101"/>
                                  <w:sz w:val="73"/>
                                </w:rPr>
                                <w:t>im</w:t>
                              </w:r>
                              <w:r>
                                <w:rPr>
                                  <w:rFonts w:ascii="Calibri" w:eastAsia="Calibri" w:hAnsi="Calibri" w:cs="Calibri"/>
                                  <w:b/>
                                  <w:color w:val="FFFFFF"/>
                                  <w:spacing w:val="48"/>
                                  <w:w w:val="101"/>
                                  <w:sz w:val="73"/>
                                </w:rPr>
                                <w:t xml:space="preserve"> </w:t>
                              </w:r>
                              <w:r>
                                <w:rPr>
                                  <w:rFonts w:ascii="Calibri" w:eastAsia="Calibri" w:hAnsi="Calibri" w:cs="Calibri"/>
                                  <w:b/>
                                  <w:color w:val="FFFFFF"/>
                                  <w:w w:val="101"/>
                                  <w:sz w:val="73"/>
                                </w:rPr>
                                <w:t>G</w:t>
                              </w:r>
                              <w:r>
                                <w:rPr>
                                  <w:rFonts w:ascii="Calibri" w:eastAsia="Calibri" w:hAnsi="Calibri" w:cs="Calibri"/>
                                  <w:b/>
                                  <w:color w:val="FFFFFF"/>
                                  <w:spacing w:val="-49"/>
                                  <w:w w:val="101"/>
                                  <w:sz w:val="73"/>
                                </w:rPr>
                                <w:t xml:space="preserve"> </w:t>
                              </w:r>
                              <w:r>
                                <w:rPr>
                                  <w:rFonts w:ascii="Calibri" w:eastAsia="Calibri" w:hAnsi="Calibri" w:cs="Calibri"/>
                                  <w:b/>
                                  <w:color w:val="FFFFFF"/>
                                  <w:w w:val="101"/>
                                  <w:sz w:val="73"/>
                                </w:rPr>
                                <w:t>l</w:t>
                              </w:r>
                              <w:r>
                                <w:rPr>
                                  <w:rFonts w:ascii="Calibri" w:eastAsia="Calibri" w:hAnsi="Calibri" w:cs="Calibri"/>
                                  <w:b/>
                                  <w:color w:val="FFFFFF"/>
                                  <w:spacing w:val="103"/>
                                  <w:w w:val="101"/>
                                  <w:sz w:val="73"/>
                                </w:rPr>
                                <w:t xml:space="preserve"> </w:t>
                              </w:r>
                              <w:r>
                                <w:rPr>
                                  <w:rFonts w:ascii="Calibri" w:eastAsia="Calibri" w:hAnsi="Calibri" w:cs="Calibri"/>
                                  <w:b/>
                                  <w:color w:val="FFFFFF"/>
                                  <w:w w:val="101"/>
                                  <w:sz w:val="73"/>
                                </w:rPr>
                                <w:t>a</w:t>
                              </w:r>
                              <w:r>
                                <w:rPr>
                                  <w:rFonts w:ascii="Calibri" w:eastAsia="Calibri" w:hAnsi="Calibri" w:cs="Calibri"/>
                                  <w:b/>
                                  <w:color w:val="FFFFFF"/>
                                  <w:spacing w:val="8"/>
                                  <w:w w:val="101"/>
                                  <w:sz w:val="73"/>
                                </w:rPr>
                                <w:t xml:space="preserve"> </w:t>
                              </w:r>
                              <w:r>
                                <w:rPr>
                                  <w:rFonts w:ascii="Calibri" w:eastAsia="Calibri" w:hAnsi="Calibri" w:cs="Calibri"/>
                                  <w:b/>
                                  <w:color w:val="FFFFFF"/>
                                  <w:w w:val="101"/>
                                  <w:sz w:val="73"/>
                                </w:rPr>
                                <w:t>z</w:t>
                              </w:r>
                              <w:r>
                                <w:rPr>
                                  <w:rFonts w:ascii="Calibri" w:eastAsia="Calibri" w:hAnsi="Calibri" w:cs="Calibri"/>
                                  <w:b/>
                                  <w:color w:val="FFFFFF"/>
                                  <w:spacing w:val="36"/>
                                  <w:w w:val="101"/>
                                  <w:sz w:val="73"/>
                                </w:rPr>
                                <w:t xml:space="preserve"> </w:t>
                              </w:r>
                              <w:r>
                                <w:rPr>
                                  <w:rFonts w:ascii="Calibri" w:eastAsia="Calibri" w:hAnsi="Calibri" w:cs="Calibri"/>
                                  <w:b/>
                                  <w:color w:val="FFFFFF"/>
                                  <w:w w:val="101"/>
                                  <w:sz w:val="73"/>
                                </w:rPr>
                                <w:t>e</w:t>
                              </w:r>
                              <w:r>
                                <w:rPr>
                                  <w:rFonts w:ascii="Calibri" w:eastAsia="Calibri" w:hAnsi="Calibri" w:cs="Calibri"/>
                                  <w:b/>
                                  <w:color w:val="FFFFFF"/>
                                  <w:spacing w:val="104"/>
                                  <w:w w:val="101"/>
                                  <w:sz w:val="73"/>
                                </w:rPr>
                                <w:t xml:space="preserve"> </w:t>
                              </w:r>
                            </w:p>
                          </w:txbxContent>
                        </wps:txbx>
                        <wps:bodyPr horzOverflow="overflow" vert="horz" lIns="0" tIns="0" rIns="0" bIns="0" rtlCol="0">
                          <a:noAutofit/>
                        </wps:bodyPr>
                      </wps:wsp>
                      <wps:wsp>
                        <wps:cNvPr id="174" name="Rectangle 174"/>
                        <wps:cNvSpPr/>
                        <wps:spPr>
                          <a:xfrm>
                            <a:off x="355799" y="1431098"/>
                            <a:ext cx="5348880" cy="749985"/>
                          </a:xfrm>
                          <a:prstGeom prst="rect">
                            <a:avLst/>
                          </a:prstGeom>
                          <a:ln>
                            <a:noFill/>
                          </a:ln>
                        </wps:spPr>
                        <wps:txbx>
                          <w:txbxContent>
                            <w:p w14:paraId="0F75639A" w14:textId="77777777" w:rsidR="00C03562" w:rsidRDefault="006F3366">
                              <w:pPr>
                                <w:spacing w:after="160" w:line="259" w:lineRule="auto"/>
                                <w:ind w:left="0" w:right="0" w:firstLine="0"/>
                              </w:pPr>
                              <w:r>
                                <w:rPr>
                                  <w:rFonts w:ascii="Calibri" w:eastAsia="Calibri" w:hAnsi="Calibri" w:cs="Calibri"/>
                                  <w:b/>
                                  <w:color w:val="FFFFFF"/>
                                  <w:w w:val="101"/>
                                  <w:sz w:val="73"/>
                                </w:rPr>
                                <w:t>D</w:t>
                              </w:r>
                              <w:r>
                                <w:rPr>
                                  <w:rFonts w:ascii="Calibri" w:eastAsia="Calibri" w:hAnsi="Calibri" w:cs="Calibri"/>
                                  <w:b/>
                                  <w:color w:val="FFFFFF"/>
                                  <w:spacing w:val="-43"/>
                                  <w:w w:val="101"/>
                                  <w:sz w:val="73"/>
                                </w:rPr>
                                <w:t xml:space="preserve"> </w:t>
                              </w:r>
                              <w:r>
                                <w:rPr>
                                  <w:rFonts w:ascii="Calibri" w:eastAsia="Calibri" w:hAnsi="Calibri" w:cs="Calibri"/>
                                  <w:b/>
                                  <w:color w:val="FFFFFF"/>
                                  <w:w w:val="101"/>
                                  <w:sz w:val="73"/>
                                </w:rPr>
                                <w:t>o</w:t>
                              </w:r>
                              <w:r>
                                <w:rPr>
                                  <w:rFonts w:ascii="Calibri" w:eastAsia="Calibri" w:hAnsi="Calibri" w:cs="Calibri"/>
                                  <w:b/>
                                  <w:color w:val="FFFFFF"/>
                                  <w:spacing w:val="35"/>
                                  <w:w w:val="101"/>
                                  <w:sz w:val="73"/>
                                </w:rPr>
                                <w:t xml:space="preserve"> </w:t>
                              </w:r>
                              <w:r>
                                <w:rPr>
                                  <w:rFonts w:ascii="Calibri" w:eastAsia="Calibri" w:hAnsi="Calibri" w:cs="Calibri"/>
                                  <w:b/>
                                  <w:color w:val="FFFFFF"/>
                                  <w:w w:val="101"/>
                                  <w:sz w:val="73"/>
                                </w:rPr>
                                <w:t>u</w:t>
                              </w:r>
                              <w:r>
                                <w:rPr>
                                  <w:rFonts w:ascii="Calibri" w:eastAsia="Calibri" w:hAnsi="Calibri" w:cs="Calibri"/>
                                  <w:b/>
                                  <w:color w:val="FFFFFF"/>
                                  <w:spacing w:val="-20"/>
                                  <w:w w:val="101"/>
                                  <w:sz w:val="73"/>
                                </w:rPr>
                                <w:t xml:space="preserve"> </w:t>
                              </w:r>
                              <w:r>
                                <w:rPr>
                                  <w:rFonts w:ascii="Calibri" w:eastAsia="Calibri" w:hAnsi="Calibri" w:cs="Calibri"/>
                                  <w:b/>
                                  <w:color w:val="FFFFFF"/>
                                  <w:w w:val="101"/>
                                  <w:sz w:val="73"/>
                                </w:rPr>
                                <w:t>bl</w:t>
                              </w:r>
                              <w:r>
                                <w:rPr>
                                  <w:rFonts w:ascii="Calibri" w:eastAsia="Calibri" w:hAnsi="Calibri" w:cs="Calibri"/>
                                  <w:b/>
                                  <w:color w:val="FFFFFF"/>
                                  <w:spacing w:val="74"/>
                                  <w:w w:val="101"/>
                                  <w:sz w:val="73"/>
                                </w:rPr>
                                <w:t xml:space="preserve"> </w:t>
                              </w:r>
                              <w:r>
                                <w:rPr>
                                  <w:rFonts w:ascii="Calibri" w:eastAsia="Calibri" w:hAnsi="Calibri" w:cs="Calibri"/>
                                  <w:b/>
                                  <w:color w:val="FFFFFF"/>
                                  <w:w w:val="101"/>
                                  <w:sz w:val="73"/>
                                </w:rPr>
                                <w:t>e</w:t>
                              </w:r>
                              <w:r>
                                <w:rPr>
                                  <w:rFonts w:ascii="Calibri" w:eastAsia="Calibri" w:hAnsi="Calibri" w:cs="Calibri"/>
                                  <w:b/>
                                  <w:color w:val="FFFFFF"/>
                                  <w:spacing w:val="121"/>
                                  <w:w w:val="101"/>
                                  <w:sz w:val="73"/>
                                </w:rPr>
                                <w:t xml:space="preserve"> </w:t>
                              </w:r>
                              <w:r>
                                <w:rPr>
                                  <w:rFonts w:ascii="Calibri" w:eastAsia="Calibri" w:hAnsi="Calibri" w:cs="Calibri"/>
                                  <w:b/>
                                  <w:color w:val="FFFFFF"/>
                                  <w:w w:val="101"/>
                                  <w:sz w:val="73"/>
                                </w:rPr>
                                <w:t>G</w:t>
                              </w:r>
                              <w:r>
                                <w:rPr>
                                  <w:rFonts w:ascii="Calibri" w:eastAsia="Calibri" w:hAnsi="Calibri" w:cs="Calibri"/>
                                  <w:b/>
                                  <w:color w:val="FFFFFF"/>
                                  <w:spacing w:val="-49"/>
                                  <w:w w:val="101"/>
                                  <w:sz w:val="73"/>
                                </w:rPr>
                                <w:t xml:space="preserve"> </w:t>
                              </w:r>
                              <w:r>
                                <w:rPr>
                                  <w:rFonts w:ascii="Calibri" w:eastAsia="Calibri" w:hAnsi="Calibri" w:cs="Calibri"/>
                                  <w:b/>
                                  <w:color w:val="FFFFFF"/>
                                  <w:w w:val="101"/>
                                  <w:sz w:val="73"/>
                                </w:rPr>
                                <w:t>l</w:t>
                              </w:r>
                              <w:r>
                                <w:rPr>
                                  <w:rFonts w:ascii="Calibri" w:eastAsia="Calibri" w:hAnsi="Calibri" w:cs="Calibri"/>
                                  <w:b/>
                                  <w:color w:val="FFFFFF"/>
                                  <w:spacing w:val="103"/>
                                  <w:w w:val="101"/>
                                  <w:sz w:val="73"/>
                                </w:rPr>
                                <w:t xml:space="preserve"> </w:t>
                              </w:r>
                              <w:r>
                                <w:rPr>
                                  <w:rFonts w:ascii="Calibri" w:eastAsia="Calibri" w:hAnsi="Calibri" w:cs="Calibri"/>
                                  <w:b/>
                                  <w:color w:val="FFFFFF"/>
                                  <w:w w:val="101"/>
                                  <w:sz w:val="73"/>
                                </w:rPr>
                                <w:t>a</w:t>
                              </w:r>
                              <w:r>
                                <w:rPr>
                                  <w:rFonts w:ascii="Calibri" w:eastAsia="Calibri" w:hAnsi="Calibri" w:cs="Calibri"/>
                                  <w:b/>
                                  <w:color w:val="FFFFFF"/>
                                  <w:spacing w:val="8"/>
                                  <w:w w:val="101"/>
                                  <w:sz w:val="73"/>
                                </w:rPr>
                                <w:t xml:space="preserve"> </w:t>
                              </w:r>
                              <w:r>
                                <w:rPr>
                                  <w:rFonts w:ascii="Calibri" w:eastAsia="Calibri" w:hAnsi="Calibri" w:cs="Calibri"/>
                                  <w:b/>
                                  <w:color w:val="FFFFFF"/>
                                  <w:w w:val="101"/>
                                  <w:sz w:val="73"/>
                                </w:rPr>
                                <w:t>z</w:t>
                              </w:r>
                              <w:r>
                                <w:rPr>
                                  <w:rFonts w:ascii="Calibri" w:eastAsia="Calibri" w:hAnsi="Calibri" w:cs="Calibri"/>
                                  <w:b/>
                                  <w:color w:val="FFFFFF"/>
                                  <w:spacing w:val="38"/>
                                  <w:w w:val="101"/>
                                  <w:sz w:val="73"/>
                                </w:rPr>
                                <w:t xml:space="preserve"> </w:t>
                              </w:r>
                              <w:r>
                                <w:rPr>
                                  <w:rFonts w:ascii="Calibri" w:eastAsia="Calibri" w:hAnsi="Calibri" w:cs="Calibri"/>
                                  <w:b/>
                                  <w:color w:val="FFFFFF"/>
                                  <w:w w:val="101"/>
                                  <w:sz w:val="73"/>
                                </w:rPr>
                                <w:t>in</w:t>
                              </w:r>
                              <w:r>
                                <w:rPr>
                                  <w:rFonts w:ascii="Calibri" w:eastAsia="Calibri" w:hAnsi="Calibri" w:cs="Calibri"/>
                                  <w:b/>
                                  <w:color w:val="FFFFFF"/>
                                  <w:spacing w:val="5"/>
                                  <w:w w:val="101"/>
                                  <w:sz w:val="73"/>
                                </w:rPr>
                                <w:t xml:space="preserve"> </w:t>
                              </w:r>
                              <w:r>
                                <w:rPr>
                                  <w:rFonts w:ascii="Calibri" w:eastAsia="Calibri" w:hAnsi="Calibri" w:cs="Calibri"/>
                                  <w:b/>
                                  <w:color w:val="FFFFFF"/>
                                  <w:w w:val="101"/>
                                  <w:sz w:val="73"/>
                                </w:rPr>
                                <w:t>g</w:t>
                              </w:r>
                            </w:p>
                          </w:txbxContent>
                        </wps:txbx>
                        <wps:bodyPr horzOverflow="overflow" vert="horz" lIns="0" tIns="0" rIns="0" bIns="0" rtlCol="0">
                          <a:noAutofit/>
                        </wps:bodyPr>
                      </wps:wsp>
                      <wps:wsp>
                        <wps:cNvPr id="20911" name="Shape 20911"/>
                        <wps:cNvSpPr/>
                        <wps:spPr>
                          <a:xfrm>
                            <a:off x="68" y="2418439"/>
                            <a:ext cx="7559993" cy="7667993"/>
                          </a:xfrm>
                          <a:custGeom>
                            <a:avLst/>
                            <a:gdLst/>
                            <a:ahLst/>
                            <a:cxnLst/>
                            <a:rect l="0" t="0" r="0" b="0"/>
                            <a:pathLst>
                              <a:path w="7559993" h="7667993">
                                <a:moveTo>
                                  <a:pt x="0" y="0"/>
                                </a:moveTo>
                                <a:lnTo>
                                  <a:pt x="7559993" y="0"/>
                                </a:lnTo>
                                <a:lnTo>
                                  <a:pt x="7559993" y="7667993"/>
                                </a:lnTo>
                                <a:lnTo>
                                  <a:pt x="0" y="7667993"/>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pic:pic xmlns:pic="http://schemas.openxmlformats.org/drawingml/2006/picture">
                        <pic:nvPicPr>
                          <pic:cNvPr id="20136" name="Picture 20136"/>
                          <pic:cNvPicPr/>
                        </pic:nvPicPr>
                        <pic:blipFill>
                          <a:blip r:embed="rId71"/>
                          <a:stretch>
                            <a:fillRect/>
                          </a:stretch>
                        </pic:blipFill>
                        <pic:spPr>
                          <a:xfrm>
                            <a:off x="68" y="8720750"/>
                            <a:ext cx="7104888" cy="1133856"/>
                          </a:xfrm>
                          <a:prstGeom prst="rect">
                            <a:avLst/>
                          </a:prstGeom>
                        </pic:spPr>
                      </pic:pic>
                      <pic:pic xmlns:pic="http://schemas.openxmlformats.org/drawingml/2006/picture">
                        <pic:nvPicPr>
                          <pic:cNvPr id="179" name="Picture 179"/>
                          <pic:cNvPicPr/>
                        </pic:nvPicPr>
                        <pic:blipFill>
                          <a:blip r:embed="rId72"/>
                          <a:stretch>
                            <a:fillRect/>
                          </a:stretch>
                        </pic:blipFill>
                        <pic:spPr>
                          <a:xfrm>
                            <a:off x="457267" y="2685375"/>
                            <a:ext cx="2113597" cy="1194643"/>
                          </a:xfrm>
                          <a:prstGeom prst="rect">
                            <a:avLst/>
                          </a:prstGeom>
                        </pic:spPr>
                      </pic:pic>
                      <wps:wsp>
                        <wps:cNvPr id="180" name="Rectangle 180"/>
                        <wps:cNvSpPr/>
                        <wps:spPr>
                          <a:xfrm>
                            <a:off x="2723266" y="2528752"/>
                            <a:ext cx="2511969" cy="287552"/>
                          </a:xfrm>
                          <a:prstGeom prst="rect">
                            <a:avLst/>
                          </a:prstGeom>
                          <a:ln>
                            <a:noFill/>
                          </a:ln>
                        </wps:spPr>
                        <wps:txbx>
                          <w:txbxContent>
                            <w:p w14:paraId="71861FCA" w14:textId="77777777" w:rsidR="00C03562" w:rsidRDefault="006F3366">
                              <w:pPr>
                                <w:spacing w:after="160" w:line="259" w:lineRule="auto"/>
                                <w:ind w:left="0" w:right="0" w:firstLine="0"/>
                              </w:pPr>
                              <w:r>
                                <w:rPr>
                                  <w:rFonts w:ascii="Calibri" w:eastAsia="Calibri" w:hAnsi="Calibri" w:cs="Calibri"/>
                                  <w:b/>
                                  <w:color w:val="19376F"/>
                                  <w:w w:val="216"/>
                                  <w:sz w:val="28"/>
                                </w:rPr>
                                <w:t>Thermal</w:t>
                              </w:r>
                              <w:r>
                                <w:rPr>
                                  <w:rFonts w:ascii="Calibri" w:eastAsia="Calibri" w:hAnsi="Calibri" w:cs="Calibri"/>
                                  <w:b/>
                                  <w:color w:val="19376F"/>
                                  <w:spacing w:val="23"/>
                                  <w:w w:val="216"/>
                                  <w:sz w:val="28"/>
                                </w:rPr>
                                <w:t xml:space="preserve"> </w:t>
                              </w:r>
                              <w:r>
                                <w:rPr>
                                  <w:rFonts w:ascii="Calibri" w:eastAsia="Calibri" w:hAnsi="Calibri" w:cs="Calibri"/>
                                  <w:b/>
                                  <w:color w:val="19376F"/>
                                  <w:w w:val="216"/>
                                  <w:sz w:val="28"/>
                                </w:rPr>
                                <w:t>Efficiency</w:t>
                              </w:r>
                            </w:p>
                          </w:txbxContent>
                        </wps:txbx>
                        <wps:bodyPr horzOverflow="overflow" vert="horz" lIns="0" tIns="0" rIns="0" bIns="0" rtlCol="0">
                          <a:noAutofit/>
                        </wps:bodyPr>
                      </wps:wsp>
                      <wps:wsp>
                        <wps:cNvPr id="181" name="Rectangle 181"/>
                        <wps:cNvSpPr/>
                        <wps:spPr>
                          <a:xfrm>
                            <a:off x="2723266" y="2855827"/>
                            <a:ext cx="5454780" cy="171950"/>
                          </a:xfrm>
                          <a:prstGeom prst="rect">
                            <a:avLst/>
                          </a:prstGeom>
                          <a:ln>
                            <a:noFill/>
                          </a:ln>
                        </wps:spPr>
                        <wps:txbx>
                          <w:txbxContent>
                            <w:p w14:paraId="2EC08EDD" w14:textId="77777777" w:rsidR="00C03562" w:rsidRDefault="006F3366">
                              <w:pPr>
                                <w:spacing w:after="160" w:line="259" w:lineRule="auto"/>
                                <w:ind w:left="0" w:right="0" w:firstLine="0"/>
                              </w:pPr>
                              <w:r>
                                <w:rPr>
                                  <w:color w:val="424242"/>
                                </w:rPr>
                                <w:t xml:space="preserve">The thermal efficiency benefits of IMC Glass Slim Glaze double glazing can </w:t>
                              </w:r>
                            </w:p>
                          </w:txbxContent>
                        </wps:txbx>
                        <wps:bodyPr horzOverflow="overflow" vert="horz" lIns="0" tIns="0" rIns="0" bIns="0" rtlCol="0">
                          <a:noAutofit/>
                        </wps:bodyPr>
                      </wps:wsp>
                      <wps:wsp>
                        <wps:cNvPr id="182" name="Rectangle 182"/>
                        <wps:cNvSpPr/>
                        <wps:spPr>
                          <a:xfrm>
                            <a:off x="2723266" y="3008227"/>
                            <a:ext cx="5770912" cy="171950"/>
                          </a:xfrm>
                          <a:prstGeom prst="rect">
                            <a:avLst/>
                          </a:prstGeom>
                          <a:ln>
                            <a:noFill/>
                          </a:ln>
                        </wps:spPr>
                        <wps:txbx>
                          <w:txbxContent>
                            <w:p w14:paraId="1B35EED9" w14:textId="77777777" w:rsidR="00C03562" w:rsidRDefault="006F3366">
                              <w:pPr>
                                <w:spacing w:after="160" w:line="259" w:lineRule="auto"/>
                                <w:ind w:left="0" w:right="0" w:firstLine="0"/>
                              </w:pPr>
                              <w:r>
                                <w:rPr>
                                  <w:color w:val="424242"/>
                                </w:rPr>
                                <w:t xml:space="preserve">now be even better than standard double glazing, achieving U-values (the term </w:t>
                              </w:r>
                            </w:p>
                          </w:txbxContent>
                        </wps:txbx>
                        <wps:bodyPr horzOverflow="overflow" vert="horz" lIns="0" tIns="0" rIns="0" bIns="0" rtlCol="0">
                          <a:noAutofit/>
                        </wps:bodyPr>
                      </wps:wsp>
                      <wps:wsp>
                        <wps:cNvPr id="183" name="Rectangle 183"/>
                        <wps:cNvSpPr/>
                        <wps:spPr>
                          <a:xfrm>
                            <a:off x="2723266" y="3160627"/>
                            <a:ext cx="5571092" cy="171950"/>
                          </a:xfrm>
                          <a:prstGeom prst="rect">
                            <a:avLst/>
                          </a:prstGeom>
                          <a:ln>
                            <a:noFill/>
                          </a:ln>
                        </wps:spPr>
                        <wps:txbx>
                          <w:txbxContent>
                            <w:p w14:paraId="70234709" w14:textId="77777777" w:rsidR="00C03562" w:rsidRDefault="006F3366">
                              <w:pPr>
                                <w:spacing w:after="160" w:line="259" w:lineRule="auto"/>
                                <w:ind w:left="0" w:right="0" w:firstLine="0"/>
                              </w:pPr>
                              <w:r>
                                <w:rPr>
                                  <w:color w:val="424242"/>
                                </w:rPr>
                                <w:t xml:space="preserve">used to measure thermal efficiency) of as low as 1.2 on a 6mm cavity and 1.1 </w:t>
                              </w:r>
                            </w:p>
                          </w:txbxContent>
                        </wps:txbx>
                        <wps:bodyPr horzOverflow="overflow" vert="horz" lIns="0" tIns="0" rIns="0" bIns="0" rtlCol="0">
                          <a:noAutofit/>
                        </wps:bodyPr>
                      </wps:wsp>
                      <wps:wsp>
                        <wps:cNvPr id="184" name="Rectangle 184"/>
                        <wps:cNvSpPr/>
                        <wps:spPr>
                          <a:xfrm>
                            <a:off x="2723266" y="3313027"/>
                            <a:ext cx="5735425" cy="171950"/>
                          </a:xfrm>
                          <a:prstGeom prst="rect">
                            <a:avLst/>
                          </a:prstGeom>
                          <a:ln>
                            <a:noFill/>
                          </a:ln>
                        </wps:spPr>
                        <wps:txbx>
                          <w:txbxContent>
                            <w:p w14:paraId="1BFD3D82" w14:textId="77777777" w:rsidR="00C03562" w:rsidRDefault="006F3366">
                              <w:pPr>
                                <w:spacing w:after="160" w:line="259" w:lineRule="auto"/>
                                <w:ind w:left="0" w:right="0" w:firstLine="0"/>
                              </w:pPr>
                              <w:r>
                                <w:rPr>
                                  <w:color w:val="424242"/>
                                </w:rPr>
                                <w:t xml:space="preserve">on a 8-cavity, depending on the type of gas fill used in the cavity. The reduction </w:t>
                              </w:r>
                            </w:p>
                          </w:txbxContent>
                        </wps:txbx>
                        <wps:bodyPr horzOverflow="overflow" vert="horz" lIns="0" tIns="0" rIns="0" bIns="0" rtlCol="0">
                          <a:noAutofit/>
                        </wps:bodyPr>
                      </wps:wsp>
                      <wps:wsp>
                        <wps:cNvPr id="185" name="Rectangle 185"/>
                        <wps:cNvSpPr/>
                        <wps:spPr>
                          <a:xfrm>
                            <a:off x="2723266" y="3465427"/>
                            <a:ext cx="5499541" cy="171950"/>
                          </a:xfrm>
                          <a:prstGeom prst="rect">
                            <a:avLst/>
                          </a:prstGeom>
                          <a:ln>
                            <a:noFill/>
                          </a:ln>
                        </wps:spPr>
                        <wps:txbx>
                          <w:txbxContent>
                            <w:p w14:paraId="2EB88F81" w14:textId="77777777" w:rsidR="00C03562" w:rsidRDefault="006F3366">
                              <w:pPr>
                                <w:spacing w:after="160" w:line="259" w:lineRule="auto"/>
                                <w:ind w:left="0" w:right="0" w:firstLine="0"/>
                              </w:pPr>
                              <w:r>
                                <w:rPr>
                                  <w:color w:val="424242"/>
                                </w:rPr>
                                <w:t xml:space="preserve">of heat lost through the glass is up to 77% as when compared against single </w:t>
                              </w:r>
                            </w:p>
                          </w:txbxContent>
                        </wps:txbx>
                        <wps:bodyPr horzOverflow="overflow" vert="horz" lIns="0" tIns="0" rIns="0" bIns="0" rtlCol="0">
                          <a:noAutofit/>
                        </wps:bodyPr>
                      </wps:wsp>
                      <wps:wsp>
                        <wps:cNvPr id="186" name="Rectangle 186"/>
                        <wps:cNvSpPr/>
                        <wps:spPr>
                          <a:xfrm>
                            <a:off x="2723266" y="3617827"/>
                            <a:ext cx="5635767" cy="171950"/>
                          </a:xfrm>
                          <a:prstGeom prst="rect">
                            <a:avLst/>
                          </a:prstGeom>
                          <a:ln>
                            <a:noFill/>
                          </a:ln>
                        </wps:spPr>
                        <wps:txbx>
                          <w:txbxContent>
                            <w:p w14:paraId="5D2DB350" w14:textId="77777777" w:rsidR="00C03562" w:rsidRDefault="006F3366">
                              <w:pPr>
                                <w:spacing w:after="160" w:line="259" w:lineRule="auto"/>
                                <w:ind w:left="0" w:right="0" w:firstLine="0"/>
                              </w:pPr>
                              <w:r>
                                <w:rPr>
                                  <w:color w:val="424242"/>
                                </w:rPr>
                                <w:t xml:space="preserve">glazing and it is possible on some windows to use Slim- Glaze units to achieve </w:t>
                              </w:r>
                            </w:p>
                          </w:txbxContent>
                        </wps:txbx>
                        <wps:bodyPr horzOverflow="overflow" vert="horz" lIns="0" tIns="0" rIns="0" bIns="0" rtlCol="0">
                          <a:noAutofit/>
                        </wps:bodyPr>
                      </wps:wsp>
                      <wps:wsp>
                        <wps:cNvPr id="187" name="Rectangle 187"/>
                        <wps:cNvSpPr/>
                        <wps:spPr>
                          <a:xfrm>
                            <a:off x="2723266" y="3770227"/>
                            <a:ext cx="3879964" cy="171950"/>
                          </a:xfrm>
                          <a:prstGeom prst="rect">
                            <a:avLst/>
                          </a:prstGeom>
                          <a:ln>
                            <a:noFill/>
                          </a:ln>
                        </wps:spPr>
                        <wps:txbx>
                          <w:txbxContent>
                            <w:p w14:paraId="17F02259" w14:textId="77777777" w:rsidR="00C03562" w:rsidRDefault="006F3366">
                              <w:pPr>
                                <w:spacing w:after="160" w:line="259" w:lineRule="auto"/>
                                <w:ind w:left="0" w:right="0" w:firstLine="0"/>
                              </w:pPr>
                              <w:r>
                                <w:rPr>
                                  <w:color w:val="424242"/>
                                </w:rPr>
                                <w:t>the Part L- building regulations for thermal efficiency.</w:t>
                              </w:r>
                            </w:p>
                          </w:txbxContent>
                        </wps:txbx>
                        <wps:bodyPr horzOverflow="overflow" vert="horz" lIns="0" tIns="0" rIns="0" bIns="0" rtlCol="0">
                          <a:noAutofit/>
                        </wps:bodyPr>
                      </wps:wsp>
                      <wps:wsp>
                        <wps:cNvPr id="188" name="Rectangle 188"/>
                        <wps:cNvSpPr/>
                        <wps:spPr>
                          <a:xfrm>
                            <a:off x="3272668" y="4281669"/>
                            <a:ext cx="2030346" cy="287552"/>
                          </a:xfrm>
                          <a:prstGeom prst="rect">
                            <a:avLst/>
                          </a:prstGeom>
                          <a:ln>
                            <a:noFill/>
                          </a:ln>
                        </wps:spPr>
                        <wps:txbx>
                          <w:txbxContent>
                            <w:p w14:paraId="468CEBFD" w14:textId="77777777" w:rsidR="00C03562" w:rsidRDefault="006F3366">
                              <w:pPr>
                                <w:spacing w:after="160" w:line="259" w:lineRule="auto"/>
                                <w:ind w:left="0" w:right="0" w:firstLine="0"/>
                              </w:pPr>
                              <w:r>
                                <w:rPr>
                                  <w:rFonts w:ascii="Calibri" w:eastAsia="Calibri" w:hAnsi="Calibri" w:cs="Calibri"/>
                                  <w:b/>
                                  <w:color w:val="19376F"/>
                                  <w:w w:val="101"/>
                                  <w:sz w:val="28"/>
                                </w:rPr>
                                <w:t>Iner</w:t>
                              </w:r>
                              <w:r>
                                <w:rPr>
                                  <w:rFonts w:ascii="Calibri" w:eastAsia="Calibri" w:hAnsi="Calibri" w:cs="Calibri"/>
                                  <w:b/>
                                  <w:color w:val="19376F"/>
                                  <w:spacing w:val="14"/>
                                  <w:w w:val="101"/>
                                  <w:sz w:val="28"/>
                                </w:rPr>
                                <w:t xml:space="preserve"> </w:t>
                              </w:r>
                              <w:r>
                                <w:rPr>
                                  <w:rFonts w:ascii="Calibri" w:eastAsia="Calibri" w:hAnsi="Calibri" w:cs="Calibri"/>
                                  <w:b/>
                                  <w:color w:val="19376F"/>
                                  <w:w w:val="101"/>
                                  <w:sz w:val="28"/>
                                </w:rPr>
                                <w:t>t</w:t>
                              </w:r>
                              <w:r>
                                <w:rPr>
                                  <w:rFonts w:ascii="Calibri" w:eastAsia="Calibri" w:hAnsi="Calibri" w:cs="Calibri"/>
                                  <w:b/>
                                  <w:color w:val="19376F"/>
                                  <w:spacing w:val="75"/>
                                  <w:w w:val="101"/>
                                  <w:sz w:val="28"/>
                                </w:rPr>
                                <w:t xml:space="preserve"> </w:t>
                              </w:r>
                              <w:r>
                                <w:rPr>
                                  <w:rFonts w:ascii="Calibri" w:eastAsia="Calibri" w:hAnsi="Calibri" w:cs="Calibri"/>
                                  <w:b/>
                                  <w:color w:val="19376F"/>
                                  <w:w w:val="101"/>
                                  <w:sz w:val="28"/>
                                </w:rPr>
                                <w:t>Heav</w:t>
                              </w:r>
                              <w:r>
                                <w:rPr>
                                  <w:rFonts w:ascii="Calibri" w:eastAsia="Calibri" w:hAnsi="Calibri" w:cs="Calibri"/>
                                  <w:b/>
                                  <w:color w:val="19376F"/>
                                  <w:spacing w:val="16"/>
                                  <w:w w:val="101"/>
                                  <w:sz w:val="28"/>
                                </w:rPr>
                                <w:t xml:space="preserve"> </w:t>
                              </w:r>
                              <w:r>
                                <w:rPr>
                                  <w:rFonts w:ascii="Calibri" w:eastAsia="Calibri" w:hAnsi="Calibri" w:cs="Calibri"/>
                                  <w:b/>
                                  <w:color w:val="19376F"/>
                                  <w:w w:val="101"/>
                                  <w:sz w:val="28"/>
                                </w:rPr>
                                <w:t>y</w:t>
                              </w:r>
                              <w:r>
                                <w:rPr>
                                  <w:rFonts w:ascii="Calibri" w:eastAsia="Calibri" w:hAnsi="Calibri" w:cs="Calibri"/>
                                  <w:b/>
                                  <w:color w:val="19376F"/>
                                  <w:spacing w:val="64"/>
                                  <w:w w:val="101"/>
                                  <w:sz w:val="28"/>
                                </w:rPr>
                                <w:t xml:space="preserve"> </w:t>
                              </w:r>
                              <w:r>
                                <w:rPr>
                                  <w:rFonts w:ascii="Calibri" w:eastAsia="Calibri" w:hAnsi="Calibri" w:cs="Calibri"/>
                                  <w:b/>
                                  <w:color w:val="19376F"/>
                                  <w:w w:val="101"/>
                                  <w:sz w:val="28"/>
                                </w:rPr>
                                <w:t>Gas</w:t>
                              </w:r>
                            </w:p>
                          </w:txbxContent>
                        </wps:txbx>
                        <wps:bodyPr horzOverflow="overflow" vert="horz" lIns="0" tIns="0" rIns="0" bIns="0" rtlCol="0">
                          <a:noAutofit/>
                        </wps:bodyPr>
                      </wps:wsp>
                      <wps:wsp>
                        <wps:cNvPr id="189" name="Rectangle 189"/>
                        <wps:cNvSpPr/>
                        <wps:spPr>
                          <a:xfrm>
                            <a:off x="765811" y="4608745"/>
                            <a:ext cx="5447128" cy="171950"/>
                          </a:xfrm>
                          <a:prstGeom prst="rect">
                            <a:avLst/>
                          </a:prstGeom>
                          <a:ln>
                            <a:noFill/>
                          </a:ln>
                        </wps:spPr>
                        <wps:txbx>
                          <w:txbxContent>
                            <w:p w14:paraId="47C9FBC5" w14:textId="77777777" w:rsidR="00C03562" w:rsidRDefault="006F3366">
                              <w:pPr>
                                <w:spacing w:after="160" w:line="259" w:lineRule="auto"/>
                                <w:ind w:left="0" w:right="0" w:firstLine="0"/>
                              </w:pPr>
                              <w:r>
                                <w:rPr>
                                  <w:color w:val="424242"/>
                                </w:rPr>
                                <w:t xml:space="preserve">The thermal conductivity properties of krypton and xenon are much lower </w:t>
                              </w:r>
                            </w:p>
                          </w:txbxContent>
                        </wps:txbx>
                        <wps:bodyPr horzOverflow="overflow" vert="horz" lIns="0" tIns="0" rIns="0" bIns="0" rtlCol="0">
                          <a:noAutofit/>
                        </wps:bodyPr>
                      </wps:wsp>
                      <wps:wsp>
                        <wps:cNvPr id="190" name="Rectangle 190"/>
                        <wps:cNvSpPr/>
                        <wps:spPr>
                          <a:xfrm>
                            <a:off x="615570" y="4761145"/>
                            <a:ext cx="5646932" cy="171950"/>
                          </a:xfrm>
                          <a:prstGeom prst="rect">
                            <a:avLst/>
                          </a:prstGeom>
                          <a:ln>
                            <a:noFill/>
                          </a:ln>
                        </wps:spPr>
                        <wps:txbx>
                          <w:txbxContent>
                            <w:p w14:paraId="0218D922" w14:textId="77777777" w:rsidR="00C03562" w:rsidRDefault="006F3366">
                              <w:pPr>
                                <w:spacing w:after="160" w:line="259" w:lineRule="auto"/>
                                <w:ind w:left="0" w:right="0" w:firstLine="0"/>
                              </w:pPr>
                              <w:r>
                                <w:rPr>
                                  <w:color w:val="424242"/>
                                </w:rPr>
                                <w:t xml:space="preserve">than air, meaning they are much more efficient insulators and are excellent at </w:t>
                              </w:r>
                            </w:p>
                          </w:txbxContent>
                        </wps:txbx>
                        <wps:bodyPr horzOverflow="overflow" vert="horz" lIns="0" tIns="0" rIns="0" bIns="0" rtlCol="0">
                          <a:noAutofit/>
                        </wps:bodyPr>
                      </wps:wsp>
                      <wps:wsp>
                        <wps:cNvPr id="191" name="Rectangle 191"/>
                        <wps:cNvSpPr/>
                        <wps:spPr>
                          <a:xfrm>
                            <a:off x="552197" y="4913545"/>
                            <a:ext cx="5731286" cy="171950"/>
                          </a:xfrm>
                          <a:prstGeom prst="rect">
                            <a:avLst/>
                          </a:prstGeom>
                          <a:ln>
                            <a:noFill/>
                          </a:ln>
                        </wps:spPr>
                        <wps:txbx>
                          <w:txbxContent>
                            <w:p w14:paraId="795A383D" w14:textId="77777777" w:rsidR="00C03562" w:rsidRDefault="006F3366">
                              <w:pPr>
                                <w:spacing w:after="160" w:line="259" w:lineRule="auto"/>
                                <w:ind w:left="0" w:right="0" w:firstLine="0"/>
                              </w:pPr>
                              <w:r>
                                <w:rPr>
                                  <w:color w:val="424242"/>
                                </w:rPr>
                                <w:t xml:space="preserve">reducing U-values in sealed double glazed units. All our slim glazing uses these </w:t>
                              </w:r>
                            </w:p>
                          </w:txbxContent>
                        </wps:txbx>
                        <wps:bodyPr horzOverflow="overflow" vert="horz" lIns="0" tIns="0" rIns="0" bIns="0" rtlCol="0">
                          <a:noAutofit/>
                        </wps:bodyPr>
                      </wps:wsp>
                      <wps:wsp>
                        <wps:cNvPr id="192" name="Rectangle 192"/>
                        <wps:cNvSpPr/>
                        <wps:spPr>
                          <a:xfrm>
                            <a:off x="656718" y="5065945"/>
                            <a:ext cx="5592221" cy="171950"/>
                          </a:xfrm>
                          <a:prstGeom prst="rect">
                            <a:avLst/>
                          </a:prstGeom>
                          <a:ln>
                            <a:noFill/>
                          </a:ln>
                        </wps:spPr>
                        <wps:txbx>
                          <w:txbxContent>
                            <w:p w14:paraId="65F6B59A" w14:textId="77777777" w:rsidR="00C03562" w:rsidRDefault="006F3366">
                              <w:pPr>
                                <w:spacing w:after="160" w:line="259" w:lineRule="auto"/>
                                <w:ind w:left="0" w:right="0" w:firstLine="0"/>
                              </w:pPr>
                              <w:r>
                                <w:rPr>
                                  <w:color w:val="424242"/>
                                </w:rPr>
                                <w:t xml:space="preserve">two gases exclusively, meaning you get excellent insulation against both cold </w:t>
                              </w:r>
                            </w:p>
                          </w:txbxContent>
                        </wps:txbx>
                        <wps:bodyPr horzOverflow="overflow" vert="horz" lIns="0" tIns="0" rIns="0" bIns="0" rtlCol="0">
                          <a:noAutofit/>
                        </wps:bodyPr>
                      </wps:wsp>
                      <wps:wsp>
                        <wps:cNvPr id="193" name="Rectangle 193"/>
                        <wps:cNvSpPr/>
                        <wps:spPr>
                          <a:xfrm>
                            <a:off x="4284092" y="5218345"/>
                            <a:ext cx="735265" cy="171950"/>
                          </a:xfrm>
                          <a:prstGeom prst="rect">
                            <a:avLst/>
                          </a:prstGeom>
                          <a:ln>
                            <a:noFill/>
                          </a:ln>
                        </wps:spPr>
                        <wps:txbx>
                          <w:txbxContent>
                            <w:p w14:paraId="0E1394A5" w14:textId="77777777" w:rsidR="00C03562" w:rsidRDefault="006F3366">
                              <w:pPr>
                                <w:spacing w:after="160" w:line="259" w:lineRule="auto"/>
                                <w:ind w:left="0" w:right="0" w:firstLine="0"/>
                              </w:pPr>
                              <w:r>
                                <w:rPr>
                                  <w:color w:val="424242"/>
                                </w:rPr>
                                <w:t>and noise.</w:t>
                              </w:r>
                            </w:p>
                          </w:txbxContent>
                        </wps:txbx>
                        <wps:bodyPr horzOverflow="overflow" vert="horz" lIns="0" tIns="0" rIns="0" bIns="0" rtlCol="0">
                          <a:noAutofit/>
                        </wps:bodyPr>
                      </wps:wsp>
                      <pic:pic xmlns:pic="http://schemas.openxmlformats.org/drawingml/2006/picture">
                        <pic:nvPicPr>
                          <pic:cNvPr id="20137" name="Picture 20137"/>
                          <pic:cNvPicPr/>
                        </pic:nvPicPr>
                        <pic:blipFill>
                          <a:blip r:embed="rId73"/>
                          <a:stretch>
                            <a:fillRect/>
                          </a:stretch>
                        </pic:blipFill>
                        <pic:spPr>
                          <a:xfrm>
                            <a:off x="5165412" y="4136558"/>
                            <a:ext cx="1758696" cy="1319784"/>
                          </a:xfrm>
                          <a:prstGeom prst="rect">
                            <a:avLst/>
                          </a:prstGeom>
                        </pic:spPr>
                      </pic:pic>
                      <pic:pic xmlns:pic="http://schemas.openxmlformats.org/drawingml/2006/picture">
                        <pic:nvPicPr>
                          <pic:cNvPr id="197" name="Picture 197"/>
                          <pic:cNvPicPr/>
                        </pic:nvPicPr>
                        <pic:blipFill>
                          <a:blip r:embed="rId74"/>
                          <a:stretch>
                            <a:fillRect/>
                          </a:stretch>
                        </pic:blipFill>
                        <pic:spPr>
                          <a:xfrm>
                            <a:off x="457268" y="5610037"/>
                            <a:ext cx="2113598" cy="1407478"/>
                          </a:xfrm>
                          <a:prstGeom prst="rect">
                            <a:avLst/>
                          </a:prstGeom>
                        </pic:spPr>
                      </pic:pic>
                      <wps:wsp>
                        <wps:cNvPr id="198" name="Rectangle 198"/>
                        <wps:cNvSpPr/>
                        <wps:spPr>
                          <a:xfrm>
                            <a:off x="2723266" y="5644811"/>
                            <a:ext cx="2949041" cy="287552"/>
                          </a:xfrm>
                          <a:prstGeom prst="rect">
                            <a:avLst/>
                          </a:prstGeom>
                          <a:ln>
                            <a:noFill/>
                          </a:ln>
                        </wps:spPr>
                        <wps:txbx>
                          <w:txbxContent>
                            <w:p w14:paraId="75EAEBFE" w14:textId="77777777" w:rsidR="00C03562" w:rsidRDefault="006F3366">
                              <w:pPr>
                                <w:spacing w:after="160" w:line="259" w:lineRule="auto"/>
                                <w:ind w:left="0" w:right="0" w:firstLine="0"/>
                              </w:pPr>
                              <w:r>
                                <w:rPr>
                                  <w:rFonts w:ascii="Calibri" w:eastAsia="Calibri" w:hAnsi="Calibri" w:cs="Calibri"/>
                                  <w:b/>
                                  <w:color w:val="19376F"/>
                                  <w:sz w:val="28"/>
                                </w:rPr>
                                <w:t>Minimise</w:t>
                              </w:r>
                              <w:r>
                                <w:rPr>
                                  <w:rFonts w:ascii="Calibri" w:eastAsia="Calibri" w:hAnsi="Calibri" w:cs="Calibri"/>
                                  <w:b/>
                                  <w:color w:val="19376F"/>
                                  <w:spacing w:val="41"/>
                                  <w:sz w:val="28"/>
                                </w:rPr>
                                <w:t xml:space="preserve"> </w:t>
                              </w:r>
                              <w:r>
                                <w:rPr>
                                  <w:rFonts w:ascii="Calibri" w:eastAsia="Calibri" w:hAnsi="Calibri" w:cs="Calibri"/>
                                  <w:b/>
                                  <w:color w:val="19376F"/>
                                  <w:sz w:val="28"/>
                                </w:rPr>
                                <w:t>Co</w:t>
                              </w:r>
                              <w:r>
                                <w:rPr>
                                  <w:rFonts w:ascii="Calibri" w:eastAsia="Calibri" w:hAnsi="Calibri" w:cs="Calibri"/>
                                  <w:b/>
                                  <w:color w:val="19376F"/>
                                  <w:spacing w:val="12"/>
                                  <w:sz w:val="28"/>
                                </w:rPr>
                                <w:t xml:space="preserve"> </w:t>
                              </w:r>
                              <w:r>
                                <w:rPr>
                                  <w:rFonts w:ascii="Calibri" w:eastAsia="Calibri" w:hAnsi="Calibri" w:cs="Calibri"/>
                                  <w:b/>
                                  <w:color w:val="19376F"/>
                                  <w:sz w:val="28"/>
                                </w:rPr>
                                <w:t>nd</w:t>
                              </w:r>
                              <w:r>
                                <w:rPr>
                                  <w:rFonts w:ascii="Calibri" w:eastAsia="Calibri" w:hAnsi="Calibri" w:cs="Calibri"/>
                                  <w:b/>
                                  <w:color w:val="19376F"/>
                                  <w:spacing w:val="7"/>
                                  <w:sz w:val="28"/>
                                </w:rPr>
                                <w:t xml:space="preserve"> </w:t>
                              </w:r>
                              <w:r>
                                <w:rPr>
                                  <w:rFonts w:ascii="Calibri" w:eastAsia="Calibri" w:hAnsi="Calibri" w:cs="Calibri"/>
                                  <w:b/>
                                  <w:color w:val="19376F"/>
                                  <w:sz w:val="28"/>
                                </w:rPr>
                                <w:t>ensat</w:t>
                              </w:r>
                              <w:r>
                                <w:rPr>
                                  <w:rFonts w:ascii="Calibri" w:eastAsia="Calibri" w:hAnsi="Calibri" w:cs="Calibri"/>
                                  <w:b/>
                                  <w:color w:val="19376F"/>
                                  <w:spacing w:val="4"/>
                                  <w:sz w:val="28"/>
                                </w:rPr>
                                <w:t xml:space="preserve"> </w:t>
                              </w:r>
                              <w:r>
                                <w:rPr>
                                  <w:rFonts w:ascii="Calibri" w:eastAsia="Calibri" w:hAnsi="Calibri" w:cs="Calibri"/>
                                  <w:b/>
                                  <w:color w:val="19376F"/>
                                  <w:sz w:val="28"/>
                                </w:rPr>
                                <w:t>io</w:t>
                              </w:r>
                              <w:r>
                                <w:rPr>
                                  <w:rFonts w:ascii="Calibri" w:eastAsia="Calibri" w:hAnsi="Calibri" w:cs="Calibri"/>
                                  <w:b/>
                                  <w:color w:val="19376F"/>
                                  <w:spacing w:val="12"/>
                                  <w:sz w:val="28"/>
                                </w:rPr>
                                <w:t xml:space="preserve"> </w:t>
                              </w:r>
                              <w:r>
                                <w:rPr>
                                  <w:rFonts w:ascii="Calibri" w:eastAsia="Calibri" w:hAnsi="Calibri" w:cs="Calibri"/>
                                  <w:b/>
                                  <w:color w:val="19376F"/>
                                  <w:sz w:val="28"/>
                                </w:rPr>
                                <w:t>n</w:t>
                              </w:r>
                            </w:p>
                          </w:txbxContent>
                        </wps:txbx>
                        <wps:bodyPr horzOverflow="overflow" vert="horz" lIns="0" tIns="0" rIns="0" bIns="0" rtlCol="0">
                          <a:noAutofit/>
                        </wps:bodyPr>
                      </wps:wsp>
                      <wps:wsp>
                        <wps:cNvPr id="199" name="Rectangle 199"/>
                        <wps:cNvSpPr/>
                        <wps:spPr>
                          <a:xfrm>
                            <a:off x="2723266" y="5971887"/>
                            <a:ext cx="5854726" cy="171950"/>
                          </a:xfrm>
                          <a:prstGeom prst="rect">
                            <a:avLst/>
                          </a:prstGeom>
                          <a:ln>
                            <a:noFill/>
                          </a:ln>
                        </wps:spPr>
                        <wps:txbx>
                          <w:txbxContent>
                            <w:p w14:paraId="6B9B85E0" w14:textId="77777777" w:rsidR="00C03562" w:rsidRDefault="006F3366">
                              <w:pPr>
                                <w:spacing w:after="160" w:line="259" w:lineRule="auto"/>
                                <w:ind w:left="0" w:right="0" w:firstLine="0"/>
                              </w:pPr>
                              <w:r>
                                <w:rPr>
                                  <w:color w:val="424242"/>
                                </w:rPr>
                                <w:t xml:space="preserve">Continual condensation can seriously deteriorate the lower sections of a timber </w:t>
                              </w:r>
                            </w:p>
                          </w:txbxContent>
                        </wps:txbx>
                        <wps:bodyPr horzOverflow="overflow" vert="horz" lIns="0" tIns="0" rIns="0" bIns="0" rtlCol="0">
                          <a:noAutofit/>
                        </wps:bodyPr>
                      </wps:wsp>
                      <wps:wsp>
                        <wps:cNvPr id="200" name="Rectangle 200"/>
                        <wps:cNvSpPr/>
                        <wps:spPr>
                          <a:xfrm>
                            <a:off x="2723266" y="6124287"/>
                            <a:ext cx="5415593" cy="171950"/>
                          </a:xfrm>
                          <a:prstGeom prst="rect">
                            <a:avLst/>
                          </a:prstGeom>
                          <a:ln>
                            <a:noFill/>
                          </a:ln>
                        </wps:spPr>
                        <wps:txbx>
                          <w:txbxContent>
                            <w:p w14:paraId="6E55F422" w14:textId="77777777" w:rsidR="00C03562" w:rsidRDefault="006F3366">
                              <w:pPr>
                                <w:spacing w:after="160" w:line="259" w:lineRule="auto"/>
                                <w:ind w:left="0" w:right="0" w:firstLine="0"/>
                              </w:pPr>
                              <w:r>
                                <w:rPr>
                                  <w:color w:val="424242"/>
                                </w:rPr>
                                <w:t xml:space="preserve">frames. Slim Glaze double glazed units will slow down the dew point being </w:t>
                              </w:r>
                            </w:p>
                          </w:txbxContent>
                        </wps:txbx>
                        <wps:bodyPr horzOverflow="overflow" vert="horz" lIns="0" tIns="0" rIns="0" bIns="0" rtlCol="0">
                          <a:noAutofit/>
                        </wps:bodyPr>
                      </wps:wsp>
                      <wps:wsp>
                        <wps:cNvPr id="201" name="Rectangle 201"/>
                        <wps:cNvSpPr/>
                        <wps:spPr>
                          <a:xfrm>
                            <a:off x="2723266" y="6276687"/>
                            <a:ext cx="5623184" cy="171950"/>
                          </a:xfrm>
                          <a:prstGeom prst="rect">
                            <a:avLst/>
                          </a:prstGeom>
                          <a:ln>
                            <a:noFill/>
                          </a:ln>
                        </wps:spPr>
                        <wps:txbx>
                          <w:txbxContent>
                            <w:p w14:paraId="408120CE" w14:textId="77777777" w:rsidR="00C03562" w:rsidRDefault="006F3366">
                              <w:pPr>
                                <w:spacing w:after="160" w:line="259" w:lineRule="auto"/>
                                <w:ind w:left="0" w:right="0" w:firstLine="0"/>
                              </w:pPr>
                              <w:r>
                                <w:rPr>
                                  <w:color w:val="424242"/>
                                </w:rPr>
                                <w:t xml:space="preserve">reached. The inner pane of the double glazed unit is warmer than the outside </w:t>
                              </w:r>
                            </w:p>
                          </w:txbxContent>
                        </wps:txbx>
                        <wps:bodyPr horzOverflow="overflow" vert="horz" lIns="0" tIns="0" rIns="0" bIns="0" rtlCol="0">
                          <a:noAutofit/>
                        </wps:bodyPr>
                      </wps:wsp>
                      <wps:wsp>
                        <wps:cNvPr id="202" name="Rectangle 202"/>
                        <wps:cNvSpPr/>
                        <wps:spPr>
                          <a:xfrm>
                            <a:off x="2723266" y="6429087"/>
                            <a:ext cx="5579098" cy="171950"/>
                          </a:xfrm>
                          <a:prstGeom prst="rect">
                            <a:avLst/>
                          </a:prstGeom>
                          <a:ln>
                            <a:noFill/>
                          </a:ln>
                        </wps:spPr>
                        <wps:txbx>
                          <w:txbxContent>
                            <w:p w14:paraId="509CFF0E" w14:textId="77777777" w:rsidR="00C03562" w:rsidRDefault="006F3366">
                              <w:pPr>
                                <w:spacing w:after="160" w:line="259" w:lineRule="auto"/>
                                <w:ind w:left="0" w:right="0" w:firstLine="0"/>
                              </w:pPr>
                              <w:r>
                                <w:rPr>
                                  <w:color w:val="424242"/>
                                </w:rPr>
                                <w:t xml:space="preserve">pane and our warm edge ‘super spacer’ bar acts as a thermal break, stopping </w:t>
                              </w:r>
                            </w:p>
                          </w:txbxContent>
                        </wps:txbx>
                        <wps:bodyPr horzOverflow="overflow" vert="horz" lIns="0" tIns="0" rIns="0" bIns="0" rtlCol="0">
                          <a:noAutofit/>
                        </wps:bodyPr>
                      </wps:wsp>
                      <wps:wsp>
                        <wps:cNvPr id="203" name="Rectangle 203"/>
                        <wps:cNvSpPr/>
                        <wps:spPr>
                          <a:xfrm>
                            <a:off x="2723266" y="6581487"/>
                            <a:ext cx="5360866" cy="171950"/>
                          </a:xfrm>
                          <a:prstGeom prst="rect">
                            <a:avLst/>
                          </a:prstGeom>
                          <a:ln>
                            <a:noFill/>
                          </a:ln>
                        </wps:spPr>
                        <wps:txbx>
                          <w:txbxContent>
                            <w:p w14:paraId="1C847199" w14:textId="77777777" w:rsidR="00C03562" w:rsidRDefault="006F3366">
                              <w:pPr>
                                <w:spacing w:after="160" w:line="259" w:lineRule="auto"/>
                                <w:ind w:left="0" w:right="0" w:firstLine="0"/>
                              </w:pPr>
                              <w:r>
                                <w:rPr>
                                  <w:color w:val="424242"/>
                                </w:rPr>
                                <w:t xml:space="preserve">the cold reaching the inner pane of the unit. This helps maintain the room </w:t>
                              </w:r>
                            </w:p>
                          </w:txbxContent>
                        </wps:txbx>
                        <wps:bodyPr horzOverflow="overflow" vert="horz" lIns="0" tIns="0" rIns="0" bIns="0" rtlCol="0">
                          <a:noAutofit/>
                        </wps:bodyPr>
                      </wps:wsp>
                      <wps:wsp>
                        <wps:cNvPr id="204" name="Rectangle 204"/>
                        <wps:cNvSpPr/>
                        <wps:spPr>
                          <a:xfrm>
                            <a:off x="2723266" y="6733887"/>
                            <a:ext cx="5491012" cy="171950"/>
                          </a:xfrm>
                          <a:prstGeom prst="rect">
                            <a:avLst/>
                          </a:prstGeom>
                          <a:ln>
                            <a:noFill/>
                          </a:ln>
                        </wps:spPr>
                        <wps:txbx>
                          <w:txbxContent>
                            <w:p w14:paraId="3F49D957" w14:textId="77777777" w:rsidR="00C03562" w:rsidRDefault="006F3366">
                              <w:pPr>
                                <w:spacing w:after="160" w:line="259" w:lineRule="auto"/>
                                <w:ind w:left="0" w:right="0" w:firstLine="0"/>
                              </w:pPr>
                              <w:r>
                                <w:rPr>
                                  <w:color w:val="424242"/>
                                </w:rPr>
                                <w:t xml:space="preserve">temperature when the heating is switched off at night and thereby reduces </w:t>
                              </w:r>
                            </w:p>
                          </w:txbxContent>
                        </wps:txbx>
                        <wps:bodyPr horzOverflow="overflow" vert="horz" lIns="0" tIns="0" rIns="0" bIns="0" rtlCol="0">
                          <a:noAutofit/>
                        </wps:bodyPr>
                      </wps:wsp>
                      <wps:wsp>
                        <wps:cNvPr id="205" name="Rectangle 205"/>
                        <wps:cNvSpPr/>
                        <wps:spPr>
                          <a:xfrm>
                            <a:off x="2723266" y="6886287"/>
                            <a:ext cx="2018982" cy="171950"/>
                          </a:xfrm>
                          <a:prstGeom prst="rect">
                            <a:avLst/>
                          </a:prstGeom>
                          <a:ln>
                            <a:noFill/>
                          </a:ln>
                        </wps:spPr>
                        <wps:txbx>
                          <w:txbxContent>
                            <w:p w14:paraId="682E41AC" w14:textId="77777777" w:rsidR="00C03562" w:rsidRDefault="006F3366">
                              <w:pPr>
                                <w:spacing w:after="160" w:line="259" w:lineRule="auto"/>
                                <w:ind w:left="0" w:right="0" w:firstLine="0"/>
                              </w:pPr>
                              <w:r>
                                <w:rPr>
                                  <w:color w:val="424242"/>
                                </w:rPr>
                                <w:t>condensation and heat loss.</w:t>
                              </w:r>
                            </w:p>
                          </w:txbxContent>
                        </wps:txbx>
                        <wps:bodyPr horzOverflow="overflow" vert="horz" lIns="0" tIns="0" rIns="0" bIns="0" rtlCol="0">
                          <a:noAutofit/>
                        </wps:bodyPr>
                      </wps:wsp>
                      <wps:wsp>
                        <wps:cNvPr id="206" name="Rectangle 206"/>
                        <wps:cNvSpPr/>
                        <wps:spPr>
                          <a:xfrm>
                            <a:off x="1514073" y="8917308"/>
                            <a:ext cx="6509973" cy="398594"/>
                          </a:xfrm>
                          <a:prstGeom prst="rect">
                            <a:avLst/>
                          </a:prstGeom>
                          <a:ln>
                            <a:noFill/>
                          </a:ln>
                        </wps:spPr>
                        <wps:txbx>
                          <w:txbxContent>
                            <w:p w14:paraId="25F8A1C6" w14:textId="77777777" w:rsidR="00C03562" w:rsidRDefault="006F3366">
                              <w:pPr>
                                <w:spacing w:after="160" w:line="259" w:lineRule="auto"/>
                                <w:ind w:left="0" w:right="0" w:firstLine="0"/>
                              </w:pPr>
                              <w:r>
                                <w:rPr>
                                  <w:rFonts w:ascii="Calibri" w:eastAsia="Calibri" w:hAnsi="Calibri" w:cs="Calibri"/>
                                  <w:b/>
                                  <w:color w:val="FFFFFF"/>
                                  <w:w w:val="104"/>
                                  <w:sz w:val="38"/>
                                </w:rPr>
                                <w:t>Al</w:t>
                              </w:r>
                              <w:r>
                                <w:rPr>
                                  <w:rFonts w:ascii="Calibri" w:eastAsia="Calibri" w:hAnsi="Calibri" w:cs="Calibri"/>
                                  <w:b/>
                                  <w:color w:val="FFFFFF"/>
                                  <w:spacing w:val="34"/>
                                  <w:w w:val="104"/>
                                  <w:sz w:val="38"/>
                                </w:rPr>
                                <w:t xml:space="preserve"> </w:t>
                              </w:r>
                              <w:r>
                                <w:rPr>
                                  <w:rFonts w:ascii="Calibri" w:eastAsia="Calibri" w:hAnsi="Calibri" w:cs="Calibri"/>
                                  <w:b/>
                                  <w:color w:val="FFFFFF"/>
                                  <w:w w:val="104"/>
                                  <w:sz w:val="38"/>
                                </w:rPr>
                                <w:t>l</w:t>
                              </w:r>
                              <w:r>
                                <w:rPr>
                                  <w:rFonts w:ascii="Calibri" w:eastAsia="Calibri" w:hAnsi="Calibri" w:cs="Calibri"/>
                                  <w:b/>
                                  <w:color w:val="FFFFFF"/>
                                  <w:spacing w:val="132"/>
                                  <w:w w:val="104"/>
                                  <w:sz w:val="38"/>
                                </w:rPr>
                                <w:t xml:space="preserve"> </w:t>
                              </w:r>
                              <w:r>
                                <w:rPr>
                                  <w:rFonts w:ascii="Calibri" w:eastAsia="Calibri" w:hAnsi="Calibri" w:cs="Calibri"/>
                                  <w:b/>
                                  <w:color w:val="FFFFFF"/>
                                  <w:w w:val="104"/>
                                  <w:sz w:val="38"/>
                                </w:rPr>
                                <w:t>Sl</w:t>
                              </w:r>
                              <w:r>
                                <w:rPr>
                                  <w:rFonts w:ascii="Calibri" w:eastAsia="Calibri" w:hAnsi="Calibri" w:cs="Calibri"/>
                                  <w:b/>
                                  <w:color w:val="FFFFFF"/>
                                  <w:spacing w:val="34"/>
                                  <w:w w:val="104"/>
                                  <w:sz w:val="38"/>
                                </w:rPr>
                                <w:t xml:space="preserve"> </w:t>
                              </w:r>
                              <w:r>
                                <w:rPr>
                                  <w:rFonts w:ascii="Calibri" w:eastAsia="Calibri" w:hAnsi="Calibri" w:cs="Calibri"/>
                                  <w:b/>
                                  <w:color w:val="FFFFFF"/>
                                  <w:w w:val="104"/>
                                  <w:sz w:val="38"/>
                                </w:rPr>
                                <w:t>im</w:t>
                              </w:r>
                              <w:r>
                                <w:rPr>
                                  <w:rFonts w:ascii="Calibri" w:eastAsia="Calibri" w:hAnsi="Calibri" w:cs="Calibri"/>
                                  <w:b/>
                                  <w:color w:val="FFFFFF"/>
                                  <w:spacing w:val="15"/>
                                  <w:w w:val="104"/>
                                  <w:sz w:val="38"/>
                                </w:rPr>
                                <w:t xml:space="preserve"> </w:t>
                              </w:r>
                              <w:r>
                                <w:rPr>
                                  <w:rFonts w:ascii="Calibri" w:eastAsia="Calibri" w:hAnsi="Calibri" w:cs="Calibri"/>
                                  <w:b/>
                                  <w:color w:val="FFFFFF"/>
                                  <w:w w:val="104"/>
                                  <w:sz w:val="38"/>
                                </w:rPr>
                                <w:t>Gl</w:t>
                              </w:r>
                              <w:r>
                                <w:rPr>
                                  <w:rFonts w:ascii="Calibri" w:eastAsia="Calibri" w:hAnsi="Calibri" w:cs="Calibri"/>
                                  <w:b/>
                                  <w:color w:val="FFFFFF"/>
                                  <w:spacing w:val="49"/>
                                  <w:w w:val="104"/>
                                  <w:sz w:val="38"/>
                                </w:rPr>
                                <w:t xml:space="preserve"> </w:t>
                              </w:r>
                              <w:r>
                                <w:rPr>
                                  <w:rFonts w:ascii="Calibri" w:eastAsia="Calibri" w:hAnsi="Calibri" w:cs="Calibri"/>
                                  <w:b/>
                                  <w:color w:val="FFFFFF"/>
                                  <w:w w:val="104"/>
                                  <w:sz w:val="38"/>
                                </w:rPr>
                                <w:t>a</w:t>
                              </w:r>
                              <w:r>
                                <w:rPr>
                                  <w:rFonts w:ascii="Calibri" w:eastAsia="Calibri" w:hAnsi="Calibri" w:cs="Calibri"/>
                                  <w:b/>
                                  <w:color w:val="FFFFFF"/>
                                  <w:spacing w:val="-3"/>
                                  <w:w w:val="104"/>
                                  <w:sz w:val="38"/>
                                </w:rPr>
                                <w:t xml:space="preserve"> </w:t>
                              </w:r>
                              <w:r>
                                <w:rPr>
                                  <w:rFonts w:ascii="Calibri" w:eastAsia="Calibri" w:hAnsi="Calibri" w:cs="Calibri"/>
                                  <w:b/>
                                  <w:color w:val="FFFFFF"/>
                                  <w:w w:val="104"/>
                                  <w:sz w:val="38"/>
                                </w:rPr>
                                <w:t>z</w:t>
                              </w:r>
                              <w:r>
                                <w:rPr>
                                  <w:rFonts w:ascii="Calibri" w:eastAsia="Calibri" w:hAnsi="Calibri" w:cs="Calibri"/>
                                  <w:b/>
                                  <w:color w:val="FFFFFF"/>
                                  <w:spacing w:val="24"/>
                                  <w:w w:val="104"/>
                                  <w:sz w:val="38"/>
                                </w:rPr>
                                <w:t xml:space="preserve"> </w:t>
                              </w:r>
                              <w:r>
                                <w:rPr>
                                  <w:rFonts w:ascii="Calibri" w:eastAsia="Calibri" w:hAnsi="Calibri" w:cs="Calibri"/>
                                  <w:b/>
                                  <w:color w:val="FFFFFF"/>
                                  <w:w w:val="104"/>
                                  <w:sz w:val="38"/>
                                </w:rPr>
                                <w:t>e</w:t>
                              </w:r>
                              <w:r>
                                <w:rPr>
                                  <w:rFonts w:ascii="Calibri" w:eastAsia="Calibri" w:hAnsi="Calibri" w:cs="Calibri"/>
                                  <w:b/>
                                  <w:color w:val="FFFFFF"/>
                                  <w:spacing w:val="58"/>
                                  <w:w w:val="104"/>
                                  <w:sz w:val="38"/>
                                </w:rPr>
                                <w:t xml:space="preserve"> </w:t>
                              </w:r>
                              <w:r>
                                <w:rPr>
                                  <w:rFonts w:ascii="Calibri" w:eastAsia="Calibri" w:hAnsi="Calibri" w:cs="Calibri"/>
                                  <w:b/>
                                  <w:color w:val="FFFFFF"/>
                                  <w:w w:val="104"/>
                                  <w:sz w:val="38"/>
                                </w:rPr>
                                <w:t>d</w:t>
                              </w:r>
                              <w:r>
                                <w:rPr>
                                  <w:rFonts w:ascii="Calibri" w:eastAsia="Calibri" w:hAnsi="Calibri" w:cs="Calibri"/>
                                  <w:b/>
                                  <w:color w:val="FFFFFF"/>
                                  <w:spacing w:val="4"/>
                                  <w:w w:val="104"/>
                                  <w:sz w:val="38"/>
                                </w:rPr>
                                <w:t xml:space="preserve"> </w:t>
                              </w:r>
                              <w:r>
                                <w:rPr>
                                  <w:rFonts w:ascii="Calibri" w:eastAsia="Calibri" w:hAnsi="Calibri" w:cs="Calibri"/>
                                  <w:b/>
                                  <w:color w:val="FFFFFF"/>
                                  <w:w w:val="104"/>
                                  <w:sz w:val="38"/>
                                </w:rPr>
                                <w:t>o</w:t>
                              </w:r>
                              <w:r>
                                <w:rPr>
                                  <w:rFonts w:ascii="Calibri" w:eastAsia="Calibri" w:hAnsi="Calibri" w:cs="Calibri"/>
                                  <w:b/>
                                  <w:color w:val="FFFFFF"/>
                                  <w:spacing w:val="11"/>
                                  <w:w w:val="104"/>
                                  <w:sz w:val="38"/>
                                </w:rPr>
                                <w:t xml:space="preserve"> </w:t>
                              </w:r>
                              <w:r>
                                <w:rPr>
                                  <w:rFonts w:ascii="Calibri" w:eastAsia="Calibri" w:hAnsi="Calibri" w:cs="Calibri"/>
                                  <w:b/>
                                  <w:color w:val="FFFFFF"/>
                                  <w:w w:val="104"/>
                                  <w:sz w:val="38"/>
                                </w:rPr>
                                <w:t>u</w:t>
                              </w:r>
                              <w:r>
                                <w:rPr>
                                  <w:rFonts w:ascii="Calibri" w:eastAsia="Calibri" w:hAnsi="Calibri" w:cs="Calibri"/>
                                  <w:b/>
                                  <w:color w:val="FFFFFF"/>
                                  <w:spacing w:val="-12"/>
                                  <w:w w:val="104"/>
                                  <w:sz w:val="38"/>
                                </w:rPr>
                                <w:t xml:space="preserve"> </w:t>
                              </w:r>
                              <w:r>
                                <w:rPr>
                                  <w:rFonts w:ascii="Calibri" w:eastAsia="Calibri" w:hAnsi="Calibri" w:cs="Calibri"/>
                                  <w:b/>
                                  <w:color w:val="FFFFFF"/>
                                  <w:w w:val="104"/>
                                  <w:sz w:val="38"/>
                                </w:rPr>
                                <w:t>bl</w:t>
                              </w:r>
                              <w:r>
                                <w:rPr>
                                  <w:rFonts w:ascii="Calibri" w:eastAsia="Calibri" w:hAnsi="Calibri" w:cs="Calibri"/>
                                  <w:b/>
                                  <w:color w:val="FFFFFF"/>
                                  <w:spacing w:val="34"/>
                                  <w:w w:val="104"/>
                                  <w:sz w:val="38"/>
                                </w:rPr>
                                <w:t xml:space="preserve"> </w:t>
                              </w:r>
                              <w:r>
                                <w:rPr>
                                  <w:rFonts w:ascii="Calibri" w:eastAsia="Calibri" w:hAnsi="Calibri" w:cs="Calibri"/>
                                  <w:b/>
                                  <w:color w:val="FFFFFF"/>
                                  <w:w w:val="104"/>
                                  <w:sz w:val="38"/>
                                </w:rPr>
                                <w:t>e</w:t>
                              </w:r>
                              <w:r>
                                <w:rPr>
                                  <w:rFonts w:ascii="Calibri" w:eastAsia="Calibri" w:hAnsi="Calibri" w:cs="Calibri"/>
                                  <w:b/>
                                  <w:color w:val="FFFFFF"/>
                                  <w:spacing w:val="58"/>
                                  <w:w w:val="104"/>
                                  <w:sz w:val="38"/>
                                </w:rPr>
                                <w:t xml:space="preserve"> </w:t>
                              </w:r>
                              <w:r>
                                <w:rPr>
                                  <w:rFonts w:ascii="Calibri" w:eastAsia="Calibri" w:hAnsi="Calibri" w:cs="Calibri"/>
                                  <w:b/>
                                  <w:color w:val="FFFFFF"/>
                                  <w:w w:val="104"/>
                                  <w:sz w:val="38"/>
                                </w:rPr>
                                <w:t>g</w:t>
                              </w:r>
                              <w:r>
                                <w:rPr>
                                  <w:rFonts w:ascii="Calibri" w:eastAsia="Calibri" w:hAnsi="Calibri" w:cs="Calibri"/>
                                  <w:b/>
                                  <w:color w:val="FFFFFF"/>
                                  <w:spacing w:val="32"/>
                                  <w:w w:val="104"/>
                                  <w:sz w:val="38"/>
                                </w:rPr>
                                <w:t xml:space="preserve"> </w:t>
                              </w:r>
                              <w:r>
                                <w:rPr>
                                  <w:rFonts w:ascii="Calibri" w:eastAsia="Calibri" w:hAnsi="Calibri" w:cs="Calibri"/>
                                  <w:b/>
                                  <w:color w:val="FFFFFF"/>
                                  <w:w w:val="104"/>
                                  <w:sz w:val="38"/>
                                </w:rPr>
                                <w:t>l</w:t>
                              </w:r>
                              <w:r>
                                <w:rPr>
                                  <w:rFonts w:ascii="Calibri" w:eastAsia="Calibri" w:hAnsi="Calibri" w:cs="Calibri"/>
                                  <w:b/>
                                  <w:color w:val="FFFFFF"/>
                                  <w:spacing w:val="49"/>
                                  <w:w w:val="104"/>
                                  <w:sz w:val="38"/>
                                </w:rPr>
                                <w:t xml:space="preserve"> </w:t>
                              </w:r>
                              <w:r>
                                <w:rPr>
                                  <w:rFonts w:ascii="Calibri" w:eastAsia="Calibri" w:hAnsi="Calibri" w:cs="Calibri"/>
                                  <w:b/>
                                  <w:color w:val="FFFFFF"/>
                                  <w:w w:val="104"/>
                                  <w:sz w:val="38"/>
                                </w:rPr>
                                <w:t>a</w:t>
                              </w:r>
                              <w:r>
                                <w:rPr>
                                  <w:rFonts w:ascii="Calibri" w:eastAsia="Calibri" w:hAnsi="Calibri" w:cs="Calibri"/>
                                  <w:b/>
                                  <w:color w:val="FFFFFF"/>
                                  <w:spacing w:val="-3"/>
                                  <w:w w:val="104"/>
                                  <w:sz w:val="38"/>
                                </w:rPr>
                                <w:t xml:space="preserve"> </w:t>
                              </w:r>
                              <w:r>
                                <w:rPr>
                                  <w:rFonts w:ascii="Calibri" w:eastAsia="Calibri" w:hAnsi="Calibri" w:cs="Calibri"/>
                                  <w:b/>
                                  <w:color w:val="FFFFFF"/>
                                  <w:w w:val="104"/>
                                  <w:sz w:val="38"/>
                                </w:rPr>
                                <w:t>z</w:t>
                              </w:r>
                              <w:r>
                                <w:rPr>
                                  <w:rFonts w:ascii="Calibri" w:eastAsia="Calibri" w:hAnsi="Calibri" w:cs="Calibri"/>
                                  <w:b/>
                                  <w:color w:val="FFFFFF"/>
                                  <w:spacing w:val="24"/>
                                  <w:w w:val="104"/>
                                  <w:sz w:val="38"/>
                                </w:rPr>
                                <w:t xml:space="preserve"> </w:t>
                              </w:r>
                              <w:r>
                                <w:rPr>
                                  <w:rFonts w:ascii="Calibri" w:eastAsia="Calibri" w:hAnsi="Calibri" w:cs="Calibri"/>
                                  <w:b/>
                                  <w:color w:val="FFFFFF"/>
                                  <w:w w:val="104"/>
                                  <w:sz w:val="38"/>
                                </w:rPr>
                                <w:t>ed</w:t>
                              </w:r>
                              <w:r>
                                <w:rPr>
                                  <w:rFonts w:ascii="Calibri" w:eastAsia="Calibri" w:hAnsi="Calibri" w:cs="Calibri"/>
                                  <w:b/>
                                  <w:color w:val="FFFFFF"/>
                                  <w:spacing w:val="96"/>
                                  <w:w w:val="104"/>
                                  <w:sz w:val="38"/>
                                </w:rPr>
                                <w:t xml:space="preserve"> </w:t>
                              </w:r>
                              <w:r>
                                <w:rPr>
                                  <w:rFonts w:ascii="Calibri" w:eastAsia="Calibri" w:hAnsi="Calibri" w:cs="Calibri"/>
                                  <w:b/>
                                  <w:color w:val="FFFFFF"/>
                                  <w:w w:val="104"/>
                                  <w:sz w:val="38"/>
                                </w:rPr>
                                <w:t>u</w:t>
                              </w:r>
                              <w:r>
                                <w:rPr>
                                  <w:rFonts w:ascii="Calibri" w:eastAsia="Calibri" w:hAnsi="Calibri" w:cs="Calibri"/>
                                  <w:b/>
                                  <w:color w:val="FFFFFF"/>
                                  <w:spacing w:val="-12"/>
                                  <w:w w:val="104"/>
                                  <w:sz w:val="38"/>
                                </w:rPr>
                                <w:t xml:space="preserve"> </w:t>
                              </w:r>
                              <w:r>
                                <w:rPr>
                                  <w:rFonts w:ascii="Calibri" w:eastAsia="Calibri" w:hAnsi="Calibri" w:cs="Calibri"/>
                                  <w:b/>
                                  <w:color w:val="FFFFFF"/>
                                  <w:w w:val="104"/>
                                  <w:sz w:val="38"/>
                                </w:rPr>
                                <w:t>n</w:t>
                              </w:r>
                              <w:r>
                                <w:rPr>
                                  <w:rFonts w:ascii="Calibri" w:eastAsia="Calibri" w:hAnsi="Calibri" w:cs="Calibri"/>
                                  <w:b/>
                                  <w:color w:val="FFFFFF"/>
                                  <w:spacing w:val="-1"/>
                                  <w:w w:val="104"/>
                                  <w:sz w:val="38"/>
                                </w:rPr>
                                <w:t xml:space="preserve"> </w:t>
                              </w:r>
                              <w:r>
                                <w:rPr>
                                  <w:rFonts w:ascii="Calibri" w:eastAsia="Calibri" w:hAnsi="Calibri" w:cs="Calibri"/>
                                  <w:b/>
                                  <w:color w:val="FFFFFF"/>
                                  <w:w w:val="104"/>
                                  <w:sz w:val="38"/>
                                </w:rPr>
                                <w:t>it</w:t>
                              </w:r>
                              <w:r>
                                <w:rPr>
                                  <w:rFonts w:ascii="Calibri" w:eastAsia="Calibri" w:hAnsi="Calibri" w:cs="Calibri"/>
                                  <w:b/>
                                  <w:color w:val="FFFFFF"/>
                                  <w:spacing w:val="8"/>
                                  <w:w w:val="104"/>
                                  <w:sz w:val="38"/>
                                </w:rPr>
                                <w:t xml:space="preserve"> </w:t>
                              </w:r>
                              <w:r>
                                <w:rPr>
                                  <w:rFonts w:ascii="Calibri" w:eastAsia="Calibri" w:hAnsi="Calibri" w:cs="Calibri"/>
                                  <w:b/>
                                  <w:color w:val="FFFFFF"/>
                                  <w:w w:val="104"/>
                                  <w:sz w:val="38"/>
                                </w:rPr>
                                <w:t>s</w:t>
                              </w:r>
                              <w:r>
                                <w:rPr>
                                  <w:rFonts w:ascii="Calibri" w:eastAsia="Calibri" w:hAnsi="Calibri" w:cs="Calibri"/>
                                  <w:b/>
                                  <w:color w:val="FFFFFF"/>
                                  <w:spacing w:val="79"/>
                                  <w:w w:val="104"/>
                                  <w:sz w:val="38"/>
                                </w:rPr>
                                <w:t xml:space="preserve"> </w:t>
                              </w:r>
                            </w:p>
                          </w:txbxContent>
                        </wps:txbx>
                        <wps:bodyPr horzOverflow="overflow" vert="horz" lIns="0" tIns="0" rIns="0" bIns="0" rtlCol="0">
                          <a:noAutofit/>
                        </wps:bodyPr>
                      </wps:wsp>
                      <wps:wsp>
                        <wps:cNvPr id="207" name="Rectangle 207"/>
                        <wps:cNvSpPr/>
                        <wps:spPr>
                          <a:xfrm>
                            <a:off x="1514073" y="9158608"/>
                            <a:ext cx="6661932" cy="398594"/>
                          </a:xfrm>
                          <a:prstGeom prst="rect">
                            <a:avLst/>
                          </a:prstGeom>
                          <a:ln>
                            <a:noFill/>
                          </a:ln>
                        </wps:spPr>
                        <wps:txbx>
                          <w:txbxContent>
                            <w:p w14:paraId="4460346A" w14:textId="77777777" w:rsidR="00C03562" w:rsidRDefault="006F3366">
                              <w:pPr>
                                <w:spacing w:after="160" w:line="259" w:lineRule="auto"/>
                                <w:ind w:left="0" w:right="0" w:firstLine="0"/>
                              </w:pPr>
                              <w:r>
                                <w:rPr>
                                  <w:rFonts w:ascii="Calibri" w:eastAsia="Calibri" w:hAnsi="Calibri" w:cs="Calibri"/>
                                  <w:b/>
                                  <w:color w:val="FFFFFF"/>
                                  <w:w w:val="103"/>
                                  <w:sz w:val="38"/>
                                </w:rPr>
                                <w:t>c</w:t>
                              </w:r>
                              <w:r>
                                <w:rPr>
                                  <w:rFonts w:ascii="Calibri" w:eastAsia="Calibri" w:hAnsi="Calibri" w:cs="Calibri"/>
                                  <w:b/>
                                  <w:color w:val="FFFFFF"/>
                                  <w:spacing w:val="33"/>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24"/>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9"/>
                                  <w:w w:val="103"/>
                                  <w:sz w:val="38"/>
                                </w:rPr>
                                <w:t xml:space="preserve"> </w:t>
                              </w:r>
                              <w:r>
                                <w:rPr>
                                  <w:rFonts w:ascii="Calibri" w:eastAsia="Calibri" w:hAnsi="Calibri" w:cs="Calibri"/>
                                  <w:b/>
                                  <w:color w:val="FFFFFF"/>
                                  <w:w w:val="103"/>
                                  <w:sz w:val="38"/>
                                </w:rPr>
                                <w:t>y</w:t>
                              </w:r>
                              <w:r>
                                <w:rPr>
                                  <w:rFonts w:ascii="Calibri" w:eastAsia="Calibri" w:hAnsi="Calibri" w:cs="Calibri"/>
                                  <w:b/>
                                  <w:color w:val="FFFFFF"/>
                                  <w:spacing w:val="88"/>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87"/>
                                  <w:w w:val="103"/>
                                  <w:sz w:val="38"/>
                                </w:rPr>
                                <w:t xml:space="preserve"> </w:t>
                              </w:r>
                              <w:r>
                                <w:rPr>
                                  <w:rFonts w:ascii="Calibri" w:eastAsia="Calibri" w:hAnsi="Calibri" w:cs="Calibri"/>
                                  <w:b/>
                                  <w:color w:val="FFFFFF"/>
                                  <w:w w:val="103"/>
                                  <w:sz w:val="38"/>
                                </w:rPr>
                                <w:t>5</w:t>
                              </w:r>
                              <w:r>
                                <w:rPr>
                                  <w:rFonts w:ascii="Calibri" w:eastAsia="Calibri" w:hAnsi="Calibri" w:cs="Calibri"/>
                                  <w:b/>
                                  <w:color w:val="FFFFFF"/>
                                  <w:spacing w:val="40"/>
                                  <w:w w:val="103"/>
                                  <w:sz w:val="38"/>
                                </w:rPr>
                                <w:t xml:space="preserve"> </w:t>
                              </w:r>
                              <w:r>
                                <w:rPr>
                                  <w:rFonts w:ascii="Calibri" w:eastAsia="Calibri" w:hAnsi="Calibri" w:cs="Calibri"/>
                                  <w:b/>
                                  <w:color w:val="FFFFFF"/>
                                  <w:w w:val="103"/>
                                  <w:sz w:val="38"/>
                                </w:rPr>
                                <w:t>y</w:t>
                              </w:r>
                              <w:r>
                                <w:rPr>
                                  <w:rFonts w:ascii="Calibri" w:eastAsia="Calibri" w:hAnsi="Calibri" w:cs="Calibri"/>
                                  <w:b/>
                                  <w:color w:val="FFFFFF"/>
                                  <w:spacing w:val="-8"/>
                                  <w:w w:val="103"/>
                                  <w:sz w:val="38"/>
                                </w:rPr>
                                <w:t xml:space="preserve"> </w:t>
                              </w:r>
                              <w:r>
                                <w:rPr>
                                  <w:rFonts w:ascii="Calibri" w:eastAsia="Calibri" w:hAnsi="Calibri" w:cs="Calibri"/>
                                  <w:b/>
                                  <w:color w:val="FFFFFF"/>
                                  <w:w w:val="103"/>
                                  <w:sz w:val="38"/>
                                </w:rPr>
                                <w:t>ea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119"/>
                                  <w:w w:val="103"/>
                                  <w:sz w:val="38"/>
                                </w:rPr>
                                <w:t xml:space="preserve"> </w:t>
                              </w:r>
                              <w:r>
                                <w:rPr>
                                  <w:rFonts w:ascii="Calibri" w:eastAsia="Calibri" w:hAnsi="Calibri" w:cs="Calibri"/>
                                  <w:b/>
                                  <w:color w:val="FFFFFF"/>
                                  <w:w w:val="103"/>
                                  <w:sz w:val="38"/>
                                </w:rPr>
                                <w:t>w</w:t>
                              </w:r>
                              <w:r>
                                <w:rPr>
                                  <w:rFonts w:ascii="Calibri" w:eastAsia="Calibri" w:hAnsi="Calibri" w:cs="Calibri"/>
                                  <w:b/>
                                  <w:color w:val="FFFFFF"/>
                                  <w:spacing w:val="-6"/>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24"/>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34"/>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4"/>
                                  <w:w w:val="103"/>
                                  <w:sz w:val="38"/>
                                </w:rPr>
                                <w:t xml:space="preserve"> </w:t>
                              </w:r>
                              <w:r>
                                <w:rPr>
                                  <w:rFonts w:ascii="Calibri" w:eastAsia="Calibri" w:hAnsi="Calibri" w:cs="Calibri"/>
                                  <w:b/>
                                  <w:color w:val="FFFFFF"/>
                                  <w:w w:val="103"/>
                                  <w:sz w:val="38"/>
                                </w:rPr>
                                <w:t>t</w:t>
                              </w:r>
                              <w:r>
                                <w:rPr>
                                  <w:rFonts w:ascii="Calibri" w:eastAsia="Calibri" w:hAnsi="Calibri" w:cs="Calibri"/>
                                  <w:b/>
                                  <w:color w:val="FFFFFF"/>
                                  <w:spacing w:val="17"/>
                                  <w:w w:val="103"/>
                                  <w:sz w:val="38"/>
                                </w:rPr>
                                <w:t xml:space="preserve"> </w:t>
                              </w:r>
                              <w:r>
                                <w:rPr>
                                  <w:rFonts w:ascii="Calibri" w:eastAsia="Calibri" w:hAnsi="Calibri" w:cs="Calibri"/>
                                  <w:b/>
                                  <w:color w:val="FFFFFF"/>
                                  <w:w w:val="103"/>
                                  <w:sz w:val="38"/>
                                </w:rPr>
                                <w:t>y</w:t>
                              </w:r>
                              <w:r>
                                <w:rPr>
                                  <w:rFonts w:ascii="Calibri" w:eastAsia="Calibri" w:hAnsi="Calibri" w:cs="Calibri"/>
                                  <w:b/>
                                  <w:color w:val="FFFFFF"/>
                                  <w:spacing w:val="88"/>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1"/>
                                  <w:w w:val="103"/>
                                  <w:sz w:val="38"/>
                                </w:rPr>
                                <w:t xml:space="preserve"> </w:t>
                              </w:r>
                              <w:r>
                                <w:rPr>
                                  <w:rFonts w:ascii="Calibri" w:eastAsia="Calibri" w:hAnsi="Calibri" w:cs="Calibri"/>
                                  <w:b/>
                                  <w:color w:val="FFFFFF"/>
                                  <w:w w:val="103"/>
                                  <w:sz w:val="38"/>
                                </w:rPr>
                                <w:t>d</w:t>
                              </w:r>
                              <w:r>
                                <w:rPr>
                                  <w:rFonts w:ascii="Calibri" w:eastAsia="Calibri" w:hAnsi="Calibri" w:cs="Calibri"/>
                                  <w:b/>
                                  <w:color w:val="FFFFFF"/>
                                  <w:spacing w:val="96"/>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87"/>
                                  <w:w w:val="103"/>
                                  <w:sz w:val="38"/>
                                </w:rPr>
                                <w:t xml:space="preserve"> </w:t>
                              </w:r>
                              <w:r>
                                <w:rPr>
                                  <w:rFonts w:ascii="Calibri" w:eastAsia="Calibri" w:hAnsi="Calibri" w:cs="Calibri"/>
                                  <w:b/>
                                  <w:color w:val="FFFFFF"/>
                                  <w:w w:val="103"/>
                                  <w:sz w:val="38"/>
                                </w:rPr>
                                <w:t>c</w:t>
                              </w:r>
                              <w:r>
                                <w:rPr>
                                  <w:rFonts w:ascii="Calibri" w:eastAsia="Calibri" w:hAnsi="Calibri" w:cs="Calibri"/>
                                  <w:b/>
                                  <w:color w:val="FFFFFF"/>
                                  <w:spacing w:val="35"/>
                                  <w:w w:val="103"/>
                                  <w:sz w:val="38"/>
                                </w:rPr>
                                <w:t xml:space="preserve"> </w:t>
                              </w:r>
                              <w:r>
                                <w:rPr>
                                  <w:rFonts w:ascii="Calibri" w:eastAsia="Calibri" w:hAnsi="Calibri" w:cs="Calibri"/>
                                  <w:b/>
                                  <w:color w:val="FFFFFF"/>
                                  <w:w w:val="103"/>
                                  <w:sz w:val="38"/>
                                </w:rPr>
                                <w:t>o</w:t>
                              </w:r>
                              <w:r>
                                <w:rPr>
                                  <w:rFonts w:ascii="Calibri" w:eastAsia="Calibri" w:hAnsi="Calibri" w:cs="Calibri"/>
                                  <w:b/>
                                  <w:color w:val="FFFFFF"/>
                                  <w:spacing w:val="10"/>
                                  <w:w w:val="103"/>
                                  <w:sz w:val="38"/>
                                </w:rPr>
                                <w:t xml:space="preserve"> </w:t>
                              </w:r>
                              <w:r>
                                <w:rPr>
                                  <w:rFonts w:ascii="Calibri" w:eastAsia="Calibri" w:hAnsi="Calibri" w:cs="Calibri"/>
                                  <w:b/>
                                  <w:color w:val="FFFFFF"/>
                                  <w:w w:val="103"/>
                                  <w:sz w:val="38"/>
                                </w:rPr>
                                <w:t>py</w:t>
                              </w:r>
                              <w:r>
                                <w:rPr>
                                  <w:rFonts w:ascii="Calibri" w:eastAsia="Calibri" w:hAnsi="Calibri" w:cs="Calibri"/>
                                  <w:b/>
                                  <w:color w:val="FFFFFF"/>
                                  <w:spacing w:val="86"/>
                                  <w:w w:val="103"/>
                                  <w:sz w:val="38"/>
                                </w:rPr>
                                <w:t xml:space="preserve"> </w:t>
                              </w:r>
                            </w:p>
                          </w:txbxContent>
                        </wps:txbx>
                        <wps:bodyPr horzOverflow="overflow" vert="horz" lIns="0" tIns="0" rIns="0" bIns="0" rtlCol="0">
                          <a:noAutofit/>
                        </wps:bodyPr>
                      </wps:wsp>
                      <wps:wsp>
                        <wps:cNvPr id="208" name="Rectangle 208"/>
                        <wps:cNvSpPr/>
                        <wps:spPr>
                          <a:xfrm>
                            <a:off x="1514073" y="9399908"/>
                            <a:ext cx="5003087" cy="398594"/>
                          </a:xfrm>
                          <a:prstGeom prst="rect">
                            <a:avLst/>
                          </a:prstGeom>
                          <a:ln>
                            <a:noFill/>
                          </a:ln>
                        </wps:spPr>
                        <wps:txbx>
                          <w:txbxContent>
                            <w:p w14:paraId="3B8FFA4C" w14:textId="77777777" w:rsidR="00C03562" w:rsidRDefault="006F3366">
                              <w:pPr>
                                <w:spacing w:after="160" w:line="259" w:lineRule="auto"/>
                                <w:ind w:left="0" w:right="0" w:firstLine="0"/>
                              </w:pPr>
                              <w:r>
                                <w:rPr>
                                  <w:rFonts w:ascii="Calibri" w:eastAsia="Calibri" w:hAnsi="Calibri" w:cs="Calibri"/>
                                  <w:b/>
                                  <w:color w:val="FFFFFF"/>
                                  <w:w w:val="103"/>
                                  <w:sz w:val="38"/>
                                </w:rPr>
                                <w:t>c</w:t>
                              </w:r>
                              <w:r>
                                <w:rPr>
                                  <w:rFonts w:ascii="Calibri" w:eastAsia="Calibri" w:hAnsi="Calibri" w:cs="Calibri"/>
                                  <w:b/>
                                  <w:color w:val="FFFFFF"/>
                                  <w:spacing w:val="33"/>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92"/>
                                  <w:w w:val="103"/>
                                  <w:sz w:val="38"/>
                                </w:rPr>
                                <w:t xml:space="preserve"> </w:t>
                              </w:r>
                              <w:r>
                                <w:rPr>
                                  <w:rFonts w:ascii="Calibri" w:eastAsia="Calibri" w:hAnsi="Calibri" w:cs="Calibri"/>
                                  <w:b/>
                                  <w:color w:val="FFFFFF"/>
                                  <w:w w:val="103"/>
                                  <w:sz w:val="38"/>
                                </w:rPr>
                                <w:t>be</w:t>
                              </w:r>
                              <w:r>
                                <w:rPr>
                                  <w:rFonts w:ascii="Calibri" w:eastAsia="Calibri" w:hAnsi="Calibri" w:cs="Calibri"/>
                                  <w:b/>
                                  <w:color w:val="FFFFFF"/>
                                  <w:spacing w:val="58"/>
                                  <w:w w:val="103"/>
                                  <w:sz w:val="38"/>
                                </w:rPr>
                                <w:t xml:space="preserve"> </w:t>
                              </w:r>
                              <w:r>
                                <w:rPr>
                                  <w:rFonts w:ascii="Calibri" w:eastAsia="Calibri" w:hAnsi="Calibri" w:cs="Calibri"/>
                                  <w:b/>
                                  <w:color w:val="FFFFFF"/>
                                  <w:w w:val="103"/>
                                  <w:sz w:val="38"/>
                                </w:rPr>
                                <w:t>s</w:t>
                              </w:r>
                              <w:r>
                                <w:rPr>
                                  <w:rFonts w:ascii="Calibri" w:eastAsia="Calibri" w:hAnsi="Calibri" w:cs="Calibri"/>
                                  <w:b/>
                                  <w:color w:val="FFFFFF"/>
                                  <w:spacing w:val="-9"/>
                                  <w:w w:val="103"/>
                                  <w:sz w:val="38"/>
                                </w:rPr>
                                <w:t xml:space="preserve"> </w:t>
                              </w:r>
                              <w:r>
                                <w:rPr>
                                  <w:rFonts w:ascii="Calibri" w:eastAsia="Calibri" w:hAnsi="Calibri" w:cs="Calibri"/>
                                  <w:b/>
                                  <w:color w:val="FFFFFF"/>
                                  <w:w w:val="103"/>
                                  <w:sz w:val="38"/>
                                </w:rPr>
                                <w:t>u</w:t>
                              </w:r>
                              <w:r>
                                <w:rPr>
                                  <w:rFonts w:ascii="Calibri" w:eastAsia="Calibri" w:hAnsi="Calibri" w:cs="Calibri"/>
                                  <w:b/>
                                  <w:color w:val="FFFFFF"/>
                                  <w:spacing w:val="-12"/>
                                  <w:w w:val="103"/>
                                  <w:sz w:val="38"/>
                                </w:rPr>
                                <w:t xml:space="preserve"> </w:t>
                              </w:r>
                              <w:r>
                                <w:rPr>
                                  <w:rFonts w:ascii="Calibri" w:eastAsia="Calibri" w:hAnsi="Calibri" w:cs="Calibri"/>
                                  <w:b/>
                                  <w:color w:val="FFFFFF"/>
                                  <w:w w:val="103"/>
                                  <w:sz w:val="38"/>
                                </w:rPr>
                                <w:t>ppl</w:t>
                              </w:r>
                              <w:r>
                                <w:rPr>
                                  <w:rFonts w:ascii="Calibri" w:eastAsia="Calibri" w:hAnsi="Calibri" w:cs="Calibri"/>
                                  <w:b/>
                                  <w:color w:val="FFFFFF"/>
                                  <w:spacing w:val="34"/>
                                  <w:w w:val="103"/>
                                  <w:sz w:val="38"/>
                                </w:rPr>
                                <w:t xml:space="preserve"> </w:t>
                              </w:r>
                              <w:r>
                                <w:rPr>
                                  <w:rFonts w:ascii="Calibri" w:eastAsia="Calibri" w:hAnsi="Calibri" w:cs="Calibri"/>
                                  <w:b/>
                                  <w:color w:val="FFFFFF"/>
                                  <w:w w:val="103"/>
                                  <w:sz w:val="38"/>
                                </w:rPr>
                                <w:t>ied</w:t>
                              </w:r>
                              <w:r>
                                <w:rPr>
                                  <w:rFonts w:ascii="Calibri" w:eastAsia="Calibri" w:hAnsi="Calibri" w:cs="Calibri"/>
                                  <w:b/>
                                  <w:color w:val="FFFFFF"/>
                                  <w:spacing w:val="96"/>
                                  <w:w w:val="103"/>
                                  <w:sz w:val="38"/>
                                </w:rPr>
                                <w:t xml:space="preserve"> </w:t>
                              </w:r>
                              <w:r>
                                <w:rPr>
                                  <w:rFonts w:ascii="Calibri" w:eastAsia="Calibri" w:hAnsi="Calibri" w:cs="Calibri"/>
                                  <w:b/>
                                  <w:color w:val="FFFFFF"/>
                                  <w:w w:val="103"/>
                                  <w:sz w:val="38"/>
                                </w:rPr>
                                <w:t>o</w:t>
                              </w:r>
                              <w:r>
                                <w:rPr>
                                  <w:rFonts w:ascii="Calibri" w:eastAsia="Calibri" w:hAnsi="Calibri" w:cs="Calibri"/>
                                  <w:b/>
                                  <w:color w:val="FFFFFF"/>
                                  <w:spacing w:val="10"/>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92"/>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24"/>
                                  <w:w w:val="103"/>
                                  <w:sz w:val="38"/>
                                </w:rPr>
                                <w:t xml:space="preserve"> </w:t>
                              </w:r>
                              <w:r>
                                <w:rPr>
                                  <w:rFonts w:ascii="Calibri" w:eastAsia="Calibri" w:hAnsi="Calibri" w:cs="Calibri"/>
                                  <w:b/>
                                  <w:color w:val="FFFFFF"/>
                                  <w:w w:val="103"/>
                                  <w:sz w:val="38"/>
                                </w:rPr>
                                <w:t>eq</w:t>
                              </w:r>
                              <w:r>
                                <w:rPr>
                                  <w:rFonts w:ascii="Calibri" w:eastAsia="Calibri" w:hAnsi="Calibri" w:cs="Calibri"/>
                                  <w:b/>
                                  <w:color w:val="FFFFFF"/>
                                  <w:spacing w:val="11"/>
                                  <w:w w:val="103"/>
                                  <w:sz w:val="38"/>
                                </w:rPr>
                                <w:t xml:space="preserve"> </w:t>
                              </w:r>
                              <w:r>
                                <w:rPr>
                                  <w:rFonts w:ascii="Calibri" w:eastAsia="Calibri" w:hAnsi="Calibri" w:cs="Calibri"/>
                                  <w:b/>
                                  <w:color w:val="FFFFFF"/>
                                  <w:w w:val="103"/>
                                  <w:sz w:val="38"/>
                                </w:rPr>
                                <w:t>u</w:t>
                              </w:r>
                              <w:r>
                                <w:rPr>
                                  <w:rFonts w:ascii="Calibri" w:eastAsia="Calibri" w:hAnsi="Calibri" w:cs="Calibri"/>
                                  <w:b/>
                                  <w:color w:val="FFFFFF"/>
                                  <w:spacing w:val="-12"/>
                                  <w:w w:val="103"/>
                                  <w:sz w:val="38"/>
                                </w:rPr>
                                <w:t xml:space="preserve"> </w:t>
                              </w:r>
                              <w:r>
                                <w:rPr>
                                  <w:rFonts w:ascii="Calibri" w:eastAsia="Calibri" w:hAnsi="Calibri" w:cs="Calibri"/>
                                  <w:b/>
                                  <w:color w:val="FFFFFF"/>
                                  <w:w w:val="103"/>
                                  <w:sz w:val="38"/>
                                </w:rPr>
                                <w:t>es</w:t>
                              </w:r>
                              <w:r>
                                <w:rPr>
                                  <w:rFonts w:ascii="Calibri" w:eastAsia="Calibri" w:hAnsi="Calibri" w:cs="Calibri"/>
                                  <w:b/>
                                  <w:color w:val="FFFFFF"/>
                                  <w:spacing w:val="-9"/>
                                  <w:w w:val="103"/>
                                  <w:sz w:val="38"/>
                                </w:rPr>
                                <w:t xml:space="preserve"> </w:t>
                              </w:r>
                              <w:r>
                                <w:rPr>
                                  <w:rFonts w:ascii="Calibri" w:eastAsia="Calibri" w:hAnsi="Calibri" w:cs="Calibri"/>
                                  <w:b/>
                                  <w:color w:val="FFFFFF"/>
                                  <w:w w:val="103"/>
                                  <w:sz w:val="38"/>
                                </w:rPr>
                                <w:t>t</w:t>
                              </w:r>
                              <w:r>
                                <w:rPr>
                                  <w:rFonts w:ascii="Calibri" w:eastAsia="Calibri" w:hAnsi="Calibri" w:cs="Calibri"/>
                                  <w:b/>
                                  <w:color w:val="FFFFFF"/>
                                  <w:spacing w:val="-22"/>
                                  <w:w w:val="103"/>
                                  <w:sz w:val="38"/>
                                </w:rPr>
                                <w:t xml:space="preserve"> </w:t>
                              </w:r>
                              <w:r>
                                <w:rPr>
                                  <w:rFonts w:ascii="Calibri" w:eastAsia="Calibri" w:hAnsi="Calibri" w:cs="Calibri"/>
                                  <w:b/>
                                  <w:color w:val="FFFFFF"/>
                                  <w:w w:val="103"/>
                                  <w:sz w:val="38"/>
                                </w:rPr>
                                <w:t>.</w:t>
                              </w:r>
                            </w:p>
                          </w:txbxContent>
                        </wps:txbx>
                        <wps:bodyPr horzOverflow="overflow" vert="horz" lIns="0" tIns="0" rIns="0" bIns="0" rtlCol="0">
                          <a:noAutofit/>
                        </wps:bodyPr>
                      </wps:wsp>
                      <wps:wsp>
                        <wps:cNvPr id="209" name="Shape 209"/>
                        <wps:cNvSpPr/>
                        <wps:spPr>
                          <a:xfrm>
                            <a:off x="611949" y="9393686"/>
                            <a:ext cx="208375" cy="622478"/>
                          </a:xfrm>
                          <a:custGeom>
                            <a:avLst/>
                            <a:gdLst/>
                            <a:ahLst/>
                            <a:cxnLst/>
                            <a:rect l="0" t="0" r="0" b="0"/>
                            <a:pathLst>
                              <a:path w="208375" h="622478">
                                <a:moveTo>
                                  <a:pt x="0" y="0"/>
                                </a:moveTo>
                                <a:lnTo>
                                  <a:pt x="107417" y="0"/>
                                </a:lnTo>
                                <a:lnTo>
                                  <a:pt x="200470" y="93752"/>
                                </a:lnTo>
                                <a:lnTo>
                                  <a:pt x="208375" y="85780"/>
                                </a:lnTo>
                                <a:lnTo>
                                  <a:pt x="208375" y="432751"/>
                                </a:lnTo>
                                <a:lnTo>
                                  <a:pt x="200470" y="424777"/>
                                </a:lnTo>
                                <a:lnTo>
                                  <a:pt x="4356" y="622478"/>
                                </a:lnTo>
                                <a:lnTo>
                                  <a:pt x="0" y="0"/>
                                </a:lnTo>
                                <a:close/>
                              </a:path>
                            </a:pathLst>
                          </a:custGeom>
                          <a:ln w="0" cap="flat">
                            <a:miter lim="127000"/>
                          </a:ln>
                        </wps:spPr>
                        <wps:style>
                          <a:lnRef idx="0">
                            <a:srgbClr val="000000">
                              <a:alpha val="0"/>
                            </a:srgbClr>
                          </a:lnRef>
                          <a:fillRef idx="1">
                            <a:srgbClr val="19376F"/>
                          </a:fillRef>
                          <a:effectRef idx="0">
                            <a:scrgbClr r="0" g="0" b="0"/>
                          </a:effectRef>
                          <a:fontRef idx="none"/>
                        </wps:style>
                        <wps:bodyPr/>
                      </wps:wsp>
                      <wps:wsp>
                        <wps:cNvPr id="210" name="Shape 210"/>
                        <wps:cNvSpPr/>
                        <wps:spPr>
                          <a:xfrm>
                            <a:off x="457263" y="8608699"/>
                            <a:ext cx="363061" cy="732281"/>
                          </a:xfrm>
                          <a:custGeom>
                            <a:avLst/>
                            <a:gdLst/>
                            <a:ahLst/>
                            <a:cxnLst/>
                            <a:rect l="0" t="0" r="0" b="0"/>
                            <a:pathLst>
                              <a:path w="363061" h="732281">
                                <a:moveTo>
                                  <a:pt x="363061" y="0"/>
                                </a:moveTo>
                                <a:lnTo>
                                  <a:pt x="363061" y="196272"/>
                                </a:lnTo>
                                <a:lnTo>
                                  <a:pt x="329169" y="199716"/>
                                </a:lnTo>
                                <a:cubicBezTo>
                                  <a:pt x="252373" y="215555"/>
                                  <a:pt x="194577" y="284043"/>
                                  <a:pt x="194577" y="366153"/>
                                </a:cubicBezTo>
                                <a:cubicBezTo>
                                  <a:pt x="194577" y="448252"/>
                                  <a:pt x="252373" y="516748"/>
                                  <a:pt x="329169" y="532589"/>
                                </a:cubicBezTo>
                                <a:lnTo>
                                  <a:pt x="363061" y="536034"/>
                                </a:lnTo>
                                <a:lnTo>
                                  <a:pt x="363061" y="732281"/>
                                </a:lnTo>
                                <a:lnTo>
                                  <a:pt x="323055" y="724787"/>
                                </a:lnTo>
                                <a:cubicBezTo>
                                  <a:pt x="285794" y="710241"/>
                                  <a:pt x="258321" y="675991"/>
                                  <a:pt x="252730" y="634719"/>
                                </a:cubicBezTo>
                                <a:cubicBezTo>
                                  <a:pt x="208940" y="668311"/>
                                  <a:pt x="146406" y="665416"/>
                                  <a:pt x="106286" y="625055"/>
                                </a:cubicBezTo>
                                <a:cubicBezTo>
                                  <a:pt x="66256" y="584695"/>
                                  <a:pt x="63436" y="521601"/>
                                  <a:pt x="96672" y="477392"/>
                                </a:cubicBezTo>
                                <a:cubicBezTo>
                                  <a:pt x="42177" y="469874"/>
                                  <a:pt x="0" y="423189"/>
                                  <a:pt x="0" y="366153"/>
                                </a:cubicBezTo>
                                <a:cubicBezTo>
                                  <a:pt x="0" y="309066"/>
                                  <a:pt x="42177" y="262381"/>
                                  <a:pt x="96672" y="254863"/>
                                </a:cubicBezTo>
                                <a:cubicBezTo>
                                  <a:pt x="63436" y="210654"/>
                                  <a:pt x="66345" y="147561"/>
                                  <a:pt x="106286" y="107200"/>
                                </a:cubicBezTo>
                                <a:cubicBezTo>
                                  <a:pt x="146406" y="66877"/>
                                  <a:pt x="208940" y="63943"/>
                                  <a:pt x="252730" y="97484"/>
                                </a:cubicBezTo>
                                <a:cubicBezTo>
                                  <a:pt x="258388" y="56289"/>
                                  <a:pt x="285827" y="22044"/>
                                  <a:pt x="323067" y="7496"/>
                                </a:cubicBezTo>
                                <a:lnTo>
                                  <a:pt x="363061" y="0"/>
                                </a:lnTo>
                                <a:close/>
                              </a:path>
                            </a:pathLst>
                          </a:custGeom>
                          <a:ln w="0" cap="flat">
                            <a:miter lim="127000"/>
                          </a:ln>
                        </wps:spPr>
                        <wps:style>
                          <a:lnRef idx="0">
                            <a:srgbClr val="000000">
                              <a:alpha val="0"/>
                            </a:srgbClr>
                          </a:lnRef>
                          <a:fillRef idx="1">
                            <a:srgbClr val="19376F"/>
                          </a:fillRef>
                          <a:effectRef idx="0">
                            <a:scrgbClr r="0" g="0" b="0"/>
                          </a:effectRef>
                          <a:fontRef idx="none"/>
                        </wps:style>
                        <wps:bodyPr/>
                      </wps:wsp>
                      <wps:wsp>
                        <wps:cNvPr id="211" name="Shape 211"/>
                        <wps:cNvSpPr/>
                        <wps:spPr>
                          <a:xfrm>
                            <a:off x="820324" y="9393686"/>
                            <a:ext cx="192488" cy="622478"/>
                          </a:xfrm>
                          <a:custGeom>
                            <a:avLst/>
                            <a:gdLst/>
                            <a:ahLst/>
                            <a:cxnLst/>
                            <a:rect l="0" t="0" r="0" b="0"/>
                            <a:pathLst>
                              <a:path w="192488" h="622478">
                                <a:moveTo>
                                  <a:pt x="85071" y="0"/>
                                </a:moveTo>
                                <a:lnTo>
                                  <a:pt x="192488" y="0"/>
                                </a:lnTo>
                                <a:lnTo>
                                  <a:pt x="188093" y="622478"/>
                                </a:lnTo>
                                <a:lnTo>
                                  <a:pt x="0" y="432751"/>
                                </a:lnTo>
                                <a:lnTo>
                                  <a:pt x="0" y="85780"/>
                                </a:lnTo>
                                <a:lnTo>
                                  <a:pt x="85071" y="0"/>
                                </a:lnTo>
                                <a:close/>
                              </a:path>
                            </a:pathLst>
                          </a:custGeom>
                          <a:ln w="0" cap="flat">
                            <a:miter lim="127000"/>
                          </a:ln>
                        </wps:spPr>
                        <wps:style>
                          <a:lnRef idx="0">
                            <a:srgbClr val="000000">
                              <a:alpha val="0"/>
                            </a:srgbClr>
                          </a:lnRef>
                          <a:fillRef idx="1">
                            <a:srgbClr val="19376F"/>
                          </a:fillRef>
                          <a:effectRef idx="0">
                            <a:scrgbClr r="0" g="0" b="0"/>
                          </a:effectRef>
                          <a:fontRef idx="none"/>
                        </wps:style>
                        <wps:bodyPr/>
                      </wps:wsp>
                      <wps:wsp>
                        <wps:cNvPr id="212" name="Shape 212"/>
                        <wps:cNvSpPr/>
                        <wps:spPr>
                          <a:xfrm>
                            <a:off x="820324" y="8608685"/>
                            <a:ext cx="363239" cy="732307"/>
                          </a:xfrm>
                          <a:custGeom>
                            <a:avLst/>
                            <a:gdLst/>
                            <a:ahLst/>
                            <a:cxnLst/>
                            <a:rect l="0" t="0" r="0" b="0"/>
                            <a:pathLst>
                              <a:path w="363239" h="732307">
                                <a:moveTo>
                                  <a:pt x="70" y="0"/>
                                </a:moveTo>
                                <a:cubicBezTo>
                                  <a:pt x="56623" y="0"/>
                                  <a:pt x="102851" y="42570"/>
                                  <a:pt x="110331" y="97586"/>
                                </a:cubicBezTo>
                                <a:cubicBezTo>
                                  <a:pt x="154223" y="63957"/>
                                  <a:pt x="216833" y="66853"/>
                                  <a:pt x="256826" y="107251"/>
                                </a:cubicBezTo>
                                <a:cubicBezTo>
                                  <a:pt x="296805" y="147574"/>
                                  <a:pt x="299688" y="210705"/>
                                  <a:pt x="266452" y="254876"/>
                                </a:cubicBezTo>
                                <a:cubicBezTo>
                                  <a:pt x="320935" y="262394"/>
                                  <a:pt x="363239" y="309080"/>
                                  <a:pt x="363150" y="366166"/>
                                </a:cubicBezTo>
                                <a:cubicBezTo>
                                  <a:pt x="363239" y="423252"/>
                                  <a:pt x="320935" y="469938"/>
                                  <a:pt x="266452" y="477405"/>
                                </a:cubicBezTo>
                                <a:cubicBezTo>
                                  <a:pt x="299688" y="521576"/>
                                  <a:pt x="296805" y="584708"/>
                                  <a:pt x="256826" y="625068"/>
                                </a:cubicBezTo>
                                <a:cubicBezTo>
                                  <a:pt x="216833" y="665429"/>
                                  <a:pt x="154223" y="668324"/>
                                  <a:pt x="110331" y="634695"/>
                                </a:cubicBezTo>
                                <a:cubicBezTo>
                                  <a:pt x="102965" y="689724"/>
                                  <a:pt x="56712" y="732307"/>
                                  <a:pt x="70" y="732307"/>
                                </a:cubicBezTo>
                                <a:lnTo>
                                  <a:pt x="0" y="732294"/>
                                </a:lnTo>
                                <a:lnTo>
                                  <a:pt x="0" y="536047"/>
                                </a:lnTo>
                                <a:lnTo>
                                  <a:pt x="70" y="536054"/>
                                </a:lnTo>
                                <a:cubicBezTo>
                                  <a:pt x="93123" y="536054"/>
                                  <a:pt x="168485" y="459994"/>
                                  <a:pt x="168485" y="366166"/>
                                </a:cubicBezTo>
                                <a:cubicBezTo>
                                  <a:pt x="168485" y="272326"/>
                                  <a:pt x="93123" y="196278"/>
                                  <a:pt x="70" y="196278"/>
                                </a:cubicBezTo>
                                <a:lnTo>
                                  <a:pt x="0" y="196285"/>
                                </a:lnTo>
                                <a:lnTo>
                                  <a:pt x="0" y="13"/>
                                </a:lnTo>
                                <a:lnTo>
                                  <a:pt x="70" y="0"/>
                                </a:lnTo>
                                <a:close/>
                              </a:path>
                            </a:pathLst>
                          </a:custGeom>
                          <a:ln w="0" cap="flat">
                            <a:miter lim="127000"/>
                          </a:ln>
                        </wps:spPr>
                        <wps:style>
                          <a:lnRef idx="0">
                            <a:srgbClr val="000000">
                              <a:alpha val="0"/>
                            </a:srgbClr>
                          </a:lnRef>
                          <a:fillRef idx="1">
                            <a:srgbClr val="19376F"/>
                          </a:fillRef>
                          <a:effectRef idx="0">
                            <a:scrgbClr r="0" g="0" b="0"/>
                          </a:effectRef>
                          <a:fontRef idx="none"/>
                        </wps:style>
                        <wps:bodyPr/>
                      </wps:wsp>
                      <wps:wsp>
                        <wps:cNvPr id="213" name="Shape 213"/>
                        <wps:cNvSpPr/>
                        <wps:spPr>
                          <a:xfrm>
                            <a:off x="5733903" y="6923854"/>
                            <a:ext cx="1826171" cy="1336192"/>
                          </a:xfrm>
                          <a:custGeom>
                            <a:avLst/>
                            <a:gdLst/>
                            <a:ahLst/>
                            <a:cxnLst/>
                            <a:rect l="0" t="0" r="0" b="0"/>
                            <a:pathLst>
                              <a:path w="1826171" h="1336192">
                                <a:moveTo>
                                  <a:pt x="1826171" y="66138"/>
                                </a:moveTo>
                                <a:lnTo>
                                  <a:pt x="1181" y="1336192"/>
                                </a:lnTo>
                                <a:lnTo>
                                  <a:pt x="0" y="1193800"/>
                                </a:lnTo>
                                <a:lnTo>
                                  <a:pt x="1826171" y="0"/>
                                </a:lnTo>
                              </a:path>
                            </a:pathLst>
                          </a:custGeom>
                          <a:ln w="3683" cap="flat">
                            <a:miter lim="100000"/>
                          </a:ln>
                        </wps:spPr>
                        <wps:style>
                          <a:lnRef idx="1">
                            <a:srgbClr val="575756"/>
                          </a:lnRef>
                          <a:fillRef idx="0">
                            <a:srgbClr val="000000">
                              <a:alpha val="0"/>
                            </a:srgbClr>
                          </a:fillRef>
                          <a:effectRef idx="0">
                            <a:scrgbClr r="0" g="0" b="0"/>
                          </a:effectRef>
                          <a:fontRef idx="none"/>
                        </wps:style>
                        <wps:bodyPr/>
                      </wps:wsp>
                      <pic:pic xmlns:pic="http://schemas.openxmlformats.org/drawingml/2006/picture">
                        <pic:nvPicPr>
                          <pic:cNvPr id="20138" name="Picture 20138"/>
                          <pic:cNvPicPr/>
                        </pic:nvPicPr>
                        <pic:blipFill>
                          <a:blip r:embed="rId75"/>
                          <a:stretch>
                            <a:fillRect/>
                          </a:stretch>
                        </pic:blipFill>
                        <pic:spPr>
                          <a:xfrm>
                            <a:off x="5720148" y="6835054"/>
                            <a:ext cx="1822705" cy="1319785"/>
                          </a:xfrm>
                          <a:prstGeom prst="rect">
                            <a:avLst/>
                          </a:prstGeom>
                        </pic:spPr>
                      </pic:pic>
                      <wps:wsp>
                        <wps:cNvPr id="216" name="Shape 216"/>
                        <wps:cNvSpPr/>
                        <wps:spPr>
                          <a:xfrm>
                            <a:off x="5409367" y="6697971"/>
                            <a:ext cx="2150694" cy="1326693"/>
                          </a:xfrm>
                          <a:custGeom>
                            <a:avLst/>
                            <a:gdLst/>
                            <a:ahLst/>
                            <a:cxnLst/>
                            <a:rect l="0" t="0" r="0" b="0"/>
                            <a:pathLst>
                              <a:path w="2150694" h="1326693">
                                <a:moveTo>
                                  <a:pt x="2150694" y="0"/>
                                </a:moveTo>
                                <a:lnTo>
                                  <a:pt x="2150694" y="168364"/>
                                </a:lnTo>
                                <a:lnTo>
                                  <a:pt x="327711" y="1326693"/>
                                </a:lnTo>
                                <a:lnTo>
                                  <a:pt x="0" y="1235761"/>
                                </a:lnTo>
                                <a:lnTo>
                                  <a:pt x="2150694"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217" name="Shape 217"/>
                        <wps:cNvSpPr/>
                        <wps:spPr>
                          <a:xfrm>
                            <a:off x="5409367" y="6697951"/>
                            <a:ext cx="2150707" cy="1326713"/>
                          </a:xfrm>
                          <a:custGeom>
                            <a:avLst/>
                            <a:gdLst/>
                            <a:ahLst/>
                            <a:cxnLst/>
                            <a:rect l="0" t="0" r="0" b="0"/>
                            <a:pathLst>
                              <a:path w="2150707" h="1326713">
                                <a:moveTo>
                                  <a:pt x="2150707" y="168359"/>
                                </a:moveTo>
                                <a:lnTo>
                                  <a:pt x="327723" y="1326713"/>
                                </a:lnTo>
                                <a:lnTo>
                                  <a:pt x="0" y="1235768"/>
                                </a:lnTo>
                                <a:lnTo>
                                  <a:pt x="2150707" y="0"/>
                                </a:lnTo>
                              </a:path>
                            </a:pathLst>
                          </a:custGeom>
                          <a:ln w="3353" cap="flat">
                            <a:miter lim="100000"/>
                          </a:ln>
                        </wps:spPr>
                        <wps:style>
                          <a:lnRef idx="1">
                            <a:srgbClr val="575756"/>
                          </a:lnRef>
                          <a:fillRef idx="0">
                            <a:srgbClr val="000000">
                              <a:alpha val="0"/>
                            </a:srgbClr>
                          </a:fillRef>
                          <a:effectRef idx="0">
                            <a:scrgbClr r="0" g="0" b="0"/>
                          </a:effectRef>
                          <a:fontRef idx="none"/>
                        </wps:style>
                        <wps:bodyPr/>
                      </wps:wsp>
                      <pic:pic xmlns:pic="http://schemas.openxmlformats.org/drawingml/2006/picture">
                        <pic:nvPicPr>
                          <pic:cNvPr id="20139" name="Picture 20139"/>
                          <pic:cNvPicPr/>
                        </pic:nvPicPr>
                        <pic:blipFill>
                          <a:blip r:embed="rId76"/>
                          <a:stretch>
                            <a:fillRect/>
                          </a:stretch>
                        </pic:blipFill>
                        <pic:spPr>
                          <a:xfrm>
                            <a:off x="5402140" y="7930302"/>
                            <a:ext cx="335280" cy="329184"/>
                          </a:xfrm>
                          <a:prstGeom prst="rect">
                            <a:avLst/>
                          </a:prstGeom>
                        </pic:spPr>
                      </pic:pic>
                      <wps:wsp>
                        <wps:cNvPr id="220" name="Shape 220"/>
                        <wps:cNvSpPr/>
                        <wps:spPr>
                          <a:xfrm>
                            <a:off x="5406611" y="7933719"/>
                            <a:ext cx="329629" cy="324726"/>
                          </a:xfrm>
                          <a:custGeom>
                            <a:avLst/>
                            <a:gdLst/>
                            <a:ahLst/>
                            <a:cxnLst/>
                            <a:rect l="0" t="0" r="0" b="0"/>
                            <a:pathLst>
                              <a:path w="329629" h="324726">
                                <a:moveTo>
                                  <a:pt x="328473" y="324726"/>
                                </a:moveTo>
                                <a:lnTo>
                                  <a:pt x="0" y="216687"/>
                                </a:lnTo>
                                <a:lnTo>
                                  <a:pt x="2756" y="0"/>
                                </a:lnTo>
                                <a:lnTo>
                                  <a:pt x="329629" y="92239"/>
                                </a:lnTo>
                                <a:lnTo>
                                  <a:pt x="328473" y="324726"/>
                                </a:lnTo>
                                <a:close/>
                              </a:path>
                            </a:pathLst>
                          </a:custGeom>
                          <a:ln w="3353" cap="rnd">
                            <a:miter lim="100000"/>
                          </a:ln>
                        </wps:spPr>
                        <wps:style>
                          <a:lnRef idx="1">
                            <a:srgbClr val="575756"/>
                          </a:lnRef>
                          <a:fillRef idx="0">
                            <a:srgbClr val="000000">
                              <a:alpha val="0"/>
                            </a:srgbClr>
                          </a:fillRef>
                          <a:effectRef idx="0">
                            <a:scrgbClr r="0" g="0" b="0"/>
                          </a:effectRef>
                          <a:fontRef idx="none"/>
                        </wps:style>
                        <wps:bodyPr/>
                      </wps:wsp>
                      <wps:wsp>
                        <wps:cNvPr id="221" name="Shape 221"/>
                        <wps:cNvSpPr/>
                        <wps:spPr>
                          <a:xfrm>
                            <a:off x="5437625" y="7962561"/>
                            <a:ext cx="17424" cy="20434"/>
                          </a:xfrm>
                          <a:custGeom>
                            <a:avLst/>
                            <a:gdLst/>
                            <a:ahLst/>
                            <a:cxnLst/>
                            <a:rect l="0" t="0" r="0" b="0"/>
                            <a:pathLst>
                              <a:path w="17424" h="20434">
                                <a:moveTo>
                                  <a:pt x="9690" y="381"/>
                                </a:moveTo>
                                <a:cubicBezTo>
                                  <a:pt x="14224" y="750"/>
                                  <a:pt x="17424" y="5474"/>
                                  <a:pt x="16878" y="10884"/>
                                </a:cubicBezTo>
                                <a:cubicBezTo>
                                  <a:pt x="16383" y="16332"/>
                                  <a:pt x="12255" y="20434"/>
                                  <a:pt x="7734" y="20066"/>
                                </a:cubicBezTo>
                                <a:cubicBezTo>
                                  <a:pt x="3226" y="19710"/>
                                  <a:pt x="0" y="14974"/>
                                  <a:pt x="533" y="9551"/>
                                </a:cubicBezTo>
                                <a:cubicBezTo>
                                  <a:pt x="1092" y="4128"/>
                                  <a:pt x="5181" y="0"/>
                                  <a:pt x="9690" y="381"/>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2" name="Shape 222"/>
                        <wps:cNvSpPr/>
                        <wps:spPr>
                          <a:xfrm>
                            <a:off x="5480499" y="7992050"/>
                            <a:ext cx="7887" cy="13449"/>
                          </a:xfrm>
                          <a:custGeom>
                            <a:avLst/>
                            <a:gdLst/>
                            <a:ahLst/>
                            <a:cxnLst/>
                            <a:rect l="0" t="0" r="0" b="0"/>
                            <a:pathLst>
                              <a:path w="7887" h="13449">
                                <a:moveTo>
                                  <a:pt x="4635" y="152"/>
                                </a:moveTo>
                                <a:cubicBezTo>
                                  <a:pt x="6604" y="292"/>
                                  <a:pt x="7887" y="3404"/>
                                  <a:pt x="7557" y="7023"/>
                                </a:cubicBezTo>
                                <a:cubicBezTo>
                                  <a:pt x="7188" y="10604"/>
                                  <a:pt x="5296" y="13449"/>
                                  <a:pt x="3302" y="13297"/>
                                </a:cubicBezTo>
                                <a:cubicBezTo>
                                  <a:pt x="1359" y="13119"/>
                                  <a:pt x="0" y="10045"/>
                                  <a:pt x="381" y="6426"/>
                                </a:cubicBezTo>
                                <a:cubicBezTo>
                                  <a:pt x="762" y="2807"/>
                                  <a:pt x="2629" y="0"/>
                                  <a:pt x="4635" y="152"/>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3" name="Shape 223"/>
                        <wps:cNvSpPr/>
                        <wps:spPr>
                          <a:xfrm>
                            <a:off x="5448940" y="8020880"/>
                            <a:ext cx="7772" cy="11811"/>
                          </a:xfrm>
                          <a:custGeom>
                            <a:avLst/>
                            <a:gdLst/>
                            <a:ahLst/>
                            <a:cxnLst/>
                            <a:rect l="0" t="0" r="0" b="0"/>
                            <a:pathLst>
                              <a:path w="7772" h="11811">
                                <a:moveTo>
                                  <a:pt x="4483" y="140"/>
                                </a:moveTo>
                                <a:cubicBezTo>
                                  <a:pt x="6452" y="291"/>
                                  <a:pt x="7772" y="3022"/>
                                  <a:pt x="7493" y="6210"/>
                                </a:cubicBezTo>
                                <a:cubicBezTo>
                                  <a:pt x="7201" y="9385"/>
                                  <a:pt x="5296" y="11811"/>
                                  <a:pt x="3327" y="11658"/>
                                </a:cubicBezTo>
                                <a:cubicBezTo>
                                  <a:pt x="1359" y="11481"/>
                                  <a:pt x="0" y="8775"/>
                                  <a:pt x="317" y="5600"/>
                                </a:cubicBezTo>
                                <a:cubicBezTo>
                                  <a:pt x="673" y="2438"/>
                                  <a:pt x="2477" y="0"/>
                                  <a:pt x="4483" y="140"/>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4" name="Shape 224"/>
                        <wps:cNvSpPr/>
                        <wps:spPr>
                          <a:xfrm>
                            <a:off x="5480017" y="8069672"/>
                            <a:ext cx="19825" cy="14008"/>
                          </a:xfrm>
                          <a:custGeom>
                            <a:avLst/>
                            <a:gdLst/>
                            <a:ahLst/>
                            <a:cxnLst/>
                            <a:rect l="0" t="0" r="0" b="0"/>
                            <a:pathLst>
                              <a:path w="19825" h="14008">
                                <a:moveTo>
                                  <a:pt x="10566" y="457"/>
                                </a:moveTo>
                                <a:cubicBezTo>
                                  <a:pt x="15862" y="902"/>
                                  <a:pt x="19825" y="4179"/>
                                  <a:pt x="19469" y="7760"/>
                                </a:cubicBezTo>
                                <a:cubicBezTo>
                                  <a:pt x="19088" y="11405"/>
                                  <a:pt x="14529" y="14008"/>
                                  <a:pt x="9271" y="13577"/>
                                </a:cubicBezTo>
                                <a:cubicBezTo>
                                  <a:pt x="3975" y="13145"/>
                                  <a:pt x="0" y="9830"/>
                                  <a:pt x="381" y="6236"/>
                                </a:cubicBezTo>
                                <a:cubicBezTo>
                                  <a:pt x="762" y="2629"/>
                                  <a:pt x="5334" y="0"/>
                                  <a:pt x="10566" y="457"/>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5" name="Shape 225"/>
                        <wps:cNvSpPr/>
                        <wps:spPr>
                          <a:xfrm>
                            <a:off x="5514510" y="8113665"/>
                            <a:ext cx="12370" cy="8763"/>
                          </a:xfrm>
                          <a:custGeom>
                            <a:avLst/>
                            <a:gdLst/>
                            <a:ahLst/>
                            <a:cxnLst/>
                            <a:rect l="0" t="0" r="0" b="0"/>
                            <a:pathLst>
                              <a:path w="12370" h="8763">
                                <a:moveTo>
                                  <a:pt x="6604" y="280"/>
                                </a:moveTo>
                                <a:cubicBezTo>
                                  <a:pt x="9919" y="533"/>
                                  <a:pt x="12370" y="2591"/>
                                  <a:pt x="12154" y="4877"/>
                                </a:cubicBezTo>
                                <a:cubicBezTo>
                                  <a:pt x="11925" y="7100"/>
                                  <a:pt x="9106" y="8763"/>
                                  <a:pt x="5804" y="8484"/>
                                </a:cubicBezTo>
                                <a:cubicBezTo>
                                  <a:pt x="2502" y="8204"/>
                                  <a:pt x="0" y="6135"/>
                                  <a:pt x="229" y="3899"/>
                                </a:cubicBezTo>
                                <a:cubicBezTo>
                                  <a:pt x="457" y="1613"/>
                                  <a:pt x="3277" y="0"/>
                                  <a:pt x="6604" y="280"/>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6" name="Shape 226"/>
                        <wps:cNvSpPr/>
                        <wps:spPr>
                          <a:xfrm>
                            <a:off x="5542285" y="8020460"/>
                            <a:ext cx="19825" cy="13932"/>
                          </a:xfrm>
                          <a:custGeom>
                            <a:avLst/>
                            <a:gdLst/>
                            <a:ahLst/>
                            <a:cxnLst/>
                            <a:rect l="0" t="0" r="0" b="0"/>
                            <a:pathLst>
                              <a:path w="19825" h="13932">
                                <a:moveTo>
                                  <a:pt x="10541" y="419"/>
                                </a:moveTo>
                                <a:cubicBezTo>
                                  <a:pt x="15837" y="813"/>
                                  <a:pt x="19825" y="4128"/>
                                  <a:pt x="19457" y="7760"/>
                                </a:cubicBezTo>
                                <a:cubicBezTo>
                                  <a:pt x="19075" y="11405"/>
                                  <a:pt x="14529" y="13932"/>
                                  <a:pt x="9271" y="13539"/>
                                </a:cubicBezTo>
                                <a:cubicBezTo>
                                  <a:pt x="3950" y="13094"/>
                                  <a:pt x="0" y="9830"/>
                                  <a:pt x="381" y="6210"/>
                                </a:cubicBezTo>
                                <a:cubicBezTo>
                                  <a:pt x="724" y="2591"/>
                                  <a:pt x="5296" y="0"/>
                                  <a:pt x="10541" y="419"/>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7" name="Shape 227"/>
                        <wps:cNvSpPr/>
                        <wps:spPr>
                          <a:xfrm>
                            <a:off x="5539072" y="7988785"/>
                            <a:ext cx="9538" cy="6756"/>
                          </a:xfrm>
                          <a:custGeom>
                            <a:avLst/>
                            <a:gdLst/>
                            <a:ahLst/>
                            <a:cxnLst/>
                            <a:rect l="0" t="0" r="0" b="0"/>
                            <a:pathLst>
                              <a:path w="9538" h="6756">
                                <a:moveTo>
                                  <a:pt x="5118" y="229"/>
                                </a:moveTo>
                                <a:cubicBezTo>
                                  <a:pt x="7633" y="406"/>
                                  <a:pt x="9538" y="2019"/>
                                  <a:pt x="9373" y="3772"/>
                                </a:cubicBezTo>
                                <a:cubicBezTo>
                                  <a:pt x="9195" y="5512"/>
                                  <a:pt x="7010" y="6756"/>
                                  <a:pt x="4445" y="6541"/>
                                </a:cubicBezTo>
                                <a:cubicBezTo>
                                  <a:pt x="1918" y="6338"/>
                                  <a:pt x="0" y="4737"/>
                                  <a:pt x="165" y="3010"/>
                                </a:cubicBezTo>
                                <a:cubicBezTo>
                                  <a:pt x="356" y="1257"/>
                                  <a:pt x="2540" y="0"/>
                                  <a:pt x="5118" y="229"/>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8" name="Shape 228"/>
                        <wps:cNvSpPr/>
                        <wps:spPr>
                          <a:xfrm>
                            <a:off x="5503245" y="8010465"/>
                            <a:ext cx="9894" cy="6934"/>
                          </a:xfrm>
                          <a:custGeom>
                            <a:avLst/>
                            <a:gdLst/>
                            <a:ahLst/>
                            <a:cxnLst/>
                            <a:rect l="0" t="0" r="0" b="0"/>
                            <a:pathLst>
                              <a:path w="9894" h="6934">
                                <a:moveTo>
                                  <a:pt x="5309" y="203"/>
                                </a:moveTo>
                                <a:cubicBezTo>
                                  <a:pt x="7900" y="419"/>
                                  <a:pt x="9894" y="2057"/>
                                  <a:pt x="9716" y="3848"/>
                                </a:cubicBezTo>
                                <a:cubicBezTo>
                                  <a:pt x="9563" y="5690"/>
                                  <a:pt x="7277" y="6934"/>
                                  <a:pt x="4648" y="6769"/>
                                </a:cubicBezTo>
                                <a:cubicBezTo>
                                  <a:pt x="1994" y="6528"/>
                                  <a:pt x="0" y="4876"/>
                                  <a:pt x="178" y="3086"/>
                                </a:cubicBezTo>
                                <a:cubicBezTo>
                                  <a:pt x="369" y="1295"/>
                                  <a:pt x="2667" y="0"/>
                                  <a:pt x="5309" y="203"/>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29" name="Shape 229"/>
                        <wps:cNvSpPr/>
                        <wps:spPr>
                          <a:xfrm>
                            <a:off x="5435401" y="8064199"/>
                            <a:ext cx="9881" cy="6985"/>
                          </a:xfrm>
                          <a:custGeom>
                            <a:avLst/>
                            <a:gdLst/>
                            <a:ahLst/>
                            <a:cxnLst/>
                            <a:rect l="0" t="0" r="0" b="0"/>
                            <a:pathLst>
                              <a:path w="9881" h="6985">
                                <a:moveTo>
                                  <a:pt x="5258" y="215"/>
                                </a:moveTo>
                                <a:cubicBezTo>
                                  <a:pt x="7887" y="432"/>
                                  <a:pt x="9881" y="2045"/>
                                  <a:pt x="9703" y="3860"/>
                                </a:cubicBezTo>
                                <a:cubicBezTo>
                                  <a:pt x="9563" y="5690"/>
                                  <a:pt x="7277" y="6985"/>
                                  <a:pt x="4623" y="6769"/>
                                </a:cubicBezTo>
                                <a:cubicBezTo>
                                  <a:pt x="1981" y="6553"/>
                                  <a:pt x="0" y="4890"/>
                                  <a:pt x="191" y="3086"/>
                                </a:cubicBezTo>
                                <a:cubicBezTo>
                                  <a:pt x="369" y="1270"/>
                                  <a:pt x="2654" y="0"/>
                                  <a:pt x="5258" y="215"/>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0" name="Shape 230"/>
                        <wps:cNvSpPr/>
                        <wps:spPr>
                          <a:xfrm>
                            <a:off x="5433674" y="8105385"/>
                            <a:ext cx="9932" cy="6985"/>
                          </a:xfrm>
                          <a:custGeom>
                            <a:avLst/>
                            <a:gdLst/>
                            <a:ahLst/>
                            <a:cxnLst/>
                            <a:rect l="0" t="0" r="0" b="0"/>
                            <a:pathLst>
                              <a:path w="9932" h="6985">
                                <a:moveTo>
                                  <a:pt x="5334" y="241"/>
                                </a:moveTo>
                                <a:cubicBezTo>
                                  <a:pt x="7925" y="444"/>
                                  <a:pt x="9932" y="2070"/>
                                  <a:pt x="9754" y="3873"/>
                                </a:cubicBezTo>
                                <a:cubicBezTo>
                                  <a:pt x="9601" y="5690"/>
                                  <a:pt x="7315" y="6985"/>
                                  <a:pt x="4687" y="6807"/>
                                </a:cubicBezTo>
                                <a:cubicBezTo>
                                  <a:pt x="1994" y="6591"/>
                                  <a:pt x="0" y="4890"/>
                                  <a:pt x="241" y="3086"/>
                                </a:cubicBezTo>
                                <a:cubicBezTo>
                                  <a:pt x="407" y="1308"/>
                                  <a:pt x="2705" y="0"/>
                                  <a:pt x="5334" y="241"/>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1" name="Shape 231"/>
                        <wps:cNvSpPr/>
                        <wps:spPr>
                          <a:xfrm>
                            <a:off x="5463519" y="8120993"/>
                            <a:ext cx="7455" cy="5220"/>
                          </a:xfrm>
                          <a:custGeom>
                            <a:avLst/>
                            <a:gdLst/>
                            <a:ahLst/>
                            <a:cxnLst/>
                            <a:rect l="0" t="0" r="0" b="0"/>
                            <a:pathLst>
                              <a:path w="7455" h="5220">
                                <a:moveTo>
                                  <a:pt x="3988" y="165"/>
                                </a:moveTo>
                                <a:cubicBezTo>
                                  <a:pt x="5969" y="292"/>
                                  <a:pt x="7455" y="1536"/>
                                  <a:pt x="7328" y="2908"/>
                                </a:cubicBezTo>
                                <a:cubicBezTo>
                                  <a:pt x="7188" y="4280"/>
                                  <a:pt x="5435" y="5220"/>
                                  <a:pt x="3492" y="5080"/>
                                </a:cubicBezTo>
                                <a:cubicBezTo>
                                  <a:pt x="1511" y="4902"/>
                                  <a:pt x="0" y="3645"/>
                                  <a:pt x="152" y="2324"/>
                                </a:cubicBezTo>
                                <a:cubicBezTo>
                                  <a:pt x="279" y="977"/>
                                  <a:pt x="1994" y="0"/>
                                  <a:pt x="3988" y="165"/>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2" name="Shape 232"/>
                        <wps:cNvSpPr/>
                        <wps:spPr>
                          <a:xfrm>
                            <a:off x="5551785" y="8146215"/>
                            <a:ext cx="12395" cy="8725"/>
                          </a:xfrm>
                          <a:custGeom>
                            <a:avLst/>
                            <a:gdLst/>
                            <a:ahLst/>
                            <a:cxnLst/>
                            <a:rect l="0" t="0" r="0" b="0"/>
                            <a:pathLst>
                              <a:path w="12395" h="8725">
                                <a:moveTo>
                                  <a:pt x="6617" y="267"/>
                                </a:moveTo>
                                <a:cubicBezTo>
                                  <a:pt x="9918" y="546"/>
                                  <a:pt x="12395" y="2591"/>
                                  <a:pt x="12116" y="4877"/>
                                </a:cubicBezTo>
                                <a:cubicBezTo>
                                  <a:pt x="11912" y="7125"/>
                                  <a:pt x="9080" y="8725"/>
                                  <a:pt x="5804" y="8471"/>
                                </a:cubicBezTo>
                                <a:cubicBezTo>
                                  <a:pt x="2502" y="8217"/>
                                  <a:pt x="0" y="6135"/>
                                  <a:pt x="254" y="3899"/>
                                </a:cubicBezTo>
                                <a:cubicBezTo>
                                  <a:pt x="483" y="1663"/>
                                  <a:pt x="3277" y="0"/>
                                  <a:pt x="6617" y="267"/>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3" name="Shape 233"/>
                        <wps:cNvSpPr/>
                        <wps:spPr>
                          <a:xfrm>
                            <a:off x="5591459" y="8136347"/>
                            <a:ext cx="7455" cy="5258"/>
                          </a:xfrm>
                          <a:custGeom>
                            <a:avLst/>
                            <a:gdLst/>
                            <a:ahLst/>
                            <a:cxnLst/>
                            <a:rect l="0" t="0" r="0" b="0"/>
                            <a:pathLst>
                              <a:path w="7455" h="5258">
                                <a:moveTo>
                                  <a:pt x="4026" y="203"/>
                                </a:moveTo>
                                <a:cubicBezTo>
                                  <a:pt x="5957" y="343"/>
                                  <a:pt x="7455" y="1575"/>
                                  <a:pt x="7315" y="2896"/>
                                </a:cubicBezTo>
                                <a:cubicBezTo>
                                  <a:pt x="7188" y="4306"/>
                                  <a:pt x="5436" y="5258"/>
                                  <a:pt x="3493" y="5106"/>
                                </a:cubicBezTo>
                                <a:cubicBezTo>
                                  <a:pt x="1550" y="4928"/>
                                  <a:pt x="0" y="3696"/>
                                  <a:pt x="191" y="2337"/>
                                </a:cubicBezTo>
                                <a:cubicBezTo>
                                  <a:pt x="318" y="1016"/>
                                  <a:pt x="1994" y="0"/>
                                  <a:pt x="4026" y="203"/>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4" name="Shape 234"/>
                        <wps:cNvSpPr/>
                        <wps:spPr>
                          <a:xfrm>
                            <a:off x="5550858" y="8063728"/>
                            <a:ext cx="2489" cy="1791"/>
                          </a:xfrm>
                          <a:custGeom>
                            <a:avLst/>
                            <a:gdLst/>
                            <a:ahLst/>
                            <a:cxnLst/>
                            <a:rect l="0" t="0" r="0" b="0"/>
                            <a:pathLst>
                              <a:path w="2489" h="1791">
                                <a:moveTo>
                                  <a:pt x="1333" y="64"/>
                                </a:moveTo>
                                <a:cubicBezTo>
                                  <a:pt x="1956" y="114"/>
                                  <a:pt x="2489" y="533"/>
                                  <a:pt x="2438" y="991"/>
                                </a:cubicBezTo>
                                <a:cubicBezTo>
                                  <a:pt x="2413" y="1448"/>
                                  <a:pt x="1816" y="1791"/>
                                  <a:pt x="1130" y="1739"/>
                                </a:cubicBezTo>
                                <a:cubicBezTo>
                                  <a:pt x="508" y="1701"/>
                                  <a:pt x="0" y="1257"/>
                                  <a:pt x="89" y="800"/>
                                </a:cubicBezTo>
                                <a:cubicBezTo>
                                  <a:pt x="102" y="368"/>
                                  <a:pt x="673" y="0"/>
                                  <a:pt x="1333" y="64"/>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5" name="Shape 235"/>
                        <wps:cNvSpPr/>
                        <wps:spPr>
                          <a:xfrm>
                            <a:off x="5490520" y="8134963"/>
                            <a:ext cx="16954" cy="11977"/>
                          </a:xfrm>
                          <a:custGeom>
                            <a:avLst/>
                            <a:gdLst/>
                            <a:ahLst/>
                            <a:cxnLst/>
                            <a:rect l="0" t="0" r="0" b="0"/>
                            <a:pathLst>
                              <a:path w="16954" h="11977">
                                <a:moveTo>
                                  <a:pt x="9042" y="369"/>
                                </a:moveTo>
                                <a:cubicBezTo>
                                  <a:pt x="13551" y="750"/>
                                  <a:pt x="16954" y="3544"/>
                                  <a:pt x="16649" y="6617"/>
                                </a:cubicBezTo>
                                <a:cubicBezTo>
                                  <a:pt x="16358" y="9741"/>
                                  <a:pt x="12471" y="11977"/>
                                  <a:pt x="7963" y="11595"/>
                                </a:cubicBezTo>
                                <a:cubicBezTo>
                                  <a:pt x="3416" y="11227"/>
                                  <a:pt x="0" y="8420"/>
                                  <a:pt x="305" y="5309"/>
                                </a:cubicBezTo>
                                <a:cubicBezTo>
                                  <a:pt x="648" y="2248"/>
                                  <a:pt x="4534" y="0"/>
                                  <a:pt x="9042" y="369"/>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6" name="Shape 236"/>
                        <wps:cNvSpPr/>
                        <wps:spPr>
                          <a:xfrm>
                            <a:off x="5465793" y="8144196"/>
                            <a:ext cx="12382" cy="8725"/>
                          </a:xfrm>
                          <a:custGeom>
                            <a:avLst/>
                            <a:gdLst/>
                            <a:ahLst/>
                            <a:cxnLst/>
                            <a:rect l="0" t="0" r="0" b="0"/>
                            <a:pathLst>
                              <a:path w="12382" h="8725">
                                <a:moveTo>
                                  <a:pt x="6617" y="254"/>
                                </a:moveTo>
                                <a:cubicBezTo>
                                  <a:pt x="9918" y="508"/>
                                  <a:pt x="12382" y="2566"/>
                                  <a:pt x="12141" y="4864"/>
                                </a:cubicBezTo>
                                <a:cubicBezTo>
                                  <a:pt x="11925" y="7074"/>
                                  <a:pt x="9080" y="8725"/>
                                  <a:pt x="5804" y="8433"/>
                                </a:cubicBezTo>
                                <a:cubicBezTo>
                                  <a:pt x="2527" y="8179"/>
                                  <a:pt x="0" y="6135"/>
                                  <a:pt x="254" y="3861"/>
                                </a:cubicBezTo>
                                <a:cubicBezTo>
                                  <a:pt x="445" y="1601"/>
                                  <a:pt x="3302" y="0"/>
                                  <a:pt x="6617" y="254"/>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7" name="Shape 237"/>
                        <wps:cNvSpPr/>
                        <wps:spPr>
                          <a:xfrm>
                            <a:off x="5574505" y="8176479"/>
                            <a:ext cx="27216" cy="19253"/>
                          </a:xfrm>
                          <a:custGeom>
                            <a:avLst/>
                            <a:gdLst/>
                            <a:ahLst/>
                            <a:cxnLst/>
                            <a:rect l="0" t="0" r="0" b="0"/>
                            <a:pathLst>
                              <a:path w="27216" h="19253">
                                <a:moveTo>
                                  <a:pt x="14516" y="622"/>
                                </a:moveTo>
                                <a:cubicBezTo>
                                  <a:pt x="21742" y="1219"/>
                                  <a:pt x="27216" y="5715"/>
                                  <a:pt x="26734" y="10706"/>
                                </a:cubicBezTo>
                                <a:cubicBezTo>
                                  <a:pt x="26264" y="15660"/>
                                  <a:pt x="19952" y="19253"/>
                                  <a:pt x="12726" y="18656"/>
                                </a:cubicBezTo>
                                <a:cubicBezTo>
                                  <a:pt x="5449" y="18047"/>
                                  <a:pt x="0" y="13539"/>
                                  <a:pt x="495" y="8560"/>
                                </a:cubicBezTo>
                                <a:cubicBezTo>
                                  <a:pt x="991" y="3607"/>
                                  <a:pt x="7252" y="0"/>
                                  <a:pt x="14516" y="622"/>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8" name="Shape 238"/>
                        <wps:cNvSpPr/>
                        <wps:spPr>
                          <a:xfrm>
                            <a:off x="5592145" y="8106591"/>
                            <a:ext cx="4966" cy="3531"/>
                          </a:xfrm>
                          <a:custGeom>
                            <a:avLst/>
                            <a:gdLst/>
                            <a:ahLst/>
                            <a:cxnLst/>
                            <a:rect l="0" t="0" r="0" b="0"/>
                            <a:pathLst>
                              <a:path w="4966" h="3531">
                                <a:moveTo>
                                  <a:pt x="2692" y="89"/>
                                </a:moveTo>
                                <a:cubicBezTo>
                                  <a:pt x="4000" y="229"/>
                                  <a:pt x="4966" y="1042"/>
                                  <a:pt x="4902" y="1956"/>
                                </a:cubicBezTo>
                                <a:cubicBezTo>
                                  <a:pt x="4813" y="2858"/>
                                  <a:pt x="3658" y="3531"/>
                                  <a:pt x="2337" y="3429"/>
                                </a:cubicBezTo>
                                <a:cubicBezTo>
                                  <a:pt x="990" y="3290"/>
                                  <a:pt x="0" y="2490"/>
                                  <a:pt x="140" y="1575"/>
                                </a:cubicBezTo>
                                <a:cubicBezTo>
                                  <a:pt x="190" y="648"/>
                                  <a:pt x="1320" y="0"/>
                                  <a:pt x="2692" y="89"/>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39" name="Shape 239"/>
                        <wps:cNvSpPr/>
                        <wps:spPr>
                          <a:xfrm>
                            <a:off x="5561297" y="8063665"/>
                            <a:ext cx="34684" cy="24434"/>
                          </a:xfrm>
                          <a:custGeom>
                            <a:avLst/>
                            <a:gdLst/>
                            <a:ahLst/>
                            <a:cxnLst/>
                            <a:rect l="0" t="0" r="0" b="0"/>
                            <a:pathLst>
                              <a:path w="34684" h="24434">
                                <a:moveTo>
                                  <a:pt x="18491" y="762"/>
                                </a:moveTo>
                                <a:cubicBezTo>
                                  <a:pt x="27686" y="1498"/>
                                  <a:pt x="34684" y="7251"/>
                                  <a:pt x="33985" y="13576"/>
                                </a:cubicBezTo>
                                <a:cubicBezTo>
                                  <a:pt x="33388" y="19900"/>
                                  <a:pt x="25400" y="24434"/>
                                  <a:pt x="16205" y="23698"/>
                                </a:cubicBezTo>
                                <a:cubicBezTo>
                                  <a:pt x="7010" y="22974"/>
                                  <a:pt x="0" y="17196"/>
                                  <a:pt x="635" y="10858"/>
                                </a:cubicBezTo>
                                <a:cubicBezTo>
                                  <a:pt x="1295" y="4496"/>
                                  <a:pt x="9284" y="0"/>
                                  <a:pt x="18491" y="762"/>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0" name="Shape 240"/>
                        <wps:cNvSpPr/>
                        <wps:spPr>
                          <a:xfrm>
                            <a:off x="5603270" y="8043243"/>
                            <a:ext cx="4928" cy="3531"/>
                          </a:xfrm>
                          <a:custGeom>
                            <a:avLst/>
                            <a:gdLst/>
                            <a:ahLst/>
                            <a:cxnLst/>
                            <a:rect l="0" t="0" r="0" b="0"/>
                            <a:pathLst>
                              <a:path w="4928" h="3531">
                                <a:moveTo>
                                  <a:pt x="2629" y="115"/>
                                </a:moveTo>
                                <a:cubicBezTo>
                                  <a:pt x="3937" y="254"/>
                                  <a:pt x="4928" y="1054"/>
                                  <a:pt x="4839" y="2007"/>
                                </a:cubicBezTo>
                                <a:cubicBezTo>
                                  <a:pt x="4775" y="2884"/>
                                  <a:pt x="3645" y="3531"/>
                                  <a:pt x="2299" y="3429"/>
                                </a:cubicBezTo>
                                <a:cubicBezTo>
                                  <a:pt x="965" y="3302"/>
                                  <a:pt x="0" y="2477"/>
                                  <a:pt x="76" y="1575"/>
                                </a:cubicBezTo>
                                <a:cubicBezTo>
                                  <a:pt x="178" y="660"/>
                                  <a:pt x="1296" y="0"/>
                                  <a:pt x="2629" y="115"/>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1" name="Shape 241"/>
                        <wps:cNvSpPr/>
                        <wps:spPr>
                          <a:xfrm>
                            <a:off x="5614281" y="8027712"/>
                            <a:ext cx="7442" cy="5220"/>
                          </a:xfrm>
                          <a:custGeom>
                            <a:avLst/>
                            <a:gdLst/>
                            <a:ahLst/>
                            <a:cxnLst/>
                            <a:rect l="0" t="0" r="0" b="0"/>
                            <a:pathLst>
                              <a:path w="7442" h="5220">
                                <a:moveTo>
                                  <a:pt x="4001" y="153"/>
                                </a:moveTo>
                                <a:cubicBezTo>
                                  <a:pt x="5969" y="305"/>
                                  <a:pt x="7442" y="1512"/>
                                  <a:pt x="7328" y="2896"/>
                                </a:cubicBezTo>
                                <a:cubicBezTo>
                                  <a:pt x="7188" y="4293"/>
                                  <a:pt x="5436" y="5220"/>
                                  <a:pt x="3492" y="5067"/>
                                </a:cubicBezTo>
                                <a:cubicBezTo>
                                  <a:pt x="1537" y="4928"/>
                                  <a:pt x="0" y="3645"/>
                                  <a:pt x="165" y="2311"/>
                                </a:cubicBezTo>
                                <a:cubicBezTo>
                                  <a:pt x="305" y="953"/>
                                  <a:pt x="1981" y="0"/>
                                  <a:pt x="4001" y="153"/>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2" name="Shape 242"/>
                        <wps:cNvSpPr/>
                        <wps:spPr>
                          <a:xfrm>
                            <a:off x="5645587" y="8028551"/>
                            <a:ext cx="4953" cy="3492"/>
                          </a:xfrm>
                          <a:custGeom>
                            <a:avLst/>
                            <a:gdLst/>
                            <a:ahLst/>
                            <a:cxnLst/>
                            <a:rect l="0" t="0" r="0" b="0"/>
                            <a:pathLst>
                              <a:path w="4953" h="3492">
                                <a:moveTo>
                                  <a:pt x="2667" y="76"/>
                                </a:moveTo>
                                <a:cubicBezTo>
                                  <a:pt x="3975" y="203"/>
                                  <a:pt x="4953" y="1015"/>
                                  <a:pt x="4877" y="1918"/>
                                </a:cubicBezTo>
                                <a:cubicBezTo>
                                  <a:pt x="4775" y="2845"/>
                                  <a:pt x="3632" y="3492"/>
                                  <a:pt x="2324" y="3390"/>
                                </a:cubicBezTo>
                                <a:cubicBezTo>
                                  <a:pt x="991" y="3263"/>
                                  <a:pt x="0" y="2463"/>
                                  <a:pt x="89" y="1536"/>
                                </a:cubicBezTo>
                                <a:cubicBezTo>
                                  <a:pt x="216" y="635"/>
                                  <a:pt x="1346" y="0"/>
                                  <a:pt x="2667" y="76"/>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3" name="Shape 243"/>
                        <wps:cNvSpPr/>
                        <wps:spPr>
                          <a:xfrm>
                            <a:off x="5677692" y="8039458"/>
                            <a:ext cx="7442" cy="5245"/>
                          </a:xfrm>
                          <a:custGeom>
                            <a:avLst/>
                            <a:gdLst/>
                            <a:ahLst/>
                            <a:cxnLst/>
                            <a:rect l="0" t="0" r="0" b="0"/>
                            <a:pathLst>
                              <a:path w="7442" h="5245">
                                <a:moveTo>
                                  <a:pt x="3975" y="178"/>
                                </a:moveTo>
                                <a:cubicBezTo>
                                  <a:pt x="5969" y="318"/>
                                  <a:pt x="7442" y="1575"/>
                                  <a:pt x="7302" y="2922"/>
                                </a:cubicBezTo>
                                <a:cubicBezTo>
                                  <a:pt x="7150" y="4306"/>
                                  <a:pt x="5448" y="5245"/>
                                  <a:pt x="3492" y="5106"/>
                                </a:cubicBezTo>
                                <a:cubicBezTo>
                                  <a:pt x="1498" y="4953"/>
                                  <a:pt x="0" y="3708"/>
                                  <a:pt x="140" y="2337"/>
                                </a:cubicBezTo>
                                <a:cubicBezTo>
                                  <a:pt x="279" y="978"/>
                                  <a:pt x="1994" y="0"/>
                                  <a:pt x="3975" y="178"/>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4" name="Shape 244"/>
                        <wps:cNvSpPr/>
                        <wps:spPr>
                          <a:xfrm>
                            <a:off x="5644799" y="8075031"/>
                            <a:ext cx="17361" cy="12230"/>
                          </a:xfrm>
                          <a:custGeom>
                            <a:avLst/>
                            <a:gdLst/>
                            <a:ahLst/>
                            <a:cxnLst/>
                            <a:rect l="0" t="0" r="0" b="0"/>
                            <a:pathLst>
                              <a:path w="17361" h="12230">
                                <a:moveTo>
                                  <a:pt x="9233" y="381"/>
                                </a:moveTo>
                                <a:cubicBezTo>
                                  <a:pt x="13843" y="775"/>
                                  <a:pt x="17361" y="3658"/>
                                  <a:pt x="17031" y="6807"/>
                                </a:cubicBezTo>
                                <a:cubicBezTo>
                                  <a:pt x="16701" y="9970"/>
                                  <a:pt x="12725" y="12230"/>
                                  <a:pt x="8115" y="11874"/>
                                </a:cubicBezTo>
                                <a:cubicBezTo>
                                  <a:pt x="3518" y="11468"/>
                                  <a:pt x="0" y="8611"/>
                                  <a:pt x="317" y="5449"/>
                                </a:cubicBezTo>
                                <a:cubicBezTo>
                                  <a:pt x="660" y="2286"/>
                                  <a:pt x="4623" y="0"/>
                                  <a:pt x="9233" y="381"/>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5" name="Shape 245"/>
                        <wps:cNvSpPr/>
                        <wps:spPr>
                          <a:xfrm>
                            <a:off x="5668205" y="8158877"/>
                            <a:ext cx="7455" cy="5270"/>
                          </a:xfrm>
                          <a:custGeom>
                            <a:avLst/>
                            <a:gdLst/>
                            <a:ahLst/>
                            <a:cxnLst/>
                            <a:rect l="0" t="0" r="0" b="0"/>
                            <a:pathLst>
                              <a:path w="7455" h="5270">
                                <a:moveTo>
                                  <a:pt x="4001" y="190"/>
                                </a:moveTo>
                                <a:cubicBezTo>
                                  <a:pt x="5956" y="330"/>
                                  <a:pt x="7455" y="1562"/>
                                  <a:pt x="7315" y="2921"/>
                                </a:cubicBezTo>
                                <a:cubicBezTo>
                                  <a:pt x="7163" y="4318"/>
                                  <a:pt x="5423" y="5270"/>
                                  <a:pt x="3492" y="5118"/>
                                </a:cubicBezTo>
                                <a:cubicBezTo>
                                  <a:pt x="1524" y="4940"/>
                                  <a:pt x="0" y="3695"/>
                                  <a:pt x="165" y="2362"/>
                                </a:cubicBezTo>
                                <a:cubicBezTo>
                                  <a:pt x="305" y="1015"/>
                                  <a:pt x="1968" y="0"/>
                                  <a:pt x="4001" y="190"/>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6" name="Shape 246"/>
                        <wps:cNvSpPr/>
                        <wps:spPr>
                          <a:xfrm>
                            <a:off x="5656115" y="8198056"/>
                            <a:ext cx="27254" cy="19203"/>
                          </a:xfrm>
                          <a:custGeom>
                            <a:avLst/>
                            <a:gdLst/>
                            <a:ahLst/>
                            <a:cxnLst/>
                            <a:rect l="0" t="0" r="0" b="0"/>
                            <a:pathLst>
                              <a:path w="27254" h="19203">
                                <a:moveTo>
                                  <a:pt x="14554" y="546"/>
                                </a:moveTo>
                                <a:cubicBezTo>
                                  <a:pt x="21806" y="1156"/>
                                  <a:pt x="27254" y="5677"/>
                                  <a:pt x="26759" y="10668"/>
                                </a:cubicBezTo>
                                <a:cubicBezTo>
                                  <a:pt x="26301" y="15608"/>
                                  <a:pt x="19989" y="19203"/>
                                  <a:pt x="12789" y="18606"/>
                                </a:cubicBezTo>
                                <a:cubicBezTo>
                                  <a:pt x="5499" y="18009"/>
                                  <a:pt x="0" y="13475"/>
                                  <a:pt x="521" y="8522"/>
                                </a:cubicBezTo>
                                <a:cubicBezTo>
                                  <a:pt x="1041" y="3518"/>
                                  <a:pt x="7289" y="0"/>
                                  <a:pt x="14554" y="546"/>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7" name="Shape 247"/>
                        <wps:cNvSpPr/>
                        <wps:spPr>
                          <a:xfrm>
                            <a:off x="5711259" y="8207175"/>
                            <a:ext cx="12382" cy="8699"/>
                          </a:xfrm>
                          <a:custGeom>
                            <a:avLst/>
                            <a:gdLst/>
                            <a:ahLst/>
                            <a:cxnLst/>
                            <a:rect l="0" t="0" r="0" b="0"/>
                            <a:pathLst>
                              <a:path w="12382" h="8699">
                                <a:moveTo>
                                  <a:pt x="6604" y="267"/>
                                </a:moveTo>
                                <a:cubicBezTo>
                                  <a:pt x="9931" y="508"/>
                                  <a:pt x="12382" y="2566"/>
                                  <a:pt x="12154" y="4814"/>
                                </a:cubicBezTo>
                                <a:cubicBezTo>
                                  <a:pt x="11912" y="7100"/>
                                  <a:pt x="9093" y="8699"/>
                                  <a:pt x="5816" y="8446"/>
                                </a:cubicBezTo>
                                <a:cubicBezTo>
                                  <a:pt x="2540" y="8192"/>
                                  <a:pt x="0" y="6135"/>
                                  <a:pt x="254" y="3861"/>
                                </a:cubicBezTo>
                                <a:cubicBezTo>
                                  <a:pt x="483" y="1601"/>
                                  <a:pt x="3302" y="0"/>
                                  <a:pt x="6604" y="267"/>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8" name="Shape 248"/>
                        <wps:cNvSpPr/>
                        <wps:spPr>
                          <a:xfrm>
                            <a:off x="5633344" y="8126580"/>
                            <a:ext cx="7087" cy="4941"/>
                          </a:xfrm>
                          <a:custGeom>
                            <a:avLst/>
                            <a:gdLst/>
                            <a:ahLst/>
                            <a:cxnLst/>
                            <a:rect l="0" t="0" r="0" b="0"/>
                            <a:pathLst>
                              <a:path w="7087" h="4941">
                                <a:moveTo>
                                  <a:pt x="3785" y="140"/>
                                </a:moveTo>
                                <a:cubicBezTo>
                                  <a:pt x="5652" y="267"/>
                                  <a:pt x="7087" y="1436"/>
                                  <a:pt x="6960" y="2693"/>
                                </a:cubicBezTo>
                                <a:cubicBezTo>
                                  <a:pt x="6807" y="4026"/>
                                  <a:pt x="5169" y="4941"/>
                                  <a:pt x="3289" y="4800"/>
                                </a:cubicBezTo>
                                <a:cubicBezTo>
                                  <a:pt x="1422" y="4649"/>
                                  <a:pt x="0" y="3505"/>
                                  <a:pt x="165" y="2172"/>
                                </a:cubicBezTo>
                                <a:cubicBezTo>
                                  <a:pt x="305" y="889"/>
                                  <a:pt x="1892" y="0"/>
                                  <a:pt x="3785" y="140"/>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49" name="Shape 249"/>
                        <wps:cNvSpPr/>
                        <wps:spPr>
                          <a:xfrm>
                            <a:off x="5669666" y="8111671"/>
                            <a:ext cx="24752" cy="17488"/>
                          </a:xfrm>
                          <a:custGeom>
                            <a:avLst/>
                            <a:gdLst/>
                            <a:ahLst/>
                            <a:cxnLst/>
                            <a:rect l="0" t="0" r="0" b="0"/>
                            <a:pathLst>
                              <a:path w="24752" h="17488">
                                <a:moveTo>
                                  <a:pt x="13170" y="559"/>
                                </a:moveTo>
                                <a:cubicBezTo>
                                  <a:pt x="19761" y="1067"/>
                                  <a:pt x="24752" y="5207"/>
                                  <a:pt x="24333" y="9741"/>
                                </a:cubicBezTo>
                                <a:cubicBezTo>
                                  <a:pt x="23863" y="14275"/>
                                  <a:pt x="18161" y="17488"/>
                                  <a:pt x="11557" y="16942"/>
                                </a:cubicBezTo>
                                <a:cubicBezTo>
                                  <a:pt x="5004" y="16434"/>
                                  <a:pt x="0" y="12332"/>
                                  <a:pt x="432" y="7798"/>
                                </a:cubicBezTo>
                                <a:cubicBezTo>
                                  <a:pt x="901" y="3277"/>
                                  <a:pt x="6629" y="0"/>
                                  <a:pt x="13170" y="559"/>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50" name="Shape 250"/>
                        <wps:cNvSpPr/>
                        <wps:spPr>
                          <a:xfrm>
                            <a:off x="5698000" y="8161062"/>
                            <a:ext cx="19800" cy="13970"/>
                          </a:xfrm>
                          <a:custGeom>
                            <a:avLst/>
                            <a:gdLst/>
                            <a:ahLst/>
                            <a:cxnLst/>
                            <a:rect l="0" t="0" r="0" b="0"/>
                            <a:pathLst>
                              <a:path w="19800" h="13970">
                                <a:moveTo>
                                  <a:pt x="10566" y="419"/>
                                </a:moveTo>
                                <a:cubicBezTo>
                                  <a:pt x="15824" y="850"/>
                                  <a:pt x="19800" y="4140"/>
                                  <a:pt x="19457" y="7721"/>
                                </a:cubicBezTo>
                                <a:cubicBezTo>
                                  <a:pt x="19088" y="11354"/>
                                  <a:pt x="14516" y="13970"/>
                                  <a:pt x="9271" y="13526"/>
                                </a:cubicBezTo>
                                <a:cubicBezTo>
                                  <a:pt x="3963" y="13094"/>
                                  <a:pt x="0" y="9792"/>
                                  <a:pt x="343" y="6197"/>
                                </a:cubicBezTo>
                                <a:cubicBezTo>
                                  <a:pt x="737" y="2578"/>
                                  <a:pt x="5321" y="0"/>
                                  <a:pt x="10566" y="419"/>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51" name="Shape 251"/>
                        <wps:cNvSpPr/>
                        <wps:spPr>
                          <a:xfrm>
                            <a:off x="5694495" y="8081547"/>
                            <a:ext cx="17336" cy="12230"/>
                          </a:xfrm>
                          <a:custGeom>
                            <a:avLst/>
                            <a:gdLst/>
                            <a:ahLst/>
                            <a:cxnLst/>
                            <a:rect l="0" t="0" r="0" b="0"/>
                            <a:pathLst>
                              <a:path w="17336" h="12230">
                                <a:moveTo>
                                  <a:pt x="9208" y="394"/>
                                </a:moveTo>
                                <a:cubicBezTo>
                                  <a:pt x="13818" y="788"/>
                                  <a:pt x="17336" y="3632"/>
                                  <a:pt x="16967" y="6782"/>
                                </a:cubicBezTo>
                                <a:cubicBezTo>
                                  <a:pt x="16675" y="9982"/>
                                  <a:pt x="12700" y="12230"/>
                                  <a:pt x="8103" y="11836"/>
                                </a:cubicBezTo>
                                <a:cubicBezTo>
                                  <a:pt x="3467" y="11481"/>
                                  <a:pt x="0" y="8624"/>
                                  <a:pt x="292" y="5449"/>
                                </a:cubicBezTo>
                                <a:cubicBezTo>
                                  <a:pt x="635" y="2274"/>
                                  <a:pt x="4610" y="0"/>
                                  <a:pt x="9208" y="394"/>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52" name="Shape 252"/>
                        <wps:cNvSpPr/>
                        <wps:spPr>
                          <a:xfrm>
                            <a:off x="5606281" y="8008953"/>
                            <a:ext cx="12382" cy="8725"/>
                          </a:xfrm>
                          <a:custGeom>
                            <a:avLst/>
                            <a:gdLst/>
                            <a:ahLst/>
                            <a:cxnLst/>
                            <a:rect l="0" t="0" r="0" b="0"/>
                            <a:pathLst>
                              <a:path w="12382" h="8725">
                                <a:moveTo>
                                  <a:pt x="6604" y="318"/>
                                </a:moveTo>
                                <a:cubicBezTo>
                                  <a:pt x="9918" y="533"/>
                                  <a:pt x="12382" y="2604"/>
                                  <a:pt x="12154" y="4864"/>
                                </a:cubicBezTo>
                                <a:cubicBezTo>
                                  <a:pt x="11925" y="7138"/>
                                  <a:pt x="9106" y="8725"/>
                                  <a:pt x="5829" y="8484"/>
                                </a:cubicBezTo>
                                <a:cubicBezTo>
                                  <a:pt x="2527" y="8217"/>
                                  <a:pt x="0" y="6135"/>
                                  <a:pt x="254" y="3899"/>
                                </a:cubicBezTo>
                                <a:cubicBezTo>
                                  <a:pt x="483" y="1663"/>
                                  <a:pt x="3302" y="0"/>
                                  <a:pt x="6604" y="318"/>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53" name="Shape 253"/>
                        <wps:cNvSpPr/>
                        <wps:spPr>
                          <a:xfrm>
                            <a:off x="5705302" y="8048667"/>
                            <a:ext cx="12395" cy="8725"/>
                          </a:xfrm>
                          <a:custGeom>
                            <a:avLst/>
                            <a:gdLst/>
                            <a:ahLst/>
                            <a:cxnLst/>
                            <a:rect l="0" t="0" r="0" b="0"/>
                            <a:pathLst>
                              <a:path w="12395" h="8725">
                                <a:moveTo>
                                  <a:pt x="6617" y="292"/>
                                </a:moveTo>
                                <a:cubicBezTo>
                                  <a:pt x="9932" y="533"/>
                                  <a:pt x="12395" y="2591"/>
                                  <a:pt x="12154" y="4864"/>
                                </a:cubicBezTo>
                                <a:cubicBezTo>
                                  <a:pt x="11925" y="7112"/>
                                  <a:pt x="9119" y="8725"/>
                                  <a:pt x="5829" y="8471"/>
                                </a:cubicBezTo>
                                <a:cubicBezTo>
                                  <a:pt x="2527" y="8204"/>
                                  <a:pt x="0" y="6160"/>
                                  <a:pt x="229" y="3861"/>
                                </a:cubicBezTo>
                                <a:cubicBezTo>
                                  <a:pt x="495" y="1625"/>
                                  <a:pt x="3315" y="0"/>
                                  <a:pt x="6617" y="292"/>
                                </a:cubicBezTo>
                                <a:close/>
                              </a:path>
                            </a:pathLst>
                          </a:custGeom>
                          <a:ln w="0" cap="rnd">
                            <a:miter lim="100000"/>
                          </a:ln>
                        </wps:spPr>
                        <wps:style>
                          <a:lnRef idx="0">
                            <a:srgbClr val="000000">
                              <a:alpha val="0"/>
                            </a:srgbClr>
                          </a:lnRef>
                          <a:fillRef idx="1">
                            <a:srgbClr val="3F3F3E"/>
                          </a:fillRef>
                          <a:effectRef idx="0">
                            <a:scrgbClr r="0" g="0" b="0"/>
                          </a:effectRef>
                          <a:fontRef idx="none"/>
                        </wps:style>
                        <wps:bodyPr/>
                      </wps:wsp>
                      <wps:wsp>
                        <wps:cNvPr id="254" name="Rectangle 254"/>
                        <wps:cNvSpPr/>
                        <wps:spPr>
                          <a:xfrm>
                            <a:off x="4989264" y="8352855"/>
                            <a:ext cx="864773" cy="108813"/>
                          </a:xfrm>
                          <a:prstGeom prst="rect">
                            <a:avLst/>
                          </a:prstGeom>
                          <a:ln>
                            <a:noFill/>
                          </a:ln>
                        </wps:spPr>
                        <wps:txbx>
                          <w:txbxContent>
                            <w:p w14:paraId="1F4D1AD5" w14:textId="77777777" w:rsidR="00C03562" w:rsidRDefault="006F3366">
                              <w:pPr>
                                <w:spacing w:after="160" w:line="259" w:lineRule="auto"/>
                                <w:ind w:left="0" w:right="0" w:firstLine="0"/>
                              </w:pPr>
                              <w:r>
                                <w:rPr>
                                  <w:color w:val="424242"/>
                                  <w:sz w:val="13"/>
                                </w:rPr>
                                <w:t xml:space="preserve">Pressure-sensitive </w:t>
                              </w:r>
                            </w:p>
                          </w:txbxContent>
                        </wps:txbx>
                        <wps:bodyPr horzOverflow="overflow" vert="horz" lIns="0" tIns="0" rIns="0" bIns="0" rtlCol="0">
                          <a:noAutofit/>
                        </wps:bodyPr>
                      </wps:wsp>
                      <wps:wsp>
                        <wps:cNvPr id="255" name="Rectangle 255"/>
                        <wps:cNvSpPr/>
                        <wps:spPr>
                          <a:xfrm>
                            <a:off x="4989264" y="8442144"/>
                            <a:ext cx="717779" cy="108813"/>
                          </a:xfrm>
                          <a:prstGeom prst="rect">
                            <a:avLst/>
                          </a:prstGeom>
                          <a:ln>
                            <a:noFill/>
                          </a:ln>
                        </wps:spPr>
                        <wps:txbx>
                          <w:txbxContent>
                            <w:p w14:paraId="04C2777C" w14:textId="77777777" w:rsidR="00C03562" w:rsidRDefault="006F3366">
                              <w:pPr>
                                <w:spacing w:after="160" w:line="259" w:lineRule="auto"/>
                                <w:ind w:left="0" w:right="0" w:firstLine="0"/>
                              </w:pPr>
                              <w:r>
                                <w:rPr>
                                  <w:color w:val="424242"/>
                                  <w:sz w:val="13"/>
                                </w:rPr>
                                <w:t>acrylic adhesive</w:t>
                              </w:r>
                            </w:p>
                          </w:txbxContent>
                        </wps:txbx>
                        <wps:bodyPr horzOverflow="overflow" vert="horz" lIns="0" tIns="0" rIns="0" bIns="0" rtlCol="0">
                          <a:noAutofit/>
                        </wps:bodyPr>
                      </wps:wsp>
                      <wps:wsp>
                        <wps:cNvPr id="256" name="Rectangle 256"/>
                        <wps:cNvSpPr/>
                        <wps:spPr>
                          <a:xfrm>
                            <a:off x="4989264" y="7409573"/>
                            <a:ext cx="962042" cy="108814"/>
                          </a:xfrm>
                          <a:prstGeom prst="rect">
                            <a:avLst/>
                          </a:prstGeom>
                          <a:ln>
                            <a:noFill/>
                          </a:ln>
                        </wps:spPr>
                        <wps:txbx>
                          <w:txbxContent>
                            <w:p w14:paraId="33C9658E" w14:textId="77777777" w:rsidR="00C03562" w:rsidRDefault="006F3366">
                              <w:pPr>
                                <w:spacing w:after="160" w:line="259" w:lineRule="auto"/>
                                <w:ind w:left="0" w:right="0" w:firstLine="0"/>
                              </w:pPr>
                              <w:r>
                                <w:rPr>
                                  <w:color w:val="424242"/>
                                  <w:sz w:val="13"/>
                                </w:rPr>
                                <w:t>Flexible silicone foam</w:t>
                              </w:r>
                            </w:p>
                          </w:txbxContent>
                        </wps:txbx>
                        <wps:bodyPr horzOverflow="overflow" vert="horz" lIns="0" tIns="0" rIns="0" bIns="0" rtlCol="0">
                          <a:noAutofit/>
                        </wps:bodyPr>
                      </wps:wsp>
                      <wps:wsp>
                        <wps:cNvPr id="257" name="Rectangle 257"/>
                        <wps:cNvSpPr/>
                        <wps:spPr>
                          <a:xfrm>
                            <a:off x="6395966" y="8352855"/>
                            <a:ext cx="530689" cy="108813"/>
                          </a:xfrm>
                          <a:prstGeom prst="rect">
                            <a:avLst/>
                          </a:prstGeom>
                          <a:ln>
                            <a:noFill/>
                          </a:ln>
                        </wps:spPr>
                        <wps:txbx>
                          <w:txbxContent>
                            <w:p w14:paraId="3C622287" w14:textId="77777777" w:rsidR="00C03562" w:rsidRDefault="006F3366">
                              <w:pPr>
                                <w:spacing w:after="160" w:line="259" w:lineRule="auto"/>
                                <w:ind w:left="0" w:right="0" w:firstLine="0"/>
                              </w:pPr>
                              <w:r>
                                <w:rPr>
                                  <w:color w:val="424242"/>
                                  <w:sz w:val="13"/>
                                </w:rPr>
                                <w:t xml:space="preserve">Multi-layer </w:t>
                              </w:r>
                            </w:p>
                          </w:txbxContent>
                        </wps:txbx>
                        <wps:bodyPr horzOverflow="overflow" vert="horz" lIns="0" tIns="0" rIns="0" bIns="0" rtlCol="0">
                          <a:noAutofit/>
                        </wps:bodyPr>
                      </wps:wsp>
                      <wps:wsp>
                        <wps:cNvPr id="258" name="Rectangle 258"/>
                        <wps:cNvSpPr/>
                        <wps:spPr>
                          <a:xfrm>
                            <a:off x="6395966" y="8442148"/>
                            <a:ext cx="660197" cy="108813"/>
                          </a:xfrm>
                          <a:prstGeom prst="rect">
                            <a:avLst/>
                          </a:prstGeom>
                          <a:ln>
                            <a:noFill/>
                          </a:ln>
                        </wps:spPr>
                        <wps:txbx>
                          <w:txbxContent>
                            <w:p w14:paraId="17D636D9" w14:textId="77777777" w:rsidR="00C03562" w:rsidRDefault="006F3366">
                              <w:pPr>
                                <w:spacing w:after="160" w:line="259" w:lineRule="auto"/>
                                <w:ind w:left="0" w:right="0" w:firstLine="0"/>
                              </w:pPr>
                              <w:r>
                                <w:rPr>
                                  <w:color w:val="424242"/>
                                  <w:sz w:val="13"/>
                                </w:rPr>
                                <w:t>vapour barrier</w:t>
                              </w:r>
                            </w:p>
                          </w:txbxContent>
                        </wps:txbx>
                        <wps:bodyPr horzOverflow="overflow" vert="horz" lIns="0" tIns="0" rIns="0" bIns="0" rtlCol="0">
                          <a:noAutofit/>
                        </wps:bodyPr>
                      </wps:wsp>
                      <wps:wsp>
                        <wps:cNvPr id="259" name="Shape 259"/>
                        <wps:cNvSpPr/>
                        <wps:spPr>
                          <a:xfrm>
                            <a:off x="5215438" y="7521947"/>
                            <a:ext cx="892975" cy="142875"/>
                          </a:xfrm>
                          <a:custGeom>
                            <a:avLst/>
                            <a:gdLst/>
                            <a:ahLst/>
                            <a:cxnLst/>
                            <a:rect l="0" t="0" r="0" b="0"/>
                            <a:pathLst>
                              <a:path w="892975" h="142875">
                                <a:moveTo>
                                  <a:pt x="892975" y="142875"/>
                                </a:moveTo>
                                <a:lnTo>
                                  <a:pt x="0" y="142875"/>
                                </a:lnTo>
                                <a:lnTo>
                                  <a:pt x="0" y="0"/>
                                </a:lnTo>
                              </a:path>
                            </a:pathLst>
                          </a:custGeom>
                          <a:ln w="17856" cap="flat">
                            <a:round/>
                          </a:ln>
                        </wps:spPr>
                        <wps:style>
                          <a:lnRef idx="1">
                            <a:srgbClr val="436A9F"/>
                          </a:lnRef>
                          <a:fillRef idx="0">
                            <a:srgbClr val="000000">
                              <a:alpha val="0"/>
                            </a:srgbClr>
                          </a:fillRef>
                          <a:effectRef idx="0">
                            <a:scrgbClr r="0" g="0" b="0"/>
                          </a:effectRef>
                          <a:fontRef idx="none"/>
                        </wps:style>
                        <wps:bodyPr/>
                      </wps:wsp>
                      <wps:wsp>
                        <wps:cNvPr id="260" name="Shape 260"/>
                        <wps:cNvSpPr/>
                        <wps:spPr>
                          <a:xfrm>
                            <a:off x="5215438" y="8048793"/>
                            <a:ext cx="598297" cy="258966"/>
                          </a:xfrm>
                          <a:custGeom>
                            <a:avLst/>
                            <a:gdLst/>
                            <a:ahLst/>
                            <a:cxnLst/>
                            <a:rect l="0" t="0" r="0" b="0"/>
                            <a:pathLst>
                              <a:path w="598297" h="258966">
                                <a:moveTo>
                                  <a:pt x="598297" y="0"/>
                                </a:moveTo>
                                <a:lnTo>
                                  <a:pt x="0" y="0"/>
                                </a:lnTo>
                                <a:lnTo>
                                  <a:pt x="0" y="258966"/>
                                </a:lnTo>
                              </a:path>
                            </a:pathLst>
                          </a:custGeom>
                          <a:ln w="17856" cap="rnd">
                            <a:round/>
                          </a:ln>
                        </wps:spPr>
                        <wps:style>
                          <a:lnRef idx="1">
                            <a:srgbClr val="436A9F"/>
                          </a:lnRef>
                          <a:fillRef idx="0">
                            <a:srgbClr val="000000">
                              <a:alpha val="0"/>
                            </a:srgbClr>
                          </a:fillRef>
                          <a:effectRef idx="0">
                            <a:scrgbClr r="0" g="0" b="0"/>
                          </a:effectRef>
                          <a:fontRef idx="none"/>
                        </wps:style>
                        <wps:bodyPr/>
                      </wps:wsp>
                      <wps:wsp>
                        <wps:cNvPr id="261" name="Shape 261"/>
                        <wps:cNvSpPr/>
                        <wps:spPr>
                          <a:xfrm>
                            <a:off x="6206647" y="7896990"/>
                            <a:ext cx="285750" cy="410769"/>
                          </a:xfrm>
                          <a:custGeom>
                            <a:avLst/>
                            <a:gdLst/>
                            <a:ahLst/>
                            <a:cxnLst/>
                            <a:rect l="0" t="0" r="0" b="0"/>
                            <a:pathLst>
                              <a:path w="285750" h="410769">
                                <a:moveTo>
                                  <a:pt x="0" y="0"/>
                                </a:moveTo>
                                <a:lnTo>
                                  <a:pt x="285750" y="0"/>
                                </a:lnTo>
                                <a:lnTo>
                                  <a:pt x="285750" y="410769"/>
                                </a:lnTo>
                              </a:path>
                            </a:pathLst>
                          </a:custGeom>
                          <a:ln w="17856" cap="rnd">
                            <a:round/>
                          </a:ln>
                        </wps:spPr>
                        <wps:style>
                          <a:lnRef idx="1">
                            <a:srgbClr val="436A9F"/>
                          </a:lnRef>
                          <a:fillRef idx="0">
                            <a:srgbClr val="000000">
                              <a:alpha val="0"/>
                            </a:srgbClr>
                          </a:fillRef>
                          <a:effectRef idx="0">
                            <a:scrgbClr r="0" g="0" b="0"/>
                          </a:effectRef>
                          <a:fontRef idx="none"/>
                        </wps:style>
                        <wps:bodyPr/>
                      </wps:wsp>
                      <wps:wsp>
                        <wps:cNvPr id="262" name="Rectangle 262"/>
                        <wps:cNvSpPr/>
                        <wps:spPr>
                          <a:xfrm>
                            <a:off x="2968452" y="7266219"/>
                            <a:ext cx="2435094" cy="287553"/>
                          </a:xfrm>
                          <a:prstGeom prst="rect">
                            <a:avLst/>
                          </a:prstGeom>
                          <a:ln>
                            <a:noFill/>
                          </a:ln>
                        </wps:spPr>
                        <wps:txbx>
                          <w:txbxContent>
                            <w:p w14:paraId="58DB9B3F" w14:textId="77777777" w:rsidR="00C03562" w:rsidRDefault="006F3366">
                              <w:pPr>
                                <w:spacing w:after="160" w:line="259" w:lineRule="auto"/>
                                <w:ind w:left="0" w:right="0" w:firstLine="0"/>
                              </w:pPr>
                              <w:r>
                                <w:rPr>
                                  <w:rFonts w:ascii="Calibri" w:eastAsia="Calibri" w:hAnsi="Calibri" w:cs="Calibri"/>
                                  <w:b/>
                                  <w:color w:val="19376F"/>
                                  <w:w w:val="101"/>
                                  <w:sz w:val="28"/>
                                </w:rPr>
                                <w:t>Sl</w:t>
                              </w:r>
                              <w:r>
                                <w:rPr>
                                  <w:rFonts w:ascii="Calibri" w:eastAsia="Calibri" w:hAnsi="Calibri" w:cs="Calibri"/>
                                  <w:b/>
                                  <w:color w:val="19376F"/>
                                  <w:spacing w:val="28"/>
                                  <w:w w:val="101"/>
                                  <w:sz w:val="28"/>
                                </w:rPr>
                                <w:t xml:space="preserve"> </w:t>
                              </w:r>
                              <w:r>
                                <w:rPr>
                                  <w:rFonts w:ascii="Calibri" w:eastAsia="Calibri" w:hAnsi="Calibri" w:cs="Calibri"/>
                                  <w:b/>
                                  <w:color w:val="19376F"/>
                                  <w:w w:val="101"/>
                                  <w:sz w:val="28"/>
                                </w:rPr>
                                <w:t>im</w:t>
                              </w:r>
                              <w:r>
                                <w:rPr>
                                  <w:rFonts w:ascii="Calibri" w:eastAsia="Calibri" w:hAnsi="Calibri" w:cs="Calibri"/>
                                  <w:b/>
                                  <w:color w:val="19376F"/>
                                  <w:spacing w:val="13"/>
                                  <w:w w:val="101"/>
                                  <w:sz w:val="28"/>
                                </w:rPr>
                                <w:t xml:space="preserve"> </w:t>
                              </w:r>
                              <w:r>
                                <w:rPr>
                                  <w:rFonts w:ascii="Calibri" w:eastAsia="Calibri" w:hAnsi="Calibri" w:cs="Calibri"/>
                                  <w:b/>
                                  <w:color w:val="19376F"/>
                                  <w:w w:val="101"/>
                                  <w:sz w:val="28"/>
                                </w:rPr>
                                <w:t>Gl</w:t>
                              </w:r>
                              <w:r>
                                <w:rPr>
                                  <w:rFonts w:ascii="Calibri" w:eastAsia="Calibri" w:hAnsi="Calibri" w:cs="Calibri"/>
                                  <w:b/>
                                  <w:color w:val="19376F"/>
                                  <w:spacing w:val="38"/>
                                  <w:w w:val="101"/>
                                  <w:sz w:val="28"/>
                                </w:rPr>
                                <w:t xml:space="preserve"> </w:t>
                              </w:r>
                              <w:r>
                                <w:rPr>
                                  <w:rFonts w:ascii="Calibri" w:eastAsia="Calibri" w:hAnsi="Calibri" w:cs="Calibri"/>
                                  <w:b/>
                                  <w:color w:val="19376F"/>
                                  <w:w w:val="101"/>
                                  <w:sz w:val="28"/>
                                </w:rPr>
                                <w:t>az</w:t>
                              </w:r>
                              <w:r>
                                <w:rPr>
                                  <w:rFonts w:ascii="Calibri" w:eastAsia="Calibri" w:hAnsi="Calibri" w:cs="Calibri"/>
                                  <w:b/>
                                  <w:color w:val="19376F"/>
                                  <w:spacing w:val="13"/>
                                  <w:w w:val="101"/>
                                  <w:sz w:val="28"/>
                                </w:rPr>
                                <w:t xml:space="preserve"> </w:t>
                              </w:r>
                              <w:r>
                                <w:rPr>
                                  <w:rFonts w:ascii="Calibri" w:eastAsia="Calibri" w:hAnsi="Calibri" w:cs="Calibri"/>
                                  <w:b/>
                                  <w:color w:val="19376F"/>
                                  <w:w w:val="101"/>
                                  <w:sz w:val="28"/>
                                </w:rPr>
                                <w:t>e</w:t>
                              </w:r>
                              <w:r>
                                <w:rPr>
                                  <w:rFonts w:ascii="Calibri" w:eastAsia="Calibri" w:hAnsi="Calibri" w:cs="Calibri"/>
                                  <w:b/>
                                  <w:color w:val="19376F"/>
                                  <w:spacing w:val="41"/>
                                  <w:w w:val="101"/>
                                  <w:sz w:val="28"/>
                                </w:rPr>
                                <w:t xml:space="preserve"> </w:t>
                              </w:r>
                              <w:r>
                                <w:rPr>
                                  <w:rFonts w:ascii="Calibri" w:eastAsia="Calibri" w:hAnsi="Calibri" w:cs="Calibri"/>
                                  <w:b/>
                                  <w:color w:val="19376F"/>
                                  <w:w w:val="101"/>
                                  <w:sz w:val="28"/>
                                </w:rPr>
                                <w:t>Spac</w:t>
                              </w:r>
                              <w:r>
                                <w:rPr>
                                  <w:rFonts w:ascii="Calibri" w:eastAsia="Calibri" w:hAnsi="Calibri" w:cs="Calibri"/>
                                  <w:b/>
                                  <w:color w:val="19376F"/>
                                  <w:spacing w:val="26"/>
                                  <w:w w:val="101"/>
                                  <w:sz w:val="28"/>
                                </w:rPr>
                                <w:t xml:space="preserve"> </w:t>
                              </w:r>
                              <w:r>
                                <w:rPr>
                                  <w:rFonts w:ascii="Calibri" w:eastAsia="Calibri" w:hAnsi="Calibri" w:cs="Calibri"/>
                                  <w:b/>
                                  <w:color w:val="19376F"/>
                                  <w:w w:val="101"/>
                                  <w:sz w:val="28"/>
                                </w:rPr>
                                <w:t>er</w:t>
                              </w:r>
                              <w:r>
                                <w:rPr>
                                  <w:rFonts w:ascii="Calibri" w:eastAsia="Calibri" w:hAnsi="Calibri" w:cs="Calibri"/>
                                  <w:b/>
                                  <w:color w:val="19376F"/>
                                  <w:spacing w:val="15"/>
                                  <w:w w:val="101"/>
                                  <w:sz w:val="28"/>
                                </w:rPr>
                                <w:t xml:space="preserve"> </w:t>
                              </w:r>
                              <w:r>
                                <w:rPr>
                                  <w:rFonts w:ascii="Calibri" w:eastAsia="Calibri" w:hAnsi="Calibri" w:cs="Calibri"/>
                                  <w:b/>
                                  <w:color w:val="19376F"/>
                                  <w:w w:val="101"/>
                                  <w:sz w:val="28"/>
                                </w:rPr>
                                <w:t>s</w:t>
                              </w:r>
                            </w:p>
                          </w:txbxContent>
                        </wps:txbx>
                        <wps:bodyPr horzOverflow="overflow" vert="horz" lIns="0" tIns="0" rIns="0" bIns="0" rtlCol="0">
                          <a:noAutofit/>
                        </wps:bodyPr>
                      </wps:wsp>
                      <wps:wsp>
                        <wps:cNvPr id="263" name="Rectangle 263"/>
                        <wps:cNvSpPr/>
                        <wps:spPr>
                          <a:xfrm>
                            <a:off x="3720266" y="7567895"/>
                            <a:ext cx="1485040" cy="171950"/>
                          </a:xfrm>
                          <a:prstGeom prst="rect">
                            <a:avLst/>
                          </a:prstGeom>
                          <a:ln>
                            <a:noFill/>
                          </a:ln>
                        </wps:spPr>
                        <wps:txbx>
                          <w:txbxContent>
                            <w:p w14:paraId="50691495" w14:textId="77777777" w:rsidR="00C03562" w:rsidRDefault="006F3366">
                              <w:pPr>
                                <w:spacing w:after="160" w:line="259" w:lineRule="auto"/>
                                <w:ind w:left="0" w:right="0" w:firstLine="0"/>
                              </w:pPr>
                              <w:r>
                                <w:rPr>
                                  <w:color w:val="424242"/>
                                </w:rPr>
                                <w:t>• High performance</w:t>
                              </w:r>
                            </w:p>
                          </w:txbxContent>
                        </wps:txbx>
                        <wps:bodyPr horzOverflow="overflow" vert="horz" lIns="0" tIns="0" rIns="0" bIns="0" rtlCol="0">
                          <a:noAutofit/>
                        </wps:bodyPr>
                      </wps:wsp>
                      <wps:wsp>
                        <wps:cNvPr id="264" name="Rectangle 264"/>
                        <wps:cNvSpPr/>
                        <wps:spPr>
                          <a:xfrm>
                            <a:off x="3234873" y="7730837"/>
                            <a:ext cx="130567" cy="171950"/>
                          </a:xfrm>
                          <a:prstGeom prst="rect">
                            <a:avLst/>
                          </a:prstGeom>
                          <a:ln>
                            <a:noFill/>
                          </a:ln>
                        </wps:spPr>
                        <wps:txbx>
                          <w:txbxContent>
                            <w:p w14:paraId="506ADA18" w14:textId="77777777" w:rsidR="00C03562" w:rsidRDefault="006F3366">
                              <w:pPr>
                                <w:spacing w:after="160" w:line="259" w:lineRule="auto"/>
                                <w:ind w:left="0" w:right="0" w:firstLine="0"/>
                              </w:pPr>
                              <w:r>
                                <w:rPr>
                                  <w:color w:val="424242"/>
                                </w:rPr>
                                <w:t xml:space="preserve">• </w:t>
                              </w:r>
                            </w:p>
                          </w:txbxContent>
                        </wps:txbx>
                        <wps:bodyPr horzOverflow="overflow" vert="horz" lIns="0" tIns="0" rIns="0" bIns="0" rtlCol="0">
                          <a:noAutofit/>
                        </wps:bodyPr>
                      </wps:wsp>
                      <wps:wsp>
                        <wps:cNvPr id="265" name="Rectangle 265"/>
                        <wps:cNvSpPr/>
                        <wps:spPr>
                          <a:xfrm>
                            <a:off x="3342822" y="7730837"/>
                            <a:ext cx="1986990" cy="171950"/>
                          </a:xfrm>
                          <a:prstGeom prst="rect">
                            <a:avLst/>
                          </a:prstGeom>
                          <a:ln>
                            <a:noFill/>
                          </a:ln>
                        </wps:spPr>
                        <wps:txbx>
                          <w:txbxContent>
                            <w:p w14:paraId="10123A47" w14:textId="77777777" w:rsidR="00C03562" w:rsidRDefault="006F3366">
                              <w:pPr>
                                <w:spacing w:after="160" w:line="259" w:lineRule="auto"/>
                                <w:ind w:left="0" w:right="0" w:firstLine="0"/>
                              </w:pPr>
                              <w:r>
                                <w:rPr>
                                  <w:color w:val="424242"/>
                                </w:rPr>
                                <w:t>Blend with any frame finish</w:t>
                              </w:r>
                            </w:p>
                          </w:txbxContent>
                        </wps:txbx>
                        <wps:bodyPr horzOverflow="overflow" vert="horz" lIns="0" tIns="0" rIns="0" bIns="0" rtlCol="0">
                          <a:noAutofit/>
                        </wps:bodyPr>
                      </wps:wsp>
                      <wps:wsp>
                        <wps:cNvPr id="266" name="Rectangle 266"/>
                        <wps:cNvSpPr/>
                        <wps:spPr>
                          <a:xfrm>
                            <a:off x="3052374" y="7893777"/>
                            <a:ext cx="2373152" cy="171950"/>
                          </a:xfrm>
                          <a:prstGeom prst="rect">
                            <a:avLst/>
                          </a:prstGeom>
                          <a:ln>
                            <a:noFill/>
                          </a:ln>
                        </wps:spPr>
                        <wps:txbx>
                          <w:txbxContent>
                            <w:p w14:paraId="423B9223" w14:textId="77777777" w:rsidR="00C03562" w:rsidRDefault="006F3366">
                              <w:pPr>
                                <w:spacing w:after="160" w:line="259" w:lineRule="auto"/>
                                <w:ind w:left="0" w:right="0" w:firstLine="0"/>
                              </w:pPr>
                              <w:r>
                                <w:rPr>
                                  <w:color w:val="424242"/>
                                </w:rPr>
                                <w:t>• 4mm, 6mm or 8mm unit cavity</w:t>
                              </w:r>
                            </w:p>
                          </w:txbxContent>
                        </wps:txbx>
                        <wps:bodyPr horzOverflow="overflow" vert="horz" lIns="0" tIns="0" rIns="0" bIns="0" rtlCol="0">
                          <a:noAutofit/>
                        </wps:bodyPr>
                      </wps:wsp>
                      <wps:wsp>
                        <wps:cNvPr id="267" name="Rectangle 267"/>
                        <wps:cNvSpPr/>
                        <wps:spPr>
                          <a:xfrm>
                            <a:off x="3714297" y="8056718"/>
                            <a:ext cx="1492793" cy="171951"/>
                          </a:xfrm>
                          <a:prstGeom prst="rect">
                            <a:avLst/>
                          </a:prstGeom>
                          <a:ln>
                            <a:noFill/>
                          </a:ln>
                        </wps:spPr>
                        <wps:txbx>
                          <w:txbxContent>
                            <w:p w14:paraId="07C38B0F" w14:textId="77777777" w:rsidR="00C03562" w:rsidRDefault="006F3366">
                              <w:pPr>
                                <w:spacing w:after="160" w:line="259" w:lineRule="auto"/>
                                <w:ind w:left="0" w:right="0" w:firstLine="0"/>
                              </w:pPr>
                              <w:r>
                                <w:rPr>
                                  <w:color w:val="424242"/>
                                </w:rPr>
                                <w:t>• Just 3mm in depth</w:t>
                              </w:r>
                            </w:p>
                          </w:txbxContent>
                        </wps:txbx>
                        <wps:bodyPr horzOverflow="overflow" vert="horz" lIns="0" tIns="0" rIns="0" bIns="0" rtlCol="0">
                          <a:noAutofit/>
                        </wps:bodyPr>
                      </wps:wsp>
                      <wps:wsp>
                        <wps:cNvPr id="268" name="Rectangle 268"/>
                        <wps:cNvSpPr/>
                        <wps:spPr>
                          <a:xfrm>
                            <a:off x="3625016" y="8219660"/>
                            <a:ext cx="1611469" cy="171950"/>
                          </a:xfrm>
                          <a:prstGeom prst="rect">
                            <a:avLst/>
                          </a:prstGeom>
                          <a:ln>
                            <a:noFill/>
                          </a:ln>
                        </wps:spPr>
                        <wps:txbx>
                          <w:txbxContent>
                            <w:p w14:paraId="51474A0F" w14:textId="77777777" w:rsidR="00C03562" w:rsidRDefault="006F3366">
                              <w:pPr>
                                <w:spacing w:after="160" w:line="259" w:lineRule="auto"/>
                                <w:ind w:left="0" w:right="0" w:firstLine="0"/>
                              </w:pPr>
                              <w:r>
                                <w:rPr>
                                  <w:color w:val="424242"/>
                                </w:rPr>
                                <w:t>• Ruler straight edges</w:t>
                              </w:r>
                            </w:p>
                          </w:txbxContent>
                        </wps:txbx>
                        <wps:bodyPr horzOverflow="overflow" vert="horz" lIns="0" tIns="0" rIns="0" bIns="0" rtlCol="0">
                          <a:noAutofit/>
                        </wps:bodyPr>
                      </wps:wsp>
                      <wps:wsp>
                        <wps:cNvPr id="269" name="Rectangle 269"/>
                        <wps:cNvSpPr/>
                        <wps:spPr>
                          <a:xfrm>
                            <a:off x="3727632" y="8382600"/>
                            <a:ext cx="1474854" cy="171950"/>
                          </a:xfrm>
                          <a:prstGeom prst="rect">
                            <a:avLst/>
                          </a:prstGeom>
                          <a:ln>
                            <a:noFill/>
                          </a:ln>
                        </wps:spPr>
                        <wps:txbx>
                          <w:txbxContent>
                            <w:p w14:paraId="55441ECC" w14:textId="77777777" w:rsidR="00C03562" w:rsidRDefault="006F3366">
                              <w:pPr>
                                <w:spacing w:after="160" w:line="259" w:lineRule="auto"/>
                                <w:ind w:left="0" w:right="0" w:firstLine="0"/>
                              </w:pPr>
                              <w:r>
                                <w:rPr>
                                  <w:color w:val="424242"/>
                                </w:rPr>
                                <w:t>• Sharp 90° corners</w:t>
                              </w:r>
                            </w:p>
                          </w:txbxContent>
                        </wps:txbx>
                        <wps:bodyPr horzOverflow="overflow" vert="horz" lIns="0" tIns="0" rIns="0" bIns="0" rtlCol="0">
                          <a:noAutofit/>
                        </wps:bodyPr>
                      </wps:wsp>
                    </wpg:wgp>
                  </a:graphicData>
                </a:graphic>
              </wp:anchor>
            </w:drawing>
          </mc:Choice>
          <mc:Fallback>
            <w:pict>
              <v:group w14:anchorId="5949848E" id="Group 16118" o:spid="_x0000_s1115" style="position:absolute;left:0;text-align:left;margin-left:0;margin-top:-.05pt;width:595.3pt;height:841.9pt;z-index:251661312;mso-position-horizontal-relative:page;mso-position-vertical-relative:page" coordsize="75600,106924"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">
                <v:shape id="Shape 20860" o:spid="_x0000_s1116" style="position:absolute;top:4;width:75600;height:106920;visibility:visible;mso-wrap-style:square;v-text-anchor:top" coordsize="7559993,106920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" path="m,l7559993,r,10692003l,10692003,,e" fillcolor="#e0dbd4" stroked="f" strokeweight="0">
                  <v:stroke miterlimit="83231f" joinstyle="miter"/>
                  <v:path arrowok="t" textboxrect="0,0,7559993,10692003"/>
                </v:shape>
                <v:shape id="Shape 20861" o:spid="_x0000_s1117" style="position:absolute;top:4;width:75600;height:22320;visibility:visible;mso-wrap-style:square;v-text-anchor:top" coordsize="7559993,223200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" path="m,l7559993,r,2232000l,2232000,,e" fillcolor="#e3e3e3" stroked="f" strokeweight="0">
                  <v:stroke miterlimit="83231f" joinstyle="miter"/>
                  <v:path arrowok="t" textboxrect="0,0,7559993,2232000"/>
                </v:shape>
                <v:shape id="Picture 170" o:spid="_x0000_s1118" type="#_x0000_t75" style="position:absolute;width:75600;height:2234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">
                  <v:imagedata r:id="rId77" o:title=""/>
                </v:shape>
                <v:shape id="Picture 20135" o:spid="_x0000_s1119" type="#_x0000_t75" style="position:absolute;top:4;width:75438;height:223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">
                  <v:imagedata r:id="rId78" o:title=""/>
                </v:shape>
                <v:rect id="Rectangle 173" o:spid="_x0000_s1120" style="position:absolute;left:3557;top:9673;width:78231;height:75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" filled="f" stroked="f">
                  <v:textbox inset="0,0,0,0">
                    <w:txbxContent>
                      <w:p w14:paraId="7F42237F" w14:textId="77777777" w:rsidR="00C03562" w:rsidRDefault="006F3366">
                        <w:pPr>
                          <w:spacing w:after="160" w:line="259" w:lineRule="auto"/>
                          <w:ind w:left="0" w:right="0" w:firstLine="0"/>
                        </w:pPr>
                        <w:r>
                          <w:rPr>
                            <w:rFonts w:ascii="Calibri" w:eastAsia="Calibri" w:hAnsi="Calibri" w:cs="Calibri"/>
                            <w:b/>
                            <w:color w:val="FFFFFF"/>
                            <w:w w:val="101"/>
                            <w:sz w:val="73"/>
                          </w:rPr>
                          <w:t>Ben</w:t>
                        </w:r>
                        <w:r>
                          <w:rPr>
                            <w:rFonts w:ascii="Calibri" w:eastAsia="Calibri" w:hAnsi="Calibri" w:cs="Calibri"/>
                            <w:b/>
                            <w:color w:val="FFFFFF"/>
                            <w:spacing w:val="2"/>
                            <w:w w:val="101"/>
                            <w:sz w:val="73"/>
                          </w:rPr>
                          <w:t xml:space="preserve"> </w:t>
                        </w:r>
                        <w:r>
                          <w:rPr>
                            <w:rFonts w:ascii="Calibri" w:eastAsia="Calibri" w:hAnsi="Calibri" w:cs="Calibri"/>
                            <w:b/>
                            <w:color w:val="FFFFFF"/>
                            <w:w w:val="101"/>
                            <w:sz w:val="73"/>
                          </w:rPr>
                          <w:t>ef</w:t>
                        </w:r>
                        <w:r>
                          <w:rPr>
                            <w:rFonts w:ascii="Calibri" w:eastAsia="Calibri" w:hAnsi="Calibri" w:cs="Calibri"/>
                            <w:b/>
                            <w:color w:val="FFFFFF"/>
                            <w:spacing w:val="24"/>
                            <w:w w:val="101"/>
                            <w:sz w:val="73"/>
                          </w:rPr>
                          <w:t xml:space="preserve"> </w:t>
                        </w:r>
                        <w:r>
                          <w:rPr>
                            <w:rFonts w:ascii="Calibri" w:eastAsia="Calibri" w:hAnsi="Calibri" w:cs="Calibri"/>
                            <w:b/>
                            <w:color w:val="FFFFFF"/>
                            <w:w w:val="101"/>
                            <w:sz w:val="73"/>
                          </w:rPr>
                          <w:t>it</w:t>
                        </w:r>
                        <w:r>
                          <w:rPr>
                            <w:rFonts w:ascii="Calibri" w:eastAsia="Calibri" w:hAnsi="Calibri" w:cs="Calibri"/>
                            <w:b/>
                            <w:color w:val="FFFFFF"/>
                            <w:spacing w:val="21"/>
                            <w:w w:val="101"/>
                            <w:sz w:val="73"/>
                          </w:rPr>
                          <w:t xml:space="preserve"> </w:t>
                        </w:r>
                        <w:r>
                          <w:rPr>
                            <w:rFonts w:ascii="Calibri" w:eastAsia="Calibri" w:hAnsi="Calibri" w:cs="Calibri"/>
                            <w:b/>
                            <w:color w:val="FFFFFF"/>
                            <w:w w:val="101"/>
                            <w:sz w:val="73"/>
                          </w:rPr>
                          <w:t>s</w:t>
                        </w:r>
                        <w:r>
                          <w:rPr>
                            <w:rFonts w:ascii="Calibri" w:eastAsia="Calibri" w:hAnsi="Calibri" w:cs="Calibri"/>
                            <w:b/>
                            <w:color w:val="FFFFFF"/>
                            <w:spacing w:val="171"/>
                            <w:w w:val="101"/>
                            <w:sz w:val="73"/>
                          </w:rPr>
                          <w:t xml:space="preserve"> </w:t>
                        </w:r>
                        <w:r>
                          <w:rPr>
                            <w:rFonts w:ascii="Calibri" w:eastAsia="Calibri" w:hAnsi="Calibri" w:cs="Calibri"/>
                            <w:b/>
                            <w:color w:val="FFFFFF"/>
                            <w:w w:val="101"/>
                            <w:sz w:val="73"/>
                          </w:rPr>
                          <w:t>o</w:t>
                        </w:r>
                        <w:r>
                          <w:rPr>
                            <w:rFonts w:ascii="Calibri" w:eastAsia="Calibri" w:hAnsi="Calibri" w:cs="Calibri"/>
                            <w:b/>
                            <w:color w:val="FFFFFF"/>
                            <w:spacing w:val="33"/>
                            <w:w w:val="101"/>
                            <w:sz w:val="73"/>
                          </w:rPr>
                          <w:t xml:space="preserve"> </w:t>
                        </w:r>
                        <w:r>
                          <w:rPr>
                            <w:rFonts w:ascii="Calibri" w:eastAsia="Calibri" w:hAnsi="Calibri" w:cs="Calibri"/>
                            <w:b/>
                            <w:color w:val="FFFFFF"/>
                            <w:w w:val="101"/>
                            <w:sz w:val="73"/>
                          </w:rPr>
                          <w:t>f</w:t>
                        </w:r>
                        <w:r>
                          <w:rPr>
                            <w:rFonts w:ascii="Calibri" w:eastAsia="Calibri" w:hAnsi="Calibri" w:cs="Calibri"/>
                            <w:b/>
                            <w:color w:val="FFFFFF"/>
                            <w:spacing w:val="228"/>
                            <w:w w:val="101"/>
                            <w:sz w:val="73"/>
                          </w:rPr>
                          <w:t xml:space="preserve"> </w:t>
                        </w:r>
                        <w:r>
                          <w:rPr>
                            <w:rFonts w:ascii="Calibri" w:eastAsia="Calibri" w:hAnsi="Calibri" w:cs="Calibri"/>
                            <w:b/>
                            <w:color w:val="FFFFFF"/>
                            <w:w w:val="101"/>
                            <w:sz w:val="73"/>
                          </w:rPr>
                          <w:t>Sl</w:t>
                        </w:r>
                        <w:r>
                          <w:rPr>
                            <w:rFonts w:ascii="Calibri" w:eastAsia="Calibri" w:hAnsi="Calibri" w:cs="Calibri"/>
                            <w:b/>
                            <w:color w:val="FFFFFF"/>
                            <w:spacing w:val="74"/>
                            <w:w w:val="101"/>
                            <w:sz w:val="73"/>
                          </w:rPr>
                          <w:t xml:space="preserve"> </w:t>
                        </w:r>
                        <w:r>
                          <w:rPr>
                            <w:rFonts w:ascii="Calibri" w:eastAsia="Calibri" w:hAnsi="Calibri" w:cs="Calibri"/>
                            <w:b/>
                            <w:color w:val="FFFFFF"/>
                            <w:w w:val="101"/>
                            <w:sz w:val="73"/>
                          </w:rPr>
                          <w:t>im</w:t>
                        </w:r>
                        <w:r>
                          <w:rPr>
                            <w:rFonts w:ascii="Calibri" w:eastAsia="Calibri" w:hAnsi="Calibri" w:cs="Calibri"/>
                            <w:b/>
                            <w:color w:val="FFFFFF"/>
                            <w:spacing w:val="48"/>
                            <w:w w:val="101"/>
                            <w:sz w:val="73"/>
                          </w:rPr>
                          <w:t xml:space="preserve"> </w:t>
                        </w:r>
                        <w:r>
                          <w:rPr>
                            <w:rFonts w:ascii="Calibri" w:eastAsia="Calibri" w:hAnsi="Calibri" w:cs="Calibri"/>
                            <w:b/>
                            <w:color w:val="FFFFFF"/>
                            <w:w w:val="101"/>
                            <w:sz w:val="73"/>
                          </w:rPr>
                          <w:t>G</w:t>
                        </w:r>
                        <w:r>
                          <w:rPr>
                            <w:rFonts w:ascii="Calibri" w:eastAsia="Calibri" w:hAnsi="Calibri" w:cs="Calibri"/>
                            <w:b/>
                            <w:color w:val="FFFFFF"/>
                            <w:spacing w:val="-49"/>
                            <w:w w:val="101"/>
                            <w:sz w:val="73"/>
                          </w:rPr>
                          <w:t xml:space="preserve"> </w:t>
                        </w:r>
                        <w:r>
                          <w:rPr>
                            <w:rFonts w:ascii="Calibri" w:eastAsia="Calibri" w:hAnsi="Calibri" w:cs="Calibri"/>
                            <w:b/>
                            <w:color w:val="FFFFFF"/>
                            <w:w w:val="101"/>
                            <w:sz w:val="73"/>
                          </w:rPr>
                          <w:t>l</w:t>
                        </w:r>
                        <w:r>
                          <w:rPr>
                            <w:rFonts w:ascii="Calibri" w:eastAsia="Calibri" w:hAnsi="Calibri" w:cs="Calibri"/>
                            <w:b/>
                            <w:color w:val="FFFFFF"/>
                            <w:spacing w:val="103"/>
                            <w:w w:val="101"/>
                            <w:sz w:val="73"/>
                          </w:rPr>
                          <w:t xml:space="preserve"> </w:t>
                        </w:r>
                        <w:r>
                          <w:rPr>
                            <w:rFonts w:ascii="Calibri" w:eastAsia="Calibri" w:hAnsi="Calibri" w:cs="Calibri"/>
                            <w:b/>
                            <w:color w:val="FFFFFF"/>
                            <w:w w:val="101"/>
                            <w:sz w:val="73"/>
                          </w:rPr>
                          <w:t>a</w:t>
                        </w:r>
                        <w:r>
                          <w:rPr>
                            <w:rFonts w:ascii="Calibri" w:eastAsia="Calibri" w:hAnsi="Calibri" w:cs="Calibri"/>
                            <w:b/>
                            <w:color w:val="FFFFFF"/>
                            <w:spacing w:val="8"/>
                            <w:w w:val="101"/>
                            <w:sz w:val="73"/>
                          </w:rPr>
                          <w:t xml:space="preserve"> </w:t>
                        </w:r>
                        <w:r>
                          <w:rPr>
                            <w:rFonts w:ascii="Calibri" w:eastAsia="Calibri" w:hAnsi="Calibri" w:cs="Calibri"/>
                            <w:b/>
                            <w:color w:val="FFFFFF"/>
                            <w:w w:val="101"/>
                            <w:sz w:val="73"/>
                          </w:rPr>
                          <w:t>z</w:t>
                        </w:r>
                        <w:r>
                          <w:rPr>
                            <w:rFonts w:ascii="Calibri" w:eastAsia="Calibri" w:hAnsi="Calibri" w:cs="Calibri"/>
                            <w:b/>
                            <w:color w:val="FFFFFF"/>
                            <w:spacing w:val="36"/>
                            <w:w w:val="101"/>
                            <w:sz w:val="73"/>
                          </w:rPr>
                          <w:t xml:space="preserve"> </w:t>
                        </w:r>
                        <w:r>
                          <w:rPr>
                            <w:rFonts w:ascii="Calibri" w:eastAsia="Calibri" w:hAnsi="Calibri" w:cs="Calibri"/>
                            <w:b/>
                            <w:color w:val="FFFFFF"/>
                            <w:w w:val="101"/>
                            <w:sz w:val="73"/>
                          </w:rPr>
                          <w:t>e</w:t>
                        </w:r>
                        <w:r>
                          <w:rPr>
                            <w:rFonts w:ascii="Calibri" w:eastAsia="Calibri" w:hAnsi="Calibri" w:cs="Calibri"/>
                            <w:b/>
                            <w:color w:val="FFFFFF"/>
                            <w:spacing w:val="104"/>
                            <w:w w:val="101"/>
                            <w:sz w:val="73"/>
                          </w:rPr>
                          <w:t xml:space="preserve"> </w:t>
                        </w:r>
                      </w:p>
                    </w:txbxContent>
                  </v:textbox>
                </v:rect>
                <v:rect id="Rectangle 174" o:spid="_x0000_s1121" style="position:absolute;left:3557;top:14310;width:53489;height:75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" filled="f" stroked="f">
                  <v:textbox inset="0,0,0,0">
                    <w:txbxContent>
                      <w:p w14:paraId="0F75639A" w14:textId="77777777" w:rsidR="00C03562" w:rsidRDefault="006F3366">
                        <w:pPr>
                          <w:spacing w:after="160" w:line="259" w:lineRule="auto"/>
                          <w:ind w:left="0" w:right="0" w:firstLine="0"/>
                        </w:pPr>
                        <w:r>
                          <w:rPr>
                            <w:rFonts w:ascii="Calibri" w:eastAsia="Calibri" w:hAnsi="Calibri" w:cs="Calibri"/>
                            <w:b/>
                            <w:color w:val="FFFFFF"/>
                            <w:w w:val="101"/>
                            <w:sz w:val="73"/>
                          </w:rPr>
                          <w:t>D</w:t>
                        </w:r>
                        <w:r>
                          <w:rPr>
                            <w:rFonts w:ascii="Calibri" w:eastAsia="Calibri" w:hAnsi="Calibri" w:cs="Calibri"/>
                            <w:b/>
                            <w:color w:val="FFFFFF"/>
                            <w:spacing w:val="-43"/>
                            <w:w w:val="101"/>
                            <w:sz w:val="73"/>
                          </w:rPr>
                          <w:t xml:space="preserve"> </w:t>
                        </w:r>
                        <w:r>
                          <w:rPr>
                            <w:rFonts w:ascii="Calibri" w:eastAsia="Calibri" w:hAnsi="Calibri" w:cs="Calibri"/>
                            <w:b/>
                            <w:color w:val="FFFFFF"/>
                            <w:w w:val="101"/>
                            <w:sz w:val="73"/>
                          </w:rPr>
                          <w:t>o</w:t>
                        </w:r>
                        <w:r>
                          <w:rPr>
                            <w:rFonts w:ascii="Calibri" w:eastAsia="Calibri" w:hAnsi="Calibri" w:cs="Calibri"/>
                            <w:b/>
                            <w:color w:val="FFFFFF"/>
                            <w:spacing w:val="35"/>
                            <w:w w:val="101"/>
                            <w:sz w:val="73"/>
                          </w:rPr>
                          <w:t xml:space="preserve"> </w:t>
                        </w:r>
                        <w:r>
                          <w:rPr>
                            <w:rFonts w:ascii="Calibri" w:eastAsia="Calibri" w:hAnsi="Calibri" w:cs="Calibri"/>
                            <w:b/>
                            <w:color w:val="FFFFFF"/>
                            <w:w w:val="101"/>
                            <w:sz w:val="73"/>
                          </w:rPr>
                          <w:t>u</w:t>
                        </w:r>
                        <w:r>
                          <w:rPr>
                            <w:rFonts w:ascii="Calibri" w:eastAsia="Calibri" w:hAnsi="Calibri" w:cs="Calibri"/>
                            <w:b/>
                            <w:color w:val="FFFFFF"/>
                            <w:spacing w:val="-20"/>
                            <w:w w:val="101"/>
                            <w:sz w:val="73"/>
                          </w:rPr>
                          <w:t xml:space="preserve"> </w:t>
                        </w:r>
                        <w:r>
                          <w:rPr>
                            <w:rFonts w:ascii="Calibri" w:eastAsia="Calibri" w:hAnsi="Calibri" w:cs="Calibri"/>
                            <w:b/>
                            <w:color w:val="FFFFFF"/>
                            <w:w w:val="101"/>
                            <w:sz w:val="73"/>
                          </w:rPr>
                          <w:t>bl</w:t>
                        </w:r>
                        <w:r>
                          <w:rPr>
                            <w:rFonts w:ascii="Calibri" w:eastAsia="Calibri" w:hAnsi="Calibri" w:cs="Calibri"/>
                            <w:b/>
                            <w:color w:val="FFFFFF"/>
                            <w:spacing w:val="74"/>
                            <w:w w:val="101"/>
                            <w:sz w:val="73"/>
                          </w:rPr>
                          <w:t xml:space="preserve"> </w:t>
                        </w:r>
                        <w:r>
                          <w:rPr>
                            <w:rFonts w:ascii="Calibri" w:eastAsia="Calibri" w:hAnsi="Calibri" w:cs="Calibri"/>
                            <w:b/>
                            <w:color w:val="FFFFFF"/>
                            <w:w w:val="101"/>
                            <w:sz w:val="73"/>
                          </w:rPr>
                          <w:t>e</w:t>
                        </w:r>
                        <w:r>
                          <w:rPr>
                            <w:rFonts w:ascii="Calibri" w:eastAsia="Calibri" w:hAnsi="Calibri" w:cs="Calibri"/>
                            <w:b/>
                            <w:color w:val="FFFFFF"/>
                            <w:spacing w:val="121"/>
                            <w:w w:val="101"/>
                            <w:sz w:val="73"/>
                          </w:rPr>
                          <w:t xml:space="preserve"> </w:t>
                        </w:r>
                        <w:r>
                          <w:rPr>
                            <w:rFonts w:ascii="Calibri" w:eastAsia="Calibri" w:hAnsi="Calibri" w:cs="Calibri"/>
                            <w:b/>
                            <w:color w:val="FFFFFF"/>
                            <w:w w:val="101"/>
                            <w:sz w:val="73"/>
                          </w:rPr>
                          <w:t>G</w:t>
                        </w:r>
                        <w:r>
                          <w:rPr>
                            <w:rFonts w:ascii="Calibri" w:eastAsia="Calibri" w:hAnsi="Calibri" w:cs="Calibri"/>
                            <w:b/>
                            <w:color w:val="FFFFFF"/>
                            <w:spacing w:val="-49"/>
                            <w:w w:val="101"/>
                            <w:sz w:val="73"/>
                          </w:rPr>
                          <w:t xml:space="preserve"> </w:t>
                        </w:r>
                        <w:r>
                          <w:rPr>
                            <w:rFonts w:ascii="Calibri" w:eastAsia="Calibri" w:hAnsi="Calibri" w:cs="Calibri"/>
                            <w:b/>
                            <w:color w:val="FFFFFF"/>
                            <w:w w:val="101"/>
                            <w:sz w:val="73"/>
                          </w:rPr>
                          <w:t>l</w:t>
                        </w:r>
                        <w:r>
                          <w:rPr>
                            <w:rFonts w:ascii="Calibri" w:eastAsia="Calibri" w:hAnsi="Calibri" w:cs="Calibri"/>
                            <w:b/>
                            <w:color w:val="FFFFFF"/>
                            <w:spacing w:val="103"/>
                            <w:w w:val="101"/>
                            <w:sz w:val="73"/>
                          </w:rPr>
                          <w:t xml:space="preserve"> </w:t>
                        </w:r>
                        <w:r>
                          <w:rPr>
                            <w:rFonts w:ascii="Calibri" w:eastAsia="Calibri" w:hAnsi="Calibri" w:cs="Calibri"/>
                            <w:b/>
                            <w:color w:val="FFFFFF"/>
                            <w:w w:val="101"/>
                            <w:sz w:val="73"/>
                          </w:rPr>
                          <w:t>a</w:t>
                        </w:r>
                        <w:r>
                          <w:rPr>
                            <w:rFonts w:ascii="Calibri" w:eastAsia="Calibri" w:hAnsi="Calibri" w:cs="Calibri"/>
                            <w:b/>
                            <w:color w:val="FFFFFF"/>
                            <w:spacing w:val="8"/>
                            <w:w w:val="101"/>
                            <w:sz w:val="73"/>
                          </w:rPr>
                          <w:t xml:space="preserve"> </w:t>
                        </w:r>
                        <w:r>
                          <w:rPr>
                            <w:rFonts w:ascii="Calibri" w:eastAsia="Calibri" w:hAnsi="Calibri" w:cs="Calibri"/>
                            <w:b/>
                            <w:color w:val="FFFFFF"/>
                            <w:w w:val="101"/>
                            <w:sz w:val="73"/>
                          </w:rPr>
                          <w:t>z</w:t>
                        </w:r>
                        <w:r>
                          <w:rPr>
                            <w:rFonts w:ascii="Calibri" w:eastAsia="Calibri" w:hAnsi="Calibri" w:cs="Calibri"/>
                            <w:b/>
                            <w:color w:val="FFFFFF"/>
                            <w:spacing w:val="38"/>
                            <w:w w:val="101"/>
                            <w:sz w:val="73"/>
                          </w:rPr>
                          <w:t xml:space="preserve"> </w:t>
                        </w:r>
                        <w:r>
                          <w:rPr>
                            <w:rFonts w:ascii="Calibri" w:eastAsia="Calibri" w:hAnsi="Calibri" w:cs="Calibri"/>
                            <w:b/>
                            <w:color w:val="FFFFFF"/>
                            <w:w w:val="101"/>
                            <w:sz w:val="73"/>
                          </w:rPr>
                          <w:t>in</w:t>
                        </w:r>
                        <w:r>
                          <w:rPr>
                            <w:rFonts w:ascii="Calibri" w:eastAsia="Calibri" w:hAnsi="Calibri" w:cs="Calibri"/>
                            <w:b/>
                            <w:color w:val="FFFFFF"/>
                            <w:spacing w:val="5"/>
                            <w:w w:val="101"/>
                            <w:sz w:val="73"/>
                          </w:rPr>
                          <w:t xml:space="preserve"> </w:t>
                        </w:r>
                        <w:r>
                          <w:rPr>
                            <w:rFonts w:ascii="Calibri" w:eastAsia="Calibri" w:hAnsi="Calibri" w:cs="Calibri"/>
                            <w:b/>
                            <w:color w:val="FFFFFF"/>
                            <w:w w:val="101"/>
                            <w:sz w:val="73"/>
                          </w:rPr>
                          <w:t>g</w:t>
                        </w:r>
                      </w:p>
                    </w:txbxContent>
                  </v:textbox>
                </v:rect>
                <v:shape id="Shape 20911" o:spid="_x0000_s1122" style="position:absolute;top:24184;width:75600;height:76680;visibility:visible;mso-wrap-style:square;v-text-anchor:top" coordsize="7559993,766799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" path="m,l7559993,r,7667993l,7667993,,e" fillcolor="#e3e3e3" stroked="f" strokeweight="0">
                  <v:stroke miterlimit="83231f" joinstyle="miter"/>
                  <v:path arrowok="t" textboxrect="0,0,7559993,7667993"/>
                </v:shape>
                <v:shape id="Picture 20136" o:spid="_x0000_s1123" type="#_x0000_t75" style="position:absolute;top:87207;width:71049;height:1133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">
                  <v:imagedata r:id="rId79" o:title=""/>
                </v:shape>
                <v:shape id="Picture 179" o:spid="_x0000_s1124" type="#_x0000_t75" style="position:absolute;left:4572;top:26853;width:21136;height:1194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">
                  <v:imagedata r:id="rId80" o:title=""/>
                </v:shape>
                <v:rect id="Rectangle 180" o:spid="_x0000_s1125" style="position:absolute;left:27232;top:25287;width:25120;height:28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" filled="f" stroked="f">
                  <v:textbox inset="0,0,0,0">
                    <w:txbxContent>
                      <w:p w14:paraId="71861FCA" w14:textId="77777777" w:rsidR="00C03562" w:rsidRDefault="006F3366">
                        <w:pPr>
                          <w:spacing w:after="160" w:line="259" w:lineRule="auto"/>
                          <w:ind w:left="0" w:right="0" w:firstLine="0"/>
                        </w:pPr>
                        <w:r>
                          <w:rPr>
                            <w:rFonts w:ascii="Calibri" w:eastAsia="Calibri" w:hAnsi="Calibri" w:cs="Calibri"/>
                            <w:b/>
                            <w:color w:val="19376F"/>
                            <w:w w:val="216"/>
                            <w:sz w:val="28"/>
                          </w:rPr>
                          <w:t>Thermal</w:t>
                        </w:r>
                        <w:r>
                          <w:rPr>
                            <w:rFonts w:ascii="Calibri" w:eastAsia="Calibri" w:hAnsi="Calibri" w:cs="Calibri"/>
                            <w:b/>
                            <w:color w:val="19376F"/>
                            <w:spacing w:val="23"/>
                            <w:w w:val="216"/>
                            <w:sz w:val="28"/>
                          </w:rPr>
                          <w:t xml:space="preserve"> </w:t>
                        </w:r>
                        <w:r>
                          <w:rPr>
                            <w:rFonts w:ascii="Calibri" w:eastAsia="Calibri" w:hAnsi="Calibri" w:cs="Calibri"/>
                            <w:b/>
                            <w:color w:val="19376F"/>
                            <w:w w:val="216"/>
                            <w:sz w:val="28"/>
                          </w:rPr>
                          <w:t>Efficiency</w:t>
                        </w:r>
                      </w:p>
                    </w:txbxContent>
                  </v:textbox>
                </v:rect>
                <v:rect id="Rectangle 181" o:spid="_x0000_s1126" style="position:absolute;left:27232;top:28558;width:54548;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" filled="f" stroked="f">
                  <v:textbox inset="0,0,0,0">
                    <w:txbxContent>
                      <w:p w14:paraId="2EC08EDD" w14:textId="77777777" w:rsidR="00C03562" w:rsidRDefault="006F3366">
                        <w:pPr>
                          <w:spacing w:after="160" w:line="259" w:lineRule="auto"/>
                          <w:ind w:left="0" w:right="0" w:firstLine="0"/>
                        </w:pPr>
                        <w:r>
                          <w:rPr>
                            <w:color w:val="424242"/>
                          </w:rPr>
                          <w:t xml:space="preserve">The thermal efficiency benefits of IMC Glass Slim Glaze double glazing can </w:t>
                        </w:r>
                      </w:p>
                    </w:txbxContent>
                  </v:textbox>
                </v:rect>
                <v:rect id="Rectangle 182" o:spid="_x0000_s1127" style="position:absolute;left:27232;top:30082;width:57709;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" filled="f" stroked="f">
                  <v:textbox inset="0,0,0,0">
                    <w:txbxContent>
                      <w:p w14:paraId="1B35EED9" w14:textId="77777777" w:rsidR="00C03562" w:rsidRDefault="006F3366">
                        <w:pPr>
                          <w:spacing w:after="160" w:line="259" w:lineRule="auto"/>
                          <w:ind w:left="0" w:right="0" w:firstLine="0"/>
                        </w:pPr>
                        <w:r>
                          <w:rPr>
                            <w:color w:val="424242"/>
                          </w:rPr>
                          <w:t xml:space="preserve">now be even better than standard double glazing, achieving U-values (the term </w:t>
                        </w:r>
                      </w:p>
                    </w:txbxContent>
                  </v:textbox>
                </v:rect>
                <v:rect id="Rectangle 183" o:spid="_x0000_s1128" style="position:absolute;left:27232;top:31606;width:5571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" filled="f" stroked="f">
                  <v:textbox inset="0,0,0,0">
                    <w:txbxContent>
                      <w:p w14:paraId="70234709" w14:textId="77777777" w:rsidR="00C03562" w:rsidRDefault="006F3366">
                        <w:pPr>
                          <w:spacing w:after="160" w:line="259" w:lineRule="auto"/>
                          <w:ind w:left="0" w:right="0" w:firstLine="0"/>
                        </w:pPr>
                        <w:r>
                          <w:rPr>
                            <w:color w:val="424242"/>
                          </w:rPr>
                          <w:t xml:space="preserve">used to measure thermal efficiency) of as low as 1.2 on a 6mm cavity and 1.1 </w:t>
                        </w:r>
                      </w:p>
                    </w:txbxContent>
                  </v:textbox>
                </v:rect>
                <v:rect id="Rectangle 184" o:spid="_x0000_s1129" style="position:absolute;left:27232;top:33130;width:57354;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" filled="f" stroked="f">
                  <v:textbox inset="0,0,0,0">
                    <w:txbxContent>
                      <w:p w14:paraId="1BFD3D82" w14:textId="77777777" w:rsidR="00C03562" w:rsidRDefault="006F3366">
                        <w:pPr>
                          <w:spacing w:after="160" w:line="259" w:lineRule="auto"/>
                          <w:ind w:left="0" w:right="0" w:firstLine="0"/>
                        </w:pPr>
                        <w:r>
                          <w:rPr>
                            <w:color w:val="424242"/>
                          </w:rPr>
                          <w:t xml:space="preserve">on a 8-cavity, depending on the type of gas fill used in the cavity. The reduction </w:t>
                        </w:r>
                      </w:p>
                    </w:txbxContent>
                  </v:textbox>
                </v:rect>
                <v:rect id="Rectangle 185" o:spid="_x0000_s1130" style="position:absolute;left:27232;top:34654;width:5499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" filled="f" stroked="f">
                  <v:textbox inset="0,0,0,0">
                    <w:txbxContent>
                      <w:p w14:paraId="2EB88F81" w14:textId="77777777" w:rsidR="00C03562" w:rsidRDefault="006F3366">
                        <w:pPr>
                          <w:spacing w:after="160" w:line="259" w:lineRule="auto"/>
                          <w:ind w:left="0" w:right="0" w:firstLine="0"/>
                        </w:pPr>
                        <w:r>
                          <w:rPr>
                            <w:color w:val="424242"/>
                          </w:rPr>
                          <w:t xml:space="preserve">of heat lost through the glass is up to 77% as when compared against single </w:t>
                        </w:r>
                      </w:p>
                    </w:txbxContent>
                  </v:textbox>
                </v:rect>
                <v:rect id="Rectangle 186" o:spid="_x0000_s1131" style="position:absolute;left:27232;top:36178;width:56358;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" filled="f" stroked="f">
                  <v:textbox inset="0,0,0,0">
                    <w:txbxContent>
                      <w:p w14:paraId="5D2DB350" w14:textId="77777777" w:rsidR="00C03562" w:rsidRDefault="006F3366">
                        <w:pPr>
                          <w:spacing w:after="160" w:line="259" w:lineRule="auto"/>
                          <w:ind w:left="0" w:right="0" w:firstLine="0"/>
                        </w:pPr>
                        <w:r>
                          <w:rPr>
                            <w:color w:val="424242"/>
                          </w:rPr>
                          <w:t xml:space="preserve">glazing and it is possible on some windows to use Slim- Glaze units to achieve </w:t>
                        </w:r>
                      </w:p>
                    </w:txbxContent>
                  </v:textbox>
                </v:rect>
                <v:rect id="Rectangle 187" o:spid="_x0000_s1132" style="position:absolute;left:27232;top:37702;width:3880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" filled="f" stroked="f">
                  <v:textbox inset="0,0,0,0">
                    <w:txbxContent>
                      <w:p w14:paraId="17F02259" w14:textId="77777777" w:rsidR="00C03562" w:rsidRDefault="006F3366">
                        <w:pPr>
                          <w:spacing w:after="160" w:line="259" w:lineRule="auto"/>
                          <w:ind w:left="0" w:right="0" w:firstLine="0"/>
                        </w:pPr>
                        <w:r>
                          <w:rPr>
                            <w:color w:val="424242"/>
                          </w:rPr>
                          <w:t>the Part L- building regulations for thermal efficiency.</w:t>
                        </w:r>
                      </w:p>
                    </w:txbxContent>
                  </v:textbox>
                </v:rect>
                <v:rect id="Rectangle 188" o:spid="_x0000_s1133" style="position:absolute;left:32726;top:42816;width:20304;height:28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" filled="f" stroked="f">
                  <v:textbox inset="0,0,0,0">
                    <w:txbxContent>
                      <w:p w14:paraId="468CEBFD" w14:textId="77777777" w:rsidR="00C03562" w:rsidRDefault="006F3366">
                        <w:pPr>
                          <w:spacing w:after="160" w:line="259" w:lineRule="auto"/>
                          <w:ind w:left="0" w:right="0" w:firstLine="0"/>
                        </w:pPr>
                        <w:r>
                          <w:rPr>
                            <w:rFonts w:ascii="Calibri" w:eastAsia="Calibri" w:hAnsi="Calibri" w:cs="Calibri"/>
                            <w:b/>
                            <w:color w:val="19376F"/>
                            <w:w w:val="101"/>
                            <w:sz w:val="28"/>
                          </w:rPr>
                          <w:t>Iner</w:t>
                        </w:r>
                        <w:r>
                          <w:rPr>
                            <w:rFonts w:ascii="Calibri" w:eastAsia="Calibri" w:hAnsi="Calibri" w:cs="Calibri"/>
                            <w:b/>
                            <w:color w:val="19376F"/>
                            <w:spacing w:val="14"/>
                            <w:w w:val="101"/>
                            <w:sz w:val="28"/>
                          </w:rPr>
                          <w:t xml:space="preserve"> </w:t>
                        </w:r>
                        <w:r>
                          <w:rPr>
                            <w:rFonts w:ascii="Calibri" w:eastAsia="Calibri" w:hAnsi="Calibri" w:cs="Calibri"/>
                            <w:b/>
                            <w:color w:val="19376F"/>
                            <w:w w:val="101"/>
                            <w:sz w:val="28"/>
                          </w:rPr>
                          <w:t>t</w:t>
                        </w:r>
                        <w:r>
                          <w:rPr>
                            <w:rFonts w:ascii="Calibri" w:eastAsia="Calibri" w:hAnsi="Calibri" w:cs="Calibri"/>
                            <w:b/>
                            <w:color w:val="19376F"/>
                            <w:spacing w:val="75"/>
                            <w:w w:val="101"/>
                            <w:sz w:val="28"/>
                          </w:rPr>
                          <w:t xml:space="preserve"> </w:t>
                        </w:r>
                        <w:r>
                          <w:rPr>
                            <w:rFonts w:ascii="Calibri" w:eastAsia="Calibri" w:hAnsi="Calibri" w:cs="Calibri"/>
                            <w:b/>
                            <w:color w:val="19376F"/>
                            <w:w w:val="101"/>
                            <w:sz w:val="28"/>
                          </w:rPr>
                          <w:t>Heav</w:t>
                        </w:r>
                        <w:r>
                          <w:rPr>
                            <w:rFonts w:ascii="Calibri" w:eastAsia="Calibri" w:hAnsi="Calibri" w:cs="Calibri"/>
                            <w:b/>
                            <w:color w:val="19376F"/>
                            <w:spacing w:val="16"/>
                            <w:w w:val="101"/>
                            <w:sz w:val="28"/>
                          </w:rPr>
                          <w:t xml:space="preserve"> </w:t>
                        </w:r>
                        <w:r>
                          <w:rPr>
                            <w:rFonts w:ascii="Calibri" w:eastAsia="Calibri" w:hAnsi="Calibri" w:cs="Calibri"/>
                            <w:b/>
                            <w:color w:val="19376F"/>
                            <w:w w:val="101"/>
                            <w:sz w:val="28"/>
                          </w:rPr>
                          <w:t>y</w:t>
                        </w:r>
                        <w:r>
                          <w:rPr>
                            <w:rFonts w:ascii="Calibri" w:eastAsia="Calibri" w:hAnsi="Calibri" w:cs="Calibri"/>
                            <w:b/>
                            <w:color w:val="19376F"/>
                            <w:spacing w:val="64"/>
                            <w:w w:val="101"/>
                            <w:sz w:val="28"/>
                          </w:rPr>
                          <w:t xml:space="preserve"> </w:t>
                        </w:r>
                        <w:r>
                          <w:rPr>
                            <w:rFonts w:ascii="Calibri" w:eastAsia="Calibri" w:hAnsi="Calibri" w:cs="Calibri"/>
                            <w:b/>
                            <w:color w:val="19376F"/>
                            <w:w w:val="101"/>
                            <w:sz w:val="28"/>
                          </w:rPr>
                          <w:t>Gas</w:t>
                        </w:r>
                      </w:p>
                    </w:txbxContent>
                  </v:textbox>
                </v:rect>
                <v:rect id="Rectangle 189" o:spid="_x0000_s1134" style="position:absolute;left:7658;top:46087;width:5447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" filled="f" stroked="f">
                  <v:textbox inset="0,0,0,0">
                    <w:txbxContent>
                      <w:p w14:paraId="47C9FBC5" w14:textId="77777777" w:rsidR="00C03562" w:rsidRDefault="006F3366">
                        <w:pPr>
                          <w:spacing w:after="160" w:line="259" w:lineRule="auto"/>
                          <w:ind w:left="0" w:right="0" w:firstLine="0"/>
                        </w:pPr>
                        <w:r>
                          <w:rPr>
                            <w:color w:val="424242"/>
                          </w:rPr>
                          <w:t xml:space="preserve">The thermal conductivity properties of krypton and xenon are much lower </w:t>
                        </w:r>
                      </w:p>
                    </w:txbxContent>
                  </v:textbox>
                </v:rect>
                <v:rect id="Rectangle 190" o:spid="_x0000_s1135" style="position:absolute;left:6155;top:47611;width:5647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" filled="f" stroked="f">
                  <v:textbox inset="0,0,0,0">
                    <w:txbxContent>
                      <w:p w14:paraId="0218D922" w14:textId="77777777" w:rsidR="00C03562" w:rsidRDefault="006F3366">
                        <w:pPr>
                          <w:spacing w:after="160" w:line="259" w:lineRule="auto"/>
                          <w:ind w:left="0" w:right="0" w:firstLine="0"/>
                        </w:pPr>
                        <w:r>
                          <w:rPr>
                            <w:color w:val="424242"/>
                          </w:rPr>
                          <w:t xml:space="preserve">than air, meaning they are much more efficient insulators and are excellent at </w:t>
                        </w:r>
                      </w:p>
                    </w:txbxContent>
                  </v:textbox>
                </v:rect>
                <v:rect id="Rectangle 191" o:spid="_x0000_s1136" style="position:absolute;left:5521;top:49135;width:57313;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" filled="f" stroked="f">
                  <v:textbox inset="0,0,0,0">
                    <w:txbxContent>
                      <w:p w14:paraId="795A383D" w14:textId="77777777" w:rsidR="00C03562" w:rsidRDefault="006F3366">
                        <w:pPr>
                          <w:spacing w:after="160" w:line="259" w:lineRule="auto"/>
                          <w:ind w:left="0" w:right="0" w:firstLine="0"/>
                        </w:pPr>
                        <w:r>
                          <w:rPr>
                            <w:color w:val="424242"/>
                          </w:rPr>
                          <w:t xml:space="preserve">reducing U-values in sealed double glazed units. All our slim glazing uses these </w:t>
                        </w:r>
                      </w:p>
                    </w:txbxContent>
                  </v:textbox>
                </v:rect>
                <v:rect id="Rectangle 192" o:spid="_x0000_s1137" style="position:absolute;left:6567;top:50659;width:55922;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" filled="f" stroked="f">
                  <v:textbox inset="0,0,0,0">
                    <w:txbxContent>
                      <w:p w14:paraId="65F6B59A" w14:textId="77777777" w:rsidR="00C03562" w:rsidRDefault="006F3366">
                        <w:pPr>
                          <w:spacing w:after="160" w:line="259" w:lineRule="auto"/>
                          <w:ind w:left="0" w:right="0" w:firstLine="0"/>
                        </w:pPr>
                        <w:r>
                          <w:rPr>
                            <w:color w:val="424242"/>
                          </w:rPr>
                          <w:t xml:space="preserve">two gases exclusively, meaning you get excellent insulation against both cold </w:t>
                        </w:r>
                      </w:p>
                    </w:txbxContent>
                  </v:textbox>
                </v:rect>
                <v:rect id="Rectangle 193" o:spid="_x0000_s1138" style="position:absolute;left:42840;top:52183;width:7353;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" filled="f" stroked="f">
                  <v:textbox inset="0,0,0,0">
                    <w:txbxContent>
                      <w:p w14:paraId="0E1394A5" w14:textId="77777777" w:rsidR="00C03562" w:rsidRDefault="006F3366">
                        <w:pPr>
                          <w:spacing w:after="160" w:line="259" w:lineRule="auto"/>
                          <w:ind w:left="0" w:right="0" w:firstLine="0"/>
                        </w:pPr>
                        <w:r>
                          <w:rPr>
                            <w:color w:val="424242"/>
                          </w:rPr>
                          <w:t>and noise.</w:t>
                        </w:r>
                      </w:p>
                    </w:txbxContent>
                  </v:textbox>
                </v:rect>
                <v:shape id="Picture 20137" o:spid="_x0000_s1139" type="#_x0000_t75" style="position:absolute;left:51654;top:41365;width:17587;height:131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">
                  <v:imagedata r:id="rId81" o:title=""/>
                </v:shape>
                <v:shape id="Picture 197" o:spid="_x0000_s1140" type="#_x0000_t75" style="position:absolute;left:4572;top:56100;width:21136;height:1407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">
                  <v:imagedata r:id="rId82" o:title=""/>
                </v:shape>
                <v:rect id="Rectangle 198" o:spid="_x0000_s1141" style="position:absolute;left:27232;top:56448;width:29491;height:287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" filled="f" stroked="f">
                  <v:textbox inset="0,0,0,0">
                    <w:txbxContent>
                      <w:p w14:paraId="75EAEBFE" w14:textId="77777777" w:rsidR="00C03562" w:rsidRDefault="006F3366">
                        <w:pPr>
                          <w:spacing w:after="160" w:line="259" w:lineRule="auto"/>
                          <w:ind w:left="0" w:right="0" w:firstLine="0"/>
                        </w:pPr>
                        <w:r>
                          <w:rPr>
                            <w:rFonts w:ascii="Calibri" w:eastAsia="Calibri" w:hAnsi="Calibri" w:cs="Calibri"/>
                            <w:b/>
                            <w:color w:val="19376F"/>
                            <w:sz w:val="28"/>
                          </w:rPr>
                          <w:t>Minimise</w:t>
                        </w:r>
                        <w:r>
                          <w:rPr>
                            <w:rFonts w:ascii="Calibri" w:eastAsia="Calibri" w:hAnsi="Calibri" w:cs="Calibri"/>
                            <w:b/>
                            <w:color w:val="19376F"/>
                            <w:spacing w:val="41"/>
                            <w:sz w:val="28"/>
                          </w:rPr>
                          <w:t xml:space="preserve"> </w:t>
                        </w:r>
                        <w:r>
                          <w:rPr>
                            <w:rFonts w:ascii="Calibri" w:eastAsia="Calibri" w:hAnsi="Calibri" w:cs="Calibri"/>
                            <w:b/>
                            <w:color w:val="19376F"/>
                            <w:sz w:val="28"/>
                          </w:rPr>
                          <w:t>Co</w:t>
                        </w:r>
                        <w:r>
                          <w:rPr>
                            <w:rFonts w:ascii="Calibri" w:eastAsia="Calibri" w:hAnsi="Calibri" w:cs="Calibri"/>
                            <w:b/>
                            <w:color w:val="19376F"/>
                            <w:spacing w:val="12"/>
                            <w:sz w:val="28"/>
                          </w:rPr>
                          <w:t xml:space="preserve"> </w:t>
                        </w:r>
                        <w:r>
                          <w:rPr>
                            <w:rFonts w:ascii="Calibri" w:eastAsia="Calibri" w:hAnsi="Calibri" w:cs="Calibri"/>
                            <w:b/>
                            <w:color w:val="19376F"/>
                            <w:sz w:val="28"/>
                          </w:rPr>
                          <w:t>nd</w:t>
                        </w:r>
                        <w:r>
                          <w:rPr>
                            <w:rFonts w:ascii="Calibri" w:eastAsia="Calibri" w:hAnsi="Calibri" w:cs="Calibri"/>
                            <w:b/>
                            <w:color w:val="19376F"/>
                            <w:spacing w:val="7"/>
                            <w:sz w:val="28"/>
                          </w:rPr>
                          <w:t xml:space="preserve"> </w:t>
                        </w:r>
                        <w:r>
                          <w:rPr>
                            <w:rFonts w:ascii="Calibri" w:eastAsia="Calibri" w:hAnsi="Calibri" w:cs="Calibri"/>
                            <w:b/>
                            <w:color w:val="19376F"/>
                            <w:sz w:val="28"/>
                          </w:rPr>
                          <w:t>ensat</w:t>
                        </w:r>
                        <w:r>
                          <w:rPr>
                            <w:rFonts w:ascii="Calibri" w:eastAsia="Calibri" w:hAnsi="Calibri" w:cs="Calibri"/>
                            <w:b/>
                            <w:color w:val="19376F"/>
                            <w:spacing w:val="4"/>
                            <w:sz w:val="28"/>
                          </w:rPr>
                          <w:t xml:space="preserve"> </w:t>
                        </w:r>
                        <w:r>
                          <w:rPr>
                            <w:rFonts w:ascii="Calibri" w:eastAsia="Calibri" w:hAnsi="Calibri" w:cs="Calibri"/>
                            <w:b/>
                            <w:color w:val="19376F"/>
                            <w:sz w:val="28"/>
                          </w:rPr>
                          <w:t>io</w:t>
                        </w:r>
                        <w:r>
                          <w:rPr>
                            <w:rFonts w:ascii="Calibri" w:eastAsia="Calibri" w:hAnsi="Calibri" w:cs="Calibri"/>
                            <w:b/>
                            <w:color w:val="19376F"/>
                            <w:spacing w:val="12"/>
                            <w:sz w:val="28"/>
                          </w:rPr>
                          <w:t xml:space="preserve"> </w:t>
                        </w:r>
                        <w:r>
                          <w:rPr>
                            <w:rFonts w:ascii="Calibri" w:eastAsia="Calibri" w:hAnsi="Calibri" w:cs="Calibri"/>
                            <w:b/>
                            <w:color w:val="19376F"/>
                            <w:sz w:val="28"/>
                          </w:rPr>
                          <w:t>n</w:t>
                        </w:r>
                      </w:p>
                    </w:txbxContent>
                  </v:textbox>
                </v:rect>
                <v:rect id="Rectangle 199" o:spid="_x0000_s1142" style="position:absolute;left:27232;top:59718;width:5854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" filled="f" stroked="f">
                  <v:textbox inset="0,0,0,0">
                    <w:txbxContent>
                      <w:p w14:paraId="6B9B85E0" w14:textId="77777777" w:rsidR="00C03562" w:rsidRDefault="006F3366">
                        <w:pPr>
                          <w:spacing w:after="160" w:line="259" w:lineRule="auto"/>
                          <w:ind w:left="0" w:right="0" w:firstLine="0"/>
                        </w:pPr>
                        <w:r>
                          <w:rPr>
                            <w:color w:val="424242"/>
                          </w:rPr>
                          <w:t xml:space="preserve">Continual condensation can seriously deteriorate the lower sections of a timber </w:t>
                        </w:r>
                      </w:p>
                    </w:txbxContent>
                  </v:textbox>
                </v:rect>
                <v:rect id="Rectangle 200" o:spid="_x0000_s1143" style="position:absolute;left:27232;top:61242;width:5415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" filled="f" stroked="f">
                  <v:textbox inset="0,0,0,0">
                    <w:txbxContent>
                      <w:p w14:paraId="6E55F422" w14:textId="77777777" w:rsidR="00C03562" w:rsidRDefault="006F3366">
                        <w:pPr>
                          <w:spacing w:after="160" w:line="259" w:lineRule="auto"/>
                          <w:ind w:left="0" w:right="0" w:firstLine="0"/>
                        </w:pPr>
                        <w:r>
                          <w:rPr>
                            <w:color w:val="424242"/>
                          </w:rPr>
                          <w:t xml:space="preserve">frames. Slim Glaze double glazed units will slow down the dew point being </w:t>
                        </w:r>
                      </w:p>
                    </w:txbxContent>
                  </v:textbox>
                </v:rect>
                <v:rect id="Rectangle 201" o:spid="_x0000_s1144" style="position:absolute;left:27232;top:62766;width:56232;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" filled="f" stroked="f">
                  <v:textbox inset="0,0,0,0">
                    <w:txbxContent>
                      <w:p w14:paraId="408120CE" w14:textId="77777777" w:rsidR="00C03562" w:rsidRDefault="006F3366">
                        <w:pPr>
                          <w:spacing w:after="160" w:line="259" w:lineRule="auto"/>
                          <w:ind w:left="0" w:right="0" w:firstLine="0"/>
                        </w:pPr>
                        <w:r>
                          <w:rPr>
                            <w:color w:val="424242"/>
                          </w:rPr>
                          <w:t xml:space="preserve">reached. The inner pane of the double glazed unit is warmer than the outside </w:t>
                        </w:r>
                      </w:p>
                    </w:txbxContent>
                  </v:textbox>
                </v:rect>
                <v:rect id="Rectangle 202" o:spid="_x0000_s1145" style="position:absolute;left:27232;top:64290;width:5579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" filled="f" stroked="f">
                  <v:textbox inset="0,0,0,0">
                    <w:txbxContent>
                      <w:p w14:paraId="509CFF0E" w14:textId="77777777" w:rsidR="00C03562" w:rsidRDefault="006F3366">
                        <w:pPr>
                          <w:spacing w:after="160" w:line="259" w:lineRule="auto"/>
                          <w:ind w:left="0" w:right="0" w:firstLine="0"/>
                        </w:pPr>
                        <w:r>
                          <w:rPr>
                            <w:color w:val="424242"/>
                          </w:rPr>
                          <w:t xml:space="preserve">pane and our warm edge ‘super spacer’ bar acts as a thermal break, stopping </w:t>
                        </w:r>
                      </w:p>
                    </w:txbxContent>
                  </v:textbox>
                </v:rect>
                <v:rect id="Rectangle 203" o:spid="_x0000_s1146" style="position:absolute;left:27232;top:65814;width:5360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" filled="f" stroked="f">
                  <v:textbox inset="0,0,0,0">
                    <w:txbxContent>
                      <w:p w14:paraId="1C847199" w14:textId="77777777" w:rsidR="00C03562" w:rsidRDefault="006F3366">
                        <w:pPr>
                          <w:spacing w:after="160" w:line="259" w:lineRule="auto"/>
                          <w:ind w:left="0" w:right="0" w:firstLine="0"/>
                        </w:pPr>
                        <w:r>
                          <w:rPr>
                            <w:color w:val="424242"/>
                          </w:rPr>
                          <w:t xml:space="preserve">the cold reaching the inner pane of the unit. This helps maintain the room </w:t>
                        </w:r>
                      </w:p>
                    </w:txbxContent>
                  </v:textbox>
                </v:rect>
                <v:rect id="Rectangle 204" o:spid="_x0000_s1147" style="position:absolute;left:27232;top:67338;width:5491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" filled="f" stroked="f">
                  <v:textbox inset="0,0,0,0">
                    <w:txbxContent>
                      <w:p w14:paraId="3F49D957" w14:textId="77777777" w:rsidR="00C03562" w:rsidRDefault="006F3366">
                        <w:pPr>
                          <w:spacing w:after="160" w:line="259" w:lineRule="auto"/>
                          <w:ind w:left="0" w:right="0" w:firstLine="0"/>
                        </w:pPr>
                        <w:r>
                          <w:rPr>
                            <w:color w:val="424242"/>
                          </w:rPr>
                          <w:t xml:space="preserve">temperature when the heating is switched off at night and thereby reduces </w:t>
                        </w:r>
                      </w:p>
                    </w:txbxContent>
                  </v:textbox>
                </v:rect>
                <v:rect id="Rectangle 205" o:spid="_x0000_s1148" style="position:absolute;left:27232;top:68862;width:2019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" filled="f" stroked="f">
                  <v:textbox inset="0,0,0,0">
                    <w:txbxContent>
                      <w:p w14:paraId="682E41AC" w14:textId="77777777" w:rsidR="00C03562" w:rsidRDefault="006F3366">
                        <w:pPr>
                          <w:spacing w:after="160" w:line="259" w:lineRule="auto"/>
                          <w:ind w:left="0" w:right="0" w:firstLine="0"/>
                        </w:pPr>
                        <w:r>
                          <w:rPr>
                            <w:color w:val="424242"/>
                          </w:rPr>
                          <w:t>condensation and heat loss.</w:t>
                        </w:r>
                      </w:p>
                    </w:txbxContent>
                  </v:textbox>
                </v:rect>
                <v:rect id="Rectangle 206" o:spid="_x0000_s1149" style="position:absolute;left:15140;top:89173;width:65100;height:398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" filled="f" stroked="f">
                  <v:textbox inset="0,0,0,0">
                    <w:txbxContent>
                      <w:p w14:paraId="25F8A1C6" w14:textId="77777777" w:rsidR="00C03562" w:rsidRDefault="006F3366">
                        <w:pPr>
                          <w:spacing w:after="160" w:line="259" w:lineRule="auto"/>
                          <w:ind w:left="0" w:right="0" w:firstLine="0"/>
                        </w:pPr>
                        <w:r>
                          <w:rPr>
                            <w:rFonts w:ascii="Calibri" w:eastAsia="Calibri" w:hAnsi="Calibri" w:cs="Calibri"/>
                            <w:b/>
                            <w:color w:val="FFFFFF"/>
                            <w:w w:val="104"/>
                            <w:sz w:val="38"/>
                          </w:rPr>
                          <w:t>Al</w:t>
                        </w:r>
                        <w:r>
                          <w:rPr>
                            <w:rFonts w:ascii="Calibri" w:eastAsia="Calibri" w:hAnsi="Calibri" w:cs="Calibri"/>
                            <w:b/>
                            <w:color w:val="FFFFFF"/>
                            <w:spacing w:val="34"/>
                            <w:w w:val="104"/>
                            <w:sz w:val="38"/>
                          </w:rPr>
                          <w:t xml:space="preserve"> </w:t>
                        </w:r>
                        <w:r>
                          <w:rPr>
                            <w:rFonts w:ascii="Calibri" w:eastAsia="Calibri" w:hAnsi="Calibri" w:cs="Calibri"/>
                            <w:b/>
                            <w:color w:val="FFFFFF"/>
                            <w:w w:val="104"/>
                            <w:sz w:val="38"/>
                          </w:rPr>
                          <w:t>l</w:t>
                        </w:r>
                        <w:r>
                          <w:rPr>
                            <w:rFonts w:ascii="Calibri" w:eastAsia="Calibri" w:hAnsi="Calibri" w:cs="Calibri"/>
                            <w:b/>
                            <w:color w:val="FFFFFF"/>
                            <w:spacing w:val="132"/>
                            <w:w w:val="104"/>
                            <w:sz w:val="38"/>
                          </w:rPr>
                          <w:t xml:space="preserve"> </w:t>
                        </w:r>
                        <w:r>
                          <w:rPr>
                            <w:rFonts w:ascii="Calibri" w:eastAsia="Calibri" w:hAnsi="Calibri" w:cs="Calibri"/>
                            <w:b/>
                            <w:color w:val="FFFFFF"/>
                            <w:w w:val="104"/>
                            <w:sz w:val="38"/>
                          </w:rPr>
                          <w:t>Sl</w:t>
                        </w:r>
                        <w:r>
                          <w:rPr>
                            <w:rFonts w:ascii="Calibri" w:eastAsia="Calibri" w:hAnsi="Calibri" w:cs="Calibri"/>
                            <w:b/>
                            <w:color w:val="FFFFFF"/>
                            <w:spacing w:val="34"/>
                            <w:w w:val="104"/>
                            <w:sz w:val="38"/>
                          </w:rPr>
                          <w:t xml:space="preserve"> </w:t>
                        </w:r>
                        <w:r>
                          <w:rPr>
                            <w:rFonts w:ascii="Calibri" w:eastAsia="Calibri" w:hAnsi="Calibri" w:cs="Calibri"/>
                            <w:b/>
                            <w:color w:val="FFFFFF"/>
                            <w:w w:val="104"/>
                            <w:sz w:val="38"/>
                          </w:rPr>
                          <w:t>im</w:t>
                        </w:r>
                        <w:r>
                          <w:rPr>
                            <w:rFonts w:ascii="Calibri" w:eastAsia="Calibri" w:hAnsi="Calibri" w:cs="Calibri"/>
                            <w:b/>
                            <w:color w:val="FFFFFF"/>
                            <w:spacing w:val="15"/>
                            <w:w w:val="104"/>
                            <w:sz w:val="38"/>
                          </w:rPr>
                          <w:t xml:space="preserve"> </w:t>
                        </w:r>
                        <w:r>
                          <w:rPr>
                            <w:rFonts w:ascii="Calibri" w:eastAsia="Calibri" w:hAnsi="Calibri" w:cs="Calibri"/>
                            <w:b/>
                            <w:color w:val="FFFFFF"/>
                            <w:w w:val="104"/>
                            <w:sz w:val="38"/>
                          </w:rPr>
                          <w:t>Gl</w:t>
                        </w:r>
                        <w:r>
                          <w:rPr>
                            <w:rFonts w:ascii="Calibri" w:eastAsia="Calibri" w:hAnsi="Calibri" w:cs="Calibri"/>
                            <w:b/>
                            <w:color w:val="FFFFFF"/>
                            <w:spacing w:val="49"/>
                            <w:w w:val="104"/>
                            <w:sz w:val="38"/>
                          </w:rPr>
                          <w:t xml:space="preserve"> </w:t>
                        </w:r>
                        <w:r>
                          <w:rPr>
                            <w:rFonts w:ascii="Calibri" w:eastAsia="Calibri" w:hAnsi="Calibri" w:cs="Calibri"/>
                            <w:b/>
                            <w:color w:val="FFFFFF"/>
                            <w:w w:val="104"/>
                            <w:sz w:val="38"/>
                          </w:rPr>
                          <w:t>a</w:t>
                        </w:r>
                        <w:r>
                          <w:rPr>
                            <w:rFonts w:ascii="Calibri" w:eastAsia="Calibri" w:hAnsi="Calibri" w:cs="Calibri"/>
                            <w:b/>
                            <w:color w:val="FFFFFF"/>
                            <w:spacing w:val="-3"/>
                            <w:w w:val="104"/>
                            <w:sz w:val="38"/>
                          </w:rPr>
                          <w:t xml:space="preserve"> </w:t>
                        </w:r>
                        <w:r>
                          <w:rPr>
                            <w:rFonts w:ascii="Calibri" w:eastAsia="Calibri" w:hAnsi="Calibri" w:cs="Calibri"/>
                            <w:b/>
                            <w:color w:val="FFFFFF"/>
                            <w:w w:val="104"/>
                            <w:sz w:val="38"/>
                          </w:rPr>
                          <w:t>z</w:t>
                        </w:r>
                        <w:r>
                          <w:rPr>
                            <w:rFonts w:ascii="Calibri" w:eastAsia="Calibri" w:hAnsi="Calibri" w:cs="Calibri"/>
                            <w:b/>
                            <w:color w:val="FFFFFF"/>
                            <w:spacing w:val="24"/>
                            <w:w w:val="104"/>
                            <w:sz w:val="38"/>
                          </w:rPr>
                          <w:t xml:space="preserve"> </w:t>
                        </w:r>
                        <w:r>
                          <w:rPr>
                            <w:rFonts w:ascii="Calibri" w:eastAsia="Calibri" w:hAnsi="Calibri" w:cs="Calibri"/>
                            <w:b/>
                            <w:color w:val="FFFFFF"/>
                            <w:w w:val="104"/>
                            <w:sz w:val="38"/>
                          </w:rPr>
                          <w:t>e</w:t>
                        </w:r>
                        <w:r>
                          <w:rPr>
                            <w:rFonts w:ascii="Calibri" w:eastAsia="Calibri" w:hAnsi="Calibri" w:cs="Calibri"/>
                            <w:b/>
                            <w:color w:val="FFFFFF"/>
                            <w:spacing w:val="58"/>
                            <w:w w:val="104"/>
                            <w:sz w:val="38"/>
                          </w:rPr>
                          <w:t xml:space="preserve"> </w:t>
                        </w:r>
                        <w:r>
                          <w:rPr>
                            <w:rFonts w:ascii="Calibri" w:eastAsia="Calibri" w:hAnsi="Calibri" w:cs="Calibri"/>
                            <w:b/>
                            <w:color w:val="FFFFFF"/>
                            <w:w w:val="104"/>
                            <w:sz w:val="38"/>
                          </w:rPr>
                          <w:t>d</w:t>
                        </w:r>
                        <w:r>
                          <w:rPr>
                            <w:rFonts w:ascii="Calibri" w:eastAsia="Calibri" w:hAnsi="Calibri" w:cs="Calibri"/>
                            <w:b/>
                            <w:color w:val="FFFFFF"/>
                            <w:spacing w:val="4"/>
                            <w:w w:val="104"/>
                            <w:sz w:val="38"/>
                          </w:rPr>
                          <w:t xml:space="preserve"> </w:t>
                        </w:r>
                        <w:r>
                          <w:rPr>
                            <w:rFonts w:ascii="Calibri" w:eastAsia="Calibri" w:hAnsi="Calibri" w:cs="Calibri"/>
                            <w:b/>
                            <w:color w:val="FFFFFF"/>
                            <w:w w:val="104"/>
                            <w:sz w:val="38"/>
                          </w:rPr>
                          <w:t>o</w:t>
                        </w:r>
                        <w:r>
                          <w:rPr>
                            <w:rFonts w:ascii="Calibri" w:eastAsia="Calibri" w:hAnsi="Calibri" w:cs="Calibri"/>
                            <w:b/>
                            <w:color w:val="FFFFFF"/>
                            <w:spacing w:val="11"/>
                            <w:w w:val="104"/>
                            <w:sz w:val="38"/>
                          </w:rPr>
                          <w:t xml:space="preserve"> </w:t>
                        </w:r>
                        <w:r>
                          <w:rPr>
                            <w:rFonts w:ascii="Calibri" w:eastAsia="Calibri" w:hAnsi="Calibri" w:cs="Calibri"/>
                            <w:b/>
                            <w:color w:val="FFFFFF"/>
                            <w:w w:val="104"/>
                            <w:sz w:val="38"/>
                          </w:rPr>
                          <w:t>u</w:t>
                        </w:r>
                        <w:r>
                          <w:rPr>
                            <w:rFonts w:ascii="Calibri" w:eastAsia="Calibri" w:hAnsi="Calibri" w:cs="Calibri"/>
                            <w:b/>
                            <w:color w:val="FFFFFF"/>
                            <w:spacing w:val="-12"/>
                            <w:w w:val="104"/>
                            <w:sz w:val="38"/>
                          </w:rPr>
                          <w:t xml:space="preserve"> </w:t>
                        </w:r>
                        <w:r>
                          <w:rPr>
                            <w:rFonts w:ascii="Calibri" w:eastAsia="Calibri" w:hAnsi="Calibri" w:cs="Calibri"/>
                            <w:b/>
                            <w:color w:val="FFFFFF"/>
                            <w:w w:val="104"/>
                            <w:sz w:val="38"/>
                          </w:rPr>
                          <w:t>bl</w:t>
                        </w:r>
                        <w:r>
                          <w:rPr>
                            <w:rFonts w:ascii="Calibri" w:eastAsia="Calibri" w:hAnsi="Calibri" w:cs="Calibri"/>
                            <w:b/>
                            <w:color w:val="FFFFFF"/>
                            <w:spacing w:val="34"/>
                            <w:w w:val="104"/>
                            <w:sz w:val="38"/>
                          </w:rPr>
                          <w:t xml:space="preserve"> </w:t>
                        </w:r>
                        <w:r>
                          <w:rPr>
                            <w:rFonts w:ascii="Calibri" w:eastAsia="Calibri" w:hAnsi="Calibri" w:cs="Calibri"/>
                            <w:b/>
                            <w:color w:val="FFFFFF"/>
                            <w:w w:val="104"/>
                            <w:sz w:val="38"/>
                          </w:rPr>
                          <w:t>e</w:t>
                        </w:r>
                        <w:r>
                          <w:rPr>
                            <w:rFonts w:ascii="Calibri" w:eastAsia="Calibri" w:hAnsi="Calibri" w:cs="Calibri"/>
                            <w:b/>
                            <w:color w:val="FFFFFF"/>
                            <w:spacing w:val="58"/>
                            <w:w w:val="104"/>
                            <w:sz w:val="38"/>
                          </w:rPr>
                          <w:t xml:space="preserve"> </w:t>
                        </w:r>
                        <w:r>
                          <w:rPr>
                            <w:rFonts w:ascii="Calibri" w:eastAsia="Calibri" w:hAnsi="Calibri" w:cs="Calibri"/>
                            <w:b/>
                            <w:color w:val="FFFFFF"/>
                            <w:w w:val="104"/>
                            <w:sz w:val="38"/>
                          </w:rPr>
                          <w:t>g</w:t>
                        </w:r>
                        <w:r>
                          <w:rPr>
                            <w:rFonts w:ascii="Calibri" w:eastAsia="Calibri" w:hAnsi="Calibri" w:cs="Calibri"/>
                            <w:b/>
                            <w:color w:val="FFFFFF"/>
                            <w:spacing w:val="32"/>
                            <w:w w:val="104"/>
                            <w:sz w:val="38"/>
                          </w:rPr>
                          <w:t xml:space="preserve"> </w:t>
                        </w:r>
                        <w:r>
                          <w:rPr>
                            <w:rFonts w:ascii="Calibri" w:eastAsia="Calibri" w:hAnsi="Calibri" w:cs="Calibri"/>
                            <w:b/>
                            <w:color w:val="FFFFFF"/>
                            <w:w w:val="104"/>
                            <w:sz w:val="38"/>
                          </w:rPr>
                          <w:t>l</w:t>
                        </w:r>
                        <w:r>
                          <w:rPr>
                            <w:rFonts w:ascii="Calibri" w:eastAsia="Calibri" w:hAnsi="Calibri" w:cs="Calibri"/>
                            <w:b/>
                            <w:color w:val="FFFFFF"/>
                            <w:spacing w:val="49"/>
                            <w:w w:val="104"/>
                            <w:sz w:val="38"/>
                          </w:rPr>
                          <w:t xml:space="preserve"> </w:t>
                        </w:r>
                        <w:r>
                          <w:rPr>
                            <w:rFonts w:ascii="Calibri" w:eastAsia="Calibri" w:hAnsi="Calibri" w:cs="Calibri"/>
                            <w:b/>
                            <w:color w:val="FFFFFF"/>
                            <w:w w:val="104"/>
                            <w:sz w:val="38"/>
                          </w:rPr>
                          <w:t>a</w:t>
                        </w:r>
                        <w:r>
                          <w:rPr>
                            <w:rFonts w:ascii="Calibri" w:eastAsia="Calibri" w:hAnsi="Calibri" w:cs="Calibri"/>
                            <w:b/>
                            <w:color w:val="FFFFFF"/>
                            <w:spacing w:val="-3"/>
                            <w:w w:val="104"/>
                            <w:sz w:val="38"/>
                          </w:rPr>
                          <w:t xml:space="preserve"> </w:t>
                        </w:r>
                        <w:r>
                          <w:rPr>
                            <w:rFonts w:ascii="Calibri" w:eastAsia="Calibri" w:hAnsi="Calibri" w:cs="Calibri"/>
                            <w:b/>
                            <w:color w:val="FFFFFF"/>
                            <w:w w:val="104"/>
                            <w:sz w:val="38"/>
                          </w:rPr>
                          <w:t>z</w:t>
                        </w:r>
                        <w:r>
                          <w:rPr>
                            <w:rFonts w:ascii="Calibri" w:eastAsia="Calibri" w:hAnsi="Calibri" w:cs="Calibri"/>
                            <w:b/>
                            <w:color w:val="FFFFFF"/>
                            <w:spacing w:val="24"/>
                            <w:w w:val="104"/>
                            <w:sz w:val="38"/>
                          </w:rPr>
                          <w:t xml:space="preserve"> </w:t>
                        </w:r>
                        <w:r>
                          <w:rPr>
                            <w:rFonts w:ascii="Calibri" w:eastAsia="Calibri" w:hAnsi="Calibri" w:cs="Calibri"/>
                            <w:b/>
                            <w:color w:val="FFFFFF"/>
                            <w:w w:val="104"/>
                            <w:sz w:val="38"/>
                          </w:rPr>
                          <w:t>ed</w:t>
                        </w:r>
                        <w:r>
                          <w:rPr>
                            <w:rFonts w:ascii="Calibri" w:eastAsia="Calibri" w:hAnsi="Calibri" w:cs="Calibri"/>
                            <w:b/>
                            <w:color w:val="FFFFFF"/>
                            <w:spacing w:val="96"/>
                            <w:w w:val="104"/>
                            <w:sz w:val="38"/>
                          </w:rPr>
                          <w:t xml:space="preserve"> </w:t>
                        </w:r>
                        <w:r>
                          <w:rPr>
                            <w:rFonts w:ascii="Calibri" w:eastAsia="Calibri" w:hAnsi="Calibri" w:cs="Calibri"/>
                            <w:b/>
                            <w:color w:val="FFFFFF"/>
                            <w:w w:val="104"/>
                            <w:sz w:val="38"/>
                          </w:rPr>
                          <w:t>u</w:t>
                        </w:r>
                        <w:r>
                          <w:rPr>
                            <w:rFonts w:ascii="Calibri" w:eastAsia="Calibri" w:hAnsi="Calibri" w:cs="Calibri"/>
                            <w:b/>
                            <w:color w:val="FFFFFF"/>
                            <w:spacing w:val="-12"/>
                            <w:w w:val="104"/>
                            <w:sz w:val="38"/>
                          </w:rPr>
                          <w:t xml:space="preserve"> </w:t>
                        </w:r>
                        <w:r>
                          <w:rPr>
                            <w:rFonts w:ascii="Calibri" w:eastAsia="Calibri" w:hAnsi="Calibri" w:cs="Calibri"/>
                            <w:b/>
                            <w:color w:val="FFFFFF"/>
                            <w:w w:val="104"/>
                            <w:sz w:val="38"/>
                          </w:rPr>
                          <w:t>n</w:t>
                        </w:r>
                        <w:r>
                          <w:rPr>
                            <w:rFonts w:ascii="Calibri" w:eastAsia="Calibri" w:hAnsi="Calibri" w:cs="Calibri"/>
                            <w:b/>
                            <w:color w:val="FFFFFF"/>
                            <w:spacing w:val="-1"/>
                            <w:w w:val="104"/>
                            <w:sz w:val="38"/>
                          </w:rPr>
                          <w:t xml:space="preserve"> </w:t>
                        </w:r>
                        <w:r>
                          <w:rPr>
                            <w:rFonts w:ascii="Calibri" w:eastAsia="Calibri" w:hAnsi="Calibri" w:cs="Calibri"/>
                            <w:b/>
                            <w:color w:val="FFFFFF"/>
                            <w:w w:val="104"/>
                            <w:sz w:val="38"/>
                          </w:rPr>
                          <w:t>it</w:t>
                        </w:r>
                        <w:r>
                          <w:rPr>
                            <w:rFonts w:ascii="Calibri" w:eastAsia="Calibri" w:hAnsi="Calibri" w:cs="Calibri"/>
                            <w:b/>
                            <w:color w:val="FFFFFF"/>
                            <w:spacing w:val="8"/>
                            <w:w w:val="104"/>
                            <w:sz w:val="38"/>
                          </w:rPr>
                          <w:t xml:space="preserve"> </w:t>
                        </w:r>
                        <w:r>
                          <w:rPr>
                            <w:rFonts w:ascii="Calibri" w:eastAsia="Calibri" w:hAnsi="Calibri" w:cs="Calibri"/>
                            <w:b/>
                            <w:color w:val="FFFFFF"/>
                            <w:w w:val="104"/>
                            <w:sz w:val="38"/>
                          </w:rPr>
                          <w:t>s</w:t>
                        </w:r>
                        <w:r>
                          <w:rPr>
                            <w:rFonts w:ascii="Calibri" w:eastAsia="Calibri" w:hAnsi="Calibri" w:cs="Calibri"/>
                            <w:b/>
                            <w:color w:val="FFFFFF"/>
                            <w:spacing w:val="79"/>
                            <w:w w:val="104"/>
                            <w:sz w:val="38"/>
                          </w:rPr>
                          <w:t xml:space="preserve"> </w:t>
                        </w:r>
                      </w:p>
                    </w:txbxContent>
                  </v:textbox>
                </v:rect>
                <v:rect id="Rectangle 207" o:spid="_x0000_s1150" style="position:absolute;left:15140;top:91586;width:66620;height:398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" filled="f" stroked="f">
                  <v:textbox inset="0,0,0,0">
                    <w:txbxContent>
                      <w:p w14:paraId="4460346A" w14:textId="77777777" w:rsidR="00C03562" w:rsidRDefault="006F3366">
                        <w:pPr>
                          <w:spacing w:after="160" w:line="259" w:lineRule="auto"/>
                          <w:ind w:left="0" w:right="0" w:firstLine="0"/>
                        </w:pPr>
                        <w:r>
                          <w:rPr>
                            <w:rFonts w:ascii="Calibri" w:eastAsia="Calibri" w:hAnsi="Calibri" w:cs="Calibri"/>
                            <w:b/>
                            <w:color w:val="FFFFFF"/>
                            <w:w w:val="103"/>
                            <w:sz w:val="38"/>
                          </w:rPr>
                          <w:t>c</w:t>
                        </w:r>
                        <w:r>
                          <w:rPr>
                            <w:rFonts w:ascii="Calibri" w:eastAsia="Calibri" w:hAnsi="Calibri" w:cs="Calibri"/>
                            <w:b/>
                            <w:color w:val="FFFFFF"/>
                            <w:spacing w:val="33"/>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24"/>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9"/>
                            <w:w w:val="103"/>
                            <w:sz w:val="38"/>
                          </w:rPr>
                          <w:t xml:space="preserve"> </w:t>
                        </w:r>
                        <w:r>
                          <w:rPr>
                            <w:rFonts w:ascii="Calibri" w:eastAsia="Calibri" w:hAnsi="Calibri" w:cs="Calibri"/>
                            <w:b/>
                            <w:color w:val="FFFFFF"/>
                            <w:w w:val="103"/>
                            <w:sz w:val="38"/>
                          </w:rPr>
                          <w:t>y</w:t>
                        </w:r>
                        <w:r>
                          <w:rPr>
                            <w:rFonts w:ascii="Calibri" w:eastAsia="Calibri" w:hAnsi="Calibri" w:cs="Calibri"/>
                            <w:b/>
                            <w:color w:val="FFFFFF"/>
                            <w:spacing w:val="88"/>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87"/>
                            <w:w w:val="103"/>
                            <w:sz w:val="38"/>
                          </w:rPr>
                          <w:t xml:space="preserve"> </w:t>
                        </w:r>
                        <w:r>
                          <w:rPr>
                            <w:rFonts w:ascii="Calibri" w:eastAsia="Calibri" w:hAnsi="Calibri" w:cs="Calibri"/>
                            <w:b/>
                            <w:color w:val="FFFFFF"/>
                            <w:w w:val="103"/>
                            <w:sz w:val="38"/>
                          </w:rPr>
                          <w:t>5</w:t>
                        </w:r>
                        <w:r>
                          <w:rPr>
                            <w:rFonts w:ascii="Calibri" w:eastAsia="Calibri" w:hAnsi="Calibri" w:cs="Calibri"/>
                            <w:b/>
                            <w:color w:val="FFFFFF"/>
                            <w:spacing w:val="40"/>
                            <w:w w:val="103"/>
                            <w:sz w:val="38"/>
                          </w:rPr>
                          <w:t xml:space="preserve"> </w:t>
                        </w:r>
                        <w:r>
                          <w:rPr>
                            <w:rFonts w:ascii="Calibri" w:eastAsia="Calibri" w:hAnsi="Calibri" w:cs="Calibri"/>
                            <w:b/>
                            <w:color w:val="FFFFFF"/>
                            <w:w w:val="103"/>
                            <w:sz w:val="38"/>
                          </w:rPr>
                          <w:t>y</w:t>
                        </w:r>
                        <w:r>
                          <w:rPr>
                            <w:rFonts w:ascii="Calibri" w:eastAsia="Calibri" w:hAnsi="Calibri" w:cs="Calibri"/>
                            <w:b/>
                            <w:color w:val="FFFFFF"/>
                            <w:spacing w:val="-8"/>
                            <w:w w:val="103"/>
                            <w:sz w:val="38"/>
                          </w:rPr>
                          <w:t xml:space="preserve"> </w:t>
                        </w:r>
                        <w:r>
                          <w:rPr>
                            <w:rFonts w:ascii="Calibri" w:eastAsia="Calibri" w:hAnsi="Calibri" w:cs="Calibri"/>
                            <w:b/>
                            <w:color w:val="FFFFFF"/>
                            <w:w w:val="103"/>
                            <w:sz w:val="38"/>
                          </w:rPr>
                          <w:t>ea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119"/>
                            <w:w w:val="103"/>
                            <w:sz w:val="38"/>
                          </w:rPr>
                          <w:t xml:space="preserve"> </w:t>
                        </w:r>
                        <w:r>
                          <w:rPr>
                            <w:rFonts w:ascii="Calibri" w:eastAsia="Calibri" w:hAnsi="Calibri" w:cs="Calibri"/>
                            <w:b/>
                            <w:color w:val="FFFFFF"/>
                            <w:w w:val="103"/>
                            <w:sz w:val="38"/>
                          </w:rPr>
                          <w:t>w</w:t>
                        </w:r>
                        <w:r>
                          <w:rPr>
                            <w:rFonts w:ascii="Calibri" w:eastAsia="Calibri" w:hAnsi="Calibri" w:cs="Calibri"/>
                            <w:b/>
                            <w:color w:val="FFFFFF"/>
                            <w:spacing w:val="-6"/>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24"/>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34"/>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4"/>
                            <w:w w:val="103"/>
                            <w:sz w:val="38"/>
                          </w:rPr>
                          <w:t xml:space="preserve"> </w:t>
                        </w:r>
                        <w:r>
                          <w:rPr>
                            <w:rFonts w:ascii="Calibri" w:eastAsia="Calibri" w:hAnsi="Calibri" w:cs="Calibri"/>
                            <w:b/>
                            <w:color w:val="FFFFFF"/>
                            <w:w w:val="103"/>
                            <w:sz w:val="38"/>
                          </w:rPr>
                          <w:t>t</w:t>
                        </w:r>
                        <w:r>
                          <w:rPr>
                            <w:rFonts w:ascii="Calibri" w:eastAsia="Calibri" w:hAnsi="Calibri" w:cs="Calibri"/>
                            <w:b/>
                            <w:color w:val="FFFFFF"/>
                            <w:spacing w:val="17"/>
                            <w:w w:val="103"/>
                            <w:sz w:val="38"/>
                          </w:rPr>
                          <w:t xml:space="preserve"> </w:t>
                        </w:r>
                        <w:r>
                          <w:rPr>
                            <w:rFonts w:ascii="Calibri" w:eastAsia="Calibri" w:hAnsi="Calibri" w:cs="Calibri"/>
                            <w:b/>
                            <w:color w:val="FFFFFF"/>
                            <w:w w:val="103"/>
                            <w:sz w:val="38"/>
                          </w:rPr>
                          <w:t>y</w:t>
                        </w:r>
                        <w:r>
                          <w:rPr>
                            <w:rFonts w:ascii="Calibri" w:eastAsia="Calibri" w:hAnsi="Calibri" w:cs="Calibri"/>
                            <w:b/>
                            <w:color w:val="FFFFFF"/>
                            <w:spacing w:val="88"/>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1"/>
                            <w:w w:val="103"/>
                            <w:sz w:val="38"/>
                          </w:rPr>
                          <w:t xml:space="preserve"> </w:t>
                        </w:r>
                        <w:r>
                          <w:rPr>
                            <w:rFonts w:ascii="Calibri" w:eastAsia="Calibri" w:hAnsi="Calibri" w:cs="Calibri"/>
                            <w:b/>
                            <w:color w:val="FFFFFF"/>
                            <w:w w:val="103"/>
                            <w:sz w:val="38"/>
                          </w:rPr>
                          <w:t>d</w:t>
                        </w:r>
                        <w:r>
                          <w:rPr>
                            <w:rFonts w:ascii="Calibri" w:eastAsia="Calibri" w:hAnsi="Calibri" w:cs="Calibri"/>
                            <w:b/>
                            <w:color w:val="FFFFFF"/>
                            <w:spacing w:val="96"/>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87"/>
                            <w:w w:val="103"/>
                            <w:sz w:val="38"/>
                          </w:rPr>
                          <w:t xml:space="preserve"> </w:t>
                        </w:r>
                        <w:r>
                          <w:rPr>
                            <w:rFonts w:ascii="Calibri" w:eastAsia="Calibri" w:hAnsi="Calibri" w:cs="Calibri"/>
                            <w:b/>
                            <w:color w:val="FFFFFF"/>
                            <w:w w:val="103"/>
                            <w:sz w:val="38"/>
                          </w:rPr>
                          <w:t>c</w:t>
                        </w:r>
                        <w:r>
                          <w:rPr>
                            <w:rFonts w:ascii="Calibri" w:eastAsia="Calibri" w:hAnsi="Calibri" w:cs="Calibri"/>
                            <w:b/>
                            <w:color w:val="FFFFFF"/>
                            <w:spacing w:val="35"/>
                            <w:w w:val="103"/>
                            <w:sz w:val="38"/>
                          </w:rPr>
                          <w:t xml:space="preserve"> </w:t>
                        </w:r>
                        <w:r>
                          <w:rPr>
                            <w:rFonts w:ascii="Calibri" w:eastAsia="Calibri" w:hAnsi="Calibri" w:cs="Calibri"/>
                            <w:b/>
                            <w:color w:val="FFFFFF"/>
                            <w:w w:val="103"/>
                            <w:sz w:val="38"/>
                          </w:rPr>
                          <w:t>o</w:t>
                        </w:r>
                        <w:r>
                          <w:rPr>
                            <w:rFonts w:ascii="Calibri" w:eastAsia="Calibri" w:hAnsi="Calibri" w:cs="Calibri"/>
                            <w:b/>
                            <w:color w:val="FFFFFF"/>
                            <w:spacing w:val="10"/>
                            <w:w w:val="103"/>
                            <w:sz w:val="38"/>
                          </w:rPr>
                          <w:t xml:space="preserve"> </w:t>
                        </w:r>
                        <w:r>
                          <w:rPr>
                            <w:rFonts w:ascii="Calibri" w:eastAsia="Calibri" w:hAnsi="Calibri" w:cs="Calibri"/>
                            <w:b/>
                            <w:color w:val="FFFFFF"/>
                            <w:w w:val="103"/>
                            <w:sz w:val="38"/>
                          </w:rPr>
                          <w:t>py</w:t>
                        </w:r>
                        <w:r>
                          <w:rPr>
                            <w:rFonts w:ascii="Calibri" w:eastAsia="Calibri" w:hAnsi="Calibri" w:cs="Calibri"/>
                            <w:b/>
                            <w:color w:val="FFFFFF"/>
                            <w:spacing w:val="86"/>
                            <w:w w:val="103"/>
                            <w:sz w:val="38"/>
                          </w:rPr>
                          <w:t xml:space="preserve"> </w:t>
                        </w:r>
                      </w:p>
                    </w:txbxContent>
                  </v:textbox>
                </v:rect>
                <v:rect id="Rectangle 208" o:spid="_x0000_s1151" style="position:absolute;left:15140;top:93999;width:50031;height:398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" filled="f" stroked="f">
                  <v:textbox inset="0,0,0,0">
                    <w:txbxContent>
                      <w:p w14:paraId="3B8FFA4C" w14:textId="77777777" w:rsidR="00C03562" w:rsidRDefault="006F3366">
                        <w:pPr>
                          <w:spacing w:after="160" w:line="259" w:lineRule="auto"/>
                          <w:ind w:left="0" w:right="0" w:firstLine="0"/>
                        </w:pPr>
                        <w:r>
                          <w:rPr>
                            <w:rFonts w:ascii="Calibri" w:eastAsia="Calibri" w:hAnsi="Calibri" w:cs="Calibri"/>
                            <w:b/>
                            <w:color w:val="FFFFFF"/>
                            <w:w w:val="103"/>
                            <w:sz w:val="38"/>
                          </w:rPr>
                          <w:t>c</w:t>
                        </w:r>
                        <w:r>
                          <w:rPr>
                            <w:rFonts w:ascii="Calibri" w:eastAsia="Calibri" w:hAnsi="Calibri" w:cs="Calibri"/>
                            <w:b/>
                            <w:color w:val="FFFFFF"/>
                            <w:spacing w:val="33"/>
                            <w:w w:val="103"/>
                            <w:sz w:val="38"/>
                          </w:rPr>
                          <w:t xml:space="preserve"> </w:t>
                        </w:r>
                        <w:r>
                          <w:rPr>
                            <w:rFonts w:ascii="Calibri" w:eastAsia="Calibri" w:hAnsi="Calibri" w:cs="Calibri"/>
                            <w:b/>
                            <w:color w:val="FFFFFF"/>
                            <w:w w:val="103"/>
                            <w:sz w:val="38"/>
                          </w:rPr>
                          <w:t>a</w:t>
                        </w:r>
                        <w:r>
                          <w:rPr>
                            <w:rFonts w:ascii="Calibri" w:eastAsia="Calibri" w:hAnsi="Calibri" w:cs="Calibri"/>
                            <w:b/>
                            <w:color w:val="FFFFFF"/>
                            <w:spacing w:val="-7"/>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92"/>
                            <w:w w:val="103"/>
                            <w:sz w:val="38"/>
                          </w:rPr>
                          <w:t xml:space="preserve"> </w:t>
                        </w:r>
                        <w:r>
                          <w:rPr>
                            <w:rFonts w:ascii="Calibri" w:eastAsia="Calibri" w:hAnsi="Calibri" w:cs="Calibri"/>
                            <w:b/>
                            <w:color w:val="FFFFFF"/>
                            <w:w w:val="103"/>
                            <w:sz w:val="38"/>
                          </w:rPr>
                          <w:t>be</w:t>
                        </w:r>
                        <w:r>
                          <w:rPr>
                            <w:rFonts w:ascii="Calibri" w:eastAsia="Calibri" w:hAnsi="Calibri" w:cs="Calibri"/>
                            <w:b/>
                            <w:color w:val="FFFFFF"/>
                            <w:spacing w:val="58"/>
                            <w:w w:val="103"/>
                            <w:sz w:val="38"/>
                          </w:rPr>
                          <w:t xml:space="preserve"> </w:t>
                        </w:r>
                        <w:r>
                          <w:rPr>
                            <w:rFonts w:ascii="Calibri" w:eastAsia="Calibri" w:hAnsi="Calibri" w:cs="Calibri"/>
                            <w:b/>
                            <w:color w:val="FFFFFF"/>
                            <w:w w:val="103"/>
                            <w:sz w:val="38"/>
                          </w:rPr>
                          <w:t>s</w:t>
                        </w:r>
                        <w:r>
                          <w:rPr>
                            <w:rFonts w:ascii="Calibri" w:eastAsia="Calibri" w:hAnsi="Calibri" w:cs="Calibri"/>
                            <w:b/>
                            <w:color w:val="FFFFFF"/>
                            <w:spacing w:val="-9"/>
                            <w:w w:val="103"/>
                            <w:sz w:val="38"/>
                          </w:rPr>
                          <w:t xml:space="preserve"> </w:t>
                        </w:r>
                        <w:r>
                          <w:rPr>
                            <w:rFonts w:ascii="Calibri" w:eastAsia="Calibri" w:hAnsi="Calibri" w:cs="Calibri"/>
                            <w:b/>
                            <w:color w:val="FFFFFF"/>
                            <w:w w:val="103"/>
                            <w:sz w:val="38"/>
                          </w:rPr>
                          <w:t>u</w:t>
                        </w:r>
                        <w:r>
                          <w:rPr>
                            <w:rFonts w:ascii="Calibri" w:eastAsia="Calibri" w:hAnsi="Calibri" w:cs="Calibri"/>
                            <w:b/>
                            <w:color w:val="FFFFFF"/>
                            <w:spacing w:val="-12"/>
                            <w:w w:val="103"/>
                            <w:sz w:val="38"/>
                          </w:rPr>
                          <w:t xml:space="preserve"> </w:t>
                        </w:r>
                        <w:r>
                          <w:rPr>
                            <w:rFonts w:ascii="Calibri" w:eastAsia="Calibri" w:hAnsi="Calibri" w:cs="Calibri"/>
                            <w:b/>
                            <w:color w:val="FFFFFF"/>
                            <w:w w:val="103"/>
                            <w:sz w:val="38"/>
                          </w:rPr>
                          <w:t>ppl</w:t>
                        </w:r>
                        <w:r>
                          <w:rPr>
                            <w:rFonts w:ascii="Calibri" w:eastAsia="Calibri" w:hAnsi="Calibri" w:cs="Calibri"/>
                            <w:b/>
                            <w:color w:val="FFFFFF"/>
                            <w:spacing w:val="34"/>
                            <w:w w:val="103"/>
                            <w:sz w:val="38"/>
                          </w:rPr>
                          <w:t xml:space="preserve"> </w:t>
                        </w:r>
                        <w:r>
                          <w:rPr>
                            <w:rFonts w:ascii="Calibri" w:eastAsia="Calibri" w:hAnsi="Calibri" w:cs="Calibri"/>
                            <w:b/>
                            <w:color w:val="FFFFFF"/>
                            <w:w w:val="103"/>
                            <w:sz w:val="38"/>
                          </w:rPr>
                          <w:t>ied</w:t>
                        </w:r>
                        <w:r>
                          <w:rPr>
                            <w:rFonts w:ascii="Calibri" w:eastAsia="Calibri" w:hAnsi="Calibri" w:cs="Calibri"/>
                            <w:b/>
                            <w:color w:val="FFFFFF"/>
                            <w:spacing w:val="96"/>
                            <w:w w:val="103"/>
                            <w:sz w:val="38"/>
                          </w:rPr>
                          <w:t xml:space="preserve"> </w:t>
                        </w:r>
                        <w:r>
                          <w:rPr>
                            <w:rFonts w:ascii="Calibri" w:eastAsia="Calibri" w:hAnsi="Calibri" w:cs="Calibri"/>
                            <w:b/>
                            <w:color w:val="FFFFFF"/>
                            <w:w w:val="103"/>
                            <w:sz w:val="38"/>
                          </w:rPr>
                          <w:t>o</w:t>
                        </w:r>
                        <w:r>
                          <w:rPr>
                            <w:rFonts w:ascii="Calibri" w:eastAsia="Calibri" w:hAnsi="Calibri" w:cs="Calibri"/>
                            <w:b/>
                            <w:color w:val="FFFFFF"/>
                            <w:spacing w:val="10"/>
                            <w:w w:val="103"/>
                            <w:sz w:val="38"/>
                          </w:rPr>
                          <w:t xml:space="preserve"> </w:t>
                        </w:r>
                        <w:r>
                          <w:rPr>
                            <w:rFonts w:ascii="Calibri" w:eastAsia="Calibri" w:hAnsi="Calibri" w:cs="Calibri"/>
                            <w:b/>
                            <w:color w:val="FFFFFF"/>
                            <w:w w:val="103"/>
                            <w:sz w:val="38"/>
                          </w:rPr>
                          <w:t>n</w:t>
                        </w:r>
                        <w:r>
                          <w:rPr>
                            <w:rFonts w:ascii="Calibri" w:eastAsia="Calibri" w:hAnsi="Calibri" w:cs="Calibri"/>
                            <w:b/>
                            <w:color w:val="FFFFFF"/>
                            <w:spacing w:val="92"/>
                            <w:w w:val="103"/>
                            <w:sz w:val="38"/>
                          </w:rPr>
                          <w:t xml:space="preserve"> </w:t>
                        </w:r>
                        <w:r>
                          <w:rPr>
                            <w:rFonts w:ascii="Calibri" w:eastAsia="Calibri" w:hAnsi="Calibri" w:cs="Calibri"/>
                            <w:b/>
                            <w:color w:val="FFFFFF"/>
                            <w:w w:val="103"/>
                            <w:sz w:val="38"/>
                          </w:rPr>
                          <w:t>r</w:t>
                        </w:r>
                        <w:r>
                          <w:rPr>
                            <w:rFonts w:ascii="Calibri" w:eastAsia="Calibri" w:hAnsi="Calibri" w:cs="Calibri"/>
                            <w:b/>
                            <w:color w:val="FFFFFF"/>
                            <w:spacing w:val="24"/>
                            <w:w w:val="103"/>
                            <w:sz w:val="38"/>
                          </w:rPr>
                          <w:t xml:space="preserve"> </w:t>
                        </w:r>
                        <w:r>
                          <w:rPr>
                            <w:rFonts w:ascii="Calibri" w:eastAsia="Calibri" w:hAnsi="Calibri" w:cs="Calibri"/>
                            <w:b/>
                            <w:color w:val="FFFFFF"/>
                            <w:w w:val="103"/>
                            <w:sz w:val="38"/>
                          </w:rPr>
                          <w:t>eq</w:t>
                        </w:r>
                        <w:r>
                          <w:rPr>
                            <w:rFonts w:ascii="Calibri" w:eastAsia="Calibri" w:hAnsi="Calibri" w:cs="Calibri"/>
                            <w:b/>
                            <w:color w:val="FFFFFF"/>
                            <w:spacing w:val="11"/>
                            <w:w w:val="103"/>
                            <w:sz w:val="38"/>
                          </w:rPr>
                          <w:t xml:space="preserve"> </w:t>
                        </w:r>
                        <w:r>
                          <w:rPr>
                            <w:rFonts w:ascii="Calibri" w:eastAsia="Calibri" w:hAnsi="Calibri" w:cs="Calibri"/>
                            <w:b/>
                            <w:color w:val="FFFFFF"/>
                            <w:w w:val="103"/>
                            <w:sz w:val="38"/>
                          </w:rPr>
                          <w:t>u</w:t>
                        </w:r>
                        <w:r>
                          <w:rPr>
                            <w:rFonts w:ascii="Calibri" w:eastAsia="Calibri" w:hAnsi="Calibri" w:cs="Calibri"/>
                            <w:b/>
                            <w:color w:val="FFFFFF"/>
                            <w:spacing w:val="-12"/>
                            <w:w w:val="103"/>
                            <w:sz w:val="38"/>
                          </w:rPr>
                          <w:t xml:space="preserve"> </w:t>
                        </w:r>
                        <w:r>
                          <w:rPr>
                            <w:rFonts w:ascii="Calibri" w:eastAsia="Calibri" w:hAnsi="Calibri" w:cs="Calibri"/>
                            <w:b/>
                            <w:color w:val="FFFFFF"/>
                            <w:w w:val="103"/>
                            <w:sz w:val="38"/>
                          </w:rPr>
                          <w:t>es</w:t>
                        </w:r>
                        <w:r>
                          <w:rPr>
                            <w:rFonts w:ascii="Calibri" w:eastAsia="Calibri" w:hAnsi="Calibri" w:cs="Calibri"/>
                            <w:b/>
                            <w:color w:val="FFFFFF"/>
                            <w:spacing w:val="-9"/>
                            <w:w w:val="103"/>
                            <w:sz w:val="38"/>
                          </w:rPr>
                          <w:t xml:space="preserve"> </w:t>
                        </w:r>
                        <w:r>
                          <w:rPr>
                            <w:rFonts w:ascii="Calibri" w:eastAsia="Calibri" w:hAnsi="Calibri" w:cs="Calibri"/>
                            <w:b/>
                            <w:color w:val="FFFFFF"/>
                            <w:w w:val="103"/>
                            <w:sz w:val="38"/>
                          </w:rPr>
                          <w:t>t</w:t>
                        </w:r>
                        <w:r>
                          <w:rPr>
                            <w:rFonts w:ascii="Calibri" w:eastAsia="Calibri" w:hAnsi="Calibri" w:cs="Calibri"/>
                            <w:b/>
                            <w:color w:val="FFFFFF"/>
                            <w:spacing w:val="-22"/>
                            <w:w w:val="103"/>
                            <w:sz w:val="38"/>
                          </w:rPr>
                          <w:t xml:space="preserve"> </w:t>
                        </w:r>
                        <w:r>
                          <w:rPr>
                            <w:rFonts w:ascii="Calibri" w:eastAsia="Calibri" w:hAnsi="Calibri" w:cs="Calibri"/>
                            <w:b/>
                            <w:color w:val="FFFFFF"/>
                            <w:w w:val="103"/>
                            <w:sz w:val="38"/>
                          </w:rPr>
                          <w:t>.</w:t>
                        </w:r>
                      </w:p>
                    </w:txbxContent>
                  </v:textbox>
                </v:rect>
                <v:shape id="Shape 209" o:spid="_x0000_s1152" style="position:absolute;left:6119;top:93936;width:2084;height:6225;visibility:visible;mso-wrap-style:square;v-text-anchor:top" coordsize="208375,6224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" path="m,l107417,r93053,93752l208375,85780r,346971l200470,424777,4356,622478,,xe" fillcolor="#19376f" stroked="f" strokeweight="0">
                  <v:stroke miterlimit="83231f" joinstyle="miter"/>
                  <v:path arrowok="t" textboxrect="0,0,208375,622478"/>
                </v:shape>
                <v:shape id="Shape 210" o:spid="_x0000_s1153" style="position:absolute;left:4572;top:86086;width:3631;height:7323;visibility:visible;mso-wrap-style:square;v-text-anchor:top" coordsize="363061,7322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" path="m363061,r,196272l329169,199716c252373,215555,194577,284043,194577,366153v,82099,57796,150595,134592,166436l363061,536034r,196247l323055,724787c285794,710241,258321,675991,252730,634719v-43790,33592,-106324,30697,-146444,-9664c66256,584695,63436,521601,96672,477392,42177,469874,,423189,,366153,,309066,42177,262381,96672,254863,63436,210654,66345,147561,106286,107200,146406,66877,208940,63943,252730,97484,258388,56289,285827,22044,323067,7496l363061,xe" fillcolor="#19376f" stroked="f" strokeweight="0">
                  <v:stroke miterlimit="83231f" joinstyle="miter"/>
                  <v:path arrowok="t" textboxrect="0,0,363061,732281"/>
                </v:shape>
                <v:shape id="Shape 211" o:spid="_x0000_s1154" style="position:absolute;left:8203;top:93936;width:1925;height:6225;visibility:visible;mso-wrap-style:square;v-text-anchor:top" coordsize="192488,6224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" path="m85071,l192488,r-4395,622478l,432751,,85780,85071,xe" fillcolor="#19376f" stroked="f" strokeweight="0">
                  <v:stroke miterlimit="83231f" joinstyle="miter"/>
                  <v:path arrowok="t" textboxrect="0,0,192488,622478"/>
                </v:shape>
                <v:shape id="Shape 212" o:spid="_x0000_s1155" style="position:absolute;left:8203;top:86086;width:3632;height:7323;visibility:visible;mso-wrap-style:square;v-text-anchor:top" coordsize="363239,7323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" path="m70,c56623,,102851,42570,110331,97586v43892,-33629,106502,-30733,146495,9665c296805,147574,299688,210705,266452,254876v54483,7518,96787,54204,96698,111290c363239,423252,320935,469938,266452,477405v33236,44171,30353,107303,-9626,147663c216833,665429,154223,668324,110331,634695,102965,689724,56712,732307,70,732307l,732294,,536047r70,7c93123,536054,168485,459994,168485,366166,168485,272326,93123,196278,70,196278r-70,7l,13,70,xe" fillcolor="#19376f" stroked="f" strokeweight="0">
                  <v:stroke miterlimit="83231f" joinstyle="miter"/>
                  <v:path arrowok="t" textboxrect="0,0,363239,732307"/>
                </v:shape>
                <v:shape id="Shape 213" o:spid="_x0000_s1156" style="position:absolute;left:57339;top:69238;width:18261;height:13362;visibility:visible;mso-wrap-style:square;v-text-anchor:top" coordsize="1826171,13361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" path="m1826171,66138l1181,1336192,,1193800,1826171,e" filled="f" strokecolor="#575756" strokeweight=".29pt">
                  <v:stroke miterlimit="1" joinstyle="miter"/>
                  <v:path arrowok="t" textboxrect="0,0,1826171,1336192"/>
                </v:shape>
                <v:shape id="Picture 20138" o:spid="_x0000_s1157" type="#_x0000_t75" style="position:absolute;left:57201;top:68350;width:18227;height:131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">
                  <v:imagedata r:id="rId83" o:title=""/>
                </v:shape>
                <v:shape id="Shape 216" o:spid="_x0000_s1158" style="position:absolute;left:54093;top:66979;width:21507;height:13267;visibility:visible;mso-wrap-style:square;v-text-anchor:top" coordsize="2150694,132669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" path="m2150694,r,168364l327711,1326693,,1235761,2150694,xe" fillcolor="#424242" stroked="f" strokeweight="0">
                  <v:stroke miterlimit="83231f" joinstyle="miter"/>
                  <v:path arrowok="t" textboxrect="0,0,2150694,1326693"/>
                </v:shape>
                <v:shape id="Shape 217" o:spid="_x0000_s1159" style="position:absolute;left:54093;top:66979;width:21507;height:13267;visibility:visible;mso-wrap-style:square;v-text-anchor:top" coordsize="2150707,132671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" path="m2150707,168359l327723,1326713,,1235768,2150707,e" filled="f" strokecolor="#575756" strokeweight=".09314mm">
                  <v:stroke miterlimit="1" joinstyle="miter"/>
                  <v:path arrowok="t" textboxrect="0,0,2150707,1326713"/>
                </v:shape>
                <v:shape id="Picture 20139" o:spid="_x0000_s1160" type="#_x0000_t75" style="position:absolute;left:54021;top:79303;width:3353;height:329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">
                  <v:imagedata r:id="rId84" o:title=""/>
                </v:shape>
                <v:shape id="Shape 220" o:spid="_x0000_s1161" style="position:absolute;left:54066;top:79337;width:3296;height:3247;visibility:visible;mso-wrap-style:square;v-text-anchor:top" coordsize="329629,32472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" path="m328473,324726l,216687,2756,,329629,92239r-1156,232487xe" filled="f" strokecolor="#575756" strokeweight=".09314mm">
                  <v:stroke miterlimit="1" joinstyle="miter" endcap="round"/>
                  <v:path arrowok="t" textboxrect="0,0,329629,324726"/>
                </v:shape>
                <v:shape id="Shape 221" o:spid="_x0000_s1162" style="position:absolute;left:54376;top:79625;width:174;height:204;visibility:visible;mso-wrap-style:square;v-text-anchor:top" coordsize="17424,2043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" path="m9690,381v4534,369,7734,5093,7188,10503c16383,16332,12255,20434,7734,20066,3226,19710,,14974,533,9551,1092,4128,5181,,9690,381xe" fillcolor="#3f3f3e" stroked="f" strokeweight="0">
                  <v:stroke miterlimit="1" joinstyle="miter" endcap="round"/>
                  <v:path arrowok="t" textboxrect="0,0,17424,20434"/>
                </v:shape>
                <v:shape id="Shape 222" o:spid="_x0000_s1163" style="position:absolute;left:54804;top:79920;width:79;height:134;visibility:visible;mso-wrap-style:square;v-text-anchor:top" coordsize="7887,134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" path="m4635,152c6604,292,7887,3404,7557,7023v-369,3581,-2261,6426,-4255,6274c1359,13119,,10045,381,6426,762,2807,2629,,4635,152xe" fillcolor="#3f3f3e" stroked="f" strokeweight="0">
                  <v:stroke miterlimit="1" joinstyle="miter" endcap="round"/>
                  <v:path arrowok="t" textboxrect="0,0,7887,13449"/>
                </v:shape>
                <v:shape id="Shape 223" o:spid="_x0000_s1164" style="position:absolute;left:54489;top:80208;width:78;height:118;visibility:visible;mso-wrap-style:square;v-text-anchor:top" coordsize="7772,1181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" path="m4483,140c6452,291,7772,3022,7493,6210,7201,9385,5296,11811,3327,11658,1359,11481,,8775,317,5600,673,2438,2477,,4483,140xe" fillcolor="#3f3f3e" stroked="f" strokeweight="0">
                  <v:stroke miterlimit="1" joinstyle="miter" endcap="round"/>
                  <v:path arrowok="t" textboxrect="0,0,7772,11811"/>
                </v:shape>
                <v:shape id="Shape 224" o:spid="_x0000_s1165" style="position:absolute;left:54800;top:80696;width:198;height:140;visibility:visible;mso-wrap-style:square;v-text-anchor:top" coordsize="19825,1400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" path="m10566,457v5296,445,9259,3722,8903,7303c19088,11405,14529,14008,9271,13577,3975,13145,,9830,381,6236,762,2629,5334,,10566,457xe" fillcolor="#3f3f3e" stroked="f" strokeweight="0">
                  <v:stroke miterlimit="1" joinstyle="miter" endcap="round"/>
                  <v:path arrowok="t" textboxrect="0,0,19825,14008"/>
                </v:shape>
                <v:shape id="Shape 225" o:spid="_x0000_s1166" style="position:absolute;left:55145;top:81136;width:123;height:88;visibility:visible;mso-wrap-style:square;v-text-anchor:top" coordsize="12370,876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" path="m6604,280v3315,253,5766,2311,5550,4597c11925,7100,9106,8763,5804,8484,2502,8204,,6135,229,3899,457,1613,3277,,6604,280xe" fillcolor="#3f3f3e" stroked="f" strokeweight="0">
                  <v:stroke miterlimit="1" joinstyle="miter" endcap="round"/>
                  <v:path arrowok="t" textboxrect="0,0,12370,8763"/>
                </v:shape>
                <v:shape id="Shape 226" o:spid="_x0000_s1167" style="position:absolute;left:55422;top:80204;width:199;height:139;visibility:visible;mso-wrap-style:square;v-text-anchor:top" coordsize="19825,1393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" path="m10541,419v5296,394,9284,3709,8916,7341c19075,11405,14529,13932,9271,13539,3950,13094,,9830,381,6210,724,2591,5296,,10541,419xe" fillcolor="#3f3f3e" stroked="f" strokeweight="0">
                  <v:stroke miterlimit="1" joinstyle="miter" endcap="round"/>
                  <v:path arrowok="t" textboxrect="0,0,19825,13932"/>
                </v:shape>
                <v:shape id="Shape 227" o:spid="_x0000_s1168" style="position:absolute;left:55390;top:79887;width:96;height:68;visibility:visible;mso-wrap-style:square;v-text-anchor:top" coordsize="9538,675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" path="m5118,229c7633,406,9538,2019,9373,3772,9195,5512,7010,6756,4445,6541,1918,6338,,4737,165,3010,356,1257,2540,,5118,229xe" fillcolor="#3f3f3e" stroked="f" strokeweight="0">
                  <v:stroke miterlimit="1" joinstyle="miter" endcap="round"/>
                  <v:path arrowok="t" textboxrect="0,0,9538,6756"/>
                </v:shape>
                <v:shape id="Shape 228" o:spid="_x0000_s1169" style="position:absolute;left:55032;top:80104;width:99;height:69;visibility:visible;mso-wrap-style:square;v-text-anchor:top" coordsize="9894,693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" path="m5309,203c7900,419,9894,2057,9716,3848,9563,5690,7277,6934,4648,6769,1994,6528,,4876,178,3086,369,1295,2667,,5309,203xe" fillcolor="#3f3f3e" stroked="f" strokeweight="0">
                  <v:stroke miterlimit="1" joinstyle="miter" endcap="round"/>
                  <v:path arrowok="t" textboxrect="0,0,9894,6934"/>
                </v:shape>
                <v:shape id="Shape 229" o:spid="_x0000_s1170" style="position:absolute;left:54354;top:80641;width:98;height:70;visibility:visible;mso-wrap-style:square;v-text-anchor:top" coordsize="9881,698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" path="m5258,215c7887,432,9881,2045,9703,3860,9563,5690,7277,6985,4623,6769,1981,6553,,4890,191,3086,369,1270,2654,,5258,215xe" fillcolor="#3f3f3e" stroked="f" strokeweight="0">
                  <v:stroke miterlimit="1" joinstyle="miter" endcap="round"/>
                  <v:path arrowok="t" textboxrect="0,0,9881,6985"/>
                </v:shape>
                <v:shape id="Shape 230" o:spid="_x0000_s1171" style="position:absolute;left:54336;top:81053;width:100;height:70;visibility:visible;mso-wrap-style:square;v-text-anchor:top" coordsize="9932,698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" path="m5334,241c7925,444,9932,2070,9754,3873,9601,5690,7315,6985,4687,6807,1994,6591,,4890,241,3086,407,1308,2705,,5334,241xe" fillcolor="#3f3f3e" stroked="f" strokeweight="0">
                  <v:stroke miterlimit="1" joinstyle="miter" endcap="round"/>
                  <v:path arrowok="t" textboxrect="0,0,9932,6985"/>
                </v:shape>
                <v:shape id="Shape 231" o:spid="_x0000_s1172" style="position:absolute;left:54635;top:81209;width:74;height:53;visibility:visible;mso-wrap-style:square;v-text-anchor:top" coordsize="7455,52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" path="m3988,165c5969,292,7455,1536,7328,2908,7188,4280,5435,5220,3492,5080,1511,4902,,3645,152,2324,279,977,1994,,3988,165xe" fillcolor="#3f3f3e" stroked="f" strokeweight="0">
                  <v:stroke miterlimit="1" joinstyle="miter" endcap="round"/>
                  <v:path arrowok="t" textboxrect="0,0,7455,5220"/>
                </v:shape>
                <v:shape id="Shape 232" o:spid="_x0000_s1173" style="position:absolute;left:55517;top:81462;width:124;height:87;visibility:visible;mso-wrap-style:square;v-text-anchor:top" coordsize="12395,87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" path="m6617,267v3301,279,5778,2324,5499,4610c11912,7125,9080,8725,5804,8471,2502,8217,,6135,254,3899,483,1663,3277,,6617,267xe" fillcolor="#3f3f3e" stroked="f" strokeweight="0">
                  <v:stroke miterlimit="1" joinstyle="miter" endcap="round"/>
                  <v:path arrowok="t" textboxrect="0,0,12395,8725"/>
                </v:shape>
                <v:shape id="Shape 233" o:spid="_x0000_s1174" style="position:absolute;left:55914;top:81363;width:75;height:53;visibility:visible;mso-wrap-style:square;v-text-anchor:top" coordsize="7455,525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" path="m4026,203c5957,343,7455,1575,7315,2896,7188,4306,5436,5258,3493,5106,1550,4928,,3696,191,2337,318,1016,1994,,4026,203xe" fillcolor="#3f3f3e" stroked="f" strokeweight="0">
                  <v:stroke miterlimit="1" joinstyle="miter" endcap="round"/>
                  <v:path arrowok="t" textboxrect="0,0,7455,5258"/>
                </v:shape>
                <v:shape id="Shape 234" o:spid="_x0000_s1175" style="position:absolute;left:55508;top:80637;width:25;height:18;visibility:visible;mso-wrap-style:square;v-text-anchor:top" coordsize="2489,179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" path="m1333,64v623,50,1156,469,1105,927c2413,1448,1816,1791,1130,1739,508,1701,,1257,89,800,102,368,673,,1333,64xe" fillcolor="#3f3f3e" stroked="f" strokeweight="0">
                  <v:stroke miterlimit="1" joinstyle="miter" endcap="round"/>
                  <v:path arrowok="t" textboxrect="0,0,2489,1791"/>
                </v:shape>
                <v:shape id="Shape 235" o:spid="_x0000_s1176" style="position:absolute;left:54905;top:81349;width:169;height:120;visibility:visible;mso-wrap-style:square;v-text-anchor:top" coordsize="16954,1197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" path="m9042,369v4509,381,7912,3175,7607,6248c16358,9741,12471,11977,7963,11595,3416,11227,,8420,305,5309,648,2248,4534,,9042,369xe" fillcolor="#3f3f3e" stroked="f" strokeweight="0">
                  <v:stroke miterlimit="1" joinstyle="miter" endcap="round"/>
                  <v:path arrowok="t" textboxrect="0,0,16954,11977"/>
                </v:shape>
                <v:shape id="Shape 236" o:spid="_x0000_s1177" style="position:absolute;left:54657;top:81441;width:124;height:88;visibility:visible;mso-wrap-style:square;v-text-anchor:top" coordsize="12382,87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" path="m6617,254v3301,254,5765,2312,5524,4610c11925,7074,9080,8725,5804,8433,2527,8179,,6135,254,3861,445,1601,3302,,6617,254xe" fillcolor="#3f3f3e" stroked="f" strokeweight="0">
                  <v:stroke miterlimit="1" joinstyle="miter" endcap="round"/>
                  <v:path arrowok="t" textboxrect="0,0,12382,8725"/>
                </v:shape>
                <v:shape id="Shape 237" o:spid="_x0000_s1178" style="position:absolute;left:55745;top:81764;width:272;height:193;visibility:visible;mso-wrap-style:square;v-text-anchor:top" coordsize="27216,192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" path="m14516,622v7226,597,12700,5093,12218,10084c26264,15660,19952,19253,12726,18656,5449,18047,,13539,495,8560,991,3607,7252,,14516,622xe" fillcolor="#3f3f3e" stroked="f" strokeweight="0">
                  <v:stroke miterlimit="1" joinstyle="miter" endcap="round"/>
                  <v:path arrowok="t" textboxrect="0,0,27216,19253"/>
                </v:shape>
                <v:shape id="Shape 238" o:spid="_x0000_s1179" style="position:absolute;left:55921;top:81065;width:50;height:36;visibility:visible;mso-wrap-style:square;v-text-anchor:top" coordsize="4966,353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" path="m2692,89v1308,140,2274,953,2210,1867c4813,2858,3658,3531,2337,3429,990,3290,,2490,140,1575,190,648,1320,,2692,89xe" fillcolor="#3f3f3e" stroked="f" strokeweight="0">
                  <v:stroke miterlimit="1" joinstyle="miter" endcap="round"/>
                  <v:path arrowok="t" textboxrect="0,0,4966,3531"/>
                </v:shape>
                <v:shape id="Shape 239" o:spid="_x0000_s1180" style="position:absolute;left:55612;top:80636;width:347;height:244;visibility:visible;mso-wrap-style:square;v-text-anchor:top" coordsize="34684,2443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" path="m18491,762v9195,736,16193,6489,15494,12814c33388,19900,25400,24434,16205,23698,7010,22974,,17196,635,10858,1295,4496,9284,,18491,762xe" fillcolor="#3f3f3e" stroked="f" strokeweight="0">
                  <v:stroke miterlimit="1" joinstyle="miter" endcap="round"/>
                  <v:path arrowok="t" textboxrect="0,0,34684,24434"/>
                </v:shape>
                <v:shape id="Shape 240" o:spid="_x0000_s1181" style="position:absolute;left:56032;top:80432;width:49;height:35;visibility:visible;mso-wrap-style:square;v-text-anchor:top" coordsize="4928,353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" path="m2629,115v1308,139,2299,939,2210,1892c4775,2884,3645,3531,2299,3429,965,3302,,2477,76,1575,178,660,1296,,2629,115xe" fillcolor="#3f3f3e" stroked="f" strokeweight="0">
                  <v:stroke miterlimit="1" joinstyle="miter" endcap="round"/>
                  <v:path arrowok="t" textboxrect="0,0,4928,3531"/>
                </v:shape>
                <v:shape id="Shape 241" o:spid="_x0000_s1182" style="position:absolute;left:56142;top:80277;width:75;height:52;visibility:visible;mso-wrap-style:square;v-text-anchor:top" coordsize="7442,52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" path="m4001,153c5969,305,7442,1512,7328,2896,7188,4293,5436,5220,3492,5067,1537,4928,,3645,165,2311,305,953,1981,,4001,153xe" fillcolor="#3f3f3e" stroked="f" strokeweight="0">
                  <v:stroke miterlimit="1" joinstyle="miter" endcap="round"/>
                  <v:path arrowok="t" textboxrect="0,0,7442,5220"/>
                </v:shape>
                <v:shape id="Shape 242" o:spid="_x0000_s1183" style="position:absolute;left:56455;top:80285;width:50;height:35;visibility:visible;mso-wrap-style:square;v-text-anchor:top" coordsize="4953,34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" path="m2667,76v1308,127,2286,939,2210,1842c4775,2845,3632,3492,2324,3390,991,3263,,2463,89,1536,216,635,1346,,2667,76xe" fillcolor="#3f3f3e" stroked="f" strokeweight="0">
                  <v:stroke miterlimit="1" joinstyle="miter" endcap="round"/>
                  <v:path arrowok="t" textboxrect="0,0,4953,3492"/>
                </v:shape>
                <v:shape id="Shape 243" o:spid="_x0000_s1184" style="position:absolute;left:56776;top:80394;width:75;height:53;visibility:visible;mso-wrap-style:square;v-text-anchor:top" coordsize="7442,524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" path="m3975,178c5969,318,7442,1575,7302,2922,7150,4306,5448,5245,3492,5106,1498,4953,,3708,140,2337,279,978,1994,,3975,178xe" fillcolor="#3f3f3e" stroked="f" strokeweight="0">
                  <v:stroke miterlimit="1" joinstyle="miter" endcap="round"/>
                  <v:path arrowok="t" textboxrect="0,0,7442,5245"/>
                </v:shape>
                <v:shape id="Shape 244" o:spid="_x0000_s1185" style="position:absolute;left:56447;top:80750;width:174;height:122;visibility:visible;mso-wrap-style:square;v-text-anchor:top" coordsize="17361,122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" path="m9233,381v4610,394,8128,3277,7798,6426c16701,9970,12725,12230,8115,11874,3518,11468,,8611,317,5449,660,2286,4623,,9233,381xe" fillcolor="#3f3f3e" stroked="f" strokeweight="0">
                  <v:stroke miterlimit="1" joinstyle="miter" endcap="round"/>
                  <v:path arrowok="t" textboxrect="0,0,17361,12230"/>
                </v:shape>
                <v:shape id="Shape 245" o:spid="_x0000_s1186" style="position:absolute;left:56682;top:81588;width:74;height:53;visibility:visible;mso-wrap-style:square;v-text-anchor:top" coordsize="7455,52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" path="m4001,190c5956,330,7455,1562,7315,2921,7163,4318,5423,5270,3492,5118,1524,4940,,3695,165,2362,305,1015,1968,,4001,190xe" fillcolor="#3f3f3e" stroked="f" strokeweight="0">
                  <v:stroke miterlimit="1" joinstyle="miter" endcap="round"/>
                  <v:path arrowok="t" textboxrect="0,0,7455,5270"/>
                </v:shape>
                <v:shape id="Shape 246" o:spid="_x0000_s1187" style="position:absolute;left:56561;top:81980;width:272;height:192;visibility:visible;mso-wrap-style:square;v-text-anchor:top" coordsize="27254,192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" path="m14554,546v7252,610,12700,5131,12205,10122c26301,15608,19989,19203,12789,18606,5499,18009,,13475,521,8522,1041,3518,7289,,14554,546xe" fillcolor="#3f3f3e" stroked="f" strokeweight="0">
                  <v:stroke miterlimit="1" joinstyle="miter" endcap="round"/>
                  <v:path arrowok="t" textboxrect="0,0,27254,19203"/>
                </v:shape>
                <v:shape id="Shape 247" o:spid="_x0000_s1188" style="position:absolute;left:57112;top:82071;width:124;height:87;visibility:visible;mso-wrap-style:square;v-text-anchor:top" coordsize="12382,86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" path="m6604,267v3327,241,5778,2299,5550,4547c11912,7100,9093,8699,5816,8446,2540,8192,,6135,254,3861,483,1601,3302,,6604,267xe" fillcolor="#3f3f3e" stroked="f" strokeweight="0">
                  <v:stroke miterlimit="1" joinstyle="miter" endcap="round"/>
                  <v:path arrowok="t" textboxrect="0,0,12382,8699"/>
                </v:shape>
                <v:shape id="Shape 248" o:spid="_x0000_s1189" style="position:absolute;left:56333;top:81265;width:71;height:50;visibility:visible;mso-wrap-style:square;v-text-anchor:top" coordsize="7087,494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" path="m3785,140c5652,267,7087,1436,6960,2693,6807,4026,5169,4941,3289,4800,1422,4649,,3505,165,2172,305,889,1892,,3785,140xe" fillcolor="#3f3f3e" stroked="f" strokeweight="0">
                  <v:stroke miterlimit="1" joinstyle="miter" endcap="round"/>
                  <v:path arrowok="t" textboxrect="0,0,7087,4941"/>
                </v:shape>
                <v:shape id="Shape 249" o:spid="_x0000_s1190" style="position:absolute;left:56696;top:81116;width:248;height:175;visibility:visible;mso-wrap-style:square;v-text-anchor:top" coordsize="24752,174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" path="m13170,559v6591,508,11582,4648,11163,9182c23863,14275,18161,17488,11557,16942,5004,16434,,12332,432,7798,901,3277,6629,,13170,559xe" fillcolor="#3f3f3e" stroked="f" strokeweight="0">
                  <v:stroke miterlimit="1" joinstyle="miter" endcap="round"/>
                  <v:path arrowok="t" textboxrect="0,0,24752,17488"/>
                </v:shape>
                <v:shape id="Shape 250" o:spid="_x0000_s1191" style="position:absolute;left:56980;top:81610;width:198;height:140;visibility:visible;mso-wrap-style:square;v-text-anchor:top" coordsize="19800,139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" path="m10566,419v5258,431,9234,3721,8891,7302c19088,11354,14516,13970,9271,13526,3963,13094,,9792,343,6197,737,2578,5321,,10566,419xe" fillcolor="#3f3f3e" stroked="f" strokeweight="0">
                  <v:stroke miterlimit="1" joinstyle="miter" endcap="round"/>
                  <v:path arrowok="t" textboxrect="0,0,19800,13970"/>
                </v:shape>
                <v:shape id="Shape 251" o:spid="_x0000_s1192" style="position:absolute;left:56944;top:80815;width:174;height:122;visibility:visible;mso-wrap-style:square;v-text-anchor:top" coordsize="17336,122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" path="m9208,394v4610,394,8128,3238,7759,6388c16675,9982,12700,12230,8103,11836,3467,11481,,8624,292,5449,635,2274,4610,,9208,394xe" fillcolor="#3f3f3e" stroked="f" strokeweight="0">
                  <v:stroke miterlimit="1" joinstyle="miter" endcap="round"/>
                  <v:path arrowok="t" textboxrect="0,0,17336,12230"/>
                </v:shape>
                <v:shape id="Shape 252" o:spid="_x0000_s1193" style="position:absolute;left:56062;top:80089;width:124;height:87;visibility:visible;mso-wrap-style:square;v-text-anchor:top" coordsize="12382,87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" path="m6604,318v3314,215,5778,2286,5550,4546c11925,7138,9106,8725,5829,8484,2527,8217,,6135,254,3899,483,1663,3302,,6604,318xe" fillcolor="#3f3f3e" stroked="f" strokeweight="0">
                  <v:stroke miterlimit="1" joinstyle="miter" endcap="round"/>
                  <v:path arrowok="t" textboxrect="0,0,12382,8725"/>
                </v:shape>
                <v:shape id="Shape 253" o:spid="_x0000_s1194" style="position:absolute;left:57053;top:80486;width:123;height:87;visibility:visible;mso-wrap-style:square;v-text-anchor:top" coordsize="12395,87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" path="m6617,292v3315,241,5778,2299,5537,4572c11925,7112,9119,8725,5829,8471,2527,8204,,6160,229,3861,495,1625,3315,,6617,292xe" fillcolor="#3f3f3e" stroked="f" strokeweight="0">
                  <v:stroke miterlimit="1" joinstyle="miter" endcap="round"/>
                  <v:path arrowok="t" textboxrect="0,0,12395,8725"/>
                </v:shape>
                <v:rect id="Rectangle 254" o:spid="_x0000_s1195" style="position:absolute;left:49892;top:83528;width:8648;height:108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" filled="f" stroked="f">
                  <v:textbox inset="0,0,0,0">
                    <w:txbxContent>
                      <w:p w14:paraId="1F4D1AD5" w14:textId="77777777" w:rsidR="00C03562" w:rsidRDefault="006F3366">
                        <w:pPr>
                          <w:spacing w:after="160" w:line="259" w:lineRule="auto"/>
                          <w:ind w:left="0" w:right="0" w:firstLine="0"/>
                        </w:pPr>
                        <w:r>
                          <w:rPr>
                            <w:color w:val="424242"/>
                            <w:sz w:val="13"/>
                          </w:rPr>
                          <w:t xml:space="preserve">Pressure-sensitive </w:t>
                        </w:r>
                      </w:p>
                    </w:txbxContent>
                  </v:textbox>
                </v:rect>
                <v:rect id="Rectangle 255" o:spid="_x0000_s1196" style="position:absolute;left:49892;top:84421;width:7178;height:108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" filled="f" stroked="f">
                  <v:textbox inset="0,0,0,0">
                    <w:txbxContent>
                      <w:p w14:paraId="04C2777C" w14:textId="77777777" w:rsidR="00C03562" w:rsidRDefault="006F3366">
                        <w:pPr>
                          <w:spacing w:after="160" w:line="259" w:lineRule="auto"/>
                          <w:ind w:left="0" w:right="0" w:firstLine="0"/>
                        </w:pPr>
                        <w:r>
                          <w:rPr>
                            <w:color w:val="424242"/>
                            <w:sz w:val="13"/>
                          </w:rPr>
                          <w:t>acrylic adhesive</w:t>
                        </w:r>
                      </w:p>
                    </w:txbxContent>
                  </v:textbox>
                </v:rect>
                <v:rect id="Rectangle 256" o:spid="_x0000_s1197" style="position:absolute;left:49892;top:74095;width:9621;height:108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" filled="f" stroked="f">
                  <v:textbox inset="0,0,0,0">
                    <w:txbxContent>
                      <w:p w14:paraId="33C9658E" w14:textId="77777777" w:rsidR="00C03562" w:rsidRDefault="006F3366">
                        <w:pPr>
                          <w:spacing w:after="160" w:line="259" w:lineRule="auto"/>
                          <w:ind w:left="0" w:right="0" w:firstLine="0"/>
                        </w:pPr>
                        <w:r>
                          <w:rPr>
                            <w:color w:val="424242"/>
                            <w:sz w:val="13"/>
                          </w:rPr>
                          <w:t>Flexible silicone foam</w:t>
                        </w:r>
                      </w:p>
                    </w:txbxContent>
                  </v:textbox>
                </v:rect>
                <v:rect id="Rectangle 257" o:spid="_x0000_s1198" style="position:absolute;left:63959;top:83528;width:5307;height:108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" filled="f" stroked="f">
                  <v:textbox inset="0,0,0,0">
                    <w:txbxContent>
                      <w:p w14:paraId="3C622287" w14:textId="77777777" w:rsidR="00C03562" w:rsidRDefault="006F3366">
                        <w:pPr>
                          <w:spacing w:after="160" w:line="259" w:lineRule="auto"/>
                          <w:ind w:left="0" w:right="0" w:firstLine="0"/>
                        </w:pPr>
                        <w:r>
                          <w:rPr>
                            <w:color w:val="424242"/>
                            <w:sz w:val="13"/>
                          </w:rPr>
                          <w:t xml:space="preserve">Multi-layer </w:t>
                        </w:r>
                      </w:p>
                    </w:txbxContent>
                  </v:textbox>
                </v:rect>
                <v:rect id="Rectangle 258" o:spid="_x0000_s1199" style="position:absolute;left:63959;top:84421;width:6602;height:108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" filled="f" stroked="f">
                  <v:textbox inset="0,0,0,0">
                    <w:txbxContent>
                      <w:p w14:paraId="17D636D9" w14:textId="77777777" w:rsidR="00C03562" w:rsidRDefault="006F3366">
                        <w:pPr>
                          <w:spacing w:after="160" w:line="259" w:lineRule="auto"/>
                          <w:ind w:left="0" w:right="0" w:firstLine="0"/>
                        </w:pPr>
                        <w:r>
                          <w:rPr>
                            <w:color w:val="424242"/>
                            <w:sz w:val="13"/>
                          </w:rPr>
                          <w:t>vapour barrier</w:t>
                        </w:r>
                      </w:p>
                    </w:txbxContent>
                  </v:textbox>
                </v:rect>
                <v:shape id="Shape 259" o:spid="_x0000_s1200" style="position:absolute;left:52154;top:75219;width:8930;height:1429;visibility:visible;mso-wrap-style:square;v-text-anchor:top" coordsize="892975,1428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" path="m892975,142875l,142875,,e" filled="f" strokecolor="#436a9f" strokeweight=".496mm">
                  <v:path arrowok="t" textboxrect="0,0,892975,142875"/>
                </v:shape>
                <v:shape id="Shape 260" o:spid="_x0000_s1201" style="position:absolute;left:52154;top:80487;width:5983;height:2590;visibility:visible;mso-wrap-style:square;v-text-anchor:top" coordsize="598297,25896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" path="m598297,l,,,258966e" filled="f" strokecolor="#436a9f" strokeweight=".496mm">
                  <v:stroke endcap="round"/>
                  <v:path arrowok="t" textboxrect="0,0,598297,258966"/>
                </v:shape>
                <v:shape id="Shape 261" o:spid="_x0000_s1202" style="position:absolute;left:62066;top:78969;width:2857;height:4108;visibility:visible;mso-wrap-style:square;v-text-anchor:top" coordsize="285750,4107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" path="m,l285750,r,410769e" filled="f" strokecolor="#436a9f" strokeweight=".496mm">
                  <v:stroke endcap="round"/>
                  <v:path arrowok="t" textboxrect="0,0,285750,410769"/>
                </v:shape>
                <v:rect id="Rectangle 262" o:spid="_x0000_s1203" style="position:absolute;left:29684;top:72662;width:24351;height:287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" filled="f" stroked="f">
                  <v:textbox inset="0,0,0,0">
                    <w:txbxContent>
                      <w:p w14:paraId="58DB9B3F" w14:textId="77777777" w:rsidR="00C03562" w:rsidRDefault="006F3366">
                        <w:pPr>
                          <w:spacing w:after="160" w:line="259" w:lineRule="auto"/>
                          <w:ind w:left="0" w:right="0" w:firstLine="0"/>
                        </w:pPr>
                        <w:r>
                          <w:rPr>
                            <w:rFonts w:ascii="Calibri" w:eastAsia="Calibri" w:hAnsi="Calibri" w:cs="Calibri"/>
                            <w:b/>
                            <w:color w:val="19376F"/>
                            <w:w w:val="101"/>
                            <w:sz w:val="28"/>
                          </w:rPr>
                          <w:t>Sl</w:t>
                        </w:r>
                        <w:r>
                          <w:rPr>
                            <w:rFonts w:ascii="Calibri" w:eastAsia="Calibri" w:hAnsi="Calibri" w:cs="Calibri"/>
                            <w:b/>
                            <w:color w:val="19376F"/>
                            <w:spacing w:val="28"/>
                            <w:w w:val="101"/>
                            <w:sz w:val="28"/>
                          </w:rPr>
                          <w:t xml:space="preserve"> </w:t>
                        </w:r>
                        <w:r>
                          <w:rPr>
                            <w:rFonts w:ascii="Calibri" w:eastAsia="Calibri" w:hAnsi="Calibri" w:cs="Calibri"/>
                            <w:b/>
                            <w:color w:val="19376F"/>
                            <w:w w:val="101"/>
                            <w:sz w:val="28"/>
                          </w:rPr>
                          <w:t>im</w:t>
                        </w:r>
                        <w:r>
                          <w:rPr>
                            <w:rFonts w:ascii="Calibri" w:eastAsia="Calibri" w:hAnsi="Calibri" w:cs="Calibri"/>
                            <w:b/>
                            <w:color w:val="19376F"/>
                            <w:spacing w:val="13"/>
                            <w:w w:val="101"/>
                            <w:sz w:val="28"/>
                          </w:rPr>
                          <w:t xml:space="preserve"> </w:t>
                        </w:r>
                        <w:r>
                          <w:rPr>
                            <w:rFonts w:ascii="Calibri" w:eastAsia="Calibri" w:hAnsi="Calibri" w:cs="Calibri"/>
                            <w:b/>
                            <w:color w:val="19376F"/>
                            <w:w w:val="101"/>
                            <w:sz w:val="28"/>
                          </w:rPr>
                          <w:t>Gl</w:t>
                        </w:r>
                        <w:r>
                          <w:rPr>
                            <w:rFonts w:ascii="Calibri" w:eastAsia="Calibri" w:hAnsi="Calibri" w:cs="Calibri"/>
                            <w:b/>
                            <w:color w:val="19376F"/>
                            <w:spacing w:val="38"/>
                            <w:w w:val="101"/>
                            <w:sz w:val="28"/>
                          </w:rPr>
                          <w:t xml:space="preserve"> </w:t>
                        </w:r>
                        <w:r>
                          <w:rPr>
                            <w:rFonts w:ascii="Calibri" w:eastAsia="Calibri" w:hAnsi="Calibri" w:cs="Calibri"/>
                            <w:b/>
                            <w:color w:val="19376F"/>
                            <w:w w:val="101"/>
                            <w:sz w:val="28"/>
                          </w:rPr>
                          <w:t>az</w:t>
                        </w:r>
                        <w:r>
                          <w:rPr>
                            <w:rFonts w:ascii="Calibri" w:eastAsia="Calibri" w:hAnsi="Calibri" w:cs="Calibri"/>
                            <w:b/>
                            <w:color w:val="19376F"/>
                            <w:spacing w:val="13"/>
                            <w:w w:val="101"/>
                            <w:sz w:val="28"/>
                          </w:rPr>
                          <w:t xml:space="preserve"> </w:t>
                        </w:r>
                        <w:r>
                          <w:rPr>
                            <w:rFonts w:ascii="Calibri" w:eastAsia="Calibri" w:hAnsi="Calibri" w:cs="Calibri"/>
                            <w:b/>
                            <w:color w:val="19376F"/>
                            <w:w w:val="101"/>
                            <w:sz w:val="28"/>
                          </w:rPr>
                          <w:t>e</w:t>
                        </w:r>
                        <w:r>
                          <w:rPr>
                            <w:rFonts w:ascii="Calibri" w:eastAsia="Calibri" w:hAnsi="Calibri" w:cs="Calibri"/>
                            <w:b/>
                            <w:color w:val="19376F"/>
                            <w:spacing w:val="41"/>
                            <w:w w:val="101"/>
                            <w:sz w:val="28"/>
                          </w:rPr>
                          <w:t xml:space="preserve"> </w:t>
                        </w:r>
                        <w:r>
                          <w:rPr>
                            <w:rFonts w:ascii="Calibri" w:eastAsia="Calibri" w:hAnsi="Calibri" w:cs="Calibri"/>
                            <w:b/>
                            <w:color w:val="19376F"/>
                            <w:w w:val="101"/>
                            <w:sz w:val="28"/>
                          </w:rPr>
                          <w:t>Spac</w:t>
                        </w:r>
                        <w:r>
                          <w:rPr>
                            <w:rFonts w:ascii="Calibri" w:eastAsia="Calibri" w:hAnsi="Calibri" w:cs="Calibri"/>
                            <w:b/>
                            <w:color w:val="19376F"/>
                            <w:spacing w:val="26"/>
                            <w:w w:val="101"/>
                            <w:sz w:val="28"/>
                          </w:rPr>
                          <w:t xml:space="preserve"> </w:t>
                        </w:r>
                        <w:r>
                          <w:rPr>
                            <w:rFonts w:ascii="Calibri" w:eastAsia="Calibri" w:hAnsi="Calibri" w:cs="Calibri"/>
                            <w:b/>
                            <w:color w:val="19376F"/>
                            <w:w w:val="101"/>
                            <w:sz w:val="28"/>
                          </w:rPr>
                          <w:t>er</w:t>
                        </w:r>
                        <w:r>
                          <w:rPr>
                            <w:rFonts w:ascii="Calibri" w:eastAsia="Calibri" w:hAnsi="Calibri" w:cs="Calibri"/>
                            <w:b/>
                            <w:color w:val="19376F"/>
                            <w:spacing w:val="15"/>
                            <w:w w:val="101"/>
                            <w:sz w:val="28"/>
                          </w:rPr>
                          <w:t xml:space="preserve"> </w:t>
                        </w:r>
                        <w:r>
                          <w:rPr>
                            <w:rFonts w:ascii="Calibri" w:eastAsia="Calibri" w:hAnsi="Calibri" w:cs="Calibri"/>
                            <w:b/>
                            <w:color w:val="19376F"/>
                            <w:w w:val="101"/>
                            <w:sz w:val="28"/>
                          </w:rPr>
                          <w:t>s</w:t>
                        </w:r>
                      </w:p>
                    </w:txbxContent>
                  </v:textbox>
                </v:rect>
                <v:rect id="Rectangle 263" o:spid="_x0000_s1204" style="position:absolute;left:37202;top:75678;width:1485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" filled="f" stroked="f">
                  <v:textbox inset="0,0,0,0">
                    <w:txbxContent>
                      <w:p w14:paraId="50691495" w14:textId="77777777" w:rsidR="00C03562" w:rsidRDefault="006F3366">
                        <w:pPr>
                          <w:spacing w:after="160" w:line="259" w:lineRule="auto"/>
                          <w:ind w:left="0" w:right="0" w:firstLine="0"/>
                        </w:pPr>
                        <w:r>
                          <w:rPr>
                            <w:color w:val="424242"/>
                          </w:rPr>
                          <w:t>• High performance</w:t>
                        </w:r>
                      </w:p>
                    </w:txbxContent>
                  </v:textbox>
                </v:rect>
                <v:rect id="Rectangle 264" o:spid="_x0000_s1205" style="position:absolute;left:32348;top:77308;width:130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" filled="f" stroked="f">
                  <v:textbox inset="0,0,0,0">
                    <w:txbxContent>
                      <w:p w14:paraId="506ADA18" w14:textId="77777777" w:rsidR="00C03562" w:rsidRDefault="006F3366">
                        <w:pPr>
                          <w:spacing w:after="160" w:line="259" w:lineRule="auto"/>
                          <w:ind w:left="0" w:right="0" w:firstLine="0"/>
                        </w:pPr>
                        <w:r>
                          <w:rPr>
                            <w:color w:val="424242"/>
                          </w:rPr>
                          <w:t xml:space="preserve">• </w:t>
                        </w:r>
                      </w:p>
                    </w:txbxContent>
                  </v:textbox>
                </v:rect>
                <v:rect id="Rectangle 265" o:spid="_x0000_s1206" style="position:absolute;left:33428;top:77308;width:1987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" filled="f" stroked="f">
                  <v:textbox inset="0,0,0,0">
                    <w:txbxContent>
                      <w:p w14:paraId="10123A47" w14:textId="77777777" w:rsidR="00C03562" w:rsidRDefault="006F3366">
                        <w:pPr>
                          <w:spacing w:after="160" w:line="259" w:lineRule="auto"/>
                          <w:ind w:left="0" w:right="0" w:firstLine="0"/>
                        </w:pPr>
                        <w:r>
                          <w:rPr>
                            <w:color w:val="424242"/>
                          </w:rPr>
                          <w:t>Blend with any frame finish</w:t>
                        </w:r>
                      </w:p>
                    </w:txbxContent>
                  </v:textbox>
                </v:rect>
                <v:rect id="Rectangle 266" o:spid="_x0000_s1207" style="position:absolute;left:30523;top:78937;width:23732;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" filled="f" stroked="f">
                  <v:textbox inset="0,0,0,0">
                    <w:txbxContent>
                      <w:p w14:paraId="423B9223" w14:textId="77777777" w:rsidR="00C03562" w:rsidRDefault="006F3366">
                        <w:pPr>
                          <w:spacing w:after="160" w:line="259" w:lineRule="auto"/>
                          <w:ind w:left="0" w:right="0" w:firstLine="0"/>
                        </w:pPr>
                        <w:r>
                          <w:rPr>
                            <w:color w:val="424242"/>
                          </w:rPr>
                          <w:t>• 4mm, 6mm or 8mm unit cavity</w:t>
                        </w:r>
                      </w:p>
                    </w:txbxContent>
                  </v:textbox>
                </v:rect>
                <v:rect id="Rectangle 267" o:spid="_x0000_s1208" style="position:absolute;left:37142;top:80567;width:14928;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" filled="f" stroked="f">
                  <v:textbox inset="0,0,0,0">
                    <w:txbxContent>
                      <w:p w14:paraId="07C38B0F" w14:textId="77777777" w:rsidR="00C03562" w:rsidRDefault="006F3366">
                        <w:pPr>
                          <w:spacing w:after="160" w:line="259" w:lineRule="auto"/>
                          <w:ind w:left="0" w:right="0" w:firstLine="0"/>
                        </w:pPr>
                        <w:r>
                          <w:rPr>
                            <w:color w:val="424242"/>
                          </w:rPr>
                          <w:t>• Just 3mm in depth</w:t>
                        </w:r>
                      </w:p>
                    </w:txbxContent>
                  </v:textbox>
                </v:rect>
                <v:rect id="Rectangle 268" o:spid="_x0000_s1209" style="position:absolute;left:36250;top:82196;width:16114;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" filled="f" stroked="f">
                  <v:textbox inset="0,0,0,0">
                    <w:txbxContent>
                      <w:p w14:paraId="51474A0F" w14:textId="77777777" w:rsidR="00C03562" w:rsidRDefault="006F3366">
                        <w:pPr>
                          <w:spacing w:after="160" w:line="259" w:lineRule="auto"/>
                          <w:ind w:left="0" w:right="0" w:firstLine="0"/>
                        </w:pPr>
                        <w:r>
                          <w:rPr>
                            <w:color w:val="424242"/>
                          </w:rPr>
                          <w:t>• Ruler straight edges</w:t>
                        </w:r>
                      </w:p>
                    </w:txbxContent>
                  </v:textbox>
                </v:rect>
                <v:rect id="Rectangle 269" o:spid="_x0000_s1210" style="position:absolute;left:37276;top:83826;width:14748;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" filled="f" stroked="f">
                  <v:textbox inset="0,0,0,0">
                    <w:txbxContent>
                      <w:p w14:paraId="55441ECC" w14:textId="77777777" w:rsidR="00C03562" w:rsidRDefault="006F3366">
                        <w:pPr>
                          <w:spacing w:after="160" w:line="259" w:lineRule="auto"/>
                          <w:ind w:left="0" w:right="0" w:firstLine="0"/>
                        </w:pPr>
                        <w:r>
                          <w:rPr>
                            <w:color w:val="424242"/>
                          </w:rPr>
                          <w:t>• Sharp 90° corners</w:t>
                        </w:r>
                      </w:p>
                    </w:txbxContent>
                  </v:textbox>
                </v:rect>
                <w10:wrap type="topAndBottom" anchorx="page" anchory="page"/>
              </v:group>
            </w:pict>
          </mc:Fallback>
        </mc:AlternateContent>
      </w:r>
      <w:r>
        <w:br w:type="page"/>
      </w:r>
    </w:p>
    <w:p w14:paraId="6B9D1ECA" w14:textId="77777777" w:rsidR="00C03562" w:rsidRDefault="006F3366">
      <w:pPr>
        <w:pStyle w:val="Heading1"/>
        <w:ind w:left="-5"/>
      </w:pPr>
      <w:r>
        <w:t>HOW IMC SLIM-GLAZE UNITS WORK</w:t>
      </w:r>
    </w:p>
    <w:p w14:paraId="05B3224C" w14:textId="77777777" w:rsidR="00C03562" w:rsidRDefault="006F3366">
      <w:pPr>
        <w:pStyle w:val="Heading2"/>
        <w:spacing w:after="321" w:line="259" w:lineRule="auto"/>
        <w:ind w:left="9"/>
      </w:pPr>
      <w:r>
        <w:rPr>
          <w:rFonts w:ascii="Calibri" w:eastAsia="Calibri" w:hAnsi="Calibri" w:cs="Calibri"/>
          <w:color w:val="35395A"/>
          <w:sz w:val="28"/>
        </w:rPr>
        <w:t>INVISIBLE COATING ON GLASS COMBINED WITH KRYPTON OR XENON GAS WORK THE SAME WAY A SILVER LINING WORKS IN A THERMOS BOTTLE</w:t>
      </w:r>
    </w:p>
    <w:p w14:paraId="44377B47" w14:textId="77777777" w:rsidR="00C03562" w:rsidRDefault="006F3366">
      <w:pPr>
        <w:spacing w:after="170" w:line="240" w:lineRule="auto"/>
        <w:ind w:left="0" w:right="265" w:firstLine="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64DAC52A" wp14:editId="37CAC5D5">
                <wp:simplePos x="0" y="0"/>
                <wp:positionH relativeFrom="column">
                  <wp:posOffset>4399432</wp:posOffset>
                </wp:positionH>
                <wp:positionV relativeFrom="paragraph">
                  <wp:posOffset>-113080</wp:posOffset>
                </wp:positionV>
                <wp:extent cx="2111401" cy="2495880"/>
                <wp:effectExtent l="0" t="0" r="0" b="0"/>
                <wp:wrapSquare wrapText="bothSides"/>
                <wp:docPr id="16329" name="Group 16329"/>
                <wp:cNvGraphicFramePr/>
                <a:graphic xmlns:a="http://schemas.openxmlformats.org/drawingml/2006/main">
                  <a:graphicData uri="http://schemas.microsoft.com/office/word/2010/wordprocessingGroup">
                    <wpg:wgp>
                      <wpg:cNvGrpSpPr/>
                      <wpg:grpSpPr>
                        <a:xfrm>
                          <a:off x="0" y="0"/>
                          <a:ext cx="2111401" cy="2495880"/>
                          <a:chOff x="0" y="0"/>
                          <a:chExt cx="2111401" cy="2495880"/>
                        </a:xfrm>
                      </wpg:grpSpPr>
                      <wps:wsp>
                        <wps:cNvPr id="296" name="Shape 296"/>
                        <wps:cNvSpPr/>
                        <wps:spPr>
                          <a:xfrm>
                            <a:off x="1389316" y="389611"/>
                            <a:ext cx="546011" cy="546049"/>
                          </a:xfrm>
                          <a:custGeom>
                            <a:avLst/>
                            <a:gdLst/>
                            <a:ahLst/>
                            <a:cxnLst/>
                            <a:rect l="0" t="0" r="0" b="0"/>
                            <a:pathLst>
                              <a:path w="546011" h="546049">
                                <a:moveTo>
                                  <a:pt x="273012" y="0"/>
                                </a:moveTo>
                                <a:cubicBezTo>
                                  <a:pt x="423799" y="0"/>
                                  <a:pt x="546011" y="122238"/>
                                  <a:pt x="546011" y="273012"/>
                                </a:cubicBezTo>
                                <a:cubicBezTo>
                                  <a:pt x="546011" y="423799"/>
                                  <a:pt x="423799" y="546049"/>
                                  <a:pt x="273012" y="546049"/>
                                </a:cubicBezTo>
                                <a:cubicBezTo>
                                  <a:pt x="122212" y="546049"/>
                                  <a:pt x="0" y="423799"/>
                                  <a:pt x="0" y="273012"/>
                                </a:cubicBezTo>
                                <a:cubicBezTo>
                                  <a:pt x="0" y="122238"/>
                                  <a:pt x="122212" y="0"/>
                                  <a:pt x="273012" y="0"/>
                                </a:cubicBezTo>
                                <a:close/>
                              </a:path>
                            </a:pathLst>
                          </a:custGeom>
                          <a:ln w="0" cap="flat">
                            <a:miter lim="127000"/>
                          </a:ln>
                        </wps:spPr>
                        <wps:style>
                          <a:lnRef idx="0">
                            <a:srgbClr val="000000">
                              <a:alpha val="0"/>
                            </a:srgbClr>
                          </a:lnRef>
                          <a:fillRef idx="1">
                            <a:srgbClr val="FFB829"/>
                          </a:fillRef>
                          <a:effectRef idx="0">
                            <a:scrgbClr r="0" g="0" b="0"/>
                          </a:effectRef>
                          <a:fontRef idx="none"/>
                        </wps:style>
                        <wps:bodyPr/>
                      </wps:wsp>
                      <wps:wsp>
                        <wps:cNvPr id="297" name="Shape 297"/>
                        <wps:cNvSpPr/>
                        <wps:spPr>
                          <a:xfrm>
                            <a:off x="1213231" y="224536"/>
                            <a:ext cx="449078" cy="876186"/>
                          </a:xfrm>
                          <a:custGeom>
                            <a:avLst/>
                            <a:gdLst/>
                            <a:ahLst/>
                            <a:cxnLst/>
                            <a:rect l="0" t="0" r="0" b="0"/>
                            <a:pathLst>
                              <a:path w="449078" h="876186">
                                <a:moveTo>
                                  <a:pt x="349186" y="0"/>
                                </a:moveTo>
                                <a:lnTo>
                                  <a:pt x="449078" y="164277"/>
                                </a:lnTo>
                                <a:lnTo>
                                  <a:pt x="449078" y="269306"/>
                                </a:lnTo>
                                <a:lnTo>
                                  <a:pt x="387464" y="167970"/>
                                </a:lnTo>
                                <a:lnTo>
                                  <a:pt x="375857" y="285852"/>
                                </a:lnTo>
                                <a:lnTo>
                                  <a:pt x="276289" y="221399"/>
                                </a:lnTo>
                                <a:lnTo>
                                  <a:pt x="317081" y="332892"/>
                                </a:lnTo>
                                <a:lnTo>
                                  <a:pt x="199504" y="317868"/>
                                </a:lnTo>
                                <a:lnTo>
                                  <a:pt x="284442" y="400406"/>
                                </a:lnTo>
                                <a:lnTo>
                                  <a:pt x="171895" y="438074"/>
                                </a:lnTo>
                                <a:lnTo>
                                  <a:pt x="284442" y="475742"/>
                                </a:lnTo>
                                <a:lnTo>
                                  <a:pt x="199504" y="558279"/>
                                </a:lnTo>
                                <a:lnTo>
                                  <a:pt x="317081" y="543293"/>
                                </a:lnTo>
                                <a:lnTo>
                                  <a:pt x="276289" y="654748"/>
                                </a:lnTo>
                                <a:lnTo>
                                  <a:pt x="375857" y="590321"/>
                                </a:lnTo>
                                <a:lnTo>
                                  <a:pt x="387464" y="708216"/>
                                </a:lnTo>
                                <a:lnTo>
                                  <a:pt x="449078" y="606867"/>
                                </a:lnTo>
                                <a:lnTo>
                                  <a:pt x="449078" y="711896"/>
                                </a:lnTo>
                                <a:lnTo>
                                  <a:pt x="349186" y="876186"/>
                                </a:lnTo>
                                <a:lnTo>
                                  <a:pt x="330327" y="684784"/>
                                </a:lnTo>
                                <a:lnTo>
                                  <a:pt x="168999" y="789203"/>
                                </a:lnTo>
                                <a:lnTo>
                                  <a:pt x="235001" y="608775"/>
                                </a:lnTo>
                                <a:lnTo>
                                  <a:pt x="44221" y="633158"/>
                                </a:lnTo>
                                <a:lnTo>
                                  <a:pt x="182156" y="499072"/>
                                </a:lnTo>
                                <a:lnTo>
                                  <a:pt x="0" y="438074"/>
                                </a:lnTo>
                                <a:lnTo>
                                  <a:pt x="182156" y="377101"/>
                                </a:lnTo>
                                <a:lnTo>
                                  <a:pt x="44221" y="243027"/>
                                </a:lnTo>
                                <a:lnTo>
                                  <a:pt x="235001" y="267411"/>
                                </a:lnTo>
                                <a:lnTo>
                                  <a:pt x="168999" y="86982"/>
                                </a:lnTo>
                                <a:lnTo>
                                  <a:pt x="330327" y="191389"/>
                                </a:lnTo>
                                <a:lnTo>
                                  <a:pt x="349186" y="0"/>
                                </a:lnTo>
                                <a:close/>
                              </a:path>
                            </a:pathLst>
                          </a:custGeom>
                          <a:ln w="0" cap="flat">
                            <a:miter lim="127000"/>
                          </a:ln>
                        </wps:spPr>
                        <wps:style>
                          <a:lnRef idx="0">
                            <a:srgbClr val="000000">
                              <a:alpha val="0"/>
                            </a:srgbClr>
                          </a:lnRef>
                          <a:fillRef idx="1">
                            <a:srgbClr val="EA6439"/>
                          </a:fillRef>
                          <a:effectRef idx="0">
                            <a:scrgbClr r="0" g="0" b="0"/>
                          </a:effectRef>
                          <a:fontRef idx="none"/>
                        </wps:style>
                        <wps:bodyPr/>
                      </wps:wsp>
                      <wps:wsp>
                        <wps:cNvPr id="298" name="Shape 298"/>
                        <wps:cNvSpPr/>
                        <wps:spPr>
                          <a:xfrm>
                            <a:off x="1662309" y="224536"/>
                            <a:ext cx="449091" cy="876186"/>
                          </a:xfrm>
                          <a:custGeom>
                            <a:avLst/>
                            <a:gdLst/>
                            <a:ahLst/>
                            <a:cxnLst/>
                            <a:rect l="0" t="0" r="0" b="0"/>
                            <a:pathLst>
                              <a:path w="449091" h="876186">
                                <a:moveTo>
                                  <a:pt x="99905" y="0"/>
                                </a:moveTo>
                                <a:lnTo>
                                  <a:pt x="118752" y="191389"/>
                                </a:lnTo>
                                <a:lnTo>
                                  <a:pt x="280130" y="86982"/>
                                </a:lnTo>
                                <a:lnTo>
                                  <a:pt x="214091" y="267411"/>
                                </a:lnTo>
                                <a:lnTo>
                                  <a:pt x="404870" y="243027"/>
                                </a:lnTo>
                                <a:lnTo>
                                  <a:pt x="266935" y="377101"/>
                                </a:lnTo>
                                <a:lnTo>
                                  <a:pt x="449091" y="438074"/>
                                </a:lnTo>
                                <a:lnTo>
                                  <a:pt x="266935" y="499072"/>
                                </a:lnTo>
                                <a:lnTo>
                                  <a:pt x="404870" y="633158"/>
                                </a:lnTo>
                                <a:lnTo>
                                  <a:pt x="214091" y="608775"/>
                                </a:lnTo>
                                <a:lnTo>
                                  <a:pt x="280092" y="789203"/>
                                </a:lnTo>
                                <a:lnTo>
                                  <a:pt x="118752" y="684784"/>
                                </a:lnTo>
                                <a:lnTo>
                                  <a:pt x="99905" y="876186"/>
                                </a:lnTo>
                                <a:lnTo>
                                  <a:pt x="6" y="711886"/>
                                </a:lnTo>
                                <a:lnTo>
                                  <a:pt x="0" y="711896"/>
                                </a:lnTo>
                                <a:lnTo>
                                  <a:pt x="0" y="606867"/>
                                </a:lnTo>
                                <a:lnTo>
                                  <a:pt x="6" y="606857"/>
                                </a:lnTo>
                                <a:lnTo>
                                  <a:pt x="61627" y="708216"/>
                                </a:lnTo>
                                <a:lnTo>
                                  <a:pt x="73235" y="590321"/>
                                </a:lnTo>
                                <a:lnTo>
                                  <a:pt x="172803" y="654748"/>
                                </a:lnTo>
                                <a:lnTo>
                                  <a:pt x="132011" y="543293"/>
                                </a:lnTo>
                                <a:lnTo>
                                  <a:pt x="249587" y="558318"/>
                                </a:lnTo>
                                <a:lnTo>
                                  <a:pt x="164674" y="475742"/>
                                </a:lnTo>
                                <a:lnTo>
                                  <a:pt x="277184" y="438074"/>
                                </a:lnTo>
                                <a:lnTo>
                                  <a:pt x="164674" y="400406"/>
                                </a:lnTo>
                                <a:lnTo>
                                  <a:pt x="249587" y="317868"/>
                                </a:lnTo>
                                <a:lnTo>
                                  <a:pt x="132011" y="332892"/>
                                </a:lnTo>
                                <a:lnTo>
                                  <a:pt x="172803" y="221399"/>
                                </a:lnTo>
                                <a:lnTo>
                                  <a:pt x="73235" y="285852"/>
                                </a:lnTo>
                                <a:lnTo>
                                  <a:pt x="61627" y="167970"/>
                                </a:lnTo>
                                <a:lnTo>
                                  <a:pt x="6" y="269316"/>
                                </a:lnTo>
                                <a:lnTo>
                                  <a:pt x="0" y="269306"/>
                                </a:lnTo>
                                <a:lnTo>
                                  <a:pt x="0" y="164277"/>
                                </a:lnTo>
                                <a:lnTo>
                                  <a:pt x="6" y="164287"/>
                                </a:lnTo>
                                <a:lnTo>
                                  <a:pt x="99905" y="0"/>
                                </a:lnTo>
                                <a:close/>
                              </a:path>
                            </a:pathLst>
                          </a:custGeom>
                          <a:ln w="0" cap="flat">
                            <a:miter lim="127000"/>
                          </a:ln>
                        </wps:spPr>
                        <wps:style>
                          <a:lnRef idx="0">
                            <a:srgbClr val="000000">
                              <a:alpha val="0"/>
                            </a:srgbClr>
                          </a:lnRef>
                          <a:fillRef idx="1">
                            <a:srgbClr val="EA6439"/>
                          </a:fillRef>
                          <a:effectRef idx="0">
                            <a:scrgbClr r="0" g="0" b="0"/>
                          </a:effectRef>
                          <a:fontRef idx="none"/>
                        </wps:style>
                        <wps:bodyPr/>
                      </wps:wsp>
                      <wps:wsp>
                        <wps:cNvPr id="299" name="Shape 299"/>
                        <wps:cNvSpPr/>
                        <wps:spPr>
                          <a:xfrm>
                            <a:off x="1446187" y="446494"/>
                            <a:ext cx="432283" cy="432283"/>
                          </a:xfrm>
                          <a:custGeom>
                            <a:avLst/>
                            <a:gdLst/>
                            <a:ahLst/>
                            <a:cxnLst/>
                            <a:rect l="0" t="0" r="0" b="0"/>
                            <a:pathLst>
                              <a:path w="432283" h="432283">
                                <a:moveTo>
                                  <a:pt x="216128" y="0"/>
                                </a:moveTo>
                                <a:cubicBezTo>
                                  <a:pt x="335496" y="0"/>
                                  <a:pt x="432283" y="96761"/>
                                  <a:pt x="432283" y="216129"/>
                                </a:cubicBezTo>
                                <a:cubicBezTo>
                                  <a:pt x="432283" y="335496"/>
                                  <a:pt x="335496" y="432283"/>
                                  <a:pt x="216128" y="432283"/>
                                </a:cubicBezTo>
                                <a:cubicBezTo>
                                  <a:pt x="96761" y="432283"/>
                                  <a:pt x="0" y="335496"/>
                                  <a:pt x="0" y="216129"/>
                                </a:cubicBezTo>
                                <a:cubicBezTo>
                                  <a:pt x="0" y="96761"/>
                                  <a:pt x="96761" y="0"/>
                                  <a:pt x="216128" y="0"/>
                                </a:cubicBezTo>
                                <a:close/>
                              </a:path>
                            </a:pathLst>
                          </a:custGeom>
                          <a:ln w="0" cap="flat">
                            <a:miter lim="127000"/>
                          </a:ln>
                        </wps:spPr>
                        <wps:style>
                          <a:lnRef idx="0">
                            <a:srgbClr val="000000">
                              <a:alpha val="0"/>
                            </a:srgbClr>
                          </a:lnRef>
                          <a:fillRef idx="1">
                            <a:srgbClr val="FCDE66"/>
                          </a:fillRef>
                          <a:effectRef idx="0">
                            <a:scrgbClr r="0" g="0" b="0"/>
                          </a:effectRef>
                          <a:fontRef idx="none"/>
                        </wps:style>
                        <wps:bodyPr/>
                      </wps:wsp>
                      <wps:wsp>
                        <wps:cNvPr id="300" name="Shape 300"/>
                        <wps:cNvSpPr/>
                        <wps:spPr>
                          <a:xfrm>
                            <a:off x="92659" y="224536"/>
                            <a:ext cx="706971" cy="825424"/>
                          </a:xfrm>
                          <a:custGeom>
                            <a:avLst/>
                            <a:gdLst/>
                            <a:ahLst/>
                            <a:cxnLst/>
                            <a:rect l="0" t="0" r="0" b="0"/>
                            <a:pathLst>
                              <a:path w="706971" h="825424">
                                <a:moveTo>
                                  <a:pt x="353492" y="0"/>
                                </a:moveTo>
                                <a:lnTo>
                                  <a:pt x="432981" y="125590"/>
                                </a:lnTo>
                                <a:lnTo>
                                  <a:pt x="377673" y="180899"/>
                                </a:lnTo>
                                <a:lnTo>
                                  <a:pt x="377673" y="370815"/>
                                </a:lnTo>
                                <a:lnTo>
                                  <a:pt x="542150" y="275857"/>
                                </a:lnTo>
                                <a:lnTo>
                                  <a:pt x="562382" y="200317"/>
                                </a:lnTo>
                                <a:lnTo>
                                  <a:pt x="706971" y="209550"/>
                                </a:lnTo>
                                <a:lnTo>
                                  <a:pt x="641884" y="337985"/>
                                </a:lnTo>
                                <a:lnTo>
                                  <a:pt x="566331" y="317754"/>
                                </a:lnTo>
                                <a:lnTo>
                                  <a:pt x="401853" y="412712"/>
                                </a:lnTo>
                                <a:lnTo>
                                  <a:pt x="566331" y="507670"/>
                                </a:lnTo>
                                <a:lnTo>
                                  <a:pt x="641884" y="487426"/>
                                </a:lnTo>
                                <a:lnTo>
                                  <a:pt x="706971" y="615874"/>
                                </a:lnTo>
                                <a:lnTo>
                                  <a:pt x="562382" y="625107"/>
                                </a:lnTo>
                                <a:lnTo>
                                  <a:pt x="542150" y="549554"/>
                                </a:lnTo>
                                <a:lnTo>
                                  <a:pt x="377673" y="454596"/>
                                </a:lnTo>
                                <a:lnTo>
                                  <a:pt x="377673" y="644512"/>
                                </a:lnTo>
                                <a:lnTo>
                                  <a:pt x="432981" y="699833"/>
                                </a:lnTo>
                                <a:lnTo>
                                  <a:pt x="353492" y="825424"/>
                                </a:lnTo>
                                <a:lnTo>
                                  <a:pt x="273990" y="699833"/>
                                </a:lnTo>
                                <a:lnTo>
                                  <a:pt x="329311" y="644512"/>
                                </a:lnTo>
                                <a:lnTo>
                                  <a:pt x="329311" y="454596"/>
                                </a:lnTo>
                                <a:lnTo>
                                  <a:pt x="164833" y="549554"/>
                                </a:lnTo>
                                <a:lnTo>
                                  <a:pt x="144590" y="625107"/>
                                </a:lnTo>
                                <a:lnTo>
                                  <a:pt x="0" y="615874"/>
                                </a:lnTo>
                                <a:lnTo>
                                  <a:pt x="65100" y="487426"/>
                                </a:lnTo>
                                <a:lnTo>
                                  <a:pt x="140640" y="507670"/>
                                </a:lnTo>
                                <a:lnTo>
                                  <a:pt x="305118" y="412712"/>
                                </a:lnTo>
                                <a:lnTo>
                                  <a:pt x="140640" y="317754"/>
                                </a:lnTo>
                                <a:lnTo>
                                  <a:pt x="65100" y="337985"/>
                                </a:lnTo>
                                <a:lnTo>
                                  <a:pt x="0" y="209550"/>
                                </a:lnTo>
                                <a:lnTo>
                                  <a:pt x="144590" y="200317"/>
                                </a:lnTo>
                                <a:lnTo>
                                  <a:pt x="164833" y="275857"/>
                                </a:lnTo>
                                <a:lnTo>
                                  <a:pt x="329311" y="370815"/>
                                </a:lnTo>
                                <a:lnTo>
                                  <a:pt x="329311" y="180899"/>
                                </a:lnTo>
                                <a:lnTo>
                                  <a:pt x="273990" y="125590"/>
                                </a:lnTo>
                                <a:lnTo>
                                  <a:pt x="353492"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04" name="Shape 21304"/>
                        <wps:cNvSpPr/>
                        <wps:spPr>
                          <a:xfrm>
                            <a:off x="712153" y="322872"/>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05" name="Shape 21305"/>
                        <wps:cNvSpPr/>
                        <wps:spPr>
                          <a:xfrm>
                            <a:off x="518694" y="224536"/>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06" name="Shape 21306"/>
                        <wps:cNvSpPr/>
                        <wps:spPr>
                          <a:xfrm>
                            <a:off x="325234" y="224536"/>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07" name="Shape 21307"/>
                        <wps:cNvSpPr/>
                        <wps:spPr>
                          <a:xfrm>
                            <a:off x="810489" y="516331"/>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08" name="Shape 21308"/>
                        <wps:cNvSpPr/>
                        <wps:spPr>
                          <a:xfrm>
                            <a:off x="131775" y="322872"/>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09" name="Shape 21309"/>
                        <wps:cNvSpPr/>
                        <wps:spPr>
                          <a:xfrm>
                            <a:off x="33439" y="516331"/>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10" name="Shape 21310"/>
                        <wps:cNvSpPr/>
                        <wps:spPr>
                          <a:xfrm>
                            <a:off x="33439" y="709790"/>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11" name="Shape 21311"/>
                        <wps:cNvSpPr/>
                        <wps:spPr>
                          <a:xfrm>
                            <a:off x="180137" y="903250"/>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12" name="Shape 21312"/>
                        <wps:cNvSpPr/>
                        <wps:spPr>
                          <a:xfrm>
                            <a:off x="325234" y="1001585"/>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13" name="Shape 21313"/>
                        <wps:cNvSpPr/>
                        <wps:spPr>
                          <a:xfrm>
                            <a:off x="518694" y="1001585"/>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14" name="Shape 21314"/>
                        <wps:cNvSpPr/>
                        <wps:spPr>
                          <a:xfrm>
                            <a:off x="810489" y="709790"/>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315" name="Shape 21315"/>
                        <wps:cNvSpPr/>
                        <wps:spPr>
                          <a:xfrm>
                            <a:off x="663791" y="903250"/>
                            <a:ext cx="48362" cy="48361"/>
                          </a:xfrm>
                          <a:custGeom>
                            <a:avLst/>
                            <a:gdLst/>
                            <a:ahLst/>
                            <a:cxnLst/>
                            <a:rect l="0" t="0" r="0" b="0"/>
                            <a:pathLst>
                              <a:path w="48362" h="48361">
                                <a:moveTo>
                                  <a:pt x="0" y="0"/>
                                </a:moveTo>
                                <a:lnTo>
                                  <a:pt x="48362" y="0"/>
                                </a:lnTo>
                                <a:lnTo>
                                  <a:pt x="48362" y="48361"/>
                                </a:lnTo>
                                <a:lnTo>
                                  <a:pt x="0" y="48361"/>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13" name="Shape 313"/>
                        <wps:cNvSpPr/>
                        <wps:spPr>
                          <a:xfrm>
                            <a:off x="518694" y="327533"/>
                            <a:ext cx="106248" cy="184048"/>
                          </a:xfrm>
                          <a:custGeom>
                            <a:avLst/>
                            <a:gdLst/>
                            <a:ahLst/>
                            <a:cxnLst/>
                            <a:rect l="0" t="0" r="0" b="0"/>
                            <a:pathLst>
                              <a:path w="106248" h="184048">
                                <a:moveTo>
                                  <a:pt x="106248" y="0"/>
                                </a:moveTo>
                                <a:lnTo>
                                  <a:pt x="67373" y="145161"/>
                                </a:lnTo>
                                <a:lnTo>
                                  <a:pt x="0" y="184048"/>
                                </a:lnTo>
                                <a:lnTo>
                                  <a:pt x="0" y="106248"/>
                                </a:lnTo>
                                <a:lnTo>
                                  <a:pt x="106248"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14" name="Shape 314"/>
                        <wps:cNvSpPr/>
                        <wps:spPr>
                          <a:xfrm>
                            <a:off x="267348" y="327520"/>
                            <a:ext cx="106248" cy="184048"/>
                          </a:xfrm>
                          <a:custGeom>
                            <a:avLst/>
                            <a:gdLst/>
                            <a:ahLst/>
                            <a:cxnLst/>
                            <a:rect l="0" t="0" r="0" b="0"/>
                            <a:pathLst>
                              <a:path w="106248" h="184048">
                                <a:moveTo>
                                  <a:pt x="0" y="0"/>
                                </a:moveTo>
                                <a:lnTo>
                                  <a:pt x="106248" y="106248"/>
                                </a:lnTo>
                                <a:lnTo>
                                  <a:pt x="106248" y="184048"/>
                                </a:lnTo>
                                <a:lnTo>
                                  <a:pt x="38875" y="145161"/>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15" name="Shape 315"/>
                        <wps:cNvSpPr/>
                        <wps:spPr>
                          <a:xfrm>
                            <a:off x="591249" y="598335"/>
                            <a:ext cx="214338" cy="77825"/>
                          </a:xfrm>
                          <a:custGeom>
                            <a:avLst/>
                            <a:gdLst/>
                            <a:ahLst/>
                            <a:cxnLst/>
                            <a:rect l="0" t="0" r="0" b="0"/>
                            <a:pathLst>
                              <a:path w="214338" h="77825">
                                <a:moveTo>
                                  <a:pt x="67412" y="0"/>
                                </a:moveTo>
                                <a:lnTo>
                                  <a:pt x="214338" y="38913"/>
                                </a:lnTo>
                                <a:lnTo>
                                  <a:pt x="67412" y="77825"/>
                                </a:lnTo>
                                <a:lnTo>
                                  <a:pt x="0" y="38913"/>
                                </a:lnTo>
                                <a:lnTo>
                                  <a:pt x="67412"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16" name="Shape 316"/>
                        <wps:cNvSpPr/>
                        <wps:spPr>
                          <a:xfrm>
                            <a:off x="518694" y="762914"/>
                            <a:ext cx="106248" cy="184048"/>
                          </a:xfrm>
                          <a:custGeom>
                            <a:avLst/>
                            <a:gdLst/>
                            <a:ahLst/>
                            <a:cxnLst/>
                            <a:rect l="0" t="0" r="0" b="0"/>
                            <a:pathLst>
                              <a:path w="106248" h="184048">
                                <a:moveTo>
                                  <a:pt x="0" y="0"/>
                                </a:moveTo>
                                <a:lnTo>
                                  <a:pt x="67373" y="38887"/>
                                </a:lnTo>
                                <a:lnTo>
                                  <a:pt x="106248" y="184048"/>
                                </a:lnTo>
                                <a:lnTo>
                                  <a:pt x="0" y="77800"/>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17" name="Shape 317"/>
                        <wps:cNvSpPr/>
                        <wps:spPr>
                          <a:xfrm>
                            <a:off x="267348" y="762914"/>
                            <a:ext cx="106248" cy="184048"/>
                          </a:xfrm>
                          <a:custGeom>
                            <a:avLst/>
                            <a:gdLst/>
                            <a:ahLst/>
                            <a:cxnLst/>
                            <a:rect l="0" t="0" r="0" b="0"/>
                            <a:pathLst>
                              <a:path w="106248" h="184048">
                                <a:moveTo>
                                  <a:pt x="106248" y="0"/>
                                </a:moveTo>
                                <a:lnTo>
                                  <a:pt x="106248" y="77800"/>
                                </a:lnTo>
                                <a:lnTo>
                                  <a:pt x="0" y="184048"/>
                                </a:lnTo>
                                <a:lnTo>
                                  <a:pt x="38875" y="38887"/>
                                </a:lnTo>
                                <a:lnTo>
                                  <a:pt x="106248"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18" name="Shape 318"/>
                        <wps:cNvSpPr/>
                        <wps:spPr>
                          <a:xfrm>
                            <a:off x="86703" y="598335"/>
                            <a:ext cx="214338" cy="77825"/>
                          </a:xfrm>
                          <a:custGeom>
                            <a:avLst/>
                            <a:gdLst/>
                            <a:ahLst/>
                            <a:cxnLst/>
                            <a:rect l="0" t="0" r="0" b="0"/>
                            <a:pathLst>
                              <a:path w="214338" h="77825">
                                <a:moveTo>
                                  <a:pt x="146926" y="0"/>
                                </a:moveTo>
                                <a:lnTo>
                                  <a:pt x="214338" y="38913"/>
                                </a:lnTo>
                                <a:lnTo>
                                  <a:pt x="146926" y="77825"/>
                                </a:lnTo>
                                <a:lnTo>
                                  <a:pt x="0" y="38913"/>
                                </a:lnTo>
                                <a:lnTo>
                                  <a:pt x="146926"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pic:pic xmlns:pic="http://schemas.openxmlformats.org/drawingml/2006/picture">
                        <pic:nvPicPr>
                          <pic:cNvPr id="20143" name="Picture 20143"/>
                          <pic:cNvPicPr/>
                        </pic:nvPicPr>
                        <pic:blipFill>
                          <a:blip r:embed="rId85"/>
                          <a:stretch>
                            <a:fillRect/>
                          </a:stretch>
                        </pic:blipFill>
                        <pic:spPr>
                          <a:xfrm>
                            <a:off x="28296" y="55880"/>
                            <a:ext cx="2063496" cy="2441448"/>
                          </a:xfrm>
                          <a:prstGeom prst="rect">
                            <a:avLst/>
                          </a:prstGeom>
                        </pic:spPr>
                      </pic:pic>
                    </wpg:wgp>
                  </a:graphicData>
                </a:graphic>
              </wp:anchor>
            </w:drawing>
          </mc:Choice>
          <mc:Fallback xmlns:a="http://schemas.openxmlformats.org/drawingml/2006/main">
            <w:pict>
              <v:group id="Group 16329" style="width:166.252pt;height:196.526pt;position:absolute;mso-position-horizontal-relative:text;mso-position-horizontal:absolute;margin-left:346.412pt;mso-position-vertical-relative:text;margin-top:-8.90399pt;" coordsize="21114,24958">
                <v:shape id="Shape 296" style="position:absolute;width:5460;height:5460;left:13893;top:3896;" coordsize="546011,546049" path="m273012,0c423799,0,546011,122238,546011,273012c546011,423799,423799,546049,273012,546049c122212,546049,0,423799,0,273012c0,122238,122212,0,273012,0x">
                  <v:stroke weight="0pt" endcap="flat" joinstyle="miter" miterlimit="10" on="false" color="#000000" opacity="0"/>
                  <v:fill on="true" color="#ffb829"/>
                </v:shape>
                <v:shape id="Shape 297" style="position:absolute;width:4490;height:8761;left:12132;top:2245;" coordsize="449078,876186" path="m349186,0l449078,164277l449078,269306l387464,167970l375857,285852l276289,221399l317081,332892l199504,317868l284442,400406l171895,438074l284442,475742l199504,558279l317081,543293l276289,654748l375857,590321l387464,708216l449078,606867l449078,711896l349186,876186l330327,684784l168999,789203l235001,608775l44221,633158l182156,499072l0,438074l182156,377101l44221,243027l235001,267411l168999,86982l330327,191389l349186,0x">
                  <v:stroke weight="0pt" endcap="flat" joinstyle="miter" miterlimit="10" on="false" color="#000000" opacity="0"/>
                  <v:fill on="true" color="#ea6439"/>
                </v:shape>
                <v:shape id="Shape 298" style="position:absolute;width:4490;height:8761;left:16623;top:2245;" coordsize="449091,876186" path="m99905,0l118752,191389l280130,86982l214091,267411l404870,243027l266935,377101l449091,438074l266935,499072l404870,633158l214091,608775l280092,789203l118752,684784l99905,876186l6,711886l0,711896l0,606867l6,606857l61627,708216l73235,590321l172803,654748l132011,543293l249587,558318l164674,475742l277184,438074l164674,400406l249587,317868l132011,332892l172803,221399l73235,285852l61627,167970l6,269316l0,269306l0,164277l6,164287l99905,0x">
                  <v:stroke weight="0pt" endcap="flat" joinstyle="miter" miterlimit="10" on="false" color="#000000" opacity="0"/>
                  <v:fill on="true" color="#ea6439"/>
                </v:shape>
                <v:shape id="Shape 299" style="position:absolute;width:4322;height:4322;left:14461;top:4464;" coordsize="432283,432283" path="m216128,0c335496,0,432283,96761,432283,216129c432283,335496,335496,432283,216128,432283c96761,432283,0,335496,0,216129c0,96761,96761,0,216128,0x">
                  <v:stroke weight="0pt" endcap="flat" joinstyle="miter" miterlimit="10" on="false" color="#000000" opacity="0"/>
                  <v:fill on="true" color="#fcde66"/>
                </v:shape>
                <v:shape id="Shape 300" style="position:absolute;width:7069;height:8254;left:926;top:2245;" coordsize="706971,825424" path="m353492,0l432981,125590l377673,180899l377673,370815l542150,275857l562382,200317l706971,209550l641884,337985l566331,317754l401853,412712l566331,507670l641884,487426l706971,615874l562382,625107l542150,549554l377673,454596l377673,644512l432981,699833l353492,825424l273990,699833l329311,644512l329311,454596l164833,549554l144590,625107l0,615874l65100,487426l140640,507670l305118,412712l140640,317754l65100,337985l0,209550l144590,200317l164833,275857l329311,370815l329311,180899l273990,125590l353492,0x">
                  <v:stroke weight="0pt" endcap="flat" joinstyle="miter" miterlimit="10" on="false" color="#000000" opacity="0"/>
                  <v:fill on="true" color="#009ed5"/>
                </v:shape>
                <v:shape id="Shape 21316" style="position:absolute;width:483;height:483;left:7121;top:3228;" coordsize="48362,48361" path="m0,0l48362,0l48362,48361l0,48361l0,0">
                  <v:stroke weight="0pt" endcap="flat" joinstyle="miter" miterlimit="10" on="false" color="#000000" opacity="0"/>
                  <v:fill on="true" color="#009ed5"/>
                </v:shape>
                <v:shape id="Shape 21317" style="position:absolute;width:483;height:483;left:5186;top:2245;" coordsize="48362,48361" path="m0,0l48362,0l48362,48361l0,48361l0,0">
                  <v:stroke weight="0pt" endcap="flat" joinstyle="miter" miterlimit="10" on="false" color="#000000" opacity="0"/>
                  <v:fill on="true" color="#009ed5"/>
                </v:shape>
                <v:shape id="Shape 21318" style="position:absolute;width:483;height:483;left:3252;top:2245;" coordsize="48362,48361" path="m0,0l48362,0l48362,48361l0,48361l0,0">
                  <v:stroke weight="0pt" endcap="flat" joinstyle="miter" miterlimit="10" on="false" color="#000000" opacity="0"/>
                  <v:fill on="true" color="#009ed5"/>
                </v:shape>
                <v:shape id="Shape 21319" style="position:absolute;width:483;height:483;left:8104;top:5163;" coordsize="48362,48361" path="m0,0l48362,0l48362,48361l0,48361l0,0">
                  <v:stroke weight="0pt" endcap="flat" joinstyle="miter" miterlimit="10" on="false" color="#000000" opacity="0"/>
                  <v:fill on="true" color="#009ed5"/>
                </v:shape>
                <v:shape id="Shape 21320" style="position:absolute;width:483;height:483;left:1317;top:3228;" coordsize="48362,48361" path="m0,0l48362,0l48362,48361l0,48361l0,0">
                  <v:stroke weight="0pt" endcap="flat" joinstyle="miter" miterlimit="10" on="false" color="#000000" opacity="0"/>
                  <v:fill on="true" color="#009ed5"/>
                </v:shape>
                <v:shape id="Shape 21321" style="position:absolute;width:483;height:483;left:334;top:5163;" coordsize="48362,48361" path="m0,0l48362,0l48362,48361l0,48361l0,0">
                  <v:stroke weight="0pt" endcap="flat" joinstyle="miter" miterlimit="10" on="false" color="#000000" opacity="0"/>
                  <v:fill on="true" color="#009ed5"/>
                </v:shape>
                <v:shape id="Shape 21322" style="position:absolute;width:483;height:483;left:334;top:7097;" coordsize="48362,48361" path="m0,0l48362,0l48362,48361l0,48361l0,0">
                  <v:stroke weight="0pt" endcap="flat" joinstyle="miter" miterlimit="10" on="false" color="#000000" opacity="0"/>
                  <v:fill on="true" color="#009ed5"/>
                </v:shape>
                <v:shape id="Shape 21323" style="position:absolute;width:483;height:483;left:1801;top:9032;" coordsize="48362,48361" path="m0,0l48362,0l48362,48361l0,48361l0,0">
                  <v:stroke weight="0pt" endcap="flat" joinstyle="miter" miterlimit="10" on="false" color="#000000" opacity="0"/>
                  <v:fill on="true" color="#009ed5"/>
                </v:shape>
                <v:shape id="Shape 21324" style="position:absolute;width:483;height:483;left:3252;top:10015;" coordsize="48362,48361" path="m0,0l48362,0l48362,48361l0,48361l0,0">
                  <v:stroke weight="0pt" endcap="flat" joinstyle="miter" miterlimit="10" on="false" color="#000000" opacity="0"/>
                  <v:fill on="true" color="#009ed5"/>
                </v:shape>
                <v:shape id="Shape 21325" style="position:absolute;width:483;height:483;left:5186;top:10015;" coordsize="48362,48361" path="m0,0l48362,0l48362,48361l0,48361l0,0">
                  <v:stroke weight="0pt" endcap="flat" joinstyle="miter" miterlimit="10" on="false" color="#000000" opacity="0"/>
                  <v:fill on="true" color="#009ed5"/>
                </v:shape>
                <v:shape id="Shape 21326" style="position:absolute;width:483;height:483;left:8104;top:7097;" coordsize="48362,48361" path="m0,0l48362,0l48362,48361l0,48361l0,0">
                  <v:stroke weight="0pt" endcap="flat" joinstyle="miter" miterlimit="10" on="false" color="#000000" opacity="0"/>
                  <v:fill on="true" color="#009ed5"/>
                </v:shape>
                <v:shape id="Shape 21327" style="position:absolute;width:483;height:483;left:6637;top:9032;" coordsize="48362,48361" path="m0,0l48362,0l48362,48361l0,48361l0,0">
                  <v:stroke weight="0pt" endcap="flat" joinstyle="miter" miterlimit="10" on="false" color="#000000" opacity="0"/>
                  <v:fill on="true" color="#009ed5"/>
                </v:shape>
                <v:shape id="Shape 313" style="position:absolute;width:1062;height:1840;left:5186;top:3275;" coordsize="106248,184048" path="m106248,0l67373,145161l0,184048l0,106248l106248,0x">
                  <v:stroke weight="0pt" endcap="flat" joinstyle="miter" miterlimit="10" on="false" color="#000000" opacity="0"/>
                  <v:fill on="true" color="#009ed5"/>
                </v:shape>
                <v:shape id="Shape 314" style="position:absolute;width:1062;height:1840;left:2673;top:3275;" coordsize="106248,184048" path="m0,0l106248,106248l106248,184048l38875,145161l0,0x">
                  <v:stroke weight="0pt" endcap="flat" joinstyle="miter" miterlimit="10" on="false" color="#000000" opacity="0"/>
                  <v:fill on="true" color="#009ed5"/>
                </v:shape>
                <v:shape id="Shape 315" style="position:absolute;width:2143;height:778;left:5912;top:5983;" coordsize="214338,77825" path="m67412,0l214338,38913l67412,77825l0,38913l67412,0x">
                  <v:stroke weight="0pt" endcap="flat" joinstyle="miter" miterlimit="10" on="false" color="#000000" opacity="0"/>
                  <v:fill on="true" color="#009ed5"/>
                </v:shape>
                <v:shape id="Shape 316" style="position:absolute;width:1062;height:1840;left:5186;top:7629;" coordsize="106248,184048" path="m0,0l67373,38887l106248,184048l0,77800l0,0x">
                  <v:stroke weight="0pt" endcap="flat" joinstyle="miter" miterlimit="10" on="false" color="#000000" opacity="0"/>
                  <v:fill on="true" color="#009ed5"/>
                </v:shape>
                <v:shape id="Shape 317" style="position:absolute;width:1062;height:1840;left:2673;top:7629;" coordsize="106248,184048" path="m106248,0l106248,77800l0,184048l38875,38887l106248,0x">
                  <v:stroke weight="0pt" endcap="flat" joinstyle="miter" miterlimit="10" on="false" color="#000000" opacity="0"/>
                  <v:fill on="true" color="#009ed5"/>
                </v:shape>
                <v:shape id="Shape 318" style="position:absolute;width:2143;height:778;left:867;top:5983;" coordsize="214338,77825" path="m146926,0l214338,38913l146926,77825l0,38913l146926,0x">
                  <v:stroke weight="0pt" endcap="flat" joinstyle="miter" miterlimit="10" on="false" color="#000000" opacity="0"/>
                  <v:fill on="true" color="#009ed5"/>
                </v:shape>
                <v:shape id="Picture 20143" style="position:absolute;width:20634;height:24414;left:282;top:558;" filled="f">
                  <v:imagedata r:id="rId86"/>
                </v:shape>
                <w10:wrap type="square"/>
              </v:group>
            </w:pict>
          </mc:Fallback>
        </mc:AlternateContent>
      </w:r>
      <w:r>
        <w:rPr>
          <w:color w:val="181717"/>
        </w:rPr>
        <w:t xml:space="preserve">When a hot liquid is placed inside a silver lined thermos, the heat from that liquid tires to escape the thermos. The silver lining reflects the heat back </w:t>
      </w:r>
      <w:r>
        <w:rPr>
          <w:color w:val="181717"/>
        </w:rPr>
        <w:t>inside, helping to maintain the liquid’s temperature.</w:t>
      </w:r>
    </w:p>
    <w:p w14:paraId="1F811914" w14:textId="77777777" w:rsidR="00C03562" w:rsidRDefault="006F3366">
      <w:pPr>
        <w:spacing w:after="168" w:line="240" w:lineRule="auto"/>
        <w:ind w:left="-5" w:right="265"/>
      </w:pPr>
      <w:r>
        <w:rPr>
          <w:color w:val="181717"/>
        </w:rPr>
        <w:t xml:space="preserve">With a cold liquid, the lining serves to repel the heat from the outside. The </w:t>
      </w:r>
      <w:r>
        <w:rPr>
          <w:color w:val="181717"/>
        </w:rPr>
        <w:t>air space between the silver lining and the exterior of the thermos adds to the insulating value of the lining.</w:t>
      </w:r>
    </w:p>
    <w:p w14:paraId="36ABD647" w14:textId="77777777" w:rsidR="00C03562" w:rsidRDefault="006F3366">
      <w:pPr>
        <w:spacing w:after="168" w:line="240" w:lineRule="auto"/>
        <w:ind w:left="-5" w:right="265"/>
      </w:pPr>
      <w:r>
        <w:rPr>
          <w:color w:val="181717"/>
        </w:rPr>
        <w:t xml:space="preserve">IMC Slim-Glaze coating work in the same way. These microscopically thin, </w:t>
      </w:r>
      <w:r>
        <w:rPr>
          <w:color w:val="181717"/>
        </w:rPr>
        <w:t xml:space="preserve">invisible coating reflect the sun’s infrared light back outside to maintain </w:t>
      </w:r>
      <w:r>
        <w:rPr>
          <w:color w:val="181717"/>
        </w:rPr>
        <w:t>comfortable temperature in the room and they increase the insulating value of the window.</w:t>
      </w:r>
    </w:p>
    <w:p w14:paraId="79483C9A" w14:textId="77777777" w:rsidR="00C03562" w:rsidRDefault="006F3366">
      <w:pPr>
        <w:spacing w:after="968" w:line="240" w:lineRule="auto"/>
        <w:ind w:left="-5" w:right="265"/>
      </w:pPr>
      <w:r>
        <w:rPr>
          <w:color w:val="181717"/>
        </w:rPr>
        <w:t xml:space="preserve">With the cavity width inbetween the glass filled with Krypton or Xenon </w:t>
      </w:r>
      <w:r>
        <w:rPr>
          <w:color w:val="181717"/>
        </w:rPr>
        <w:t>gas and using warm edge spacer which will slow down the dew point being reached and will act as a thermal break, stopping cold reaching inside.</w:t>
      </w:r>
    </w:p>
    <w:p w14:paraId="6349E5D7" w14:textId="77777777" w:rsidR="00C03562" w:rsidRDefault="006F3366">
      <w:pPr>
        <w:pStyle w:val="Heading1"/>
        <w:ind w:left="-5"/>
      </w:pPr>
      <w:r>
        <w:t xml:space="preserve">STAY COOL IN </w:t>
      </w:r>
      <w:r>
        <w:rPr>
          <w:color w:val="EA6439"/>
        </w:rPr>
        <w:t>SUMMER</w:t>
      </w:r>
      <w:r>
        <w:t xml:space="preserve">, WARM IN </w:t>
      </w:r>
      <w:r>
        <w:rPr>
          <w:color w:val="009ED5"/>
        </w:rPr>
        <w:t>WINTER</w:t>
      </w:r>
    </w:p>
    <w:p w14:paraId="250359BA" w14:textId="77777777" w:rsidR="00C03562" w:rsidRDefault="00C03562">
      <w:pPr>
        <w:sectPr w:rsidR="00C03562">
          <w:type w:val="continuous"/>
          <w:pgSz w:w="11906" w:h="16838"/>
          <w:pgMar w:top="641" w:right="668" w:bottom="1421" w:left="720" w:header="720" w:footer="720" w:gutter="0"/>
          <w:cols w:space="720"/>
        </w:sectPr>
      </w:pPr>
    </w:p>
    <w:p w14:paraId="0C95E846" w14:textId="77777777" w:rsidR="00C03562" w:rsidRDefault="006F3366">
      <w:pPr>
        <w:spacing w:after="168" w:line="240" w:lineRule="auto"/>
        <w:ind w:left="-5" w:right="0"/>
      </w:pPr>
      <w:r>
        <w:rPr>
          <w:color w:val="181717"/>
        </w:rPr>
        <w:t>IMC Slim-Glaze double glazing is designed to keep you cool in the summer and warm in the winter.</w:t>
      </w:r>
    </w:p>
    <w:p w14:paraId="6DFC85A4" w14:textId="77777777" w:rsidR="00C03562" w:rsidRDefault="006F3366">
      <w:pPr>
        <w:spacing w:after="168" w:line="240" w:lineRule="auto"/>
        <w:ind w:left="-5" w:right="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79145398" wp14:editId="1BD7D88B">
                <wp:simplePos x="0" y="0"/>
                <wp:positionH relativeFrom="page">
                  <wp:posOffset>0</wp:posOffset>
                </wp:positionH>
                <wp:positionV relativeFrom="page">
                  <wp:posOffset>0</wp:posOffset>
                </wp:positionV>
                <wp:extent cx="1" cy="10692003"/>
                <wp:effectExtent l="0" t="0" r="0" b="0"/>
                <wp:wrapSquare wrapText="bothSides"/>
                <wp:docPr id="16327" name="Group 16327"/>
                <wp:cNvGraphicFramePr/>
                <a:graphic xmlns:a="http://schemas.openxmlformats.org/drawingml/2006/main">
                  <a:graphicData uri="http://schemas.microsoft.com/office/word/2010/wordprocessingGroup">
                    <wpg:wgp>
                      <wpg:cNvGrpSpPr/>
                      <wpg:grpSpPr>
                        <a:xfrm>
                          <a:off x="0" y="0"/>
                          <a:ext cx="1" cy="10692003"/>
                          <a:chOff x="0" y="0"/>
                          <a:chExt cx="1" cy="10692003"/>
                        </a:xfrm>
                      </wpg:grpSpPr>
                      <wps:wsp>
                        <wps:cNvPr id="272" name="Shape 272"/>
                        <wps:cNvSpPr/>
                        <wps:spPr>
                          <a:xfrm>
                            <a:off x="0" y="0"/>
                            <a:ext cx="0" cy="10692003"/>
                          </a:xfrm>
                          <a:custGeom>
                            <a:avLst/>
                            <a:gdLst/>
                            <a:ahLst/>
                            <a:cxnLst/>
                            <a:rect l="0" t="0" r="0" b="0"/>
                            <a:pathLst>
                              <a:path h="10692003">
                                <a:moveTo>
                                  <a:pt x="0" y="10692003"/>
                                </a:moveTo>
                                <a:lnTo>
                                  <a:pt x="0" y="0"/>
                                </a:lnTo>
                                <a:close/>
                              </a:path>
                            </a:pathLst>
                          </a:custGeom>
                          <a:ln w="0" cap="flat">
                            <a:miter lim="127000"/>
                          </a:ln>
                        </wps:spPr>
                        <wps:style>
                          <a:lnRef idx="0">
                            <a:srgbClr val="000000">
                              <a:alpha val="0"/>
                            </a:srgbClr>
                          </a:lnRef>
                          <a:fillRef idx="1">
                            <a:srgbClr val="E0DBD4"/>
                          </a:fillRef>
                          <a:effectRef idx="0">
                            <a:scrgbClr r="0" g="0" b="0"/>
                          </a:effectRef>
                          <a:fontRef idx="none"/>
                        </wps:style>
                        <wps:bodyPr/>
                      </wps:wsp>
                      <wps:wsp>
                        <wps:cNvPr id="275" name="Shape 275"/>
                        <wps:cNvSpPr/>
                        <wps:spPr>
                          <a:xfrm>
                            <a:off x="0" y="6697536"/>
                            <a:ext cx="0" cy="168364"/>
                          </a:xfrm>
                          <a:custGeom>
                            <a:avLst/>
                            <a:gdLst/>
                            <a:ahLst/>
                            <a:cxnLst/>
                            <a:rect l="0" t="0" r="0" b="0"/>
                            <a:pathLst>
                              <a:path h="168364">
                                <a:moveTo>
                                  <a:pt x="0" y="168364"/>
                                </a:moveTo>
                                <a:lnTo>
                                  <a:pt x="0"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g:wgp>
                  </a:graphicData>
                </a:graphic>
              </wp:anchor>
            </w:drawing>
          </mc:Choice>
          <mc:Fallback xmlns:a="http://schemas.openxmlformats.org/drawingml/2006/main">
            <w:pict>
              <v:group id="Group 16327" style="width:7.87402e-05pt;height:841.89pt;position:absolute;mso-position-horizontal-relative:page;mso-position-horizontal:absolute;margin-left:0pt;mso-position-vertical-relative:page;margin-top:0pt;" coordsize="0,106920">
                <v:shape id="Shape 272" style="position:absolute;width:0;height:106920;left:0;top:0;" coordsize="0,10692003" path="m0,10692003l0,0x">
                  <v:stroke weight="0pt" endcap="flat" joinstyle="miter" miterlimit="10" on="false" color="#000000" opacity="0"/>
                  <v:fill on="true" color="#e0dbd4"/>
                </v:shape>
                <v:shape id="Shape 275" style="position:absolute;width:0;height:1683;left:0;top:66975;" coordsize="0,168364" path="m0,168364l0,0x">
                  <v:stroke weight="0pt" endcap="flat" joinstyle="miter" miterlimit="10" on="false" color="#000000" opacity="0"/>
                  <v:fill on="true" color="#424242"/>
                </v:shape>
                <w10:wrap type="square"/>
              </v:group>
            </w:pict>
          </mc:Fallback>
        </mc:AlternateContent>
      </w:r>
      <w:r>
        <w:rPr>
          <w:color w:val="181717"/>
        </w:rPr>
        <w:t>Many older double-glazed units do not contain low</w:t>
      </w:r>
      <w:r>
        <w:rPr>
          <w:color w:val="181717"/>
        </w:rPr>
        <w:t xml:space="preserve">emissivity (low-e) glass or inert gases like Krypton gas </w:t>
      </w:r>
      <w:r>
        <w:rPr>
          <w:color w:val="181717"/>
        </w:rPr>
        <w:t xml:space="preserve">which means they are poor at retaining energy and leads to major heat loss within the home and therefore are not </w:t>
      </w:r>
      <w:r>
        <w:rPr>
          <w:color w:val="181717"/>
        </w:rPr>
        <w:t xml:space="preserve">energy efficient. </w:t>
      </w:r>
    </w:p>
    <w:p w14:paraId="0B9FD7F9" w14:textId="77777777" w:rsidR="00C03562" w:rsidRDefault="006F3366">
      <w:pPr>
        <w:spacing w:after="168" w:line="240" w:lineRule="auto"/>
        <w:ind w:left="-5" w:right="0"/>
      </w:pPr>
      <w:r>
        <w:rPr>
          <w:color w:val="181717"/>
        </w:rPr>
        <w:t xml:space="preserve">IMC Slim-Glaze is designed to dramatically reduces the </w:t>
      </w:r>
      <w:r>
        <w:rPr>
          <w:color w:val="181717"/>
        </w:rPr>
        <w:t xml:space="preserve">heat transfer and reflects exterior heat back into the </w:t>
      </w:r>
      <w:r>
        <w:rPr>
          <w:color w:val="181717"/>
        </w:rPr>
        <w:t>home and keep cold out.</w:t>
      </w:r>
    </w:p>
    <w:p w14:paraId="0E2D1472" w14:textId="77777777" w:rsidR="00C03562" w:rsidRDefault="00C03562">
      <w:pPr>
        <w:sectPr w:rsidR="00C03562">
          <w:type w:val="continuous"/>
          <w:pgSz w:w="11906" w:h="16838"/>
          <w:pgMar w:top="1440" w:right="750" w:bottom="1440" w:left="720" w:header="720" w:footer="720" w:gutter="0"/>
          <w:cols w:num="2" w:space="626"/>
        </w:sectPr>
      </w:pPr>
    </w:p>
    <w:p w14:paraId="72761A99" w14:textId="77777777" w:rsidR="00C03562" w:rsidRDefault="006F3366">
      <w:pPr>
        <w:tabs>
          <w:tab w:val="center" w:pos="3181"/>
          <w:tab w:val="center" w:pos="7392"/>
        </w:tabs>
        <w:spacing w:after="0" w:line="259" w:lineRule="auto"/>
        <w:ind w:left="0" w:right="0" w:firstLine="0"/>
      </w:pPr>
      <w:r>
        <w:rPr>
          <w:rFonts w:ascii="Calibri" w:eastAsia="Calibri" w:hAnsi="Calibri" w:cs="Calibri"/>
          <w:noProof/>
          <w:color w:val="000000"/>
          <w:sz w:val="22"/>
        </w:rPr>
        <mc:AlternateContent>
          <mc:Choice Requires="wpg">
            <w:drawing>
              <wp:anchor distT="0" distB="0" distL="114300" distR="114300" simplePos="0" relativeHeight="251664384" behindDoc="1" locked="0" layoutInCell="1" allowOverlap="1" wp14:anchorId="429B1CBF" wp14:editId="53AA9378">
                <wp:simplePos x="0" y="0"/>
                <wp:positionH relativeFrom="column">
                  <wp:posOffset>301084</wp:posOffset>
                </wp:positionH>
                <wp:positionV relativeFrom="paragraph">
                  <wp:posOffset>-45358</wp:posOffset>
                </wp:positionV>
                <wp:extent cx="5609585" cy="4054791"/>
                <wp:effectExtent l="0" t="0" r="0" b="0"/>
                <wp:wrapNone/>
                <wp:docPr id="16333" name="Group 16333"/>
                <wp:cNvGraphicFramePr/>
                <a:graphic xmlns:a="http://schemas.openxmlformats.org/drawingml/2006/main">
                  <a:graphicData uri="http://schemas.microsoft.com/office/word/2010/wordprocessingGroup">
                    <wpg:wgp>
                      <wpg:cNvGrpSpPr/>
                      <wpg:grpSpPr>
                        <a:xfrm>
                          <a:off x="0" y="0"/>
                          <a:ext cx="5609585" cy="4054791"/>
                          <a:chOff x="0" y="0"/>
                          <a:chExt cx="5609585" cy="4054791"/>
                        </a:xfrm>
                      </wpg:grpSpPr>
                      <wps:wsp>
                        <wps:cNvPr id="321" name="Shape 321"/>
                        <wps:cNvSpPr/>
                        <wps:spPr>
                          <a:xfrm>
                            <a:off x="4298996" y="1385253"/>
                            <a:ext cx="1310589" cy="1310577"/>
                          </a:xfrm>
                          <a:custGeom>
                            <a:avLst/>
                            <a:gdLst/>
                            <a:ahLst/>
                            <a:cxnLst/>
                            <a:rect l="0" t="0" r="0" b="0"/>
                            <a:pathLst>
                              <a:path w="1310589" h="1310577">
                                <a:moveTo>
                                  <a:pt x="1262558" y="0"/>
                                </a:moveTo>
                                <a:lnTo>
                                  <a:pt x="1310589" y="48019"/>
                                </a:lnTo>
                                <a:lnTo>
                                  <a:pt x="110351" y="1248258"/>
                                </a:lnTo>
                                <a:lnTo>
                                  <a:pt x="136119" y="1274026"/>
                                </a:lnTo>
                                <a:lnTo>
                                  <a:pt x="0" y="1310577"/>
                                </a:lnTo>
                                <a:lnTo>
                                  <a:pt x="36564" y="1174483"/>
                                </a:lnTo>
                                <a:lnTo>
                                  <a:pt x="62319" y="1200239"/>
                                </a:lnTo>
                                <a:lnTo>
                                  <a:pt x="1262558" y="0"/>
                                </a:lnTo>
                                <a:close/>
                              </a:path>
                            </a:pathLst>
                          </a:custGeom>
                          <a:ln w="0" cap="flat">
                            <a:miter lim="127000"/>
                          </a:ln>
                        </wps:spPr>
                        <wps:style>
                          <a:lnRef idx="0">
                            <a:srgbClr val="000000">
                              <a:alpha val="0"/>
                            </a:srgbClr>
                          </a:lnRef>
                          <a:fillRef idx="1">
                            <a:srgbClr val="29ABE2"/>
                          </a:fillRef>
                          <a:effectRef idx="0">
                            <a:scrgbClr r="0" g="0" b="0"/>
                          </a:effectRef>
                          <a:fontRef idx="none"/>
                        </wps:style>
                        <wps:bodyPr/>
                      </wps:wsp>
                      <wps:wsp>
                        <wps:cNvPr id="322" name="Shape 322"/>
                        <wps:cNvSpPr/>
                        <wps:spPr>
                          <a:xfrm>
                            <a:off x="4645020" y="2273199"/>
                            <a:ext cx="552437" cy="552462"/>
                          </a:xfrm>
                          <a:custGeom>
                            <a:avLst/>
                            <a:gdLst/>
                            <a:ahLst/>
                            <a:cxnLst/>
                            <a:rect l="0" t="0" r="0" b="0"/>
                            <a:pathLst>
                              <a:path w="552437" h="552462">
                                <a:moveTo>
                                  <a:pt x="85065" y="0"/>
                                </a:moveTo>
                                <a:lnTo>
                                  <a:pt x="442062" y="356997"/>
                                </a:lnTo>
                                <a:lnTo>
                                  <a:pt x="487693" y="311366"/>
                                </a:lnTo>
                                <a:lnTo>
                                  <a:pt x="552437" y="552462"/>
                                </a:lnTo>
                                <a:lnTo>
                                  <a:pt x="311366" y="487693"/>
                                </a:lnTo>
                                <a:lnTo>
                                  <a:pt x="356997" y="442061"/>
                                </a:lnTo>
                                <a:lnTo>
                                  <a:pt x="0" y="85065"/>
                                </a:lnTo>
                                <a:lnTo>
                                  <a:pt x="85065" y="0"/>
                                </a:lnTo>
                                <a:close/>
                              </a:path>
                            </a:pathLst>
                          </a:custGeom>
                          <a:ln w="0" cap="flat">
                            <a:miter lim="127000"/>
                          </a:ln>
                        </wps:spPr>
                        <wps:style>
                          <a:lnRef idx="0">
                            <a:srgbClr val="000000">
                              <a:alpha val="0"/>
                            </a:srgbClr>
                          </a:lnRef>
                          <a:fillRef idx="1">
                            <a:srgbClr val="29ABE2"/>
                          </a:fillRef>
                          <a:effectRef idx="0">
                            <a:scrgbClr r="0" g="0" b="0"/>
                          </a:effectRef>
                          <a:fontRef idx="none"/>
                        </wps:style>
                        <wps:bodyPr/>
                      </wps:wsp>
                      <wps:wsp>
                        <wps:cNvPr id="323" name="Shape 323"/>
                        <wps:cNvSpPr/>
                        <wps:spPr>
                          <a:xfrm>
                            <a:off x="1280536" y="59144"/>
                            <a:ext cx="1872145" cy="3952303"/>
                          </a:xfrm>
                          <a:custGeom>
                            <a:avLst/>
                            <a:gdLst/>
                            <a:ahLst/>
                            <a:cxnLst/>
                            <a:rect l="0" t="0" r="0" b="0"/>
                            <a:pathLst>
                              <a:path w="1872145" h="3952303">
                                <a:moveTo>
                                  <a:pt x="1872145" y="0"/>
                                </a:moveTo>
                                <a:lnTo>
                                  <a:pt x="1861744" y="3947973"/>
                                </a:lnTo>
                                <a:lnTo>
                                  <a:pt x="346697" y="3952303"/>
                                </a:lnTo>
                                <a:lnTo>
                                  <a:pt x="346697" y="1352106"/>
                                </a:lnTo>
                                <a:lnTo>
                                  <a:pt x="0" y="1352106"/>
                                </a:lnTo>
                                <a:lnTo>
                                  <a:pt x="1872145" y="0"/>
                                </a:lnTo>
                                <a:close/>
                              </a:path>
                            </a:pathLst>
                          </a:custGeom>
                          <a:ln w="0" cap="flat">
                            <a:miter lim="127000"/>
                          </a:ln>
                        </wps:spPr>
                        <wps:style>
                          <a:lnRef idx="0">
                            <a:srgbClr val="000000">
                              <a:alpha val="0"/>
                            </a:srgbClr>
                          </a:lnRef>
                          <a:fillRef idx="1">
                            <a:srgbClr val="3FA9F5"/>
                          </a:fillRef>
                          <a:effectRef idx="0">
                            <a:scrgbClr r="0" g="0" b="0"/>
                          </a:effectRef>
                          <a:fontRef idx="none"/>
                        </wps:style>
                        <wps:bodyPr/>
                      </wps:wsp>
                      <wps:wsp>
                        <wps:cNvPr id="324" name="Shape 324"/>
                        <wps:cNvSpPr/>
                        <wps:spPr>
                          <a:xfrm>
                            <a:off x="3135346" y="59144"/>
                            <a:ext cx="1802803" cy="3952303"/>
                          </a:xfrm>
                          <a:custGeom>
                            <a:avLst/>
                            <a:gdLst/>
                            <a:ahLst/>
                            <a:cxnLst/>
                            <a:rect l="0" t="0" r="0" b="0"/>
                            <a:pathLst>
                              <a:path w="1802803" h="3952303">
                                <a:moveTo>
                                  <a:pt x="0" y="0"/>
                                </a:moveTo>
                                <a:lnTo>
                                  <a:pt x="1802803" y="1352106"/>
                                </a:lnTo>
                                <a:lnTo>
                                  <a:pt x="1468958" y="1352106"/>
                                </a:lnTo>
                                <a:lnTo>
                                  <a:pt x="1468958" y="3952303"/>
                                </a:lnTo>
                                <a:lnTo>
                                  <a:pt x="10008" y="3947973"/>
                                </a:lnTo>
                                <a:lnTo>
                                  <a:pt x="0" y="0"/>
                                </a:lnTo>
                                <a:close/>
                              </a:path>
                            </a:pathLst>
                          </a:custGeom>
                          <a:ln w="0" cap="flat">
                            <a:miter lim="127000"/>
                          </a:ln>
                        </wps:spPr>
                        <wps:style>
                          <a:lnRef idx="0">
                            <a:srgbClr val="000000">
                              <a:alpha val="0"/>
                            </a:srgbClr>
                          </a:lnRef>
                          <a:fillRef idx="1">
                            <a:srgbClr val="FF931E"/>
                          </a:fillRef>
                          <a:effectRef idx="0">
                            <a:scrgbClr r="0" g="0" b="0"/>
                          </a:effectRef>
                          <a:fontRef idx="none"/>
                        </wps:style>
                        <wps:bodyPr/>
                      </wps:wsp>
                      <wps:wsp>
                        <wps:cNvPr id="325" name="Shape 325"/>
                        <wps:cNvSpPr/>
                        <wps:spPr>
                          <a:xfrm>
                            <a:off x="1133115" y="0"/>
                            <a:ext cx="3948430" cy="1757947"/>
                          </a:xfrm>
                          <a:custGeom>
                            <a:avLst/>
                            <a:gdLst/>
                            <a:ahLst/>
                            <a:cxnLst/>
                            <a:rect l="0" t="0" r="0" b="0"/>
                            <a:pathLst>
                              <a:path w="3948430" h="1757947">
                                <a:moveTo>
                                  <a:pt x="2020049" y="0"/>
                                </a:moveTo>
                                <a:lnTo>
                                  <a:pt x="3948430" y="1441590"/>
                                </a:lnTo>
                                <a:lnTo>
                                  <a:pt x="3497351" y="1441590"/>
                                </a:lnTo>
                                <a:lnTo>
                                  <a:pt x="3497351" y="1757947"/>
                                </a:lnTo>
                                <a:lnTo>
                                  <a:pt x="3402013" y="1757947"/>
                                </a:lnTo>
                                <a:lnTo>
                                  <a:pt x="3402013" y="1346251"/>
                                </a:lnTo>
                                <a:lnTo>
                                  <a:pt x="3661664" y="1346251"/>
                                </a:lnTo>
                                <a:lnTo>
                                  <a:pt x="2019084" y="118301"/>
                                </a:lnTo>
                                <a:lnTo>
                                  <a:pt x="294843" y="1363587"/>
                                </a:lnTo>
                                <a:lnTo>
                                  <a:pt x="550456" y="1363587"/>
                                </a:lnTo>
                                <a:lnTo>
                                  <a:pt x="550456" y="1757947"/>
                                </a:lnTo>
                                <a:lnTo>
                                  <a:pt x="455117" y="1757947"/>
                                </a:lnTo>
                                <a:lnTo>
                                  <a:pt x="455117" y="1458926"/>
                                </a:lnTo>
                                <a:lnTo>
                                  <a:pt x="0" y="1458926"/>
                                </a:lnTo>
                                <a:lnTo>
                                  <a:pt x="202004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6" name="Shape 326"/>
                        <wps:cNvSpPr/>
                        <wps:spPr>
                          <a:xfrm>
                            <a:off x="1583901" y="3469739"/>
                            <a:ext cx="3042234" cy="585051"/>
                          </a:xfrm>
                          <a:custGeom>
                            <a:avLst/>
                            <a:gdLst/>
                            <a:ahLst/>
                            <a:cxnLst/>
                            <a:rect l="0" t="0" r="0" b="0"/>
                            <a:pathLst>
                              <a:path w="3042234" h="585051">
                                <a:moveTo>
                                  <a:pt x="0" y="0"/>
                                </a:moveTo>
                                <a:lnTo>
                                  <a:pt x="95339" y="0"/>
                                </a:lnTo>
                                <a:lnTo>
                                  <a:pt x="95339" y="489712"/>
                                </a:lnTo>
                                <a:lnTo>
                                  <a:pt x="2946896" y="489712"/>
                                </a:lnTo>
                                <a:lnTo>
                                  <a:pt x="2946896" y="0"/>
                                </a:lnTo>
                                <a:lnTo>
                                  <a:pt x="3042234" y="0"/>
                                </a:lnTo>
                                <a:lnTo>
                                  <a:pt x="3042234" y="585051"/>
                                </a:lnTo>
                                <a:lnTo>
                                  <a:pt x="0" y="5850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28" name="Shape 21328"/>
                        <wps:cNvSpPr/>
                        <wps:spPr>
                          <a:xfrm>
                            <a:off x="1562222" y="1753604"/>
                            <a:ext cx="164681" cy="1716138"/>
                          </a:xfrm>
                          <a:custGeom>
                            <a:avLst/>
                            <a:gdLst/>
                            <a:ahLst/>
                            <a:cxnLst/>
                            <a:rect l="0" t="0" r="0" b="0"/>
                            <a:pathLst>
                              <a:path w="164681" h="1716138">
                                <a:moveTo>
                                  <a:pt x="0" y="0"/>
                                </a:moveTo>
                                <a:lnTo>
                                  <a:pt x="164681" y="0"/>
                                </a:lnTo>
                                <a:lnTo>
                                  <a:pt x="164681" y="1716138"/>
                                </a:lnTo>
                                <a:lnTo>
                                  <a:pt x="0" y="171613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8" name="Shape 328"/>
                        <wps:cNvSpPr/>
                        <wps:spPr>
                          <a:xfrm>
                            <a:off x="1549230" y="1740612"/>
                            <a:ext cx="95333" cy="1742135"/>
                          </a:xfrm>
                          <a:custGeom>
                            <a:avLst/>
                            <a:gdLst/>
                            <a:ahLst/>
                            <a:cxnLst/>
                            <a:rect l="0" t="0" r="0" b="0"/>
                            <a:pathLst>
                              <a:path w="95333" h="1742135">
                                <a:moveTo>
                                  <a:pt x="0" y="0"/>
                                </a:moveTo>
                                <a:lnTo>
                                  <a:pt x="95333" y="0"/>
                                </a:lnTo>
                                <a:lnTo>
                                  <a:pt x="95333" y="26010"/>
                                </a:lnTo>
                                <a:lnTo>
                                  <a:pt x="25997" y="26010"/>
                                </a:lnTo>
                                <a:lnTo>
                                  <a:pt x="25997" y="1716138"/>
                                </a:lnTo>
                                <a:lnTo>
                                  <a:pt x="95333" y="1716138"/>
                                </a:lnTo>
                                <a:lnTo>
                                  <a:pt x="95333" y="1742135"/>
                                </a:lnTo>
                                <a:lnTo>
                                  <a:pt x="0" y="1742135"/>
                                </a:lnTo>
                                <a:lnTo>
                                  <a:pt x="0" y="0"/>
                                </a:lnTo>
                                <a:close/>
                              </a:path>
                            </a:pathLst>
                          </a:custGeom>
                          <a:ln w="0" cap="flat">
                            <a:miter lim="127000"/>
                          </a:ln>
                        </wps:spPr>
                        <wps:style>
                          <a:lnRef idx="0">
                            <a:srgbClr val="000000">
                              <a:alpha val="0"/>
                            </a:srgbClr>
                          </a:lnRef>
                          <a:fillRef idx="1">
                            <a:srgbClr val="7AC943"/>
                          </a:fillRef>
                          <a:effectRef idx="0">
                            <a:scrgbClr r="0" g="0" b="0"/>
                          </a:effectRef>
                          <a:fontRef idx="none"/>
                        </wps:style>
                        <wps:bodyPr/>
                      </wps:wsp>
                      <wps:wsp>
                        <wps:cNvPr id="329" name="Shape 329"/>
                        <wps:cNvSpPr/>
                        <wps:spPr>
                          <a:xfrm>
                            <a:off x="1644562" y="1740612"/>
                            <a:ext cx="95345" cy="1742135"/>
                          </a:xfrm>
                          <a:custGeom>
                            <a:avLst/>
                            <a:gdLst/>
                            <a:ahLst/>
                            <a:cxnLst/>
                            <a:rect l="0" t="0" r="0" b="0"/>
                            <a:pathLst>
                              <a:path w="95345" h="1742135">
                                <a:moveTo>
                                  <a:pt x="0" y="0"/>
                                </a:moveTo>
                                <a:lnTo>
                                  <a:pt x="95345" y="0"/>
                                </a:lnTo>
                                <a:lnTo>
                                  <a:pt x="95345" y="1742135"/>
                                </a:lnTo>
                                <a:lnTo>
                                  <a:pt x="0" y="1742135"/>
                                </a:lnTo>
                                <a:lnTo>
                                  <a:pt x="0" y="1716138"/>
                                </a:lnTo>
                                <a:lnTo>
                                  <a:pt x="69336" y="1716138"/>
                                </a:lnTo>
                                <a:lnTo>
                                  <a:pt x="69336" y="26010"/>
                                </a:lnTo>
                                <a:lnTo>
                                  <a:pt x="0" y="26010"/>
                                </a:lnTo>
                                <a:lnTo>
                                  <a:pt x="0" y="0"/>
                                </a:lnTo>
                                <a:close/>
                              </a:path>
                            </a:pathLst>
                          </a:custGeom>
                          <a:ln w="0" cap="flat">
                            <a:miter lim="127000"/>
                          </a:ln>
                        </wps:spPr>
                        <wps:style>
                          <a:lnRef idx="0">
                            <a:srgbClr val="000000">
                              <a:alpha val="0"/>
                            </a:srgbClr>
                          </a:lnRef>
                          <a:fillRef idx="1">
                            <a:srgbClr val="7AC943"/>
                          </a:fillRef>
                          <a:effectRef idx="0">
                            <a:scrgbClr r="0" g="0" b="0"/>
                          </a:effectRef>
                          <a:fontRef idx="none"/>
                        </wps:style>
                        <wps:bodyPr/>
                      </wps:wsp>
                      <wps:wsp>
                        <wps:cNvPr id="330" name="Shape 330"/>
                        <wps:cNvSpPr/>
                        <wps:spPr>
                          <a:xfrm>
                            <a:off x="1601236" y="1757934"/>
                            <a:ext cx="95339" cy="1716139"/>
                          </a:xfrm>
                          <a:custGeom>
                            <a:avLst/>
                            <a:gdLst/>
                            <a:ahLst/>
                            <a:cxnLst/>
                            <a:rect l="0" t="0" r="0" b="0"/>
                            <a:pathLst>
                              <a:path w="95339" h="1716139">
                                <a:moveTo>
                                  <a:pt x="69329" y="0"/>
                                </a:moveTo>
                                <a:lnTo>
                                  <a:pt x="95339" y="0"/>
                                </a:lnTo>
                                <a:cubicBezTo>
                                  <a:pt x="95339" y="24232"/>
                                  <a:pt x="71907" y="34964"/>
                                  <a:pt x="53086" y="43586"/>
                                </a:cubicBezTo>
                                <a:cubicBezTo>
                                  <a:pt x="39764" y="49683"/>
                                  <a:pt x="25997" y="55995"/>
                                  <a:pt x="25997" y="63526"/>
                                </a:cubicBezTo>
                                <a:cubicBezTo>
                                  <a:pt x="25997" y="71069"/>
                                  <a:pt x="39764" y="77381"/>
                                  <a:pt x="53086" y="83477"/>
                                </a:cubicBezTo>
                                <a:cubicBezTo>
                                  <a:pt x="71907" y="92101"/>
                                  <a:pt x="95339" y="102845"/>
                                  <a:pt x="95339" y="127064"/>
                                </a:cubicBezTo>
                                <a:cubicBezTo>
                                  <a:pt x="95339" y="151295"/>
                                  <a:pt x="71907" y="162027"/>
                                  <a:pt x="53086" y="170650"/>
                                </a:cubicBezTo>
                                <a:cubicBezTo>
                                  <a:pt x="39764" y="176747"/>
                                  <a:pt x="25997" y="183045"/>
                                  <a:pt x="25997" y="190577"/>
                                </a:cubicBezTo>
                                <a:cubicBezTo>
                                  <a:pt x="25997" y="198120"/>
                                  <a:pt x="39764" y="204419"/>
                                  <a:pt x="53086" y="210516"/>
                                </a:cubicBezTo>
                                <a:cubicBezTo>
                                  <a:pt x="71907" y="219139"/>
                                  <a:pt x="95339" y="229870"/>
                                  <a:pt x="95339" y="254102"/>
                                </a:cubicBezTo>
                                <a:cubicBezTo>
                                  <a:pt x="95339" y="278333"/>
                                  <a:pt x="71907" y="289065"/>
                                  <a:pt x="53086" y="297701"/>
                                </a:cubicBezTo>
                                <a:cubicBezTo>
                                  <a:pt x="39764" y="303809"/>
                                  <a:pt x="25997" y="310109"/>
                                  <a:pt x="25997" y="317653"/>
                                </a:cubicBezTo>
                                <a:cubicBezTo>
                                  <a:pt x="25997" y="325184"/>
                                  <a:pt x="39764" y="331496"/>
                                  <a:pt x="53086" y="337592"/>
                                </a:cubicBezTo>
                                <a:cubicBezTo>
                                  <a:pt x="71907" y="346215"/>
                                  <a:pt x="95339" y="356960"/>
                                  <a:pt x="95339" y="381178"/>
                                </a:cubicBezTo>
                                <a:cubicBezTo>
                                  <a:pt x="95339" y="405409"/>
                                  <a:pt x="71907" y="416141"/>
                                  <a:pt x="53086" y="424765"/>
                                </a:cubicBezTo>
                                <a:cubicBezTo>
                                  <a:pt x="39764" y="430873"/>
                                  <a:pt x="25997" y="437173"/>
                                  <a:pt x="25997" y="444729"/>
                                </a:cubicBezTo>
                                <a:cubicBezTo>
                                  <a:pt x="25997" y="452260"/>
                                  <a:pt x="39764" y="458572"/>
                                  <a:pt x="53086" y="464668"/>
                                </a:cubicBezTo>
                                <a:cubicBezTo>
                                  <a:pt x="71907" y="473291"/>
                                  <a:pt x="95339" y="484036"/>
                                  <a:pt x="95339" y="508254"/>
                                </a:cubicBezTo>
                                <a:cubicBezTo>
                                  <a:pt x="95339" y="532499"/>
                                  <a:pt x="71907" y="543217"/>
                                  <a:pt x="53086" y="551841"/>
                                </a:cubicBezTo>
                                <a:cubicBezTo>
                                  <a:pt x="39764" y="557950"/>
                                  <a:pt x="25997" y="564262"/>
                                  <a:pt x="25997" y="571805"/>
                                </a:cubicBezTo>
                                <a:cubicBezTo>
                                  <a:pt x="25997" y="579349"/>
                                  <a:pt x="39764" y="585661"/>
                                  <a:pt x="53086" y="591757"/>
                                </a:cubicBezTo>
                                <a:cubicBezTo>
                                  <a:pt x="71907" y="600380"/>
                                  <a:pt x="95339" y="611112"/>
                                  <a:pt x="95339" y="635343"/>
                                </a:cubicBezTo>
                                <a:cubicBezTo>
                                  <a:pt x="95339" y="659588"/>
                                  <a:pt x="71907" y="670319"/>
                                  <a:pt x="53086" y="678942"/>
                                </a:cubicBezTo>
                                <a:cubicBezTo>
                                  <a:pt x="39764" y="685051"/>
                                  <a:pt x="25997" y="691363"/>
                                  <a:pt x="25997" y="698907"/>
                                </a:cubicBezTo>
                                <a:cubicBezTo>
                                  <a:pt x="25997" y="706451"/>
                                  <a:pt x="39764" y="712750"/>
                                  <a:pt x="53086" y="718858"/>
                                </a:cubicBezTo>
                                <a:cubicBezTo>
                                  <a:pt x="71907" y="727494"/>
                                  <a:pt x="95339" y="738226"/>
                                  <a:pt x="95339" y="762457"/>
                                </a:cubicBezTo>
                                <a:cubicBezTo>
                                  <a:pt x="95339" y="786689"/>
                                  <a:pt x="71907" y="797421"/>
                                  <a:pt x="53086" y="806056"/>
                                </a:cubicBezTo>
                                <a:cubicBezTo>
                                  <a:pt x="39764" y="812153"/>
                                  <a:pt x="25997" y="818465"/>
                                  <a:pt x="25997" y="826009"/>
                                </a:cubicBezTo>
                                <a:cubicBezTo>
                                  <a:pt x="25997" y="833565"/>
                                  <a:pt x="39764" y="839877"/>
                                  <a:pt x="53086" y="845986"/>
                                </a:cubicBezTo>
                                <a:cubicBezTo>
                                  <a:pt x="71907" y="854609"/>
                                  <a:pt x="95339" y="865353"/>
                                  <a:pt x="95339" y="889584"/>
                                </a:cubicBezTo>
                                <a:cubicBezTo>
                                  <a:pt x="95339" y="913816"/>
                                  <a:pt x="71907" y="924561"/>
                                  <a:pt x="53086" y="933183"/>
                                </a:cubicBezTo>
                                <a:cubicBezTo>
                                  <a:pt x="39764" y="939280"/>
                                  <a:pt x="25997" y="945604"/>
                                  <a:pt x="25997" y="953148"/>
                                </a:cubicBezTo>
                                <a:cubicBezTo>
                                  <a:pt x="25997" y="960704"/>
                                  <a:pt x="39764" y="967016"/>
                                  <a:pt x="53086" y="973113"/>
                                </a:cubicBezTo>
                                <a:cubicBezTo>
                                  <a:pt x="71907" y="981749"/>
                                  <a:pt x="95339" y="992480"/>
                                  <a:pt x="95339" y="1016724"/>
                                </a:cubicBezTo>
                                <a:cubicBezTo>
                                  <a:pt x="95339" y="1040956"/>
                                  <a:pt x="71907" y="1051688"/>
                                  <a:pt x="53086" y="1060311"/>
                                </a:cubicBezTo>
                                <a:cubicBezTo>
                                  <a:pt x="39764" y="1066419"/>
                                  <a:pt x="25997" y="1072731"/>
                                  <a:pt x="25997" y="1080288"/>
                                </a:cubicBezTo>
                                <a:cubicBezTo>
                                  <a:pt x="25997" y="1087845"/>
                                  <a:pt x="39764" y="1094143"/>
                                  <a:pt x="53086" y="1100252"/>
                                </a:cubicBezTo>
                                <a:cubicBezTo>
                                  <a:pt x="71907" y="1108876"/>
                                  <a:pt x="95339" y="1119632"/>
                                  <a:pt x="95339" y="1143864"/>
                                </a:cubicBezTo>
                                <a:cubicBezTo>
                                  <a:pt x="95339" y="1168095"/>
                                  <a:pt x="71907" y="1178827"/>
                                  <a:pt x="53086" y="1187450"/>
                                </a:cubicBezTo>
                                <a:cubicBezTo>
                                  <a:pt x="39764" y="1193547"/>
                                  <a:pt x="25997" y="1199871"/>
                                  <a:pt x="25997" y="1207415"/>
                                </a:cubicBezTo>
                                <a:cubicBezTo>
                                  <a:pt x="25997" y="1214958"/>
                                  <a:pt x="39764" y="1221270"/>
                                  <a:pt x="53086" y="1227366"/>
                                </a:cubicBezTo>
                                <a:cubicBezTo>
                                  <a:pt x="71907" y="1236002"/>
                                  <a:pt x="95339" y="1246746"/>
                                  <a:pt x="95339" y="1270978"/>
                                </a:cubicBezTo>
                                <a:cubicBezTo>
                                  <a:pt x="95339" y="1295210"/>
                                  <a:pt x="71907" y="1305954"/>
                                  <a:pt x="53086" y="1314577"/>
                                </a:cubicBezTo>
                                <a:cubicBezTo>
                                  <a:pt x="39764" y="1320674"/>
                                  <a:pt x="25997" y="1326998"/>
                                  <a:pt x="25997" y="1334542"/>
                                </a:cubicBezTo>
                                <a:cubicBezTo>
                                  <a:pt x="25997" y="1342086"/>
                                  <a:pt x="39764" y="1348398"/>
                                  <a:pt x="53086" y="1354507"/>
                                </a:cubicBezTo>
                                <a:cubicBezTo>
                                  <a:pt x="71907" y="1363129"/>
                                  <a:pt x="95339" y="1373874"/>
                                  <a:pt x="95339" y="1398105"/>
                                </a:cubicBezTo>
                                <a:cubicBezTo>
                                  <a:pt x="95339" y="1422350"/>
                                  <a:pt x="71907" y="1433094"/>
                                  <a:pt x="53086" y="1441717"/>
                                </a:cubicBezTo>
                                <a:cubicBezTo>
                                  <a:pt x="39764" y="1447826"/>
                                  <a:pt x="25997" y="1454138"/>
                                  <a:pt x="25997" y="1461695"/>
                                </a:cubicBezTo>
                                <a:cubicBezTo>
                                  <a:pt x="25997" y="1469251"/>
                                  <a:pt x="39764" y="1475563"/>
                                  <a:pt x="53086" y="1481672"/>
                                </a:cubicBezTo>
                                <a:cubicBezTo>
                                  <a:pt x="71907" y="1490308"/>
                                  <a:pt x="95339" y="1501064"/>
                                  <a:pt x="95339" y="1525296"/>
                                </a:cubicBezTo>
                                <a:cubicBezTo>
                                  <a:pt x="95339" y="1549540"/>
                                  <a:pt x="71907" y="1560285"/>
                                  <a:pt x="53086" y="1568907"/>
                                </a:cubicBezTo>
                                <a:cubicBezTo>
                                  <a:pt x="39764" y="1575016"/>
                                  <a:pt x="25997" y="1581328"/>
                                  <a:pt x="25997" y="1588872"/>
                                </a:cubicBezTo>
                                <a:cubicBezTo>
                                  <a:pt x="25997" y="1596441"/>
                                  <a:pt x="39764" y="1602766"/>
                                  <a:pt x="53086" y="1608875"/>
                                </a:cubicBezTo>
                                <a:cubicBezTo>
                                  <a:pt x="71907" y="1617511"/>
                                  <a:pt x="95339" y="1628255"/>
                                  <a:pt x="95339" y="1652512"/>
                                </a:cubicBezTo>
                                <a:cubicBezTo>
                                  <a:pt x="95339" y="1676756"/>
                                  <a:pt x="71907" y="1687500"/>
                                  <a:pt x="53086" y="1696136"/>
                                </a:cubicBezTo>
                                <a:cubicBezTo>
                                  <a:pt x="39764" y="1702245"/>
                                  <a:pt x="25997" y="1708569"/>
                                  <a:pt x="25997" y="1716139"/>
                                </a:cubicBezTo>
                                <a:lnTo>
                                  <a:pt x="0" y="1716139"/>
                                </a:lnTo>
                                <a:cubicBezTo>
                                  <a:pt x="0" y="1691882"/>
                                  <a:pt x="23419" y="1681138"/>
                                  <a:pt x="42253" y="1672502"/>
                                </a:cubicBezTo>
                                <a:cubicBezTo>
                                  <a:pt x="55563" y="1666393"/>
                                  <a:pt x="69329" y="1660081"/>
                                  <a:pt x="69329" y="1652512"/>
                                </a:cubicBezTo>
                                <a:cubicBezTo>
                                  <a:pt x="69329" y="1644942"/>
                                  <a:pt x="55563" y="1638630"/>
                                  <a:pt x="42253" y="1632522"/>
                                </a:cubicBezTo>
                                <a:cubicBezTo>
                                  <a:pt x="23419" y="1623873"/>
                                  <a:pt x="0" y="1613129"/>
                                  <a:pt x="0" y="1588872"/>
                                </a:cubicBezTo>
                                <a:cubicBezTo>
                                  <a:pt x="0" y="1564640"/>
                                  <a:pt x="23419" y="1553896"/>
                                  <a:pt x="42253" y="1545273"/>
                                </a:cubicBezTo>
                                <a:cubicBezTo>
                                  <a:pt x="55563" y="1539164"/>
                                  <a:pt x="69329" y="1532865"/>
                                  <a:pt x="69329" y="1525296"/>
                                </a:cubicBezTo>
                                <a:cubicBezTo>
                                  <a:pt x="69329" y="1517727"/>
                                  <a:pt x="55563" y="1511415"/>
                                  <a:pt x="42240" y="1505306"/>
                                </a:cubicBezTo>
                                <a:cubicBezTo>
                                  <a:pt x="23419" y="1496670"/>
                                  <a:pt x="0" y="1485926"/>
                                  <a:pt x="0" y="1461695"/>
                                </a:cubicBezTo>
                                <a:cubicBezTo>
                                  <a:pt x="0" y="1437463"/>
                                  <a:pt x="23419" y="1426706"/>
                                  <a:pt x="42253" y="1418082"/>
                                </a:cubicBezTo>
                                <a:cubicBezTo>
                                  <a:pt x="55563" y="1411961"/>
                                  <a:pt x="69329" y="1405662"/>
                                  <a:pt x="69329" y="1398105"/>
                                </a:cubicBezTo>
                                <a:cubicBezTo>
                                  <a:pt x="69329" y="1390562"/>
                                  <a:pt x="55563" y="1384237"/>
                                  <a:pt x="42253" y="1378141"/>
                                </a:cubicBezTo>
                                <a:cubicBezTo>
                                  <a:pt x="23419" y="1369518"/>
                                  <a:pt x="0" y="1358774"/>
                                  <a:pt x="0" y="1334542"/>
                                </a:cubicBezTo>
                                <a:cubicBezTo>
                                  <a:pt x="0" y="1310310"/>
                                  <a:pt x="23419" y="1299566"/>
                                  <a:pt x="42253" y="1290943"/>
                                </a:cubicBezTo>
                                <a:cubicBezTo>
                                  <a:pt x="55563" y="1284834"/>
                                  <a:pt x="69329" y="1278522"/>
                                  <a:pt x="69329" y="1270978"/>
                                </a:cubicBezTo>
                                <a:cubicBezTo>
                                  <a:pt x="69329" y="1263422"/>
                                  <a:pt x="55563" y="1257110"/>
                                  <a:pt x="42253" y="1251001"/>
                                </a:cubicBezTo>
                                <a:cubicBezTo>
                                  <a:pt x="23419" y="1242378"/>
                                  <a:pt x="0" y="1231647"/>
                                  <a:pt x="0" y="1207415"/>
                                </a:cubicBezTo>
                                <a:cubicBezTo>
                                  <a:pt x="0" y="1183170"/>
                                  <a:pt x="23432" y="1172452"/>
                                  <a:pt x="42253" y="1163816"/>
                                </a:cubicBezTo>
                                <a:cubicBezTo>
                                  <a:pt x="55575" y="1157707"/>
                                  <a:pt x="69329" y="1151408"/>
                                  <a:pt x="69329" y="1143864"/>
                                </a:cubicBezTo>
                                <a:cubicBezTo>
                                  <a:pt x="69329" y="1136320"/>
                                  <a:pt x="55563" y="1129995"/>
                                  <a:pt x="42253" y="1123887"/>
                                </a:cubicBezTo>
                                <a:cubicBezTo>
                                  <a:pt x="23419" y="1115264"/>
                                  <a:pt x="0" y="1104532"/>
                                  <a:pt x="0" y="1080288"/>
                                </a:cubicBezTo>
                                <a:cubicBezTo>
                                  <a:pt x="0" y="1056057"/>
                                  <a:pt x="23419" y="1045312"/>
                                  <a:pt x="42253" y="1036676"/>
                                </a:cubicBezTo>
                                <a:cubicBezTo>
                                  <a:pt x="55563" y="1030580"/>
                                  <a:pt x="69329" y="1024268"/>
                                  <a:pt x="69329" y="1016724"/>
                                </a:cubicBezTo>
                                <a:cubicBezTo>
                                  <a:pt x="69329" y="1009168"/>
                                  <a:pt x="55563" y="1002856"/>
                                  <a:pt x="42253" y="996747"/>
                                </a:cubicBezTo>
                                <a:cubicBezTo>
                                  <a:pt x="23419" y="988124"/>
                                  <a:pt x="0" y="977392"/>
                                  <a:pt x="0" y="953148"/>
                                </a:cubicBezTo>
                                <a:cubicBezTo>
                                  <a:pt x="0" y="928916"/>
                                  <a:pt x="23419" y="918185"/>
                                  <a:pt x="42253" y="909549"/>
                                </a:cubicBezTo>
                                <a:cubicBezTo>
                                  <a:pt x="55575" y="903440"/>
                                  <a:pt x="69329" y="897141"/>
                                  <a:pt x="69329" y="889584"/>
                                </a:cubicBezTo>
                                <a:cubicBezTo>
                                  <a:pt x="69329" y="882041"/>
                                  <a:pt x="55563" y="875729"/>
                                  <a:pt x="42253" y="869620"/>
                                </a:cubicBezTo>
                                <a:cubicBezTo>
                                  <a:pt x="23419" y="860984"/>
                                  <a:pt x="0" y="850253"/>
                                  <a:pt x="0" y="826009"/>
                                </a:cubicBezTo>
                                <a:cubicBezTo>
                                  <a:pt x="0" y="801777"/>
                                  <a:pt x="23419" y="791046"/>
                                  <a:pt x="42253" y="782422"/>
                                </a:cubicBezTo>
                                <a:cubicBezTo>
                                  <a:pt x="55575" y="776301"/>
                                  <a:pt x="69329" y="770001"/>
                                  <a:pt x="69329" y="762457"/>
                                </a:cubicBezTo>
                                <a:cubicBezTo>
                                  <a:pt x="69329" y="754901"/>
                                  <a:pt x="55563" y="748602"/>
                                  <a:pt x="42253" y="742506"/>
                                </a:cubicBezTo>
                                <a:cubicBezTo>
                                  <a:pt x="23419" y="733870"/>
                                  <a:pt x="0" y="723138"/>
                                  <a:pt x="0" y="698907"/>
                                </a:cubicBezTo>
                                <a:cubicBezTo>
                                  <a:pt x="0" y="674675"/>
                                  <a:pt x="23419" y="663944"/>
                                  <a:pt x="42253" y="655307"/>
                                </a:cubicBezTo>
                                <a:cubicBezTo>
                                  <a:pt x="55563" y="649212"/>
                                  <a:pt x="69329" y="642900"/>
                                  <a:pt x="69329" y="635343"/>
                                </a:cubicBezTo>
                                <a:cubicBezTo>
                                  <a:pt x="69329" y="627812"/>
                                  <a:pt x="55575" y="621500"/>
                                  <a:pt x="42253" y="615392"/>
                                </a:cubicBezTo>
                                <a:cubicBezTo>
                                  <a:pt x="23419" y="606768"/>
                                  <a:pt x="0" y="596037"/>
                                  <a:pt x="0" y="571805"/>
                                </a:cubicBezTo>
                                <a:cubicBezTo>
                                  <a:pt x="0" y="547574"/>
                                  <a:pt x="23419" y="536842"/>
                                  <a:pt x="42253" y="528206"/>
                                </a:cubicBezTo>
                                <a:cubicBezTo>
                                  <a:pt x="55575" y="522110"/>
                                  <a:pt x="69329" y="515798"/>
                                  <a:pt x="69329" y="508254"/>
                                </a:cubicBezTo>
                                <a:cubicBezTo>
                                  <a:pt x="69329" y="500723"/>
                                  <a:pt x="55563" y="494412"/>
                                  <a:pt x="42253" y="488303"/>
                                </a:cubicBezTo>
                                <a:cubicBezTo>
                                  <a:pt x="23419" y="479679"/>
                                  <a:pt x="0" y="468948"/>
                                  <a:pt x="0" y="444729"/>
                                </a:cubicBezTo>
                                <a:cubicBezTo>
                                  <a:pt x="0" y="420498"/>
                                  <a:pt x="23419" y="409753"/>
                                  <a:pt x="42253" y="401130"/>
                                </a:cubicBezTo>
                                <a:cubicBezTo>
                                  <a:pt x="55575" y="395034"/>
                                  <a:pt x="69329" y="388722"/>
                                  <a:pt x="69329" y="381178"/>
                                </a:cubicBezTo>
                                <a:cubicBezTo>
                                  <a:pt x="69329" y="373635"/>
                                  <a:pt x="55575" y="367323"/>
                                  <a:pt x="42253" y="361239"/>
                                </a:cubicBezTo>
                                <a:cubicBezTo>
                                  <a:pt x="23419" y="352616"/>
                                  <a:pt x="0" y="341885"/>
                                  <a:pt x="0" y="317653"/>
                                </a:cubicBezTo>
                                <a:cubicBezTo>
                                  <a:pt x="0" y="293434"/>
                                  <a:pt x="23419" y="282690"/>
                                  <a:pt x="42253" y="274054"/>
                                </a:cubicBezTo>
                                <a:cubicBezTo>
                                  <a:pt x="55575" y="267957"/>
                                  <a:pt x="69329" y="261658"/>
                                  <a:pt x="69329" y="254102"/>
                                </a:cubicBezTo>
                                <a:cubicBezTo>
                                  <a:pt x="69329" y="246571"/>
                                  <a:pt x="55575" y="240259"/>
                                  <a:pt x="42253" y="234163"/>
                                </a:cubicBezTo>
                                <a:cubicBezTo>
                                  <a:pt x="23419" y="225540"/>
                                  <a:pt x="0" y="214795"/>
                                  <a:pt x="0" y="190577"/>
                                </a:cubicBezTo>
                                <a:cubicBezTo>
                                  <a:pt x="0" y="166357"/>
                                  <a:pt x="23419" y="155626"/>
                                  <a:pt x="42253" y="147003"/>
                                </a:cubicBezTo>
                                <a:cubicBezTo>
                                  <a:pt x="55575" y="140907"/>
                                  <a:pt x="69329" y="134607"/>
                                  <a:pt x="69329" y="127064"/>
                                </a:cubicBezTo>
                                <a:cubicBezTo>
                                  <a:pt x="69329" y="119533"/>
                                  <a:pt x="55575" y="113221"/>
                                  <a:pt x="42253" y="107112"/>
                                </a:cubicBezTo>
                                <a:cubicBezTo>
                                  <a:pt x="23419" y="98489"/>
                                  <a:pt x="0" y="87757"/>
                                  <a:pt x="0" y="63526"/>
                                </a:cubicBezTo>
                                <a:cubicBezTo>
                                  <a:pt x="0" y="39307"/>
                                  <a:pt x="23419" y="28575"/>
                                  <a:pt x="42253" y="19952"/>
                                </a:cubicBezTo>
                                <a:cubicBezTo>
                                  <a:pt x="55575" y="13843"/>
                                  <a:pt x="69329" y="7544"/>
                                  <a:pt x="69329" y="0"/>
                                </a:cubicBezTo>
                                <a:close/>
                              </a:path>
                            </a:pathLst>
                          </a:custGeom>
                          <a:ln w="0" cap="flat">
                            <a:miter lim="127000"/>
                          </a:ln>
                        </wps:spPr>
                        <wps:style>
                          <a:lnRef idx="0">
                            <a:srgbClr val="000000">
                              <a:alpha val="0"/>
                            </a:srgbClr>
                          </a:lnRef>
                          <a:fillRef idx="1">
                            <a:srgbClr val="3FA9F5"/>
                          </a:fillRef>
                          <a:effectRef idx="0">
                            <a:scrgbClr r="0" g="0" b="0"/>
                          </a:effectRef>
                          <a:fontRef idx="none"/>
                        </wps:style>
                        <wps:bodyPr/>
                      </wps:wsp>
                      <wps:wsp>
                        <wps:cNvPr id="21329" name="Shape 21329"/>
                        <wps:cNvSpPr/>
                        <wps:spPr>
                          <a:xfrm>
                            <a:off x="4500456" y="1753604"/>
                            <a:ext cx="164681" cy="1716138"/>
                          </a:xfrm>
                          <a:custGeom>
                            <a:avLst/>
                            <a:gdLst/>
                            <a:ahLst/>
                            <a:cxnLst/>
                            <a:rect l="0" t="0" r="0" b="0"/>
                            <a:pathLst>
                              <a:path w="164681" h="1716138">
                                <a:moveTo>
                                  <a:pt x="0" y="0"/>
                                </a:moveTo>
                                <a:lnTo>
                                  <a:pt x="164681" y="0"/>
                                </a:lnTo>
                                <a:lnTo>
                                  <a:pt x="164681" y="1716138"/>
                                </a:lnTo>
                                <a:lnTo>
                                  <a:pt x="0" y="171613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2" name="Shape 332"/>
                        <wps:cNvSpPr/>
                        <wps:spPr>
                          <a:xfrm>
                            <a:off x="4487451" y="1740612"/>
                            <a:ext cx="95333" cy="1742135"/>
                          </a:xfrm>
                          <a:custGeom>
                            <a:avLst/>
                            <a:gdLst/>
                            <a:ahLst/>
                            <a:cxnLst/>
                            <a:rect l="0" t="0" r="0" b="0"/>
                            <a:pathLst>
                              <a:path w="95333" h="1742135">
                                <a:moveTo>
                                  <a:pt x="0" y="0"/>
                                </a:moveTo>
                                <a:lnTo>
                                  <a:pt x="95333" y="0"/>
                                </a:lnTo>
                                <a:lnTo>
                                  <a:pt x="95333" y="26010"/>
                                </a:lnTo>
                                <a:lnTo>
                                  <a:pt x="25997" y="26010"/>
                                </a:lnTo>
                                <a:lnTo>
                                  <a:pt x="25997" y="1716138"/>
                                </a:lnTo>
                                <a:lnTo>
                                  <a:pt x="95333" y="1716138"/>
                                </a:lnTo>
                                <a:lnTo>
                                  <a:pt x="95333" y="1742135"/>
                                </a:lnTo>
                                <a:lnTo>
                                  <a:pt x="0" y="1742135"/>
                                </a:lnTo>
                                <a:lnTo>
                                  <a:pt x="0" y="0"/>
                                </a:lnTo>
                                <a:close/>
                              </a:path>
                            </a:pathLst>
                          </a:custGeom>
                          <a:ln w="0" cap="flat">
                            <a:miter lim="127000"/>
                          </a:ln>
                        </wps:spPr>
                        <wps:style>
                          <a:lnRef idx="0">
                            <a:srgbClr val="000000">
                              <a:alpha val="0"/>
                            </a:srgbClr>
                          </a:lnRef>
                          <a:fillRef idx="1">
                            <a:srgbClr val="7AC943"/>
                          </a:fillRef>
                          <a:effectRef idx="0">
                            <a:scrgbClr r="0" g="0" b="0"/>
                          </a:effectRef>
                          <a:fontRef idx="none"/>
                        </wps:style>
                        <wps:bodyPr/>
                      </wps:wsp>
                      <wps:wsp>
                        <wps:cNvPr id="333" name="Shape 333"/>
                        <wps:cNvSpPr/>
                        <wps:spPr>
                          <a:xfrm>
                            <a:off x="4582784" y="1740612"/>
                            <a:ext cx="95345" cy="1742135"/>
                          </a:xfrm>
                          <a:custGeom>
                            <a:avLst/>
                            <a:gdLst/>
                            <a:ahLst/>
                            <a:cxnLst/>
                            <a:rect l="0" t="0" r="0" b="0"/>
                            <a:pathLst>
                              <a:path w="95345" h="1742135">
                                <a:moveTo>
                                  <a:pt x="0" y="0"/>
                                </a:moveTo>
                                <a:lnTo>
                                  <a:pt x="95345" y="0"/>
                                </a:lnTo>
                                <a:lnTo>
                                  <a:pt x="95345" y="1742135"/>
                                </a:lnTo>
                                <a:lnTo>
                                  <a:pt x="0" y="1742135"/>
                                </a:lnTo>
                                <a:lnTo>
                                  <a:pt x="0" y="1716138"/>
                                </a:lnTo>
                                <a:lnTo>
                                  <a:pt x="69336" y="1716138"/>
                                </a:lnTo>
                                <a:lnTo>
                                  <a:pt x="69336" y="26010"/>
                                </a:lnTo>
                                <a:lnTo>
                                  <a:pt x="0" y="26010"/>
                                </a:lnTo>
                                <a:lnTo>
                                  <a:pt x="0" y="0"/>
                                </a:lnTo>
                                <a:close/>
                              </a:path>
                            </a:pathLst>
                          </a:custGeom>
                          <a:ln w="0" cap="flat">
                            <a:miter lim="127000"/>
                          </a:ln>
                        </wps:spPr>
                        <wps:style>
                          <a:lnRef idx="0">
                            <a:srgbClr val="000000">
                              <a:alpha val="0"/>
                            </a:srgbClr>
                          </a:lnRef>
                          <a:fillRef idx="1">
                            <a:srgbClr val="7AC943"/>
                          </a:fillRef>
                          <a:effectRef idx="0">
                            <a:scrgbClr r="0" g="0" b="0"/>
                          </a:effectRef>
                          <a:fontRef idx="none"/>
                        </wps:style>
                        <wps:bodyPr/>
                      </wps:wsp>
                      <wps:wsp>
                        <wps:cNvPr id="334" name="Shape 334"/>
                        <wps:cNvSpPr/>
                        <wps:spPr>
                          <a:xfrm>
                            <a:off x="4539458" y="1757934"/>
                            <a:ext cx="95339" cy="1716139"/>
                          </a:xfrm>
                          <a:custGeom>
                            <a:avLst/>
                            <a:gdLst/>
                            <a:ahLst/>
                            <a:cxnLst/>
                            <a:rect l="0" t="0" r="0" b="0"/>
                            <a:pathLst>
                              <a:path w="95339" h="1716139">
                                <a:moveTo>
                                  <a:pt x="69329" y="0"/>
                                </a:moveTo>
                                <a:lnTo>
                                  <a:pt x="95339" y="0"/>
                                </a:lnTo>
                                <a:cubicBezTo>
                                  <a:pt x="95339" y="24232"/>
                                  <a:pt x="71907" y="34964"/>
                                  <a:pt x="53073" y="43586"/>
                                </a:cubicBezTo>
                                <a:cubicBezTo>
                                  <a:pt x="39764" y="49683"/>
                                  <a:pt x="25997" y="55995"/>
                                  <a:pt x="25997" y="63526"/>
                                </a:cubicBezTo>
                                <a:cubicBezTo>
                                  <a:pt x="25997" y="71069"/>
                                  <a:pt x="39764" y="77381"/>
                                  <a:pt x="53086" y="83477"/>
                                </a:cubicBezTo>
                                <a:cubicBezTo>
                                  <a:pt x="71907" y="92101"/>
                                  <a:pt x="95339" y="102845"/>
                                  <a:pt x="95339" y="127064"/>
                                </a:cubicBezTo>
                                <a:cubicBezTo>
                                  <a:pt x="95339" y="151295"/>
                                  <a:pt x="71907" y="162027"/>
                                  <a:pt x="53086" y="170650"/>
                                </a:cubicBezTo>
                                <a:cubicBezTo>
                                  <a:pt x="39764" y="176747"/>
                                  <a:pt x="25997" y="183045"/>
                                  <a:pt x="25997" y="190577"/>
                                </a:cubicBezTo>
                                <a:cubicBezTo>
                                  <a:pt x="25997" y="198120"/>
                                  <a:pt x="39764" y="204419"/>
                                  <a:pt x="53086" y="210516"/>
                                </a:cubicBezTo>
                                <a:cubicBezTo>
                                  <a:pt x="71907" y="219139"/>
                                  <a:pt x="95339" y="229870"/>
                                  <a:pt x="95339" y="254102"/>
                                </a:cubicBezTo>
                                <a:cubicBezTo>
                                  <a:pt x="95339" y="278333"/>
                                  <a:pt x="71907" y="289065"/>
                                  <a:pt x="53086" y="297701"/>
                                </a:cubicBezTo>
                                <a:cubicBezTo>
                                  <a:pt x="39764" y="303809"/>
                                  <a:pt x="25997" y="310109"/>
                                  <a:pt x="25997" y="317653"/>
                                </a:cubicBezTo>
                                <a:cubicBezTo>
                                  <a:pt x="25997" y="325184"/>
                                  <a:pt x="39764" y="331496"/>
                                  <a:pt x="53073" y="337592"/>
                                </a:cubicBezTo>
                                <a:cubicBezTo>
                                  <a:pt x="71907" y="346215"/>
                                  <a:pt x="95339" y="356960"/>
                                  <a:pt x="95339" y="381178"/>
                                </a:cubicBezTo>
                                <a:cubicBezTo>
                                  <a:pt x="95339" y="405409"/>
                                  <a:pt x="71907" y="416141"/>
                                  <a:pt x="53086" y="424765"/>
                                </a:cubicBezTo>
                                <a:cubicBezTo>
                                  <a:pt x="39764" y="430873"/>
                                  <a:pt x="25997" y="437173"/>
                                  <a:pt x="25997" y="444729"/>
                                </a:cubicBezTo>
                                <a:cubicBezTo>
                                  <a:pt x="25997" y="452260"/>
                                  <a:pt x="39764" y="458572"/>
                                  <a:pt x="53086" y="464668"/>
                                </a:cubicBezTo>
                                <a:cubicBezTo>
                                  <a:pt x="71907" y="473291"/>
                                  <a:pt x="95339" y="484036"/>
                                  <a:pt x="95339" y="508254"/>
                                </a:cubicBezTo>
                                <a:cubicBezTo>
                                  <a:pt x="95339" y="532499"/>
                                  <a:pt x="71907" y="543217"/>
                                  <a:pt x="53086" y="551841"/>
                                </a:cubicBezTo>
                                <a:cubicBezTo>
                                  <a:pt x="39764" y="557950"/>
                                  <a:pt x="25997" y="564262"/>
                                  <a:pt x="25997" y="571805"/>
                                </a:cubicBezTo>
                                <a:cubicBezTo>
                                  <a:pt x="25997" y="579349"/>
                                  <a:pt x="39764" y="585661"/>
                                  <a:pt x="53086" y="591757"/>
                                </a:cubicBezTo>
                                <a:cubicBezTo>
                                  <a:pt x="71907" y="600380"/>
                                  <a:pt x="95339" y="611112"/>
                                  <a:pt x="95339" y="635343"/>
                                </a:cubicBezTo>
                                <a:cubicBezTo>
                                  <a:pt x="95339" y="659588"/>
                                  <a:pt x="71907" y="670319"/>
                                  <a:pt x="53086" y="678942"/>
                                </a:cubicBezTo>
                                <a:cubicBezTo>
                                  <a:pt x="39764" y="685051"/>
                                  <a:pt x="25997" y="691363"/>
                                  <a:pt x="25997" y="698907"/>
                                </a:cubicBezTo>
                                <a:cubicBezTo>
                                  <a:pt x="25997" y="706451"/>
                                  <a:pt x="39764" y="712750"/>
                                  <a:pt x="53086" y="718858"/>
                                </a:cubicBezTo>
                                <a:cubicBezTo>
                                  <a:pt x="71907" y="727494"/>
                                  <a:pt x="95339" y="738226"/>
                                  <a:pt x="95339" y="762457"/>
                                </a:cubicBezTo>
                                <a:cubicBezTo>
                                  <a:pt x="95339" y="786689"/>
                                  <a:pt x="71907" y="797421"/>
                                  <a:pt x="53086" y="806056"/>
                                </a:cubicBezTo>
                                <a:cubicBezTo>
                                  <a:pt x="39764" y="812153"/>
                                  <a:pt x="25997" y="818465"/>
                                  <a:pt x="25997" y="826009"/>
                                </a:cubicBezTo>
                                <a:cubicBezTo>
                                  <a:pt x="25997" y="833565"/>
                                  <a:pt x="39764" y="839877"/>
                                  <a:pt x="53086" y="845986"/>
                                </a:cubicBezTo>
                                <a:cubicBezTo>
                                  <a:pt x="71907" y="854609"/>
                                  <a:pt x="95339" y="865353"/>
                                  <a:pt x="95339" y="889584"/>
                                </a:cubicBezTo>
                                <a:cubicBezTo>
                                  <a:pt x="95339" y="913816"/>
                                  <a:pt x="71907" y="924561"/>
                                  <a:pt x="53086" y="933183"/>
                                </a:cubicBezTo>
                                <a:cubicBezTo>
                                  <a:pt x="39764" y="939280"/>
                                  <a:pt x="25997" y="945604"/>
                                  <a:pt x="25997" y="953148"/>
                                </a:cubicBezTo>
                                <a:cubicBezTo>
                                  <a:pt x="25997" y="960704"/>
                                  <a:pt x="39764" y="967016"/>
                                  <a:pt x="53086" y="973113"/>
                                </a:cubicBezTo>
                                <a:cubicBezTo>
                                  <a:pt x="71907" y="981749"/>
                                  <a:pt x="95339" y="992480"/>
                                  <a:pt x="95339" y="1016724"/>
                                </a:cubicBezTo>
                                <a:cubicBezTo>
                                  <a:pt x="95339" y="1040956"/>
                                  <a:pt x="71907" y="1051688"/>
                                  <a:pt x="53086" y="1060311"/>
                                </a:cubicBezTo>
                                <a:cubicBezTo>
                                  <a:pt x="39764" y="1066419"/>
                                  <a:pt x="25997" y="1072731"/>
                                  <a:pt x="25997" y="1080288"/>
                                </a:cubicBezTo>
                                <a:cubicBezTo>
                                  <a:pt x="25997" y="1087845"/>
                                  <a:pt x="39764" y="1094143"/>
                                  <a:pt x="53086" y="1100252"/>
                                </a:cubicBezTo>
                                <a:cubicBezTo>
                                  <a:pt x="71907" y="1108876"/>
                                  <a:pt x="95339" y="1119632"/>
                                  <a:pt x="95339" y="1143864"/>
                                </a:cubicBezTo>
                                <a:cubicBezTo>
                                  <a:pt x="95339" y="1168095"/>
                                  <a:pt x="71907" y="1178827"/>
                                  <a:pt x="53086" y="1187450"/>
                                </a:cubicBezTo>
                                <a:cubicBezTo>
                                  <a:pt x="39764" y="1193547"/>
                                  <a:pt x="25997" y="1199871"/>
                                  <a:pt x="25997" y="1207415"/>
                                </a:cubicBezTo>
                                <a:cubicBezTo>
                                  <a:pt x="25997" y="1214958"/>
                                  <a:pt x="39764" y="1221270"/>
                                  <a:pt x="53086" y="1227366"/>
                                </a:cubicBezTo>
                                <a:cubicBezTo>
                                  <a:pt x="71907" y="1236002"/>
                                  <a:pt x="95339" y="1246746"/>
                                  <a:pt x="95339" y="1270978"/>
                                </a:cubicBezTo>
                                <a:cubicBezTo>
                                  <a:pt x="95339" y="1295210"/>
                                  <a:pt x="71907" y="1305954"/>
                                  <a:pt x="53086" y="1314577"/>
                                </a:cubicBezTo>
                                <a:cubicBezTo>
                                  <a:pt x="39764" y="1320674"/>
                                  <a:pt x="25997" y="1326998"/>
                                  <a:pt x="25997" y="1334542"/>
                                </a:cubicBezTo>
                                <a:cubicBezTo>
                                  <a:pt x="25997" y="1342086"/>
                                  <a:pt x="39764" y="1348398"/>
                                  <a:pt x="53086" y="1354507"/>
                                </a:cubicBezTo>
                                <a:cubicBezTo>
                                  <a:pt x="71907" y="1363129"/>
                                  <a:pt x="95339" y="1373874"/>
                                  <a:pt x="95339" y="1398105"/>
                                </a:cubicBezTo>
                                <a:cubicBezTo>
                                  <a:pt x="95339" y="1422350"/>
                                  <a:pt x="71907" y="1433094"/>
                                  <a:pt x="53086" y="1441717"/>
                                </a:cubicBezTo>
                                <a:cubicBezTo>
                                  <a:pt x="39764" y="1447826"/>
                                  <a:pt x="25997" y="1454138"/>
                                  <a:pt x="25997" y="1461695"/>
                                </a:cubicBezTo>
                                <a:cubicBezTo>
                                  <a:pt x="25997" y="1469251"/>
                                  <a:pt x="39764" y="1475563"/>
                                  <a:pt x="53086" y="1481672"/>
                                </a:cubicBezTo>
                                <a:cubicBezTo>
                                  <a:pt x="71907" y="1490308"/>
                                  <a:pt x="95339" y="1501064"/>
                                  <a:pt x="95339" y="1525296"/>
                                </a:cubicBezTo>
                                <a:cubicBezTo>
                                  <a:pt x="95339" y="1549540"/>
                                  <a:pt x="71907" y="1560285"/>
                                  <a:pt x="53086" y="1568907"/>
                                </a:cubicBezTo>
                                <a:cubicBezTo>
                                  <a:pt x="39764" y="1575016"/>
                                  <a:pt x="25997" y="1581328"/>
                                  <a:pt x="25997" y="1588872"/>
                                </a:cubicBezTo>
                                <a:cubicBezTo>
                                  <a:pt x="25997" y="1596441"/>
                                  <a:pt x="39764" y="1602766"/>
                                  <a:pt x="53086" y="1608875"/>
                                </a:cubicBezTo>
                                <a:cubicBezTo>
                                  <a:pt x="71907" y="1617511"/>
                                  <a:pt x="95339" y="1628255"/>
                                  <a:pt x="95339" y="1652512"/>
                                </a:cubicBezTo>
                                <a:cubicBezTo>
                                  <a:pt x="95339" y="1676756"/>
                                  <a:pt x="71920" y="1687500"/>
                                  <a:pt x="53086" y="1696136"/>
                                </a:cubicBezTo>
                                <a:cubicBezTo>
                                  <a:pt x="39764" y="1702245"/>
                                  <a:pt x="25997" y="1708569"/>
                                  <a:pt x="25997" y="1716139"/>
                                </a:cubicBezTo>
                                <a:lnTo>
                                  <a:pt x="0" y="1716139"/>
                                </a:lnTo>
                                <a:cubicBezTo>
                                  <a:pt x="0" y="1691882"/>
                                  <a:pt x="23419" y="1681138"/>
                                  <a:pt x="42253" y="1672502"/>
                                </a:cubicBezTo>
                                <a:cubicBezTo>
                                  <a:pt x="55563" y="1666393"/>
                                  <a:pt x="69329" y="1660081"/>
                                  <a:pt x="69329" y="1652512"/>
                                </a:cubicBezTo>
                                <a:cubicBezTo>
                                  <a:pt x="69329" y="1644942"/>
                                  <a:pt x="55563" y="1638630"/>
                                  <a:pt x="42240" y="1632522"/>
                                </a:cubicBezTo>
                                <a:cubicBezTo>
                                  <a:pt x="23419" y="1623873"/>
                                  <a:pt x="0" y="1613129"/>
                                  <a:pt x="0" y="1588872"/>
                                </a:cubicBezTo>
                                <a:cubicBezTo>
                                  <a:pt x="0" y="1564640"/>
                                  <a:pt x="23419" y="1553896"/>
                                  <a:pt x="42253" y="1545273"/>
                                </a:cubicBezTo>
                                <a:cubicBezTo>
                                  <a:pt x="55563" y="1539164"/>
                                  <a:pt x="69329" y="1532865"/>
                                  <a:pt x="69329" y="1525296"/>
                                </a:cubicBezTo>
                                <a:cubicBezTo>
                                  <a:pt x="69329" y="1517727"/>
                                  <a:pt x="55563" y="1511415"/>
                                  <a:pt x="42240" y="1505306"/>
                                </a:cubicBezTo>
                                <a:cubicBezTo>
                                  <a:pt x="23419" y="1496670"/>
                                  <a:pt x="0" y="1485926"/>
                                  <a:pt x="0" y="1461695"/>
                                </a:cubicBezTo>
                                <a:cubicBezTo>
                                  <a:pt x="0" y="1437463"/>
                                  <a:pt x="23419" y="1426706"/>
                                  <a:pt x="42253" y="1418082"/>
                                </a:cubicBezTo>
                                <a:cubicBezTo>
                                  <a:pt x="55563" y="1411961"/>
                                  <a:pt x="69329" y="1405662"/>
                                  <a:pt x="69329" y="1398105"/>
                                </a:cubicBezTo>
                                <a:cubicBezTo>
                                  <a:pt x="69329" y="1390562"/>
                                  <a:pt x="55563" y="1384237"/>
                                  <a:pt x="42253" y="1378141"/>
                                </a:cubicBezTo>
                                <a:cubicBezTo>
                                  <a:pt x="23419" y="1369518"/>
                                  <a:pt x="0" y="1358774"/>
                                  <a:pt x="0" y="1334542"/>
                                </a:cubicBezTo>
                                <a:cubicBezTo>
                                  <a:pt x="0" y="1310310"/>
                                  <a:pt x="23419" y="1299566"/>
                                  <a:pt x="42253" y="1290943"/>
                                </a:cubicBezTo>
                                <a:cubicBezTo>
                                  <a:pt x="55563" y="1284834"/>
                                  <a:pt x="69329" y="1278522"/>
                                  <a:pt x="69329" y="1270978"/>
                                </a:cubicBezTo>
                                <a:cubicBezTo>
                                  <a:pt x="69329" y="1263422"/>
                                  <a:pt x="55563" y="1257110"/>
                                  <a:pt x="42253" y="1251001"/>
                                </a:cubicBezTo>
                                <a:cubicBezTo>
                                  <a:pt x="23419" y="1242378"/>
                                  <a:pt x="0" y="1231647"/>
                                  <a:pt x="0" y="1207415"/>
                                </a:cubicBezTo>
                                <a:cubicBezTo>
                                  <a:pt x="0" y="1183170"/>
                                  <a:pt x="23419" y="1172452"/>
                                  <a:pt x="42253" y="1163816"/>
                                </a:cubicBezTo>
                                <a:cubicBezTo>
                                  <a:pt x="55575" y="1157707"/>
                                  <a:pt x="69329" y="1151408"/>
                                  <a:pt x="69329" y="1143864"/>
                                </a:cubicBezTo>
                                <a:cubicBezTo>
                                  <a:pt x="69329" y="1136320"/>
                                  <a:pt x="55563" y="1129995"/>
                                  <a:pt x="42253" y="1123887"/>
                                </a:cubicBezTo>
                                <a:cubicBezTo>
                                  <a:pt x="23419" y="1115264"/>
                                  <a:pt x="0" y="1104532"/>
                                  <a:pt x="0" y="1080288"/>
                                </a:cubicBezTo>
                                <a:cubicBezTo>
                                  <a:pt x="0" y="1056057"/>
                                  <a:pt x="23419" y="1045312"/>
                                  <a:pt x="42253" y="1036676"/>
                                </a:cubicBezTo>
                                <a:cubicBezTo>
                                  <a:pt x="55563" y="1030580"/>
                                  <a:pt x="69329" y="1024268"/>
                                  <a:pt x="69329" y="1016724"/>
                                </a:cubicBezTo>
                                <a:cubicBezTo>
                                  <a:pt x="69329" y="1009168"/>
                                  <a:pt x="55563" y="1002856"/>
                                  <a:pt x="42253" y="996747"/>
                                </a:cubicBezTo>
                                <a:cubicBezTo>
                                  <a:pt x="23419" y="988124"/>
                                  <a:pt x="0" y="977392"/>
                                  <a:pt x="0" y="953148"/>
                                </a:cubicBezTo>
                                <a:cubicBezTo>
                                  <a:pt x="0" y="928916"/>
                                  <a:pt x="23419" y="918185"/>
                                  <a:pt x="42253" y="909549"/>
                                </a:cubicBezTo>
                                <a:cubicBezTo>
                                  <a:pt x="55563" y="903440"/>
                                  <a:pt x="69329" y="897141"/>
                                  <a:pt x="69329" y="889584"/>
                                </a:cubicBezTo>
                                <a:cubicBezTo>
                                  <a:pt x="69329" y="882041"/>
                                  <a:pt x="55563" y="875729"/>
                                  <a:pt x="42253" y="869620"/>
                                </a:cubicBezTo>
                                <a:cubicBezTo>
                                  <a:pt x="23419" y="860984"/>
                                  <a:pt x="0" y="850253"/>
                                  <a:pt x="0" y="826009"/>
                                </a:cubicBezTo>
                                <a:cubicBezTo>
                                  <a:pt x="0" y="801777"/>
                                  <a:pt x="23419" y="791046"/>
                                  <a:pt x="42253" y="782422"/>
                                </a:cubicBezTo>
                                <a:cubicBezTo>
                                  <a:pt x="55563" y="776301"/>
                                  <a:pt x="69329" y="770001"/>
                                  <a:pt x="69329" y="762457"/>
                                </a:cubicBezTo>
                                <a:cubicBezTo>
                                  <a:pt x="69329" y="754901"/>
                                  <a:pt x="55563" y="748602"/>
                                  <a:pt x="42253" y="742506"/>
                                </a:cubicBezTo>
                                <a:cubicBezTo>
                                  <a:pt x="23419" y="733870"/>
                                  <a:pt x="0" y="723138"/>
                                  <a:pt x="0" y="698907"/>
                                </a:cubicBezTo>
                                <a:cubicBezTo>
                                  <a:pt x="0" y="674675"/>
                                  <a:pt x="23419" y="663944"/>
                                  <a:pt x="42253" y="655307"/>
                                </a:cubicBezTo>
                                <a:cubicBezTo>
                                  <a:pt x="55563" y="649212"/>
                                  <a:pt x="69329" y="642900"/>
                                  <a:pt x="69329" y="635343"/>
                                </a:cubicBezTo>
                                <a:cubicBezTo>
                                  <a:pt x="69329" y="627812"/>
                                  <a:pt x="55563" y="621500"/>
                                  <a:pt x="42253" y="615392"/>
                                </a:cubicBezTo>
                                <a:cubicBezTo>
                                  <a:pt x="23419" y="606768"/>
                                  <a:pt x="0" y="596037"/>
                                  <a:pt x="0" y="571805"/>
                                </a:cubicBezTo>
                                <a:cubicBezTo>
                                  <a:pt x="0" y="547574"/>
                                  <a:pt x="23419" y="536842"/>
                                  <a:pt x="42253" y="528206"/>
                                </a:cubicBezTo>
                                <a:cubicBezTo>
                                  <a:pt x="55563" y="522110"/>
                                  <a:pt x="69329" y="515798"/>
                                  <a:pt x="69329" y="508254"/>
                                </a:cubicBezTo>
                                <a:cubicBezTo>
                                  <a:pt x="69329" y="500723"/>
                                  <a:pt x="55563" y="494412"/>
                                  <a:pt x="42253" y="488303"/>
                                </a:cubicBezTo>
                                <a:cubicBezTo>
                                  <a:pt x="23419" y="479679"/>
                                  <a:pt x="0" y="468948"/>
                                  <a:pt x="0" y="444729"/>
                                </a:cubicBezTo>
                                <a:cubicBezTo>
                                  <a:pt x="0" y="420498"/>
                                  <a:pt x="23419" y="409753"/>
                                  <a:pt x="42253" y="401130"/>
                                </a:cubicBezTo>
                                <a:cubicBezTo>
                                  <a:pt x="55563" y="395034"/>
                                  <a:pt x="69329" y="388722"/>
                                  <a:pt x="69329" y="381178"/>
                                </a:cubicBezTo>
                                <a:cubicBezTo>
                                  <a:pt x="69329" y="373635"/>
                                  <a:pt x="55563" y="367323"/>
                                  <a:pt x="42253" y="361239"/>
                                </a:cubicBezTo>
                                <a:cubicBezTo>
                                  <a:pt x="23419" y="352616"/>
                                  <a:pt x="0" y="341885"/>
                                  <a:pt x="0" y="317653"/>
                                </a:cubicBezTo>
                                <a:cubicBezTo>
                                  <a:pt x="0" y="293434"/>
                                  <a:pt x="23419" y="282690"/>
                                  <a:pt x="42253" y="274054"/>
                                </a:cubicBezTo>
                                <a:cubicBezTo>
                                  <a:pt x="55563" y="267957"/>
                                  <a:pt x="69329" y="261658"/>
                                  <a:pt x="69329" y="254102"/>
                                </a:cubicBezTo>
                                <a:cubicBezTo>
                                  <a:pt x="69329" y="246571"/>
                                  <a:pt x="55563" y="240259"/>
                                  <a:pt x="42253" y="234163"/>
                                </a:cubicBezTo>
                                <a:cubicBezTo>
                                  <a:pt x="23419" y="225540"/>
                                  <a:pt x="0" y="214795"/>
                                  <a:pt x="0" y="190577"/>
                                </a:cubicBezTo>
                                <a:cubicBezTo>
                                  <a:pt x="0" y="166357"/>
                                  <a:pt x="23419" y="155626"/>
                                  <a:pt x="42253" y="147003"/>
                                </a:cubicBezTo>
                                <a:cubicBezTo>
                                  <a:pt x="55563" y="140907"/>
                                  <a:pt x="69329" y="134607"/>
                                  <a:pt x="69329" y="127064"/>
                                </a:cubicBezTo>
                                <a:cubicBezTo>
                                  <a:pt x="69329" y="119533"/>
                                  <a:pt x="55563" y="113221"/>
                                  <a:pt x="42253" y="107112"/>
                                </a:cubicBezTo>
                                <a:cubicBezTo>
                                  <a:pt x="23419" y="98489"/>
                                  <a:pt x="0" y="87757"/>
                                  <a:pt x="0" y="63526"/>
                                </a:cubicBezTo>
                                <a:cubicBezTo>
                                  <a:pt x="0" y="39307"/>
                                  <a:pt x="23419" y="28575"/>
                                  <a:pt x="42253" y="19952"/>
                                </a:cubicBezTo>
                                <a:cubicBezTo>
                                  <a:pt x="55563" y="13843"/>
                                  <a:pt x="69329" y="7544"/>
                                  <a:pt x="69329" y="0"/>
                                </a:cubicBezTo>
                                <a:close/>
                              </a:path>
                            </a:pathLst>
                          </a:custGeom>
                          <a:ln w="0" cap="flat">
                            <a:miter lim="127000"/>
                          </a:ln>
                        </wps:spPr>
                        <wps:style>
                          <a:lnRef idx="0">
                            <a:srgbClr val="000000">
                              <a:alpha val="0"/>
                            </a:srgbClr>
                          </a:lnRef>
                          <a:fillRef idx="1">
                            <a:srgbClr val="3FA9F5"/>
                          </a:fillRef>
                          <a:effectRef idx="0">
                            <a:scrgbClr r="0" g="0" b="0"/>
                          </a:effectRef>
                          <a:fontRef idx="none"/>
                        </wps:style>
                        <wps:bodyPr/>
                      </wps:wsp>
                      <wps:wsp>
                        <wps:cNvPr id="360" name="Shape 360"/>
                        <wps:cNvSpPr/>
                        <wps:spPr>
                          <a:xfrm>
                            <a:off x="0" y="850557"/>
                            <a:ext cx="2120430" cy="2120417"/>
                          </a:xfrm>
                          <a:custGeom>
                            <a:avLst/>
                            <a:gdLst/>
                            <a:ahLst/>
                            <a:cxnLst/>
                            <a:rect l="0" t="0" r="0" b="0"/>
                            <a:pathLst>
                              <a:path w="2120430" h="2120417">
                                <a:moveTo>
                                  <a:pt x="77699" y="0"/>
                                </a:moveTo>
                                <a:lnTo>
                                  <a:pt x="2019592" y="1941893"/>
                                </a:lnTo>
                                <a:lnTo>
                                  <a:pt x="2061273" y="1900212"/>
                                </a:lnTo>
                                <a:lnTo>
                                  <a:pt x="2120430" y="2120417"/>
                                </a:lnTo>
                                <a:lnTo>
                                  <a:pt x="1900212" y="2061273"/>
                                </a:lnTo>
                                <a:lnTo>
                                  <a:pt x="1941894" y="2019592"/>
                                </a:lnTo>
                                <a:lnTo>
                                  <a:pt x="0" y="77698"/>
                                </a:lnTo>
                                <a:lnTo>
                                  <a:pt x="77699" y="0"/>
                                </a:lnTo>
                                <a:close/>
                              </a:path>
                            </a:pathLst>
                          </a:custGeom>
                          <a:ln w="0" cap="flat">
                            <a:miter lim="127000"/>
                          </a:ln>
                        </wps:spPr>
                        <wps:style>
                          <a:lnRef idx="0">
                            <a:srgbClr val="000000">
                              <a:alpha val="0"/>
                            </a:srgbClr>
                          </a:lnRef>
                          <a:fillRef idx="1">
                            <a:srgbClr val="FBB03B"/>
                          </a:fillRef>
                          <a:effectRef idx="0">
                            <a:scrgbClr r="0" g="0" b="0"/>
                          </a:effectRef>
                          <a:fontRef idx="none"/>
                        </wps:style>
                        <wps:bodyPr/>
                      </wps:wsp>
                      <wps:wsp>
                        <wps:cNvPr id="361" name="Shape 361"/>
                        <wps:cNvSpPr/>
                        <wps:spPr>
                          <a:xfrm>
                            <a:off x="4023165" y="2432279"/>
                            <a:ext cx="1069277" cy="1069277"/>
                          </a:xfrm>
                          <a:custGeom>
                            <a:avLst/>
                            <a:gdLst/>
                            <a:ahLst/>
                            <a:cxnLst/>
                            <a:rect l="0" t="0" r="0" b="0"/>
                            <a:pathLst>
                              <a:path w="1069277" h="1069277">
                                <a:moveTo>
                                  <a:pt x="1069277" y="0"/>
                                </a:moveTo>
                                <a:lnTo>
                                  <a:pt x="1039457" y="111049"/>
                                </a:lnTo>
                                <a:lnTo>
                                  <a:pt x="1018439" y="90030"/>
                                </a:lnTo>
                                <a:lnTo>
                                  <a:pt x="39192" y="1069277"/>
                                </a:lnTo>
                                <a:lnTo>
                                  <a:pt x="0" y="1030097"/>
                                </a:lnTo>
                                <a:lnTo>
                                  <a:pt x="979246" y="50851"/>
                                </a:lnTo>
                                <a:lnTo>
                                  <a:pt x="958228" y="29832"/>
                                </a:lnTo>
                                <a:lnTo>
                                  <a:pt x="1069277" y="0"/>
                                </a:lnTo>
                                <a:close/>
                              </a:path>
                            </a:pathLst>
                          </a:custGeom>
                          <a:ln w="0" cap="flat">
                            <a:miter lim="127000"/>
                          </a:ln>
                        </wps:spPr>
                        <wps:style>
                          <a:lnRef idx="0">
                            <a:srgbClr val="000000">
                              <a:alpha val="0"/>
                            </a:srgbClr>
                          </a:lnRef>
                          <a:fillRef idx="1">
                            <a:srgbClr val="FBB03B"/>
                          </a:fillRef>
                          <a:effectRef idx="0">
                            <a:scrgbClr r="0" g="0" b="0"/>
                          </a:effectRef>
                          <a:fontRef idx="none"/>
                        </wps:style>
                        <wps:bodyPr/>
                      </wps:wsp>
                      <wps:wsp>
                        <wps:cNvPr id="362" name="Shape 362"/>
                        <wps:cNvSpPr/>
                        <wps:spPr>
                          <a:xfrm>
                            <a:off x="0" y="1465936"/>
                            <a:ext cx="2120430" cy="2120417"/>
                          </a:xfrm>
                          <a:custGeom>
                            <a:avLst/>
                            <a:gdLst/>
                            <a:ahLst/>
                            <a:cxnLst/>
                            <a:rect l="0" t="0" r="0" b="0"/>
                            <a:pathLst>
                              <a:path w="2120430" h="2120417">
                                <a:moveTo>
                                  <a:pt x="77699" y="0"/>
                                </a:moveTo>
                                <a:lnTo>
                                  <a:pt x="2019592" y="1941893"/>
                                </a:lnTo>
                                <a:lnTo>
                                  <a:pt x="2061273" y="1900212"/>
                                </a:lnTo>
                                <a:lnTo>
                                  <a:pt x="2120430" y="2120417"/>
                                </a:lnTo>
                                <a:lnTo>
                                  <a:pt x="1900212" y="2061273"/>
                                </a:lnTo>
                                <a:lnTo>
                                  <a:pt x="1941894" y="2019592"/>
                                </a:lnTo>
                                <a:lnTo>
                                  <a:pt x="0" y="77698"/>
                                </a:lnTo>
                                <a:lnTo>
                                  <a:pt x="77699" y="0"/>
                                </a:lnTo>
                                <a:close/>
                              </a:path>
                            </a:pathLst>
                          </a:custGeom>
                          <a:ln w="0" cap="flat">
                            <a:miter lim="127000"/>
                          </a:ln>
                        </wps:spPr>
                        <wps:style>
                          <a:lnRef idx="0">
                            <a:srgbClr val="000000">
                              <a:alpha val="0"/>
                            </a:srgbClr>
                          </a:lnRef>
                          <a:fillRef idx="1">
                            <a:srgbClr val="F15A24"/>
                          </a:fillRef>
                          <a:effectRef idx="0">
                            <a:scrgbClr r="0" g="0" b="0"/>
                          </a:effectRef>
                          <a:fontRef idx="none"/>
                        </wps:style>
                        <wps:bodyPr/>
                      </wps:wsp>
                      <wps:wsp>
                        <wps:cNvPr id="363" name="Shape 363"/>
                        <wps:cNvSpPr/>
                        <wps:spPr>
                          <a:xfrm>
                            <a:off x="666783" y="2902573"/>
                            <a:ext cx="893801" cy="893826"/>
                          </a:xfrm>
                          <a:custGeom>
                            <a:avLst/>
                            <a:gdLst/>
                            <a:ahLst/>
                            <a:cxnLst/>
                            <a:rect l="0" t="0" r="0" b="0"/>
                            <a:pathLst>
                              <a:path w="893801" h="893826">
                                <a:moveTo>
                                  <a:pt x="756183" y="0"/>
                                </a:moveTo>
                                <a:lnTo>
                                  <a:pt x="893801" y="137617"/>
                                </a:lnTo>
                                <a:lnTo>
                                  <a:pt x="316205" y="715226"/>
                                </a:lnTo>
                                <a:lnTo>
                                  <a:pt x="390030" y="789051"/>
                                </a:lnTo>
                                <a:lnTo>
                                  <a:pt x="0" y="893826"/>
                                </a:lnTo>
                                <a:lnTo>
                                  <a:pt x="104750" y="503771"/>
                                </a:lnTo>
                                <a:lnTo>
                                  <a:pt x="178587" y="577596"/>
                                </a:lnTo>
                                <a:lnTo>
                                  <a:pt x="756183" y="0"/>
                                </a:lnTo>
                                <a:close/>
                              </a:path>
                            </a:pathLst>
                          </a:custGeom>
                          <a:ln w="0" cap="flat">
                            <a:miter lim="127000"/>
                          </a:ln>
                        </wps:spPr>
                        <wps:style>
                          <a:lnRef idx="0">
                            <a:srgbClr val="000000">
                              <a:alpha val="0"/>
                            </a:srgbClr>
                          </a:lnRef>
                          <a:fillRef idx="1">
                            <a:srgbClr val="F15A24"/>
                          </a:fillRef>
                          <a:effectRef idx="0">
                            <a:scrgbClr r="0" g="0" b="0"/>
                          </a:effectRef>
                          <a:fontRef idx="none"/>
                        </wps:style>
                        <wps:bodyPr/>
                      </wps:wsp>
                      <wps:wsp>
                        <wps:cNvPr id="372" name="Shape 372"/>
                        <wps:cNvSpPr/>
                        <wps:spPr>
                          <a:xfrm>
                            <a:off x="3924867" y="2597875"/>
                            <a:ext cx="566052" cy="566026"/>
                          </a:xfrm>
                          <a:custGeom>
                            <a:avLst/>
                            <a:gdLst/>
                            <a:ahLst/>
                            <a:cxnLst/>
                            <a:rect l="0" t="0" r="0" b="0"/>
                            <a:pathLst>
                              <a:path w="566052" h="566026">
                                <a:moveTo>
                                  <a:pt x="0" y="0"/>
                                </a:moveTo>
                                <a:lnTo>
                                  <a:pt x="247028" y="66345"/>
                                </a:lnTo>
                                <a:lnTo>
                                  <a:pt x="200266" y="113093"/>
                                </a:lnTo>
                                <a:lnTo>
                                  <a:pt x="566052" y="478879"/>
                                </a:lnTo>
                                <a:lnTo>
                                  <a:pt x="478904" y="566026"/>
                                </a:lnTo>
                                <a:lnTo>
                                  <a:pt x="113119" y="200253"/>
                                </a:lnTo>
                                <a:lnTo>
                                  <a:pt x="66357" y="247002"/>
                                </a:lnTo>
                                <a:lnTo>
                                  <a:pt x="0" y="0"/>
                                </a:lnTo>
                                <a:close/>
                              </a:path>
                            </a:pathLst>
                          </a:custGeom>
                          <a:ln w="0" cap="flat">
                            <a:miter lim="127000"/>
                          </a:ln>
                        </wps:spPr>
                        <wps:style>
                          <a:lnRef idx="0">
                            <a:srgbClr val="000000">
                              <a:alpha val="0"/>
                            </a:srgbClr>
                          </a:lnRef>
                          <a:fillRef idx="1">
                            <a:srgbClr val="F15A24"/>
                          </a:fillRef>
                          <a:effectRef idx="0">
                            <a:scrgbClr r="0" g="0" b="0"/>
                          </a:effectRef>
                          <a:fontRef idx="none"/>
                        </wps:style>
                        <wps:bodyPr/>
                      </wps:wsp>
                      <wps:wsp>
                        <wps:cNvPr id="373" name="Shape 373"/>
                        <wps:cNvSpPr/>
                        <wps:spPr>
                          <a:xfrm>
                            <a:off x="3925108" y="2994074"/>
                            <a:ext cx="569964" cy="569976"/>
                          </a:xfrm>
                          <a:custGeom>
                            <a:avLst/>
                            <a:gdLst/>
                            <a:ahLst/>
                            <a:cxnLst/>
                            <a:rect l="0" t="0" r="0" b="0"/>
                            <a:pathLst>
                              <a:path w="569964" h="569976">
                                <a:moveTo>
                                  <a:pt x="484175" y="0"/>
                                </a:moveTo>
                                <a:lnTo>
                                  <a:pt x="569964" y="85814"/>
                                </a:lnTo>
                                <a:lnTo>
                                  <a:pt x="85801" y="569976"/>
                                </a:lnTo>
                                <a:lnTo>
                                  <a:pt x="0" y="484175"/>
                                </a:lnTo>
                                <a:lnTo>
                                  <a:pt x="484175" y="0"/>
                                </a:lnTo>
                                <a:close/>
                              </a:path>
                            </a:pathLst>
                          </a:custGeom>
                          <a:ln w="0" cap="flat">
                            <a:miter lim="127000"/>
                          </a:ln>
                        </wps:spPr>
                        <wps:style>
                          <a:lnRef idx="0">
                            <a:srgbClr val="000000">
                              <a:alpha val="0"/>
                            </a:srgbClr>
                          </a:lnRef>
                          <a:fillRef idx="1">
                            <a:srgbClr val="F15A24"/>
                          </a:fillRef>
                          <a:effectRef idx="0">
                            <a:scrgbClr r="0" g="0" b="0"/>
                          </a:effectRef>
                          <a:fontRef idx="none"/>
                        </wps:style>
                        <wps:bodyPr/>
                      </wps:wsp>
                    </wpg:wgp>
                  </a:graphicData>
                </a:graphic>
              </wp:anchor>
            </w:drawing>
          </mc:Choice>
          <mc:Fallback xmlns:a="http://schemas.openxmlformats.org/drawingml/2006/main">
            <w:pict>
              <v:group id="Group 16333" style="width:441.7pt;height:319.275pt;position:absolute;z-index:-2147483591;mso-position-horizontal-relative:text;mso-position-horizontal:absolute;margin-left:23.7074pt;mso-position-vertical-relative:text;margin-top:-3.57159pt;" coordsize="56095,40547">
                <v:shape id="Shape 321" style="position:absolute;width:13105;height:13105;left:42989;top:13852;" coordsize="1310589,1310577" path="m1262558,0l1310589,48019l110351,1248258l136119,1274026l0,1310577l36564,1174483l62319,1200239l1262558,0x">
                  <v:stroke weight="0pt" endcap="flat" joinstyle="miter" miterlimit="10" on="false" color="#000000" opacity="0"/>
                  <v:fill on="true" color="#29abe2"/>
                </v:shape>
                <v:shape id="Shape 322" style="position:absolute;width:5524;height:5524;left:46450;top:22731;" coordsize="552437,552462" path="m85065,0l442062,356997l487693,311366l552437,552462l311366,487693l356997,442061l0,85065l85065,0x">
                  <v:stroke weight="0pt" endcap="flat" joinstyle="miter" miterlimit="10" on="false" color="#000000" opacity="0"/>
                  <v:fill on="true" color="#29abe2"/>
                </v:shape>
                <v:shape id="Shape 323" style="position:absolute;width:18721;height:39523;left:12805;top:591;" coordsize="1872145,3952303" path="m1872145,0l1861744,3947973l346697,3952303l346697,1352106l0,1352106l1872145,0x">
                  <v:stroke weight="0pt" endcap="flat" joinstyle="miter" miterlimit="10" on="false" color="#000000" opacity="0"/>
                  <v:fill on="true" color="#3fa9f5"/>
                </v:shape>
                <v:shape id="Shape 324" style="position:absolute;width:18028;height:39523;left:31353;top:591;" coordsize="1802803,3952303" path="m0,0l1802803,1352106l1468958,1352106l1468958,3952303l10008,3947973l0,0x">
                  <v:stroke weight="0pt" endcap="flat" joinstyle="miter" miterlimit="10" on="false" color="#000000" opacity="0"/>
                  <v:fill on="true" color="#ff931e"/>
                </v:shape>
                <v:shape id="Shape 325" style="position:absolute;width:39484;height:17579;left:11331;top:0;" coordsize="3948430,1757947" path="m2020049,0l3948430,1441590l3497351,1441590l3497351,1757947l3402013,1757947l3402013,1346251l3661664,1346251l2019084,118301l294843,1363587l550456,1363587l550456,1757947l455117,1757947l455117,1458926l0,1458926l2020049,0x">
                  <v:stroke weight="0pt" endcap="flat" joinstyle="miter" miterlimit="10" on="false" color="#000000" opacity="0"/>
                  <v:fill on="true" color="#000000"/>
                </v:shape>
                <v:shape id="Shape 326" style="position:absolute;width:30422;height:5850;left:15839;top:34697;" coordsize="3042234,585051" path="m0,0l95339,0l95339,489712l2946896,489712l2946896,0l3042234,0l3042234,585051l0,585051l0,0x">
                  <v:stroke weight="0pt" endcap="flat" joinstyle="miter" miterlimit="10" on="false" color="#000000" opacity="0"/>
                  <v:fill on="true" color="#000000"/>
                </v:shape>
                <v:shape id="Shape 21330" style="position:absolute;width:1646;height:17161;left:15622;top:17536;" coordsize="164681,1716138" path="m0,0l164681,0l164681,1716138l0,1716138l0,0">
                  <v:stroke weight="0pt" endcap="flat" joinstyle="miter" miterlimit="10" on="false" color="#000000" opacity="0"/>
                  <v:fill on="true" color="#ffffff"/>
                </v:shape>
                <v:shape id="Shape 328" style="position:absolute;width:953;height:17421;left:15492;top:17406;" coordsize="95333,1742135" path="m0,0l95333,0l95333,26010l25997,26010l25997,1716138l95333,1716138l95333,1742135l0,1742135l0,0x">
                  <v:stroke weight="0pt" endcap="flat" joinstyle="miter" miterlimit="10" on="false" color="#000000" opacity="0"/>
                  <v:fill on="true" color="#7ac943"/>
                </v:shape>
                <v:shape id="Shape 329" style="position:absolute;width:953;height:17421;left:16445;top:17406;" coordsize="95345,1742135" path="m0,0l95345,0l95345,1742135l0,1742135l0,1716138l69336,1716138l69336,26010l0,26010l0,0x">
                  <v:stroke weight="0pt" endcap="flat" joinstyle="miter" miterlimit="10" on="false" color="#000000" opacity="0"/>
                  <v:fill on="true" color="#7ac943"/>
                </v:shape>
                <v:shape id="Shape 330" style="position:absolute;width:953;height:17161;left:16012;top:17579;" coordsize="95339,1716139" path="m69329,0l95339,0c95339,24232,71907,34964,53086,43586c39764,49683,25997,55995,25997,63526c25997,71069,39764,77381,53086,83477c71907,92101,95339,102845,95339,127064c95339,151295,71907,162027,53086,170650c39764,176747,25997,183045,25997,190577c25997,198120,39764,204419,53086,210516c71907,219139,95339,229870,95339,254102c95339,278333,71907,289065,53086,297701c39764,303809,25997,310109,25997,317653c25997,325184,39764,331496,53086,337592c71907,346215,95339,356960,95339,381178c95339,405409,71907,416141,53086,424765c39764,430873,25997,437173,25997,444729c25997,452260,39764,458572,53086,464668c71907,473291,95339,484036,95339,508254c95339,532499,71907,543217,53086,551841c39764,557950,25997,564262,25997,571805c25997,579349,39764,585661,53086,591757c71907,600380,95339,611112,95339,635343c95339,659588,71907,670319,53086,678942c39764,685051,25997,691363,25997,698907c25997,706451,39764,712750,53086,718858c71907,727494,95339,738226,95339,762457c95339,786689,71907,797421,53086,806056c39764,812153,25997,818465,25997,826009c25997,833565,39764,839877,53086,845986c71907,854609,95339,865353,95339,889584c95339,913816,71907,924561,53086,933183c39764,939280,25997,945604,25997,953148c25997,960704,39764,967016,53086,973113c71907,981749,95339,992480,95339,1016724c95339,1040956,71907,1051688,53086,1060311c39764,1066419,25997,1072731,25997,1080288c25997,1087845,39764,1094143,53086,1100252c71907,1108876,95339,1119632,95339,1143864c95339,1168095,71907,1178827,53086,1187450c39764,1193547,25997,1199871,25997,1207415c25997,1214958,39764,1221270,53086,1227366c71907,1236002,95339,1246746,95339,1270978c95339,1295210,71907,1305954,53086,1314577c39764,1320674,25997,1326998,25997,1334542c25997,1342086,39764,1348398,53086,1354507c71907,1363129,95339,1373874,95339,1398105c95339,1422350,71907,1433094,53086,1441717c39764,1447826,25997,1454138,25997,1461695c25997,1469251,39764,1475563,53086,1481672c71907,1490308,95339,1501064,95339,1525296c95339,1549540,71907,1560285,53086,1568907c39764,1575016,25997,1581328,25997,1588872c25997,1596441,39764,1602766,53086,1608875c71907,1617511,95339,1628255,95339,1652512c95339,1676756,71907,1687500,53086,1696136c39764,1702245,25997,1708569,25997,1716139l0,1716139c0,1691882,23419,1681138,42253,1672502c55563,1666393,69329,1660081,69329,1652512c69329,1644942,55563,1638630,42253,1632522c23419,1623873,0,1613129,0,1588872c0,1564640,23419,1553896,42253,1545273c55563,1539164,69329,1532865,69329,1525296c69329,1517727,55563,1511415,42240,1505306c23419,1496670,0,1485926,0,1461695c0,1437463,23419,1426706,42253,1418082c55563,1411961,69329,1405662,69329,1398105c69329,1390562,55563,1384237,42253,1378141c23419,1369518,0,1358774,0,1334542c0,1310310,23419,1299566,42253,1290943c55563,1284834,69329,1278522,69329,1270978c69329,1263422,55563,1257110,42253,1251001c23419,1242378,0,1231647,0,1207415c0,1183170,23432,1172452,42253,1163816c55575,1157707,69329,1151408,69329,1143864c69329,1136320,55563,1129995,42253,1123887c23419,1115264,0,1104532,0,1080288c0,1056057,23419,1045312,42253,1036676c55563,1030580,69329,1024268,69329,1016724c69329,1009168,55563,1002856,42253,996747c23419,988124,0,977392,0,953148c0,928916,23419,918185,42253,909549c55575,903440,69329,897141,69329,889584c69329,882041,55563,875729,42253,869620c23419,860984,0,850253,0,826009c0,801777,23419,791046,42253,782422c55575,776301,69329,770001,69329,762457c69329,754901,55563,748602,42253,742506c23419,733870,0,723138,0,698907c0,674675,23419,663944,42253,655307c55563,649212,69329,642900,69329,635343c69329,627812,55575,621500,42253,615392c23419,606768,0,596037,0,571805c0,547574,23419,536842,42253,528206c55575,522110,69329,515798,69329,508254c69329,500723,55563,494412,42253,488303c23419,479679,0,468948,0,444729c0,420498,23419,409753,42253,401130c55575,395034,69329,388722,69329,381178c69329,373635,55575,367323,42253,361239c23419,352616,0,341885,0,317653c0,293434,23419,282690,42253,274054c55575,267957,69329,261658,69329,254102c69329,246571,55575,240259,42253,234163c23419,225540,0,214795,0,190577c0,166357,23419,155626,42253,147003c55575,140907,69329,134607,69329,127064c69329,119533,55575,113221,42253,107112c23419,98489,0,87757,0,63526c0,39307,23419,28575,42253,19952c55575,13843,69329,7544,69329,0x">
                  <v:stroke weight="0pt" endcap="flat" joinstyle="miter" miterlimit="10" on="false" color="#000000" opacity="0"/>
                  <v:fill on="true" color="#3fa9f5"/>
                </v:shape>
                <v:shape id="Shape 21331" style="position:absolute;width:1646;height:17161;left:45004;top:17536;" coordsize="164681,1716138" path="m0,0l164681,0l164681,1716138l0,1716138l0,0">
                  <v:stroke weight="0pt" endcap="flat" joinstyle="miter" miterlimit="10" on="false" color="#000000" opacity="0"/>
                  <v:fill on="true" color="#ffffff"/>
                </v:shape>
                <v:shape id="Shape 332" style="position:absolute;width:953;height:17421;left:44874;top:17406;" coordsize="95333,1742135" path="m0,0l95333,0l95333,26010l25997,26010l25997,1716138l95333,1716138l95333,1742135l0,1742135l0,0x">
                  <v:stroke weight="0pt" endcap="flat" joinstyle="miter" miterlimit="10" on="false" color="#000000" opacity="0"/>
                  <v:fill on="true" color="#7ac943"/>
                </v:shape>
                <v:shape id="Shape 333" style="position:absolute;width:953;height:17421;left:45827;top:17406;" coordsize="95345,1742135" path="m0,0l95345,0l95345,1742135l0,1742135l0,1716138l69336,1716138l69336,26010l0,26010l0,0x">
                  <v:stroke weight="0pt" endcap="flat" joinstyle="miter" miterlimit="10" on="false" color="#000000" opacity="0"/>
                  <v:fill on="true" color="#7ac943"/>
                </v:shape>
                <v:shape id="Shape 334" style="position:absolute;width:953;height:17161;left:45394;top:17579;" coordsize="95339,1716139" path="m69329,0l95339,0c95339,24232,71907,34964,53073,43586c39764,49683,25997,55995,25997,63526c25997,71069,39764,77381,53086,83477c71907,92101,95339,102845,95339,127064c95339,151295,71907,162027,53086,170650c39764,176747,25997,183045,25997,190577c25997,198120,39764,204419,53086,210516c71907,219139,95339,229870,95339,254102c95339,278333,71907,289065,53086,297701c39764,303809,25997,310109,25997,317653c25997,325184,39764,331496,53073,337592c71907,346215,95339,356960,95339,381178c95339,405409,71907,416141,53086,424765c39764,430873,25997,437173,25997,444729c25997,452260,39764,458572,53086,464668c71907,473291,95339,484036,95339,508254c95339,532499,71907,543217,53086,551841c39764,557950,25997,564262,25997,571805c25997,579349,39764,585661,53086,591757c71907,600380,95339,611112,95339,635343c95339,659588,71907,670319,53086,678942c39764,685051,25997,691363,25997,698907c25997,706451,39764,712750,53086,718858c71907,727494,95339,738226,95339,762457c95339,786689,71907,797421,53086,806056c39764,812153,25997,818465,25997,826009c25997,833565,39764,839877,53086,845986c71907,854609,95339,865353,95339,889584c95339,913816,71907,924561,53086,933183c39764,939280,25997,945604,25997,953148c25997,960704,39764,967016,53086,973113c71907,981749,95339,992480,95339,1016724c95339,1040956,71907,1051688,53086,1060311c39764,1066419,25997,1072731,25997,1080288c25997,1087845,39764,1094143,53086,1100252c71907,1108876,95339,1119632,95339,1143864c95339,1168095,71907,1178827,53086,1187450c39764,1193547,25997,1199871,25997,1207415c25997,1214958,39764,1221270,53086,1227366c71907,1236002,95339,1246746,95339,1270978c95339,1295210,71907,1305954,53086,1314577c39764,1320674,25997,1326998,25997,1334542c25997,1342086,39764,1348398,53086,1354507c71907,1363129,95339,1373874,95339,1398105c95339,1422350,71907,1433094,53086,1441717c39764,1447826,25997,1454138,25997,1461695c25997,1469251,39764,1475563,53086,1481672c71907,1490308,95339,1501064,95339,1525296c95339,1549540,71907,1560285,53086,1568907c39764,1575016,25997,1581328,25997,1588872c25997,1596441,39764,1602766,53086,1608875c71907,1617511,95339,1628255,95339,1652512c95339,1676756,71920,1687500,53086,1696136c39764,1702245,25997,1708569,25997,1716139l0,1716139c0,1691882,23419,1681138,42253,1672502c55563,1666393,69329,1660081,69329,1652512c69329,1644942,55563,1638630,42240,1632522c23419,1623873,0,1613129,0,1588872c0,1564640,23419,1553896,42253,1545273c55563,1539164,69329,1532865,69329,1525296c69329,1517727,55563,1511415,42240,1505306c23419,1496670,0,1485926,0,1461695c0,1437463,23419,1426706,42253,1418082c55563,1411961,69329,1405662,69329,1398105c69329,1390562,55563,1384237,42253,1378141c23419,1369518,0,1358774,0,1334542c0,1310310,23419,1299566,42253,1290943c55563,1284834,69329,1278522,69329,1270978c69329,1263422,55563,1257110,42253,1251001c23419,1242378,0,1231647,0,1207415c0,1183170,23419,1172452,42253,1163816c55575,1157707,69329,1151408,69329,1143864c69329,1136320,55563,1129995,42253,1123887c23419,1115264,0,1104532,0,1080288c0,1056057,23419,1045312,42253,1036676c55563,1030580,69329,1024268,69329,1016724c69329,1009168,55563,1002856,42253,996747c23419,988124,0,977392,0,953148c0,928916,23419,918185,42253,909549c55563,903440,69329,897141,69329,889584c69329,882041,55563,875729,42253,869620c23419,860984,0,850253,0,826009c0,801777,23419,791046,42253,782422c55563,776301,69329,770001,69329,762457c69329,754901,55563,748602,42253,742506c23419,733870,0,723138,0,698907c0,674675,23419,663944,42253,655307c55563,649212,69329,642900,69329,635343c69329,627812,55563,621500,42253,615392c23419,606768,0,596037,0,571805c0,547574,23419,536842,42253,528206c55563,522110,69329,515798,69329,508254c69329,500723,55563,494412,42253,488303c23419,479679,0,468948,0,444729c0,420498,23419,409753,42253,401130c55563,395034,69329,388722,69329,381178c69329,373635,55563,367323,42253,361239c23419,352616,0,341885,0,317653c0,293434,23419,282690,42253,274054c55563,267957,69329,261658,69329,254102c69329,246571,55563,240259,42253,234163c23419,225540,0,214795,0,190577c0,166357,23419,155626,42253,147003c55563,140907,69329,134607,69329,127064c69329,119533,55563,113221,42253,107112c23419,98489,0,87757,0,63526c0,39307,23419,28575,42253,19952c55563,13843,69329,7544,69329,0x">
                  <v:stroke weight="0pt" endcap="flat" joinstyle="miter" miterlimit="10" on="false" color="#000000" opacity="0"/>
                  <v:fill on="true" color="#3fa9f5"/>
                </v:shape>
                <v:shape id="Shape 360" style="position:absolute;width:21204;height:21204;left:0;top:8505;" coordsize="2120430,2120417" path="m77699,0l2019592,1941893l2061273,1900212l2120430,2120417l1900212,2061273l1941894,2019592l0,77698l77699,0x">
                  <v:stroke weight="0pt" endcap="flat" joinstyle="miter" miterlimit="10" on="false" color="#000000" opacity="0"/>
                  <v:fill on="true" color="#fbb03b"/>
                </v:shape>
                <v:shape id="Shape 361" style="position:absolute;width:10692;height:10692;left:40231;top:24322;" coordsize="1069277,1069277" path="m1069277,0l1039457,111049l1018439,90030l39192,1069277l0,1030097l979246,50851l958228,29832l1069277,0x">
                  <v:stroke weight="0pt" endcap="flat" joinstyle="miter" miterlimit="10" on="false" color="#000000" opacity="0"/>
                  <v:fill on="true" color="#fbb03b"/>
                </v:shape>
                <v:shape id="Shape 362" style="position:absolute;width:21204;height:21204;left:0;top:14659;" coordsize="2120430,2120417" path="m77699,0l2019592,1941893l2061273,1900212l2120430,2120417l1900212,2061273l1941894,2019592l0,77698l77699,0x">
                  <v:stroke weight="0pt" endcap="flat" joinstyle="miter" miterlimit="10" on="false" color="#000000" opacity="0"/>
                  <v:fill on="true" color="#f15a24"/>
                </v:shape>
                <v:shape id="Shape 363" style="position:absolute;width:8938;height:8938;left:6667;top:29025;" coordsize="893801,893826" path="m756183,0l893801,137617l316205,715226l390030,789051l0,893826l104750,503771l178587,577596l756183,0x">
                  <v:stroke weight="0pt" endcap="flat" joinstyle="miter" miterlimit="10" on="false" color="#000000" opacity="0"/>
                  <v:fill on="true" color="#f15a24"/>
                </v:shape>
                <v:shape id="Shape 372" style="position:absolute;width:5660;height:5660;left:39248;top:25978;" coordsize="566052,566026" path="m0,0l247028,66345l200266,113093l566052,478879l478904,566026l113119,200253l66357,247002l0,0x">
                  <v:stroke weight="0pt" endcap="flat" joinstyle="miter" miterlimit="10" on="false" color="#000000" opacity="0"/>
                  <v:fill on="true" color="#f15a24"/>
                </v:shape>
                <v:shape id="Shape 373" style="position:absolute;width:5699;height:5699;left:39251;top:29940;" coordsize="569964,569976" path="m484175,0l569964,85814l85801,569976l0,484175l484175,0x">
                  <v:stroke weight="0pt" endcap="flat" joinstyle="miter" miterlimit="10" on="false" color="#000000" opacity="0"/>
                  <v:fill on="true" color="#f15a24"/>
                </v:shape>
              </v:group>
            </w:pict>
          </mc:Fallback>
        </mc:AlternateContent>
      </w:r>
      <w:r>
        <w:rPr>
          <w:rFonts w:ascii="Calibri" w:eastAsia="Calibri" w:hAnsi="Calibri" w:cs="Calibri"/>
          <w:color w:val="000000"/>
          <w:sz w:val="22"/>
        </w:rPr>
        <w:tab/>
      </w:r>
      <w:r>
        <w:rPr>
          <w:rFonts w:ascii="Poppins" w:eastAsia="Poppins" w:hAnsi="Poppins" w:cs="Poppins"/>
          <w:b/>
          <w:color w:val="F7931E"/>
          <w:sz w:val="51"/>
        </w:rPr>
        <w:t>Summer</w:t>
      </w:r>
      <w:r>
        <w:rPr>
          <w:rFonts w:ascii="Poppins" w:eastAsia="Poppins" w:hAnsi="Poppins" w:cs="Poppins"/>
          <w:b/>
          <w:color w:val="F7931E"/>
          <w:sz w:val="51"/>
        </w:rPr>
        <w:tab/>
      </w:r>
      <w:r>
        <w:rPr>
          <w:rFonts w:ascii="Poppins" w:eastAsia="Poppins" w:hAnsi="Poppins" w:cs="Poppins"/>
          <w:b/>
          <w:color w:val="29ABE2"/>
          <w:sz w:val="51"/>
        </w:rPr>
        <w:t>Winter</w:t>
      </w:r>
    </w:p>
    <w:p w14:paraId="37E760D6" w14:textId="77777777" w:rsidR="00C03562" w:rsidRDefault="006F3366">
      <w:pPr>
        <w:spacing w:after="1" w:line="257" w:lineRule="auto"/>
        <w:ind w:left="1326" w:right="7"/>
      </w:pPr>
      <w:r>
        <w:rPr>
          <w:rFonts w:ascii="Poppins" w:eastAsia="Poppins" w:hAnsi="Poppins" w:cs="Poppins"/>
          <w:b/>
          <w:color w:val="000000"/>
        </w:rPr>
        <w:t>Most visible</w:t>
      </w:r>
    </w:p>
    <w:p w14:paraId="427AB1F5" w14:textId="77777777" w:rsidR="00C03562" w:rsidRDefault="006F3366">
      <w:pPr>
        <w:pStyle w:val="Heading2"/>
        <w:ind w:left="1716" w:right="2827" w:hanging="400"/>
      </w:pPr>
      <w:r>
        <w:t>light passes</w:t>
      </w:r>
      <w:r>
        <w:tab/>
      </w:r>
      <w:r>
        <w:rPr>
          <w:color w:val="FFFFFF"/>
          <w:sz w:val="33"/>
        </w:rPr>
        <w:t xml:space="preserve">IMC Slimglaze </w:t>
      </w:r>
      <w:r>
        <w:t>through</w:t>
      </w:r>
    </w:p>
    <w:p w14:paraId="7809D107" w14:textId="77777777" w:rsidR="00C03562" w:rsidRDefault="006F3366">
      <w:pPr>
        <w:tabs>
          <w:tab w:val="center" w:pos="1976"/>
          <w:tab w:val="center" w:pos="4320"/>
          <w:tab w:val="center" w:pos="6504"/>
        </w:tabs>
        <w:spacing w:after="2" w:line="259" w:lineRule="auto"/>
        <w:ind w:left="0" w:right="0" w:firstLine="0"/>
      </w:pPr>
      <w:r>
        <w:rPr>
          <w:rFonts w:ascii="Calibri" w:eastAsia="Calibri" w:hAnsi="Calibri" w:cs="Calibri"/>
          <w:color w:val="000000"/>
          <w:sz w:val="22"/>
        </w:rPr>
        <w:tab/>
      </w:r>
      <w:r>
        <w:rPr>
          <w:rFonts w:ascii="Poppins" w:eastAsia="Poppins" w:hAnsi="Poppins" w:cs="Poppins"/>
          <w:b/>
          <w:color w:val="000000"/>
        </w:rPr>
        <w:t>year round</w:t>
      </w:r>
      <w:r>
        <w:rPr>
          <w:rFonts w:ascii="Poppins" w:eastAsia="Poppins" w:hAnsi="Poppins" w:cs="Poppins"/>
          <w:b/>
          <w:color w:val="000000"/>
        </w:rPr>
        <w:tab/>
      </w:r>
      <w:r>
        <w:rPr>
          <w:rFonts w:ascii="Poppins" w:eastAsia="Poppins" w:hAnsi="Poppins" w:cs="Poppins"/>
          <w:color w:val="FFFFFF"/>
        </w:rPr>
        <w:t>Keeps your home</w:t>
      </w:r>
      <w:r>
        <w:rPr>
          <w:rFonts w:ascii="Poppins" w:eastAsia="Poppins" w:hAnsi="Poppins" w:cs="Poppins"/>
          <w:color w:val="FFFFFF"/>
        </w:rPr>
        <w:tab/>
        <w:t>Keeps your home</w:t>
      </w:r>
    </w:p>
    <w:p w14:paraId="2BA4EF42" w14:textId="77777777" w:rsidR="00C03562" w:rsidRDefault="006F3366">
      <w:pPr>
        <w:spacing w:after="301" w:line="259" w:lineRule="auto"/>
        <w:ind w:left="3503" w:right="2056"/>
      </w:pPr>
      <w:r>
        <w:rPr>
          <w:rFonts w:ascii="Poppins" w:eastAsia="Poppins" w:hAnsi="Poppins" w:cs="Poppins"/>
          <w:color w:val="FFFFFF"/>
        </w:rPr>
        <w:t>interior cooler in</w:t>
      </w:r>
      <w:r>
        <w:rPr>
          <w:rFonts w:ascii="Poppins" w:eastAsia="Poppins" w:hAnsi="Poppins" w:cs="Poppins"/>
          <w:color w:val="FFFFFF"/>
        </w:rPr>
        <w:tab/>
        <w:t>interior warmer in warmer months</w:t>
      </w:r>
      <w:r>
        <w:rPr>
          <w:rFonts w:ascii="Poppins" w:eastAsia="Poppins" w:hAnsi="Poppins" w:cs="Poppins"/>
          <w:color w:val="FFFFFF"/>
        </w:rPr>
        <w:tab/>
        <w:t>cooler months</w:t>
      </w:r>
    </w:p>
    <w:p w14:paraId="717B783D" w14:textId="77777777" w:rsidR="00C03562" w:rsidRDefault="006F3366">
      <w:pPr>
        <w:pStyle w:val="Heading2"/>
        <w:spacing w:after="88"/>
        <w:ind w:left="4531" w:right="7" w:hanging="274"/>
      </w:pPr>
      <w:r>
        <w:rPr>
          <w:color w:val="FFFFFF"/>
          <w:sz w:val="29"/>
        </w:rPr>
        <w:t xml:space="preserve">Special Coating </w:t>
      </w:r>
      <w:r>
        <w:t xml:space="preserve">Most harmful </w:t>
      </w:r>
      <w:r>
        <w:rPr>
          <w:b w:val="0"/>
          <w:color w:val="FFFFFF"/>
        </w:rPr>
        <w:t xml:space="preserve">on glass surfaces </w:t>
      </w:r>
      <w:r>
        <w:t>UV rays are</w:t>
      </w:r>
    </w:p>
    <w:p w14:paraId="28C09E05" w14:textId="77777777" w:rsidR="00C03562" w:rsidRDefault="006F3366">
      <w:pPr>
        <w:spacing w:after="2" w:line="259" w:lineRule="auto"/>
        <w:ind w:left="4242" w:right="0" w:hanging="416"/>
      </w:pPr>
      <w:r>
        <w:rPr>
          <w:rFonts w:ascii="Poppins" w:eastAsia="Poppins" w:hAnsi="Poppins" w:cs="Poppins"/>
          <w:b/>
          <w:color w:val="FFFFFF"/>
          <w:sz w:val="29"/>
        </w:rPr>
        <w:t xml:space="preserve">Krypton or Xenon Gas </w:t>
      </w:r>
      <w:r>
        <w:rPr>
          <w:rFonts w:ascii="Poppins" w:eastAsia="Poppins" w:hAnsi="Poppins" w:cs="Poppins"/>
          <w:b/>
          <w:color w:val="000000"/>
        </w:rPr>
        <w:t xml:space="preserve">reflected </w:t>
      </w:r>
      <w:r>
        <w:rPr>
          <w:rFonts w:ascii="Poppins" w:eastAsia="Poppins" w:hAnsi="Poppins" w:cs="Poppins"/>
          <w:color w:val="FFFFFF"/>
        </w:rPr>
        <w:t xml:space="preserve">Inbetween glass panes </w:t>
      </w:r>
      <w:r>
        <w:rPr>
          <w:rFonts w:ascii="Poppins" w:eastAsia="Poppins" w:hAnsi="Poppins" w:cs="Poppins"/>
          <w:b/>
          <w:color w:val="000000"/>
        </w:rPr>
        <w:t>outward</w:t>
      </w:r>
    </w:p>
    <w:p w14:paraId="007AE1D7" w14:textId="77777777" w:rsidR="00C03562" w:rsidRDefault="006F3366">
      <w:pPr>
        <w:spacing w:after="0" w:line="259" w:lineRule="auto"/>
        <w:ind w:left="0" w:right="507" w:firstLine="0"/>
        <w:jc w:val="right"/>
      </w:pPr>
      <w:r>
        <w:rPr>
          <w:rFonts w:ascii="Poppins" w:eastAsia="Poppins" w:hAnsi="Poppins" w:cs="Poppins"/>
          <w:b/>
          <w:color w:val="000000"/>
        </w:rPr>
        <w:t>year round</w:t>
      </w:r>
    </w:p>
    <w:p w14:paraId="0536952E" w14:textId="77777777" w:rsidR="00C03562" w:rsidRDefault="006F3366">
      <w:pPr>
        <w:spacing w:after="1" w:line="257" w:lineRule="auto"/>
        <w:ind w:left="657" w:right="7"/>
      </w:pPr>
      <w:r>
        <w:rPr>
          <w:rFonts w:ascii="Poppins" w:eastAsia="Poppins" w:hAnsi="Poppins" w:cs="Poppins"/>
          <w:b/>
          <w:color w:val="000000"/>
        </w:rPr>
        <w:t>Most summer</w:t>
      </w:r>
    </w:p>
    <w:p w14:paraId="1A05AF4D" w14:textId="77777777" w:rsidR="00C03562" w:rsidRDefault="006F3366">
      <w:pPr>
        <w:pStyle w:val="Heading2"/>
        <w:ind w:left="1326" w:right="7"/>
      </w:pPr>
      <w:r>
        <w:t xml:space="preserve">heat is </w:t>
      </w:r>
    </w:p>
    <w:p w14:paraId="6722D4AE" w14:textId="77777777" w:rsidR="00C03562" w:rsidRDefault="006F3366">
      <w:pPr>
        <w:tabs>
          <w:tab w:val="center" w:pos="1593"/>
          <w:tab w:val="center" w:pos="4321"/>
          <w:tab w:val="center" w:pos="6061"/>
        </w:tabs>
        <w:spacing w:after="2" w:line="259" w:lineRule="auto"/>
        <w:ind w:left="0" w:right="0" w:firstLine="0"/>
      </w:pPr>
      <w:r>
        <w:rPr>
          <w:rFonts w:ascii="Calibri" w:eastAsia="Calibri" w:hAnsi="Calibri" w:cs="Calibri"/>
          <w:color w:val="000000"/>
          <w:sz w:val="22"/>
        </w:rPr>
        <w:tab/>
      </w:r>
      <w:r>
        <w:rPr>
          <w:rFonts w:ascii="Poppins" w:eastAsia="Poppins" w:hAnsi="Poppins" w:cs="Poppins"/>
          <w:b/>
          <w:color w:val="000000"/>
        </w:rPr>
        <w:t>reflected</w:t>
      </w:r>
      <w:r>
        <w:rPr>
          <w:rFonts w:ascii="Poppins" w:eastAsia="Poppins" w:hAnsi="Poppins" w:cs="Poppins"/>
          <w:b/>
          <w:color w:val="000000"/>
        </w:rPr>
        <w:tab/>
      </w:r>
      <w:r>
        <w:rPr>
          <w:rFonts w:ascii="Poppins" w:eastAsia="Poppins" w:hAnsi="Poppins" w:cs="Poppins"/>
          <w:color w:val="FFFFFF"/>
        </w:rPr>
        <w:t>In summer most</w:t>
      </w:r>
      <w:r>
        <w:rPr>
          <w:rFonts w:ascii="Poppins" w:eastAsia="Poppins" w:hAnsi="Poppins" w:cs="Poppins"/>
          <w:color w:val="FFFFFF"/>
        </w:rPr>
        <w:tab/>
        <w:t>In Winter</w:t>
      </w:r>
    </w:p>
    <w:p w14:paraId="3E460625" w14:textId="77777777" w:rsidR="00C03562" w:rsidRDefault="006F3366">
      <w:pPr>
        <w:tabs>
          <w:tab w:val="center" w:pos="1682"/>
          <w:tab w:val="center" w:pos="4319"/>
          <w:tab w:val="center" w:pos="6301"/>
          <w:tab w:val="center" w:pos="8469"/>
        </w:tabs>
        <w:spacing w:after="74" w:line="259" w:lineRule="auto"/>
        <w:ind w:left="0" w:right="0" w:firstLine="0"/>
      </w:pPr>
      <w:r>
        <w:rPr>
          <w:rFonts w:ascii="Calibri" w:eastAsia="Calibri" w:hAnsi="Calibri" w:cs="Calibri"/>
          <w:color w:val="000000"/>
          <w:sz w:val="22"/>
        </w:rPr>
        <w:tab/>
      </w:r>
      <w:r>
        <w:rPr>
          <w:rFonts w:ascii="Poppins" w:eastAsia="Poppins" w:hAnsi="Poppins" w:cs="Poppins"/>
          <w:b/>
          <w:color w:val="000000"/>
        </w:rPr>
        <w:t>outside</w:t>
      </w:r>
      <w:r>
        <w:rPr>
          <w:rFonts w:ascii="Poppins" w:eastAsia="Poppins" w:hAnsi="Poppins" w:cs="Poppins"/>
          <w:b/>
          <w:color w:val="000000"/>
        </w:rPr>
        <w:tab/>
      </w:r>
      <w:r>
        <w:rPr>
          <w:rFonts w:ascii="Poppins" w:eastAsia="Poppins" w:hAnsi="Poppins" w:cs="Poppins"/>
          <w:color w:val="FFFFFF"/>
        </w:rPr>
        <w:t>long wave solar</w:t>
      </w:r>
      <w:r>
        <w:rPr>
          <w:rFonts w:ascii="Poppins" w:eastAsia="Poppins" w:hAnsi="Poppins" w:cs="Poppins"/>
          <w:color w:val="FFFFFF"/>
        </w:rPr>
        <w:tab/>
        <w:t>most Radiant</w:t>
      </w:r>
      <w:r>
        <w:rPr>
          <w:rFonts w:ascii="Poppins" w:eastAsia="Poppins" w:hAnsi="Poppins" w:cs="Poppins"/>
          <w:color w:val="FFFFFF"/>
        </w:rPr>
        <w:tab/>
      </w:r>
      <w:r>
        <w:rPr>
          <w:rFonts w:ascii="Poppins" w:eastAsia="Poppins" w:hAnsi="Poppins" w:cs="Poppins"/>
          <w:b/>
          <w:color w:val="000000"/>
        </w:rPr>
        <w:t>Very little</w:t>
      </w:r>
    </w:p>
    <w:p w14:paraId="1F667D07" w14:textId="77777777" w:rsidR="00C03562" w:rsidRDefault="006F3366">
      <w:pPr>
        <w:spacing w:after="16" w:line="280" w:lineRule="auto"/>
        <w:ind w:left="2778" w:right="622" w:firstLine="0"/>
        <w:jc w:val="right"/>
      </w:pPr>
      <w:r>
        <w:rPr>
          <w:rFonts w:ascii="Poppins" w:eastAsia="Poppins" w:hAnsi="Poppins" w:cs="Poppins"/>
          <w:color w:val="FFFFFF"/>
        </w:rPr>
        <w:t>heat energy is</w:t>
      </w:r>
      <w:r>
        <w:rPr>
          <w:rFonts w:ascii="Poppins" w:eastAsia="Poppins" w:hAnsi="Poppins" w:cs="Poppins"/>
          <w:color w:val="FFFFFF"/>
        </w:rPr>
        <w:tab/>
        <w:t>heat from</w:t>
      </w:r>
      <w:r>
        <w:rPr>
          <w:rFonts w:ascii="Poppins" w:eastAsia="Poppins" w:hAnsi="Poppins" w:cs="Poppins"/>
          <w:color w:val="FFFFFF"/>
        </w:rPr>
        <w:tab/>
      </w:r>
      <w:r>
        <w:rPr>
          <w:rFonts w:ascii="Poppins" w:eastAsia="Poppins" w:hAnsi="Poppins" w:cs="Poppins"/>
          <w:b/>
          <w:color w:val="000000"/>
        </w:rPr>
        <w:t xml:space="preserve">energy-savings </w:t>
      </w:r>
      <w:r>
        <w:rPr>
          <w:rFonts w:ascii="Poppins" w:eastAsia="Poppins" w:hAnsi="Poppins" w:cs="Poppins"/>
          <w:color w:val="FFFFFF"/>
        </w:rPr>
        <w:t>blocked</w:t>
      </w:r>
      <w:r>
        <w:rPr>
          <w:rFonts w:ascii="Poppins" w:eastAsia="Poppins" w:hAnsi="Poppins" w:cs="Poppins"/>
          <w:color w:val="FFFFFF"/>
        </w:rPr>
        <w:tab/>
        <w:t>home is</w:t>
      </w:r>
      <w:r>
        <w:rPr>
          <w:rFonts w:ascii="Poppins" w:eastAsia="Poppins" w:hAnsi="Poppins" w:cs="Poppins"/>
          <w:color w:val="FFFFFF"/>
        </w:rPr>
        <w:tab/>
      </w:r>
      <w:r>
        <w:rPr>
          <w:rFonts w:ascii="Poppins" w:eastAsia="Poppins" w:hAnsi="Poppins" w:cs="Poppins"/>
          <w:b/>
          <w:color w:val="000000"/>
        </w:rPr>
        <w:t>radiant heat</w:t>
      </w:r>
    </w:p>
    <w:p w14:paraId="39D7493D" w14:textId="77777777" w:rsidR="00C03562" w:rsidRDefault="006F3366">
      <w:pPr>
        <w:pStyle w:val="Heading2"/>
        <w:ind w:left="5624" w:right="549"/>
      </w:pPr>
      <w:r>
        <w:rPr>
          <w:b w:val="0"/>
          <w:color w:val="FFFFFF"/>
        </w:rPr>
        <w:t xml:space="preserve">reflected </w:t>
      </w:r>
      <w:r>
        <w:t xml:space="preserve">escapes in </w:t>
      </w:r>
      <w:r>
        <w:rPr>
          <w:b w:val="0"/>
          <w:color w:val="FFFFFF"/>
        </w:rPr>
        <w:t>inside</w:t>
      </w:r>
      <w:r>
        <w:rPr>
          <w:b w:val="0"/>
          <w:color w:val="FFFFFF"/>
        </w:rPr>
        <w:tab/>
      </w:r>
      <w:r>
        <w:t>the winter</w:t>
      </w:r>
    </w:p>
    <w:p w14:paraId="13217EE2" w14:textId="77777777" w:rsidR="00C03562" w:rsidRDefault="006F3366">
      <w:pPr>
        <w:spacing w:after="0" w:line="259" w:lineRule="auto"/>
        <w:ind w:left="-5" w:right="0"/>
      </w:pPr>
      <w:r>
        <w:rPr>
          <w:rFonts w:ascii="Calibri" w:eastAsia="Calibri" w:hAnsi="Calibri" w:cs="Calibri"/>
          <w:b/>
          <w:color w:val="19376F"/>
          <w:sz w:val="56"/>
        </w:rPr>
        <w:t>NEED GREATER TRANSPARENCY?</w:t>
      </w:r>
    </w:p>
    <w:p w14:paraId="070D4FCA" w14:textId="77777777" w:rsidR="00C03562" w:rsidRDefault="006F3366">
      <w:pPr>
        <w:spacing w:after="372"/>
        <w:ind w:left="-5" w:right="0"/>
      </w:pPr>
      <w:r>
        <w:rPr>
          <w:color w:val="424242"/>
        </w:rPr>
        <w:t xml:space="preserve">When the sun shines through a window the room heats up </w:t>
      </w:r>
      <w:r>
        <w:rPr>
          <w:color w:val="424242"/>
        </w:rPr>
        <w:tab/>
        <w:t xml:space="preserve">Slim Glaze Super Clear incorporates the leading glass </w:t>
      </w:r>
      <w:r>
        <w:rPr>
          <w:color w:val="424242"/>
        </w:rPr>
        <w:t xml:space="preserve">and this is referred to as Solar Factor or Gain, which will </w:t>
      </w:r>
      <w:r>
        <w:rPr>
          <w:color w:val="424242"/>
        </w:rPr>
        <w:tab/>
        <w:t xml:space="preserve">in this market, Pilkington Optiwhite. It has a high Light provide a measure of free winter heating. This extra Solar </w:t>
      </w:r>
      <w:r>
        <w:rPr>
          <w:color w:val="424242"/>
        </w:rPr>
        <w:tab/>
        <w:t xml:space="preserve">Transmission of 85% and therefore a high Solar Factor of </w:t>
      </w:r>
      <w:r>
        <w:rPr>
          <w:color w:val="424242"/>
        </w:rPr>
        <w:t>benefit also increases the Window Energy Ratings.</w:t>
      </w:r>
      <w:r>
        <w:rPr>
          <w:color w:val="424242"/>
        </w:rPr>
        <w:tab/>
      </w:r>
      <w:r>
        <w:rPr>
          <w:color w:val="424242"/>
        </w:rPr>
        <w:t>79% which means cheaper heating bills in the winter.</w:t>
      </w:r>
    </w:p>
    <w:p w14:paraId="24BAA7E4" w14:textId="77777777" w:rsidR="00C03562" w:rsidRDefault="006F3366">
      <w:pPr>
        <w:spacing w:after="87" w:line="259" w:lineRule="auto"/>
        <w:ind w:left="1252" w:right="0" w:firstLine="0"/>
      </w:pPr>
      <w:r>
        <w:rPr>
          <w:rFonts w:ascii="Calibri" w:eastAsia="Calibri" w:hAnsi="Calibri" w:cs="Calibri"/>
          <w:noProof/>
          <w:color w:val="000000"/>
          <w:sz w:val="22"/>
        </w:rPr>
        <mc:AlternateContent>
          <mc:Choice Requires="wpg">
            <w:drawing>
              <wp:inline distT="0" distB="0" distL="0" distR="0" wp14:anchorId="51E83264" wp14:editId="53E21153">
                <wp:extent cx="5047754" cy="1575027"/>
                <wp:effectExtent l="0" t="0" r="0" b="0"/>
                <wp:docPr id="16236" name="Group 16236"/>
                <wp:cNvGraphicFramePr/>
                <a:graphic xmlns:a="http://schemas.openxmlformats.org/drawingml/2006/main">
                  <a:graphicData uri="http://schemas.microsoft.com/office/word/2010/wordprocessingGroup">
                    <wpg:wgp>
                      <wpg:cNvGrpSpPr/>
                      <wpg:grpSpPr>
                        <a:xfrm>
                          <a:off x="0" y="0"/>
                          <a:ext cx="5047754" cy="1575027"/>
                          <a:chOff x="0" y="0"/>
                          <a:chExt cx="5047754" cy="1575027"/>
                        </a:xfrm>
                      </wpg:grpSpPr>
                      <pic:pic xmlns:pic="http://schemas.openxmlformats.org/drawingml/2006/picture">
                        <pic:nvPicPr>
                          <pic:cNvPr id="20144" name="Picture 20144"/>
                          <pic:cNvPicPr/>
                        </pic:nvPicPr>
                        <pic:blipFill>
                          <a:blip r:embed="rId87"/>
                          <a:stretch>
                            <a:fillRect/>
                          </a:stretch>
                        </pic:blipFill>
                        <pic:spPr>
                          <a:xfrm>
                            <a:off x="-2564" y="-2566"/>
                            <a:ext cx="5050537" cy="1578864"/>
                          </a:xfrm>
                          <a:prstGeom prst="rect">
                            <a:avLst/>
                          </a:prstGeom>
                        </pic:spPr>
                      </pic:pic>
                      <wps:wsp>
                        <wps:cNvPr id="527" name="Rectangle 527"/>
                        <wps:cNvSpPr/>
                        <wps:spPr>
                          <a:xfrm>
                            <a:off x="711759" y="102272"/>
                            <a:ext cx="1614104" cy="137560"/>
                          </a:xfrm>
                          <a:prstGeom prst="rect">
                            <a:avLst/>
                          </a:prstGeom>
                          <a:ln>
                            <a:noFill/>
                          </a:ln>
                        </wps:spPr>
                        <wps:txbx>
                          <w:txbxContent>
                            <w:p w14:paraId="0A8068B2" w14:textId="77777777" w:rsidR="00C03562" w:rsidRDefault="006F3366">
                              <w:pPr>
                                <w:spacing w:after="160" w:line="259" w:lineRule="auto"/>
                                <w:ind w:left="0" w:right="0" w:firstLine="0"/>
                              </w:pPr>
                              <w:r>
                                <w:rPr>
                                  <w:color w:val="424242"/>
                                  <w:sz w:val="16"/>
                                </w:rPr>
                                <w:t>Pilkington Optifloat™ Clear</w:t>
                              </w:r>
                            </w:p>
                          </w:txbxContent>
                        </wps:txbx>
                        <wps:bodyPr horzOverflow="overflow" vert="horz" lIns="0" tIns="0" rIns="0" bIns="0" rtlCol="0">
                          <a:noAutofit/>
                        </wps:bodyPr>
                      </wps:wsp>
                      <wps:wsp>
                        <wps:cNvPr id="528" name="Rectangle 528"/>
                        <wps:cNvSpPr/>
                        <wps:spPr>
                          <a:xfrm>
                            <a:off x="3344622" y="102272"/>
                            <a:ext cx="1320998" cy="137560"/>
                          </a:xfrm>
                          <a:prstGeom prst="rect">
                            <a:avLst/>
                          </a:prstGeom>
                          <a:ln>
                            <a:noFill/>
                          </a:ln>
                        </wps:spPr>
                        <wps:txbx>
                          <w:txbxContent>
                            <w:p w14:paraId="72EC4DC0" w14:textId="77777777" w:rsidR="00C03562" w:rsidRDefault="006F3366">
                              <w:pPr>
                                <w:spacing w:after="160" w:line="259" w:lineRule="auto"/>
                                <w:ind w:left="0" w:right="0" w:firstLine="0"/>
                              </w:pPr>
                              <w:r>
                                <w:rPr>
                                  <w:color w:val="424242"/>
                                  <w:sz w:val="16"/>
                                </w:rPr>
                                <w:t>Pilkington Optiwhite™</w:t>
                              </w:r>
                            </w:p>
                          </w:txbxContent>
                        </wps:txbx>
                        <wps:bodyPr horzOverflow="overflow" vert="horz" lIns="0" tIns="0" rIns="0" bIns="0" rtlCol="0">
                          <a:noAutofit/>
                        </wps:bodyPr>
                      </wps:wsp>
                    </wpg:wgp>
                  </a:graphicData>
                </a:graphic>
              </wp:inline>
            </w:drawing>
          </mc:Choice>
          <mc:Fallback>
            <w:pict>
              <v:group w14:anchorId="51E83264" id="Group 16236" o:spid="_x0000_s1211" style="width:397.45pt;height:124pt;mso-position-horizontal-relative:char;mso-position-vertical-relative:line" coordsize="50477,15750"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">
                <v:shape id="Picture 20144" o:spid="_x0000_s1212" type="#_x0000_t75" style="position:absolute;left:-25;top:-25;width:50504;height:157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">
                  <v:imagedata r:id="rId88" o:title=""/>
                </v:shape>
                <v:rect id="Rectangle 527" o:spid="_x0000_s1213" style="position:absolute;left:7117;top:1022;width:16141;height:13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" filled="f" stroked="f">
                  <v:textbox inset="0,0,0,0">
                    <w:txbxContent>
                      <w:p w14:paraId="0A8068B2" w14:textId="77777777" w:rsidR="00C03562" w:rsidRDefault="006F3366">
                        <w:pPr>
                          <w:spacing w:after="160" w:line="259" w:lineRule="auto"/>
                          <w:ind w:left="0" w:right="0" w:firstLine="0"/>
                        </w:pPr>
                        <w:r>
                          <w:rPr>
                            <w:color w:val="424242"/>
                            <w:sz w:val="16"/>
                          </w:rPr>
                          <w:t>Pilkington Optifloat™ Clear</w:t>
                        </w:r>
                      </w:p>
                    </w:txbxContent>
                  </v:textbox>
                </v:rect>
                <v:rect id="Rectangle 528" o:spid="_x0000_s1214" style="position:absolute;left:33446;top:1022;width:13210;height:13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" filled="f" stroked="f">
                  <v:textbox inset="0,0,0,0">
                    <w:txbxContent>
                      <w:p w14:paraId="72EC4DC0" w14:textId="77777777" w:rsidR="00C03562" w:rsidRDefault="006F3366">
                        <w:pPr>
                          <w:spacing w:after="160" w:line="259" w:lineRule="auto"/>
                          <w:ind w:left="0" w:right="0" w:firstLine="0"/>
                        </w:pPr>
                        <w:r>
                          <w:rPr>
                            <w:color w:val="424242"/>
                            <w:sz w:val="16"/>
                          </w:rPr>
                          <w:t>Pilkington Optiwhite™</w:t>
                        </w:r>
                      </w:p>
                    </w:txbxContent>
                  </v:textbox>
                </v:rect>
                <w10:anchorlock/>
              </v:group>
            </w:pict>
          </mc:Fallback>
        </mc:AlternateContent>
      </w:r>
    </w:p>
    <w:p w14:paraId="27C78F73" w14:textId="77777777" w:rsidR="00C03562" w:rsidRDefault="006F3366">
      <w:pPr>
        <w:shd w:val="clear" w:color="auto" w:fill="3363AF"/>
        <w:spacing w:after="486" w:line="259" w:lineRule="auto"/>
        <w:ind w:left="211"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22BF85AE" wp14:editId="28782699">
                <wp:simplePos x="0" y="0"/>
                <wp:positionH relativeFrom="page">
                  <wp:posOffset>4836808</wp:posOffset>
                </wp:positionH>
                <wp:positionV relativeFrom="page">
                  <wp:posOffset>6416231</wp:posOffset>
                </wp:positionV>
                <wp:extent cx="2723197" cy="3483775"/>
                <wp:effectExtent l="0" t="0" r="0" b="0"/>
                <wp:wrapSquare wrapText="bothSides"/>
                <wp:docPr id="16237" name="Group 16237"/>
                <wp:cNvGraphicFramePr/>
                <a:graphic xmlns:a="http://schemas.openxmlformats.org/drawingml/2006/main">
                  <a:graphicData uri="http://schemas.microsoft.com/office/word/2010/wordprocessingGroup">
                    <wpg:wgp>
                      <wpg:cNvGrpSpPr/>
                      <wpg:grpSpPr>
                        <a:xfrm>
                          <a:off x="0" y="0"/>
                          <a:ext cx="2723197" cy="3483775"/>
                          <a:chOff x="0" y="0"/>
                          <a:chExt cx="2723197" cy="3483775"/>
                        </a:xfrm>
                      </wpg:grpSpPr>
                      <pic:pic xmlns:pic="http://schemas.openxmlformats.org/drawingml/2006/picture">
                        <pic:nvPicPr>
                          <pic:cNvPr id="20145" name="Picture 20145"/>
                          <pic:cNvPicPr/>
                        </pic:nvPicPr>
                        <pic:blipFill>
                          <a:blip r:embed="rId89"/>
                          <a:stretch>
                            <a:fillRect/>
                          </a:stretch>
                        </pic:blipFill>
                        <pic:spPr>
                          <a:xfrm>
                            <a:off x="70472" y="-4254"/>
                            <a:ext cx="2636520" cy="3489961"/>
                          </a:xfrm>
                          <a:prstGeom prst="rect">
                            <a:avLst/>
                          </a:prstGeom>
                        </pic:spPr>
                      </pic:pic>
                      <wps:wsp>
                        <wps:cNvPr id="449" name="Rectangle 449"/>
                        <wps:cNvSpPr/>
                        <wps:spPr>
                          <a:xfrm>
                            <a:off x="152387" y="2152471"/>
                            <a:ext cx="2224038" cy="171950"/>
                          </a:xfrm>
                          <a:prstGeom prst="rect">
                            <a:avLst/>
                          </a:prstGeom>
                          <a:ln>
                            <a:noFill/>
                          </a:ln>
                        </wps:spPr>
                        <wps:txbx>
                          <w:txbxContent>
                            <w:p w14:paraId="4CD2CCDB" w14:textId="77777777" w:rsidR="00C03562" w:rsidRDefault="006F3366">
                              <w:pPr>
                                <w:spacing w:after="160" w:line="259" w:lineRule="auto"/>
                                <w:ind w:left="0" w:right="0" w:firstLine="0"/>
                              </w:pPr>
                              <w:r>
                                <w:rPr>
                                  <w:color w:val="FFFFFF"/>
                                </w:rPr>
                                <w:t xml:space="preserve">The highest noise insulation is </w:t>
                              </w:r>
                            </w:p>
                          </w:txbxContent>
                        </wps:txbx>
                        <wps:bodyPr horzOverflow="overflow" vert="horz" lIns="0" tIns="0" rIns="0" bIns="0" rtlCol="0">
                          <a:noAutofit/>
                        </wps:bodyPr>
                      </wps:wsp>
                      <wps:wsp>
                        <wps:cNvPr id="450" name="Rectangle 450"/>
                        <wps:cNvSpPr/>
                        <wps:spPr>
                          <a:xfrm>
                            <a:off x="152387" y="2304871"/>
                            <a:ext cx="2735497" cy="171950"/>
                          </a:xfrm>
                          <a:prstGeom prst="rect">
                            <a:avLst/>
                          </a:prstGeom>
                          <a:ln>
                            <a:noFill/>
                          </a:ln>
                        </wps:spPr>
                        <wps:txbx>
                          <w:txbxContent>
                            <w:p w14:paraId="6ADF86F2" w14:textId="77777777" w:rsidR="00C03562" w:rsidRDefault="006F3366">
                              <w:pPr>
                                <w:spacing w:after="160" w:line="259" w:lineRule="auto"/>
                                <w:ind w:left="0" w:right="0" w:firstLine="0"/>
                              </w:pPr>
                              <w:r>
                                <w:rPr>
                                  <w:color w:val="FFFFFF"/>
                                </w:rPr>
                                <w:t xml:space="preserve">achieved using an acoustic laminated </w:t>
                              </w:r>
                            </w:p>
                          </w:txbxContent>
                        </wps:txbx>
                        <wps:bodyPr horzOverflow="overflow" vert="horz" lIns="0" tIns="0" rIns="0" bIns="0" rtlCol="0">
                          <a:noAutofit/>
                        </wps:bodyPr>
                      </wps:wsp>
                      <wps:wsp>
                        <wps:cNvPr id="451" name="Rectangle 451"/>
                        <wps:cNvSpPr/>
                        <wps:spPr>
                          <a:xfrm>
                            <a:off x="152387" y="2457271"/>
                            <a:ext cx="2107288" cy="171950"/>
                          </a:xfrm>
                          <a:prstGeom prst="rect">
                            <a:avLst/>
                          </a:prstGeom>
                          <a:ln>
                            <a:noFill/>
                          </a:ln>
                        </wps:spPr>
                        <wps:txbx>
                          <w:txbxContent>
                            <w:p w14:paraId="322A60ED" w14:textId="77777777" w:rsidR="00C03562" w:rsidRDefault="006F3366">
                              <w:pPr>
                                <w:spacing w:after="160" w:line="259" w:lineRule="auto"/>
                                <w:ind w:left="0" w:right="0" w:firstLine="0"/>
                              </w:pPr>
                              <w:r>
                                <w:rPr>
                                  <w:color w:val="FFFFFF"/>
                                </w:rPr>
                                <w:t>glass. Glass controls noise by</w:t>
                              </w:r>
                            </w:p>
                          </w:txbxContent>
                        </wps:txbx>
                        <wps:bodyPr horzOverflow="overflow" vert="horz" lIns="0" tIns="0" rIns="0" bIns="0" rtlCol="0">
                          <a:noAutofit/>
                        </wps:bodyPr>
                      </wps:wsp>
                      <wps:wsp>
                        <wps:cNvPr id="452" name="Rectangle 452"/>
                        <wps:cNvSpPr/>
                        <wps:spPr>
                          <a:xfrm>
                            <a:off x="152387" y="2681680"/>
                            <a:ext cx="130567" cy="171951"/>
                          </a:xfrm>
                          <a:prstGeom prst="rect">
                            <a:avLst/>
                          </a:prstGeom>
                          <a:ln>
                            <a:noFill/>
                          </a:ln>
                        </wps:spPr>
                        <wps:txbx>
                          <w:txbxContent>
                            <w:p w14:paraId="7585140E" w14:textId="77777777" w:rsidR="00C03562" w:rsidRDefault="006F3366">
                              <w:pPr>
                                <w:spacing w:after="160" w:line="259" w:lineRule="auto"/>
                                <w:ind w:left="0" w:right="0" w:firstLine="0"/>
                              </w:pPr>
                              <w:r>
                                <w:rPr>
                                  <w:b/>
                                  <w:color w:val="FFFFFF"/>
                                </w:rPr>
                                <w:t xml:space="preserve">• </w:t>
                              </w:r>
                            </w:p>
                          </w:txbxContent>
                        </wps:txbx>
                        <wps:bodyPr horzOverflow="overflow" vert="horz" lIns="0" tIns="0" rIns="0" bIns="0" rtlCol="0">
                          <a:noAutofit/>
                        </wps:bodyPr>
                      </wps:wsp>
                      <wps:wsp>
                        <wps:cNvPr id="453" name="Rectangle 453"/>
                        <wps:cNvSpPr/>
                        <wps:spPr>
                          <a:xfrm>
                            <a:off x="380987" y="2681680"/>
                            <a:ext cx="728509" cy="171951"/>
                          </a:xfrm>
                          <a:prstGeom prst="rect">
                            <a:avLst/>
                          </a:prstGeom>
                          <a:ln>
                            <a:noFill/>
                          </a:ln>
                        </wps:spPr>
                        <wps:txbx>
                          <w:txbxContent>
                            <w:p w14:paraId="1D799DD8" w14:textId="77777777" w:rsidR="00C03562" w:rsidRDefault="006F3366">
                              <w:pPr>
                                <w:spacing w:after="160" w:line="259" w:lineRule="auto"/>
                                <w:ind w:left="0" w:right="0" w:firstLine="0"/>
                              </w:pPr>
                              <w:r>
                                <w:rPr>
                                  <w:b/>
                                  <w:color w:val="FFFFFF"/>
                                </w:rPr>
                                <w:t>reflecting</w:t>
                              </w:r>
                            </w:p>
                          </w:txbxContent>
                        </wps:txbx>
                        <wps:bodyPr horzOverflow="overflow" vert="horz" lIns="0" tIns="0" rIns="0" bIns="0" rtlCol="0">
                          <a:noAutofit/>
                        </wps:bodyPr>
                      </wps:wsp>
                      <wps:wsp>
                        <wps:cNvPr id="454" name="Rectangle 454"/>
                        <wps:cNvSpPr/>
                        <wps:spPr>
                          <a:xfrm>
                            <a:off x="928992" y="2681680"/>
                            <a:ext cx="1667986" cy="171951"/>
                          </a:xfrm>
                          <a:prstGeom prst="rect">
                            <a:avLst/>
                          </a:prstGeom>
                          <a:ln>
                            <a:noFill/>
                          </a:ln>
                        </wps:spPr>
                        <wps:txbx>
                          <w:txbxContent>
                            <w:p w14:paraId="3C981AC8" w14:textId="77777777" w:rsidR="00C03562" w:rsidRDefault="006F3366">
                              <w:pPr>
                                <w:spacing w:after="160" w:line="259" w:lineRule="auto"/>
                                <w:ind w:left="0" w:right="0" w:firstLine="0"/>
                              </w:pPr>
                              <w:r>
                                <w:rPr>
                                  <w:color w:val="FFFFFF"/>
                                </w:rPr>
                                <w:t xml:space="preserve"> th noise back towards </w:t>
                              </w:r>
                            </w:p>
                          </w:txbxContent>
                        </wps:txbx>
                        <wps:bodyPr horzOverflow="overflow" vert="horz" lIns="0" tIns="0" rIns="0" bIns="0" rtlCol="0">
                          <a:noAutofit/>
                        </wps:bodyPr>
                      </wps:wsp>
                      <wps:wsp>
                        <wps:cNvPr id="455" name="Rectangle 455"/>
                        <wps:cNvSpPr/>
                        <wps:spPr>
                          <a:xfrm>
                            <a:off x="380987" y="2834080"/>
                            <a:ext cx="1117002" cy="171951"/>
                          </a:xfrm>
                          <a:prstGeom prst="rect">
                            <a:avLst/>
                          </a:prstGeom>
                          <a:ln>
                            <a:noFill/>
                          </a:ln>
                        </wps:spPr>
                        <wps:txbx>
                          <w:txbxContent>
                            <w:p w14:paraId="1B80D667" w14:textId="77777777" w:rsidR="00C03562" w:rsidRDefault="006F3366">
                              <w:pPr>
                                <w:spacing w:after="160" w:line="259" w:lineRule="auto"/>
                                <w:ind w:left="0" w:right="0" w:firstLine="0"/>
                              </w:pPr>
                              <w:r>
                                <w:rPr>
                                  <w:color w:val="FFFFFF"/>
                                </w:rPr>
                                <w:t>the source, and</w:t>
                              </w:r>
                            </w:p>
                          </w:txbxContent>
                        </wps:txbx>
                        <wps:bodyPr horzOverflow="overflow" vert="horz" lIns="0" tIns="0" rIns="0" bIns="0" rtlCol="0">
                          <a:noAutofit/>
                        </wps:bodyPr>
                      </wps:wsp>
                      <wps:wsp>
                        <wps:cNvPr id="456" name="Rectangle 456"/>
                        <wps:cNvSpPr/>
                        <wps:spPr>
                          <a:xfrm>
                            <a:off x="152387" y="3058490"/>
                            <a:ext cx="130567" cy="171950"/>
                          </a:xfrm>
                          <a:prstGeom prst="rect">
                            <a:avLst/>
                          </a:prstGeom>
                          <a:ln>
                            <a:noFill/>
                          </a:ln>
                        </wps:spPr>
                        <wps:txbx>
                          <w:txbxContent>
                            <w:p w14:paraId="04BB7EC9" w14:textId="77777777" w:rsidR="00C03562" w:rsidRDefault="006F3366">
                              <w:pPr>
                                <w:spacing w:after="160" w:line="259" w:lineRule="auto"/>
                                <w:ind w:left="0" w:right="0" w:firstLine="0"/>
                              </w:pPr>
                              <w:r>
                                <w:rPr>
                                  <w:b/>
                                  <w:color w:val="FFFFFF"/>
                                </w:rPr>
                                <w:t xml:space="preserve">• </w:t>
                              </w:r>
                            </w:p>
                          </w:txbxContent>
                        </wps:txbx>
                        <wps:bodyPr horzOverflow="overflow" vert="horz" lIns="0" tIns="0" rIns="0" bIns="0" rtlCol="0">
                          <a:noAutofit/>
                        </wps:bodyPr>
                      </wps:wsp>
                      <wps:wsp>
                        <wps:cNvPr id="457" name="Rectangle 457"/>
                        <wps:cNvSpPr/>
                        <wps:spPr>
                          <a:xfrm>
                            <a:off x="380987" y="3058490"/>
                            <a:ext cx="748609" cy="171950"/>
                          </a:xfrm>
                          <a:prstGeom prst="rect">
                            <a:avLst/>
                          </a:prstGeom>
                          <a:ln>
                            <a:noFill/>
                          </a:ln>
                        </wps:spPr>
                        <wps:txbx>
                          <w:txbxContent>
                            <w:p w14:paraId="7A2FF0A4" w14:textId="77777777" w:rsidR="00C03562" w:rsidRDefault="006F3366">
                              <w:pPr>
                                <w:spacing w:after="160" w:line="259" w:lineRule="auto"/>
                                <w:ind w:left="0" w:right="0" w:firstLine="0"/>
                              </w:pPr>
                              <w:r>
                                <w:rPr>
                                  <w:b/>
                                  <w:color w:val="FFFFFF"/>
                                </w:rPr>
                                <w:t>absorbing</w:t>
                              </w:r>
                            </w:p>
                          </w:txbxContent>
                        </wps:txbx>
                        <wps:bodyPr horzOverflow="overflow" vert="horz" lIns="0" tIns="0" rIns="0" bIns="0" rtlCol="0">
                          <a:noAutofit/>
                        </wps:bodyPr>
                      </wps:wsp>
                      <wps:wsp>
                        <wps:cNvPr id="458" name="Rectangle 458"/>
                        <wps:cNvSpPr/>
                        <wps:spPr>
                          <a:xfrm>
                            <a:off x="944105" y="3058490"/>
                            <a:ext cx="1632347" cy="171950"/>
                          </a:xfrm>
                          <a:prstGeom prst="rect">
                            <a:avLst/>
                          </a:prstGeom>
                          <a:ln>
                            <a:noFill/>
                          </a:ln>
                        </wps:spPr>
                        <wps:txbx>
                          <w:txbxContent>
                            <w:p w14:paraId="6F963FE7" w14:textId="77777777" w:rsidR="00C03562" w:rsidRDefault="006F3366">
                              <w:pPr>
                                <w:spacing w:after="160" w:line="259" w:lineRule="auto"/>
                                <w:ind w:left="0" w:right="0" w:firstLine="0"/>
                              </w:pPr>
                              <w:r>
                                <w:rPr>
                                  <w:color w:val="FFFFFF"/>
                                </w:rPr>
                                <w:t xml:space="preserve"> the energy within the </w:t>
                              </w:r>
                            </w:p>
                          </w:txbxContent>
                        </wps:txbx>
                        <wps:bodyPr horzOverflow="overflow" vert="horz" lIns="0" tIns="0" rIns="0" bIns="0" rtlCol="0">
                          <a:noAutofit/>
                        </wps:bodyPr>
                      </wps:wsp>
                      <wps:wsp>
                        <wps:cNvPr id="459" name="Rectangle 459"/>
                        <wps:cNvSpPr/>
                        <wps:spPr>
                          <a:xfrm>
                            <a:off x="380987" y="3210890"/>
                            <a:ext cx="361805" cy="171950"/>
                          </a:xfrm>
                          <a:prstGeom prst="rect">
                            <a:avLst/>
                          </a:prstGeom>
                          <a:ln>
                            <a:noFill/>
                          </a:ln>
                        </wps:spPr>
                        <wps:txbx>
                          <w:txbxContent>
                            <w:p w14:paraId="162FC0BD" w14:textId="77777777" w:rsidR="00C03562" w:rsidRDefault="006F3366">
                              <w:pPr>
                                <w:spacing w:after="160" w:line="259" w:lineRule="auto"/>
                                <w:ind w:left="0" w:right="0" w:firstLine="0"/>
                              </w:pPr>
                              <w:r>
                                <w:rPr>
                                  <w:color w:val="FFFFFF"/>
                                </w:rPr>
                                <w:t>glass</w:t>
                              </w:r>
                            </w:p>
                          </w:txbxContent>
                        </wps:txbx>
                        <wps:bodyPr horzOverflow="overflow" vert="horz" lIns="0" tIns="0" rIns="0" bIns="0" rtlCol="0">
                          <a:noAutofit/>
                        </wps:bodyPr>
                      </wps:wsp>
                      <wps:wsp>
                        <wps:cNvPr id="461" name="Shape 461"/>
                        <wps:cNvSpPr/>
                        <wps:spPr>
                          <a:xfrm>
                            <a:off x="0" y="123787"/>
                            <a:ext cx="2265985" cy="1922221"/>
                          </a:xfrm>
                          <a:custGeom>
                            <a:avLst/>
                            <a:gdLst/>
                            <a:ahLst/>
                            <a:cxnLst/>
                            <a:rect l="0" t="0" r="0" b="0"/>
                            <a:pathLst>
                              <a:path w="2265985" h="1922221">
                                <a:moveTo>
                                  <a:pt x="0" y="0"/>
                                </a:moveTo>
                                <a:lnTo>
                                  <a:pt x="1960181" y="0"/>
                                </a:lnTo>
                                <a:cubicBezTo>
                                  <a:pt x="2265985" y="0"/>
                                  <a:pt x="2265985" y="305841"/>
                                  <a:pt x="2265985" y="305841"/>
                                </a:cubicBezTo>
                                <a:lnTo>
                                  <a:pt x="2265985" y="1616405"/>
                                </a:lnTo>
                                <a:cubicBezTo>
                                  <a:pt x="2265985" y="1922221"/>
                                  <a:pt x="1960181" y="1922221"/>
                                  <a:pt x="1960181" y="1922221"/>
                                </a:cubicBezTo>
                                <a:lnTo>
                                  <a:pt x="0" y="192222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3" name="Shape 463"/>
                        <wps:cNvSpPr/>
                        <wps:spPr>
                          <a:xfrm>
                            <a:off x="1160640" y="334937"/>
                            <a:ext cx="98832" cy="1417980"/>
                          </a:xfrm>
                          <a:custGeom>
                            <a:avLst/>
                            <a:gdLst/>
                            <a:ahLst/>
                            <a:cxnLst/>
                            <a:rect l="0" t="0" r="0" b="0"/>
                            <a:pathLst>
                              <a:path w="98832" h="1417980">
                                <a:moveTo>
                                  <a:pt x="10300" y="0"/>
                                </a:moveTo>
                                <a:lnTo>
                                  <a:pt x="98832" y="15748"/>
                                </a:lnTo>
                                <a:lnTo>
                                  <a:pt x="88532" y="1417980"/>
                                </a:lnTo>
                                <a:lnTo>
                                  <a:pt x="0" y="1402232"/>
                                </a:lnTo>
                                <a:lnTo>
                                  <a:pt x="10300" y="0"/>
                                </a:lnTo>
                                <a:close/>
                              </a:path>
                            </a:pathLst>
                          </a:custGeom>
                          <a:ln w="0" cap="flat">
                            <a:miter lim="127000"/>
                          </a:ln>
                        </wps:spPr>
                        <wps:style>
                          <a:lnRef idx="0">
                            <a:srgbClr val="000000">
                              <a:alpha val="0"/>
                            </a:srgbClr>
                          </a:lnRef>
                          <a:fillRef idx="1">
                            <a:srgbClr val="043E5F"/>
                          </a:fillRef>
                          <a:effectRef idx="0">
                            <a:scrgbClr r="0" g="0" b="0"/>
                          </a:effectRef>
                          <a:fontRef idx="none"/>
                        </wps:style>
                        <wps:bodyPr/>
                      </wps:wsp>
                      <wps:wsp>
                        <wps:cNvPr id="464" name="Shape 464"/>
                        <wps:cNvSpPr/>
                        <wps:spPr>
                          <a:xfrm>
                            <a:off x="819950" y="334937"/>
                            <a:ext cx="350990" cy="1553916"/>
                          </a:xfrm>
                          <a:custGeom>
                            <a:avLst/>
                            <a:gdLst/>
                            <a:ahLst/>
                            <a:cxnLst/>
                            <a:rect l="0" t="0" r="0" b="0"/>
                            <a:pathLst>
                              <a:path w="350990" h="1553916">
                                <a:moveTo>
                                  <a:pt x="350990" y="0"/>
                                </a:moveTo>
                                <a:lnTo>
                                  <a:pt x="340690" y="1402232"/>
                                </a:lnTo>
                                <a:lnTo>
                                  <a:pt x="0" y="1553916"/>
                                </a:lnTo>
                                <a:lnTo>
                                  <a:pt x="0" y="1552187"/>
                                </a:lnTo>
                                <a:lnTo>
                                  <a:pt x="5156" y="852767"/>
                                </a:lnTo>
                                <a:cubicBezTo>
                                  <a:pt x="270002" y="468020"/>
                                  <a:pt x="276580" y="54725"/>
                                  <a:pt x="276923" y="32982"/>
                                </a:cubicBezTo>
                                <a:lnTo>
                                  <a:pt x="350990" y="0"/>
                                </a:lnTo>
                                <a:close/>
                              </a:path>
                            </a:pathLst>
                          </a:custGeom>
                          <a:ln w="0" cap="flat">
                            <a:miter lim="127000"/>
                          </a:ln>
                        </wps:spPr>
                        <wps:style>
                          <a:lnRef idx="0">
                            <a:srgbClr val="000000">
                              <a:alpha val="0"/>
                            </a:srgbClr>
                          </a:lnRef>
                          <a:fillRef idx="1">
                            <a:srgbClr val="066EA8"/>
                          </a:fillRef>
                          <a:effectRef idx="0">
                            <a:scrgbClr r="0" g="0" b="0"/>
                          </a:effectRef>
                          <a:fontRef idx="none"/>
                        </wps:style>
                        <wps:bodyPr/>
                      </wps:wsp>
                      <wps:wsp>
                        <wps:cNvPr id="465" name="Shape 465"/>
                        <wps:cNvSpPr/>
                        <wps:spPr>
                          <a:xfrm>
                            <a:off x="1096873" y="334950"/>
                            <a:ext cx="162585" cy="48717"/>
                          </a:xfrm>
                          <a:custGeom>
                            <a:avLst/>
                            <a:gdLst/>
                            <a:ahLst/>
                            <a:cxnLst/>
                            <a:rect l="0" t="0" r="0" b="0"/>
                            <a:pathLst>
                              <a:path w="162585" h="48717">
                                <a:moveTo>
                                  <a:pt x="74066" y="0"/>
                                </a:moveTo>
                                <a:lnTo>
                                  <a:pt x="162585" y="15748"/>
                                </a:lnTo>
                                <a:lnTo>
                                  <a:pt x="88519" y="48717"/>
                                </a:lnTo>
                                <a:lnTo>
                                  <a:pt x="0" y="32972"/>
                                </a:lnTo>
                                <a:lnTo>
                                  <a:pt x="0" y="32964"/>
                                </a:lnTo>
                                <a:lnTo>
                                  <a:pt x="74066" y="0"/>
                                </a:lnTo>
                                <a:close/>
                              </a:path>
                            </a:pathLst>
                          </a:custGeom>
                          <a:ln w="0" cap="flat">
                            <a:miter lim="127000"/>
                          </a:ln>
                        </wps:spPr>
                        <wps:style>
                          <a:lnRef idx="0">
                            <a:srgbClr val="000000">
                              <a:alpha val="0"/>
                            </a:srgbClr>
                          </a:lnRef>
                          <a:fillRef idx="1">
                            <a:srgbClr val="04456A"/>
                          </a:fillRef>
                          <a:effectRef idx="0">
                            <a:scrgbClr r="0" g="0" b="0"/>
                          </a:effectRef>
                          <a:fontRef idx="none"/>
                        </wps:style>
                        <wps:bodyPr/>
                      </wps:wsp>
                      <wps:wsp>
                        <wps:cNvPr id="466" name="Shape 466"/>
                        <wps:cNvSpPr/>
                        <wps:spPr>
                          <a:xfrm>
                            <a:off x="819950" y="1737182"/>
                            <a:ext cx="429209" cy="167424"/>
                          </a:xfrm>
                          <a:custGeom>
                            <a:avLst/>
                            <a:gdLst/>
                            <a:ahLst/>
                            <a:cxnLst/>
                            <a:rect l="0" t="0" r="0" b="0"/>
                            <a:pathLst>
                              <a:path w="429209" h="167424">
                                <a:moveTo>
                                  <a:pt x="340648" y="0"/>
                                </a:moveTo>
                                <a:lnTo>
                                  <a:pt x="340751" y="0"/>
                                </a:lnTo>
                                <a:lnTo>
                                  <a:pt x="429209" y="15748"/>
                                </a:lnTo>
                                <a:lnTo>
                                  <a:pt x="88531" y="167424"/>
                                </a:lnTo>
                                <a:lnTo>
                                  <a:pt x="0" y="151678"/>
                                </a:lnTo>
                                <a:lnTo>
                                  <a:pt x="0" y="151671"/>
                                </a:lnTo>
                                <a:lnTo>
                                  <a:pt x="340648" y="0"/>
                                </a:lnTo>
                                <a:close/>
                              </a:path>
                            </a:pathLst>
                          </a:custGeom>
                          <a:ln w="0" cap="flat">
                            <a:miter lim="127000"/>
                          </a:ln>
                        </wps:spPr>
                        <wps:style>
                          <a:lnRef idx="0">
                            <a:srgbClr val="000000">
                              <a:alpha val="0"/>
                            </a:srgbClr>
                          </a:lnRef>
                          <a:fillRef idx="1">
                            <a:srgbClr val="04456A"/>
                          </a:fillRef>
                          <a:effectRef idx="0">
                            <a:scrgbClr r="0" g="0" b="0"/>
                          </a:effectRef>
                          <a:fontRef idx="none"/>
                        </wps:style>
                        <wps:bodyPr/>
                      </wps:wsp>
                      <wps:wsp>
                        <wps:cNvPr id="467" name="Shape 467"/>
                        <wps:cNvSpPr/>
                        <wps:spPr>
                          <a:xfrm>
                            <a:off x="819950" y="1187704"/>
                            <a:ext cx="93675" cy="716902"/>
                          </a:xfrm>
                          <a:custGeom>
                            <a:avLst/>
                            <a:gdLst/>
                            <a:ahLst/>
                            <a:cxnLst/>
                            <a:rect l="0" t="0" r="0" b="0"/>
                            <a:pathLst>
                              <a:path w="93675" h="716902">
                                <a:moveTo>
                                  <a:pt x="5156" y="0"/>
                                </a:moveTo>
                                <a:lnTo>
                                  <a:pt x="93675" y="15748"/>
                                </a:lnTo>
                                <a:lnTo>
                                  <a:pt x="88532" y="716902"/>
                                </a:lnTo>
                                <a:lnTo>
                                  <a:pt x="0" y="701156"/>
                                </a:lnTo>
                                <a:lnTo>
                                  <a:pt x="0" y="699472"/>
                                </a:lnTo>
                                <a:lnTo>
                                  <a:pt x="5156" y="0"/>
                                </a:lnTo>
                                <a:close/>
                              </a:path>
                            </a:pathLst>
                          </a:custGeom>
                          <a:ln w="0" cap="flat">
                            <a:miter lim="127000"/>
                          </a:ln>
                        </wps:spPr>
                        <wps:style>
                          <a:lnRef idx="0">
                            <a:srgbClr val="000000">
                              <a:alpha val="0"/>
                            </a:srgbClr>
                          </a:lnRef>
                          <a:fillRef idx="1">
                            <a:srgbClr val="043E5F"/>
                          </a:fillRef>
                          <a:effectRef idx="0">
                            <a:scrgbClr r="0" g="0" b="0"/>
                          </a:effectRef>
                          <a:fontRef idx="none"/>
                        </wps:style>
                        <wps:bodyPr/>
                      </wps:wsp>
                      <wps:wsp>
                        <wps:cNvPr id="469" name="Shape 469"/>
                        <wps:cNvSpPr/>
                        <wps:spPr>
                          <a:xfrm>
                            <a:off x="825106" y="367931"/>
                            <a:ext cx="360286" cy="835507"/>
                          </a:xfrm>
                          <a:custGeom>
                            <a:avLst/>
                            <a:gdLst/>
                            <a:ahLst/>
                            <a:cxnLst/>
                            <a:rect l="0" t="0" r="0" b="0"/>
                            <a:pathLst>
                              <a:path w="360286" h="835507">
                                <a:moveTo>
                                  <a:pt x="271767" y="0"/>
                                </a:moveTo>
                                <a:lnTo>
                                  <a:pt x="271841" y="0"/>
                                </a:lnTo>
                                <a:lnTo>
                                  <a:pt x="296130" y="4317"/>
                                </a:lnTo>
                                <a:lnTo>
                                  <a:pt x="360286" y="15748"/>
                                </a:lnTo>
                                <a:cubicBezTo>
                                  <a:pt x="360266" y="17021"/>
                                  <a:pt x="360225" y="19638"/>
                                  <a:pt x="360111" y="23516"/>
                                </a:cubicBezTo>
                                <a:lnTo>
                                  <a:pt x="359764" y="32262"/>
                                </a:lnTo>
                                <a:lnTo>
                                  <a:pt x="359457" y="39629"/>
                                </a:lnTo>
                                <a:lnTo>
                                  <a:pt x="358830" y="50060"/>
                                </a:lnTo>
                                <a:lnTo>
                                  <a:pt x="357974" y="63479"/>
                                </a:lnTo>
                                <a:lnTo>
                                  <a:pt x="356904" y="76465"/>
                                </a:lnTo>
                                <a:lnTo>
                                  <a:pt x="355336" y="94270"/>
                                </a:lnTo>
                                <a:lnTo>
                                  <a:pt x="353658" y="110000"/>
                                </a:lnTo>
                                <a:lnTo>
                                  <a:pt x="351203" y="131455"/>
                                </a:lnTo>
                                <a:lnTo>
                                  <a:pt x="348760" y="149847"/>
                                </a:lnTo>
                                <a:lnTo>
                                  <a:pt x="345236" y="174487"/>
                                </a:lnTo>
                                <a:lnTo>
                                  <a:pt x="341876" y="195342"/>
                                </a:lnTo>
                                <a:lnTo>
                                  <a:pt x="337091" y="222820"/>
                                </a:lnTo>
                                <a:lnTo>
                                  <a:pt x="332671" y="245879"/>
                                </a:lnTo>
                                <a:lnTo>
                                  <a:pt x="328035" y="268164"/>
                                </a:lnTo>
                                <a:lnTo>
                                  <a:pt x="314615" y="323278"/>
                                </a:lnTo>
                                <a:lnTo>
                                  <a:pt x="296253" y="392322"/>
                                </a:lnTo>
                                <a:lnTo>
                                  <a:pt x="278344" y="447847"/>
                                </a:lnTo>
                                <a:lnTo>
                                  <a:pt x="252005" y="521918"/>
                                </a:lnTo>
                                <a:lnTo>
                                  <a:pt x="209128" y="624477"/>
                                </a:lnTo>
                                <a:lnTo>
                                  <a:pt x="186331" y="670370"/>
                                </a:lnTo>
                                <a:lnTo>
                                  <a:pt x="175114" y="692676"/>
                                </a:lnTo>
                                <a:lnTo>
                                  <a:pt x="135215" y="763137"/>
                                </a:lnTo>
                                <a:cubicBezTo>
                                  <a:pt x="120617" y="787304"/>
                                  <a:pt x="105073" y="811461"/>
                                  <a:pt x="88519" y="835507"/>
                                </a:cubicBezTo>
                                <a:lnTo>
                                  <a:pt x="0" y="819762"/>
                                </a:lnTo>
                                <a:lnTo>
                                  <a:pt x="0" y="819747"/>
                                </a:lnTo>
                                <a:cubicBezTo>
                                  <a:pt x="15515" y="797209"/>
                                  <a:pt x="30143" y="774572"/>
                                  <a:pt x="43936" y="751922"/>
                                </a:cubicBezTo>
                                <a:lnTo>
                                  <a:pt x="45343" y="749467"/>
                                </a:lnTo>
                                <a:lnTo>
                                  <a:pt x="46683" y="747389"/>
                                </a:lnTo>
                                <a:lnTo>
                                  <a:pt x="58969" y="725694"/>
                                </a:lnTo>
                                <a:lnTo>
                                  <a:pt x="82858" y="684015"/>
                                </a:lnTo>
                                <a:lnTo>
                                  <a:pt x="84408" y="680770"/>
                                </a:lnTo>
                                <a:lnTo>
                                  <a:pt x="87695" y="674966"/>
                                </a:lnTo>
                                <a:cubicBezTo>
                                  <a:pt x="100459" y="650884"/>
                                  <a:pt x="112337" y="626896"/>
                                  <a:pt x="123391" y="603104"/>
                                </a:cubicBezTo>
                                <a:lnTo>
                                  <a:pt x="142644" y="558849"/>
                                </a:lnTo>
                                <a:lnTo>
                                  <a:pt x="146877" y="549985"/>
                                </a:lnTo>
                                <a:lnTo>
                                  <a:pt x="149073" y="544070"/>
                                </a:lnTo>
                                <a:lnTo>
                                  <a:pt x="154142" y="532418"/>
                                </a:lnTo>
                                <a:lnTo>
                                  <a:pt x="171123" y="484665"/>
                                </a:lnTo>
                                <a:lnTo>
                                  <a:pt x="194490" y="421711"/>
                                </a:lnTo>
                                <a:lnTo>
                                  <a:pt x="198377" y="408021"/>
                                </a:lnTo>
                                <a:lnTo>
                                  <a:pt x="202283" y="397039"/>
                                </a:lnTo>
                                <a:lnTo>
                                  <a:pt x="213906" y="353334"/>
                                </a:lnTo>
                                <a:lnTo>
                                  <a:pt x="228128" y="303247"/>
                                </a:lnTo>
                                <a:lnTo>
                                  <a:pt x="231610" y="286765"/>
                                </a:lnTo>
                                <a:lnTo>
                                  <a:pt x="235071" y="273751"/>
                                </a:lnTo>
                                <a:cubicBezTo>
                                  <a:pt x="239420" y="254484"/>
                                  <a:pt x="243253" y="235927"/>
                                  <a:pt x="246630" y="218180"/>
                                </a:cubicBezTo>
                                <a:lnTo>
                                  <a:pt x="249134" y="203802"/>
                                </a:lnTo>
                                <a:lnTo>
                                  <a:pt x="250223" y="198648"/>
                                </a:lnTo>
                                <a:lnTo>
                                  <a:pt x="253068" y="181213"/>
                                </a:lnTo>
                                <a:lnTo>
                                  <a:pt x="255460" y="167479"/>
                                </a:lnTo>
                                <a:lnTo>
                                  <a:pt x="256530" y="159999"/>
                                </a:lnTo>
                                <a:lnTo>
                                  <a:pt x="257702" y="152814"/>
                                </a:lnTo>
                                <a:lnTo>
                                  <a:pt x="260059" y="135320"/>
                                </a:lnTo>
                                <a:lnTo>
                                  <a:pt x="261927" y="122262"/>
                                </a:lnTo>
                                <a:lnTo>
                                  <a:pt x="262534" y="116957"/>
                                </a:lnTo>
                                <a:lnTo>
                                  <a:pt x="263207" y="111967"/>
                                </a:lnTo>
                                <a:lnTo>
                                  <a:pt x="265062" y="94864"/>
                                </a:lnTo>
                                <a:lnTo>
                                  <a:pt x="266403" y="83145"/>
                                </a:lnTo>
                                <a:lnTo>
                                  <a:pt x="266703" y="79740"/>
                                </a:lnTo>
                                <a:lnTo>
                                  <a:pt x="267042" y="76612"/>
                                </a:lnTo>
                                <a:lnTo>
                                  <a:pt x="268413" y="60313"/>
                                </a:lnTo>
                                <a:lnTo>
                                  <a:pt x="269255" y="50744"/>
                                </a:lnTo>
                                <a:lnTo>
                                  <a:pt x="269373" y="48900"/>
                                </a:lnTo>
                                <a:lnTo>
                                  <a:pt x="269511" y="47258"/>
                                </a:lnTo>
                                <a:lnTo>
                                  <a:pt x="270455" y="31928"/>
                                </a:lnTo>
                                <a:lnTo>
                                  <a:pt x="270854" y="25674"/>
                                </a:lnTo>
                                <a:lnTo>
                                  <a:pt x="270883" y="24988"/>
                                </a:lnTo>
                                <a:lnTo>
                                  <a:pt x="270918" y="24410"/>
                                </a:lnTo>
                                <a:cubicBezTo>
                                  <a:pt x="271244" y="17935"/>
                                  <a:pt x="271444" y="12629"/>
                                  <a:pt x="271568" y="8576"/>
                                </a:cubicBezTo>
                                <a:lnTo>
                                  <a:pt x="271568" y="8556"/>
                                </a:lnTo>
                                <a:lnTo>
                                  <a:pt x="271568" y="8549"/>
                                </a:lnTo>
                                <a:lnTo>
                                  <a:pt x="271767" y="0"/>
                                </a:lnTo>
                                <a:close/>
                              </a:path>
                            </a:pathLst>
                          </a:custGeom>
                          <a:ln w="0" cap="flat">
                            <a:miter lim="127000"/>
                          </a:ln>
                        </wps:spPr>
                        <wps:style>
                          <a:lnRef idx="0">
                            <a:srgbClr val="000000">
                              <a:alpha val="0"/>
                            </a:srgbClr>
                          </a:lnRef>
                          <a:fillRef idx="1">
                            <a:srgbClr val="044062"/>
                          </a:fillRef>
                          <a:effectRef idx="0">
                            <a:scrgbClr r="0" g="0" b="0"/>
                          </a:effectRef>
                          <a:fontRef idx="none"/>
                        </wps:style>
                        <wps:bodyPr/>
                      </wps:wsp>
                      <wps:wsp>
                        <wps:cNvPr id="470" name="Shape 470"/>
                        <wps:cNvSpPr/>
                        <wps:spPr>
                          <a:xfrm>
                            <a:off x="908482" y="350684"/>
                            <a:ext cx="350990" cy="1553908"/>
                          </a:xfrm>
                          <a:custGeom>
                            <a:avLst/>
                            <a:gdLst/>
                            <a:ahLst/>
                            <a:cxnLst/>
                            <a:rect l="0" t="0" r="0" b="0"/>
                            <a:pathLst>
                              <a:path w="350990" h="1553908">
                                <a:moveTo>
                                  <a:pt x="350990" y="0"/>
                                </a:moveTo>
                                <a:lnTo>
                                  <a:pt x="340690" y="1402232"/>
                                </a:lnTo>
                                <a:lnTo>
                                  <a:pt x="0" y="1553908"/>
                                </a:lnTo>
                                <a:lnTo>
                                  <a:pt x="5156" y="852754"/>
                                </a:lnTo>
                                <a:cubicBezTo>
                                  <a:pt x="270015" y="468020"/>
                                  <a:pt x="276580" y="54725"/>
                                  <a:pt x="276923" y="32969"/>
                                </a:cubicBezTo>
                                <a:lnTo>
                                  <a:pt x="350990" y="0"/>
                                </a:lnTo>
                                <a:close/>
                              </a:path>
                            </a:pathLst>
                          </a:custGeom>
                          <a:ln w="0" cap="flat">
                            <a:miter lim="127000"/>
                          </a:ln>
                        </wps:spPr>
                        <wps:style>
                          <a:lnRef idx="0">
                            <a:srgbClr val="000000">
                              <a:alpha val="0"/>
                            </a:srgbClr>
                          </a:lnRef>
                          <a:fillRef idx="1">
                            <a:srgbClr val="066EA8"/>
                          </a:fillRef>
                          <a:effectRef idx="0">
                            <a:scrgbClr r="0" g="0" b="0"/>
                          </a:effectRef>
                          <a:fontRef idx="none"/>
                        </wps:style>
                        <wps:bodyPr/>
                      </wps:wsp>
                      <wps:wsp>
                        <wps:cNvPr id="471" name="Shape 471"/>
                        <wps:cNvSpPr/>
                        <wps:spPr>
                          <a:xfrm>
                            <a:off x="1248778" y="350837"/>
                            <a:ext cx="36868" cy="1406957"/>
                          </a:xfrm>
                          <a:custGeom>
                            <a:avLst/>
                            <a:gdLst/>
                            <a:ahLst/>
                            <a:cxnLst/>
                            <a:rect l="0" t="0" r="0" b="0"/>
                            <a:pathLst>
                              <a:path w="36868" h="1406957">
                                <a:moveTo>
                                  <a:pt x="10300" y="0"/>
                                </a:moveTo>
                                <a:lnTo>
                                  <a:pt x="36868" y="4725"/>
                                </a:lnTo>
                                <a:lnTo>
                                  <a:pt x="26556" y="1406957"/>
                                </a:lnTo>
                                <a:lnTo>
                                  <a:pt x="0" y="1402232"/>
                                </a:lnTo>
                                <a:lnTo>
                                  <a:pt x="10300" y="0"/>
                                </a:lnTo>
                                <a:close/>
                              </a:path>
                            </a:pathLst>
                          </a:custGeom>
                          <a:ln w="0" cap="flat">
                            <a:miter lim="127000"/>
                          </a:ln>
                        </wps:spPr>
                        <wps:style>
                          <a:lnRef idx="0">
                            <a:srgbClr val="000000">
                              <a:alpha val="0"/>
                            </a:srgbClr>
                          </a:lnRef>
                          <a:fillRef idx="1">
                            <a:srgbClr val="1E1E1E"/>
                          </a:fillRef>
                          <a:effectRef idx="0">
                            <a:scrgbClr r="0" g="0" b="0"/>
                          </a:effectRef>
                          <a:fontRef idx="none"/>
                        </wps:style>
                        <wps:bodyPr/>
                      </wps:wsp>
                      <wps:wsp>
                        <wps:cNvPr id="472" name="Shape 472"/>
                        <wps:cNvSpPr/>
                        <wps:spPr>
                          <a:xfrm>
                            <a:off x="908088" y="870729"/>
                            <a:ext cx="175495" cy="1034029"/>
                          </a:xfrm>
                          <a:custGeom>
                            <a:avLst/>
                            <a:gdLst/>
                            <a:ahLst/>
                            <a:cxnLst/>
                            <a:rect l="0" t="0" r="0" b="0"/>
                            <a:pathLst>
                              <a:path w="175495" h="1034029">
                                <a:moveTo>
                                  <a:pt x="175495" y="0"/>
                                </a:moveTo>
                                <a:lnTo>
                                  <a:pt x="175495" y="14495"/>
                                </a:lnTo>
                                <a:lnTo>
                                  <a:pt x="167076" y="37457"/>
                                </a:lnTo>
                                <a:cubicBezTo>
                                  <a:pt x="129403" y="133526"/>
                                  <a:pt x="78689" y="236577"/>
                                  <a:pt x="10554" y="336367"/>
                                </a:cubicBezTo>
                                <a:lnTo>
                                  <a:pt x="5512" y="1021634"/>
                                </a:lnTo>
                                <a:lnTo>
                                  <a:pt x="175495" y="945953"/>
                                </a:lnTo>
                                <a:lnTo>
                                  <a:pt x="175495" y="955898"/>
                                </a:lnTo>
                                <a:lnTo>
                                  <a:pt x="0" y="1034029"/>
                                </a:lnTo>
                                <a:lnTo>
                                  <a:pt x="5143" y="332874"/>
                                </a:lnTo>
                                <a:cubicBezTo>
                                  <a:pt x="71361" y="236691"/>
                                  <a:pt x="121435" y="138723"/>
                                  <a:pt x="159303" y="45533"/>
                                </a:cubicBezTo>
                                <a:lnTo>
                                  <a:pt x="175495" y="0"/>
                                </a:lnTo>
                                <a:close/>
                              </a:path>
                            </a:pathLst>
                          </a:custGeom>
                          <a:ln w="0" cap="flat">
                            <a:miter lim="127000"/>
                          </a:ln>
                        </wps:spPr>
                        <wps:style>
                          <a:lnRef idx="0">
                            <a:srgbClr val="000000">
                              <a:alpha val="0"/>
                            </a:srgbClr>
                          </a:lnRef>
                          <a:fillRef idx="1">
                            <a:srgbClr val="353535"/>
                          </a:fillRef>
                          <a:effectRef idx="0">
                            <a:scrgbClr r="0" g="0" b="0"/>
                          </a:effectRef>
                          <a:fontRef idx="none"/>
                        </wps:style>
                        <wps:bodyPr/>
                      </wps:wsp>
                      <wps:wsp>
                        <wps:cNvPr id="473" name="Shape 473"/>
                        <wps:cNvSpPr/>
                        <wps:spPr>
                          <a:xfrm>
                            <a:off x="1083583" y="350855"/>
                            <a:ext cx="175482" cy="1475773"/>
                          </a:xfrm>
                          <a:custGeom>
                            <a:avLst/>
                            <a:gdLst/>
                            <a:ahLst/>
                            <a:cxnLst/>
                            <a:rect l="0" t="0" r="0" b="0"/>
                            <a:pathLst>
                              <a:path w="175482" h="1475773">
                                <a:moveTo>
                                  <a:pt x="175482" y="0"/>
                                </a:moveTo>
                                <a:lnTo>
                                  <a:pt x="175482" y="1736"/>
                                </a:lnTo>
                                <a:lnTo>
                                  <a:pt x="165195" y="1402227"/>
                                </a:lnTo>
                                <a:lnTo>
                                  <a:pt x="0" y="1475773"/>
                                </a:lnTo>
                                <a:lnTo>
                                  <a:pt x="0" y="1465828"/>
                                </a:lnTo>
                                <a:lnTo>
                                  <a:pt x="159823" y="1394671"/>
                                </a:lnTo>
                                <a:lnTo>
                                  <a:pt x="169983" y="12378"/>
                                </a:lnTo>
                                <a:lnTo>
                                  <a:pt x="106547" y="40622"/>
                                </a:lnTo>
                                <a:cubicBezTo>
                                  <a:pt x="105302" y="71102"/>
                                  <a:pt x="99104" y="168435"/>
                                  <a:pt x="69856" y="300312"/>
                                </a:cubicBezTo>
                                <a:cubicBezTo>
                                  <a:pt x="57879" y="354209"/>
                                  <a:pt x="41029" y="417795"/>
                                  <a:pt x="17459" y="486749"/>
                                </a:cubicBezTo>
                                <a:lnTo>
                                  <a:pt x="0" y="534370"/>
                                </a:lnTo>
                                <a:lnTo>
                                  <a:pt x="0" y="519874"/>
                                </a:lnTo>
                                <a:lnTo>
                                  <a:pt x="31950" y="430027"/>
                                </a:lnTo>
                                <a:cubicBezTo>
                                  <a:pt x="98569" y="213103"/>
                                  <a:pt x="101214" y="46561"/>
                                  <a:pt x="101429" y="32964"/>
                                </a:cubicBezTo>
                                <a:lnTo>
                                  <a:pt x="175482" y="0"/>
                                </a:lnTo>
                                <a:close/>
                              </a:path>
                            </a:pathLst>
                          </a:custGeom>
                          <a:ln w="0" cap="flat">
                            <a:miter lim="127000"/>
                          </a:ln>
                        </wps:spPr>
                        <wps:style>
                          <a:lnRef idx="0">
                            <a:srgbClr val="000000">
                              <a:alpha val="0"/>
                            </a:srgbClr>
                          </a:lnRef>
                          <a:fillRef idx="1">
                            <a:srgbClr val="353535"/>
                          </a:fillRef>
                          <a:effectRef idx="0">
                            <a:scrgbClr r="0" g="0" b="0"/>
                          </a:effectRef>
                          <a:fontRef idx="none"/>
                        </wps:style>
                        <wps:bodyPr/>
                      </wps:wsp>
                      <wps:wsp>
                        <wps:cNvPr id="474" name="Shape 474"/>
                        <wps:cNvSpPr/>
                        <wps:spPr>
                          <a:xfrm>
                            <a:off x="1243419" y="363245"/>
                            <a:ext cx="36703" cy="1387005"/>
                          </a:xfrm>
                          <a:custGeom>
                            <a:avLst/>
                            <a:gdLst/>
                            <a:ahLst/>
                            <a:cxnLst/>
                            <a:rect l="0" t="0" r="0" b="0"/>
                            <a:pathLst>
                              <a:path w="36703" h="1387005">
                                <a:moveTo>
                                  <a:pt x="10147" y="0"/>
                                </a:moveTo>
                                <a:lnTo>
                                  <a:pt x="10217" y="0"/>
                                </a:lnTo>
                                <a:lnTo>
                                  <a:pt x="36703" y="4710"/>
                                </a:lnTo>
                                <a:lnTo>
                                  <a:pt x="36703" y="6400"/>
                                </a:lnTo>
                                <a:lnTo>
                                  <a:pt x="26556" y="1387005"/>
                                </a:lnTo>
                                <a:lnTo>
                                  <a:pt x="0" y="1382283"/>
                                </a:lnTo>
                                <a:lnTo>
                                  <a:pt x="0" y="1380541"/>
                                </a:lnTo>
                                <a:lnTo>
                                  <a:pt x="10147" y="0"/>
                                </a:lnTo>
                                <a:close/>
                              </a:path>
                            </a:pathLst>
                          </a:custGeom>
                          <a:ln w="0" cap="flat">
                            <a:miter lim="127000"/>
                          </a:ln>
                        </wps:spPr>
                        <wps:style>
                          <a:lnRef idx="0">
                            <a:srgbClr val="000000">
                              <a:alpha val="0"/>
                            </a:srgbClr>
                          </a:lnRef>
                          <a:fillRef idx="1">
                            <a:srgbClr val="1E1E1E"/>
                          </a:fillRef>
                          <a:effectRef idx="0">
                            <a:scrgbClr r="0" g="0" b="0"/>
                          </a:effectRef>
                          <a:fontRef idx="none"/>
                        </wps:style>
                        <wps:bodyPr/>
                      </wps:wsp>
                      <wps:wsp>
                        <wps:cNvPr id="475" name="Shape 475"/>
                        <wps:cNvSpPr/>
                        <wps:spPr>
                          <a:xfrm>
                            <a:off x="1190143" y="363232"/>
                            <a:ext cx="89979" cy="32956"/>
                          </a:xfrm>
                          <a:custGeom>
                            <a:avLst/>
                            <a:gdLst/>
                            <a:ahLst/>
                            <a:cxnLst/>
                            <a:rect l="0" t="0" r="0" b="0"/>
                            <a:pathLst>
                              <a:path w="89979" h="32956">
                                <a:moveTo>
                                  <a:pt x="63422" y="0"/>
                                </a:moveTo>
                                <a:lnTo>
                                  <a:pt x="63428" y="0"/>
                                </a:lnTo>
                                <a:lnTo>
                                  <a:pt x="89979" y="4724"/>
                                </a:lnTo>
                                <a:lnTo>
                                  <a:pt x="26571" y="32956"/>
                                </a:lnTo>
                                <a:lnTo>
                                  <a:pt x="26473" y="32956"/>
                                </a:lnTo>
                                <a:lnTo>
                                  <a:pt x="0" y="28244"/>
                                </a:lnTo>
                                <a:lnTo>
                                  <a:pt x="63422" y="0"/>
                                </a:lnTo>
                                <a:close/>
                              </a:path>
                            </a:pathLst>
                          </a:custGeom>
                          <a:ln w="0" cap="flat">
                            <a:miter lim="127000"/>
                          </a:ln>
                        </wps:spPr>
                        <wps:style>
                          <a:lnRef idx="0">
                            <a:srgbClr val="000000">
                              <a:alpha val="0"/>
                            </a:srgbClr>
                          </a:lnRef>
                          <a:fillRef idx="1">
                            <a:srgbClr val="222221"/>
                          </a:fillRef>
                          <a:effectRef idx="0">
                            <a:scrgbClr r="0" g="0" b="0"/>
                          </a:effectRef>
                          <a:fontRef idx="none"/>
                        </wps:style>
                        <wps:bodyPr/>
                      </wps:wsp>
                      <wps:wsp>
                        <wps:cNvPr id="476" name="Shape 476"/>
                        <wps:cNvSpPr/>
                        <wps:spPr>
                          <a:xfrm>
                            <a:off x="1185011" y="350837"/>
                            <a:ext cx="100635" cy="37693"/>
                          </a:xfrm>
                          <a:custGeom>
                            <a:avLst/>
                            <a:gdLst/>
                            <a:ahLst/>
                            <a:cxnLst/>
                            <a:rect l="0" t="0" r="0" b="0"/>
                            <a:pathLst>
                              <a:path w="100635" h="37693">
                                <a:moveTo>
                                  <a:pt x="74066" y="0"/>
                                </a:moveTo>
                                <a:lnTo>
                                  <a:pt x="100635" y="4737"/>
                                </a:lnTo>
                                <a:lnTo>
                                  <a:pt x="26598" y="37693"/>
                                </a:lnTo>
                                <a:lnTo>
                                  <a:pt x="26495" y="37693"/>
                                </a:lnTo>
                                <a:lnTo>
                                  <a:pt x="0" y="32982"/>
                                </a:lnTo>
                                <a:lnTo>
                                  <a:pt x="74066" y="0"/>
                                </a:lnTo>
                                <a:close/>
                              </a:path>
                            </a:pathLst>
                          </a:custGeom>
                          <a:ln w="0" cap="flat">
                            <a:miter lim="127000"/>
                          </a:ln>
                        </wps:spPr>
                        <wps:style>
                          <a:lnRef idx="0">
                            <a:srgbClr val="000000">
                              <a:alpha val="0"/>
                            </a:srgbClr>
                          </a:lnRef>
                          <a:fillRef idx="1">
                            <a:srgbClr val="222221"/>
                          </a:fillRef>
                          <a:effectRef idx="0">
                            <a:scrgbClr r="0" g="0" b="0"/>
                          </a:effectRef>
                          <a:fontRef idx="none"/>
                        </wps:style>
                        <wps:bodyPr/>
                      </wps:wsp>
                      <wps:wsp>
                        <wps:cNvPr id="477" name="Shape 477"/>
                        <wps:cNvSpPr/>
                        <wps:spPr>
                          <a:xfrm>
                            <a:off x="908100" y="1753082"/>
                            <a:ext cx="367233" cy="156401"/>
                          </a:xfrm>
                          <a:custGeom>
                            <a:avLst/>
                            <a:gdLst/>
                            <a:ahLst/>
                            <a:cxnLst/>
                            <a:rect l="0" t="0" r="0" b="0"/>
                            <a:pathLst>
                              <a:path w="367233" h="156401">
                                <a:moveTo>
                                  <a:pt x="340678" y="0"/>
                                </a:moveTo>
                                <a:lnTo>
                                  <a:pt x="367233" y="4725"/>
                                </a:lnTo>
                                <a:lnTo>
                                  <a:pt x="26556" y="156401"/>
                                </a:lnTo>
                                <a:lnTo>
                                  <a:pt x="0" y="151676"/>
                                </a:lnTo>
                                <a:lnTo>
                                  <a:pt x="340678" y="0"/>
                                </a:lnTo>
                                <a:close/>
                              </a:path>
                            </a:pathLst>
                          </a:custGeom>
                          <a:ln w="0" cap="flat">
                            <a:miter lim="127000"/>
                          </a:ln>
                        </wps:spPr>
                        <wps:style>
                          <a:lnRef idx="0">
                            <a:srgbClr val="000000">
                              <a:alpha val="0"/>
                            </a:srgbClr>
                          </a:lnRef>
                          <a:fillRef idx="1">
                            <a:srgbClr val="222221"/>
                          </a:fillRef>
                          <a:effectRef idx="0">
                            <a:scrgbClr r="0" g="0" b="0"/>
                          </a:effectRef>
                          <a:fontRef idx="none"/>
                        </wps:style>
                        <wps:bodyPr/>
                      </wps:wsp>
                      <wps:wsp>
                        <wps:cNvPr id="478" name="Shape 478"/>
                        <wps:cNvSpPr/>
                        <wps:spPr>
                          <a:xfrm>
                            <a:off x="913612" y="1745526"/>
                            <a:ext cx="356362" cy="151562"/>
                          </a:xfrm>
                          <a:custGeom>
                            <a:avLst/>
                            <a:gdLst/>
                            <a:ahLst/>
                            <a:cxnLst/>
                            <a:rect l="0" t="0" r="0" b="0"/>
                            <a:pathLst>
                              <a:path w="356362" h="151562">
                                <a:moveTo>
                                  <a:pt x="329794" y="0"/>
                                </a:moveTo>
                                <a:lnTo>
                                  <a:pt x="356362" y="4725"/>
                                </a:lnTo>
                                <a:lnTo>
                                  <a:pt x="26556" y="151562"/>
                                </a:lnTo>
                                <a:lnTo>
                                  <a:pt x="0" y="146840"/>
                                </a:lnTo>
                                <a:lnTo>
                                  <a:pt x="0" y="146832"/>
                                </a:lnTo>
                                <a:lnTo>
                                  <a:pt x="329794" y="0"/>
                                </a:lnTo>
                                <a:close/>
                              </a:path>
                            </a:pathLst>
                          </a:custGeom>
                          <a:ln w="0" cap="flat">
                            <a:miter lim="127000"/>
                          </a:ln>
                        </wps:spPr>
                        <wps:style>
                          <a:lnRef idx="0">
                            <a:srgbClr val="000000">
                              <a:alpha val="0"/>
                            </a:srgbClr>
                          </a:lnRef>
                          <a:fillRef idx="1">
                            <a:srgbClr val="222221"/>
                          </a:fillRef>
                          <a:effectRef idx="0">
                            <a:scrgbClr r="0" g="0" b="0"/>
                          </a:effectRef>
                          <a:fontRef idx="none"/>
                        </wps:style>
                        <wps:bodyPr/>
                      </wps:wsp>
                      <wps:wsp>
                        <wps:cNvPr id="480" name="Shape 480"/>
                        <wps:cNvSpPr/>
                        <wps:spPr>
                          <a:xfrm>
                            <a:off x="918642" y="391479"/>
                            <a:ext cx="298043" cy="820340"/>
                          </a:xfrm>
                          <a:custGeom>
                            <a:avLst/>
                            <a:gdLst/>
                            <a:ahLst/>
                            <a:cxnLst/>
                            <a:rect l="0" t="0" r="0" b="0"/>
                            <a:pathLst>
                              <a:path w="298043" h="820340">
                                <a:moveTo>
                                  <a:pt x="271500" y="0"/>
                                </a:moveTo>
                                <a:lnTo>
                                  <a:pt x="298043" y="4722"/>
                                </a:lnTo>
                                <a:lnTo>
                                  <a:pt x="298043" y="4730"/>
                                </a:lnTo>
                                <a:lnTo>
                                  <a:pt x="297310" y="19218"/>
                                </a:lnTo>
                                <a:lnTo>
                                  <a:pt x="297242" y="20209"/>
                                </a:lnTo>
                                <a:lnTo>
                                  <a:pt x="294646" y="53753"/>
                                </a:lnTo>
                                <a:lnTo>
                                  <a:pt x="294023" y="60767"/>
                                </a:lnTo>
                                <a:lnTo>
                                  <a:pt x="289184" y="103615"/>
                                </a:lnTo>
                                <a:lnTo>
                                  <a:pt x="282409" y="150606"/>
                                </a:lnTo>
                                <a:lnTo>
                                  <a:pt x="278371" y="177016"/>
                                </a:lnTo>
                                <a:lnTo>
                                  <a:pt x="261353" y="264399"/>
                                </a:lnTo>
                                <a:cubicBezTo>
                                  <a:pt x="233406" y="390171"/>
                                  <a:pt x="178932" y="568682"/>
                                  <a:pt x="74459" y="745048"/>
                                </a:cubicBezTo>
                                <a:lnTo>
                                  <a:pt x="26557" y="820340"/>
                                </a:lnTo>
                                <a:lnTo>
                                  <a:pt x="0" y="815618"/>
                                </a:lnTo>
                                <a:lnTo>
                                  <a:pt x="0" y="815598"/>
                                </a:lnTo>
                                <a:lnTo>
                                  <a:pt x="47895" y="740326"/>
                                </a:lnTo>
                                <a:lnTo>
                                  <a:pt x="47908" y="740304"/>
                                </a:lnTo>
                                <a:lnTo>
                                  <a:pt x="47911" y="740299"/>
                                </a:lnTo>
                                <a:cubicBezTo>
                                  <a:pt x="152396" y="563935"/>
                                  <a:pt x="206849" y="385435"/>
                                  <a:pt x="234798" y="259675"/>
                                </a:cubicBezTo>
                                <a:cubicBezTo>
                                  <a:pt x="260401" y="144294"/>
                                  <a:pt x="268336" y="55370"/>
                                  <a:pt x="270763" y="14506"/>
                                </a:cubicBezTo>
                                <a:lnTo>
                                  <a:pt x="271500" y="0"/>
                                </a:lnTo>
                                <a:close/>
                              </a:path>
                            </a:pathLst>
                          </a:custGeom>
                          <a:ln w="0" cap="flat">
                            <a:miter lim="127000"/>
                          </a:ln>
                        </wps:spPr>
                        <wps:style>
                          <a:lnRef idx="0">
                            <a:srgbClr val="000000">
                              <a:alpha val="0"/>
                            </a:srgbClr>
                          </a:lnRef>
                          <a:fillRef idx="1">
                            <a:srgbClr val="1F1F1F"/>
                          </a:fillRef>
                          <a:effectRef idx="0">
                            <a:scrgbClr r="0" g="0" b="0"/>
                          </a:effectRef>
                          <a:fontRef idx="none"/>
                        </wps:style>
                        <wps:bodyPr/>
                      </wps:wsp>
                      <wps:wsp>
                        <wps:cNvPr id="481" name="Shape 481"/>
                        <wps:cNvSpPr/>
                        <wps:spPr>
                          <a:xfrm>
                            <a:off x="913612" y="1207109"/>
                            <a:ext cx="31585" cy="689979"/>
                          </a:xfrm>
                          <a:custGeom>
                            <a:avLst/>
                            <a:gdLst/>
                            <a:ahLst/>
                            <a:cxnLst/>
                            <a:rect l="0" t="0" r="0" b="0"/>
                            <a:pathLst>
                              <a:path w="31585" h="689979">
                                <a:moveTo>
                                  <a:pt x="5029" y="0"/>
                                </a:moveTo>
                                <a:lnTo>
                                  <a:pt x="31585" y="4722"/>
                                </a:lnTo>
                                <a:lnTo>
                                  <a:pt x="31585" y="6467"/>
                                </a:lnTo>
                                <a:lnTo>
                                  <a:pt x="26569" y="689979"/>
                                </a:lnTo>
                                <a:lnTo>
                                  <a:pt x="0" y="685267"/>
                                </a:lnTo>
                                <a:lnTo>
                                  <a:pt x="5029" y="0"/>
                                </a:lnTo>
                                <a:close/>
                              </a:path>
                            </a:pathLst>
                          </a:custGeom>
                          <a:ln w="0" cap="flat">
                            <a:miter lim="127000"/>
                          </a:ln>
                        </wps:spPr>
                        <wps:style>
                          <a:lnRef idx="0">
                            <a:srgbClr val="000000">
                              <a:alpha val="0"/>
                            </a:srgbClr>
                          </a:lnRef>
                          <a:fillRef idx="1">
                            <a:srgbClr val="1E1E1E"/>
                          </a:fillRef>
                          <a:effectRef idx="0">
                            <a:scrgbClr r="0" g="0" b="0"/>
                          </a:effectRef>
                          <a:fontRef idx="none"/>
                        </wps:style>
                        <wps:bodyPr/>
                      </wps:wsp>
                      <wps:wsp>
                        <wps:cNvPr id="483" name="Shape 483"/>
                        <wps:cNvSpPr/>
                        <wps:spPr>
                          <a:xfrm>
                            <a:off x="913244" y="383819"/>
                            <a:ext cx="298323" cy="824495"/>
                          </a:xfrm>
                          <a:custGeom>
                            <a:avLst/>
                            <a:gdLst/>
                            <a:ahLst/>
                            <a:cxnLst/>
                            <a:rect l="0" t="0" r="0" b="0"/>
                            <a:pathLst>
                              <a:path w="298323" h="824495">
                                <a:moveTo>
                                  <a:pt x="271768" y="0"/>
                                </a:moveTo>
                                <a:lnTo>
                                  <a:pt x="295456" y="4201"/>
                                </a:lnTo>
                                <a:lnTo>
                                  <a:pt x="298323" y="4711"/>
                                </a:lnTo>
                                <a:cubicBezTo>
                                  <a:pt x="298237" y="10153"/>
                                  <a:pt x="297763" y="40065"/>
                                  <a:pt x="292962" y="87883"/>
                                </a:cubicBezTo>
                                <a:lnTo>
                                  <a:pt x="291012" y="104940"/>
                                </a:lnTo>
                                <a:lnTo>
                                  <a:pt x="288487" y="126996"/>
                                </a:lnTo>
                                <a:cubicBezTo>
                                  <a:pt x="270451" y="267898"/>
                                  <a:pt x="219216" y="510463"/>
                                  <a:pt x="73249" y="752127"/>
                                </a:cubicBezTo>
                                <a:lnTo>
                                  <a:pt x="26557" y="824495"/>
                                </a:lnTo>
                                <a:lnTo>
                                  <a:pt x="0" y="819772"/>
                                </a:lnTo>
                                <a:lnTo>
                                  <a:pt x="0" y="819759"/>
                                </a:lnTo>
                                <a:cubicBezTo>
                                  <a:pt x="15520" y="797216"/>
                                  <a:pt x="30153" y="774574"/>
                                  <a:pt x="43950" y="751918"/>
                                </a:cubicBezTo>
                                <a:lnTo>
                                  <a:pt x="45369" y="749443"/>
                                </a:lnTo>
                                <a:lnTo>
                                  <a:pt x="46685" y="747402"/>
                                </a:lnTo>
                                <a:lnTo>
                                  <a:pt x="58733" y="726128"/>
                                </a:lnTo>
                                <a:lnTo>
                                  <a:pt x="82882" y="683998"/>
                                </a:lnTo>
                                <a:lnTo>
                                  <a:pt x="84451" y="680714"/>
                                </a:lnTo>
                                <a:lnTo>
                                  <a:pt x="87698" y="674979"/>
                                </a:lnTo>
                                <a:cubicBezTo>
                                  <a:pt x="100463" y="650897"/>
                                  <a:pt x="112342" y="626909"/>
                                  <a:pt x="123396" y="603117"/>
                                </a:cubicBezTo>
                                <a:lnTo>
                                  <a:pt x="142604" y="558965"/>
                                </a:lnTo>
                                <a:lnTo>
                                  <a:pt x="146914" y="549942"/>
                                </a:lnTo>
                                <a:lnTo>
                                  <a:pt x="149147" y="543926"/>
                                </a:lnTo>
                                <a:lnTo>
                                  <a:pt x="154147" y="532431"/>
                                </a:lnTo>
                                <a:lnTo>
                                  <a:pt x="170954" y="485170"/>
                                </a:lnTo>
                                <a:lnTo>
                                  <a:pt x="194529" y="421647"/>
                                </a:lnTo>
                                <a:lnTo>
                                  <a:pt x="198438" y="407881"/>
                                </a:lnTo>
                                <a:lnTo>
                                  <a:pt x="202288" y="397052"/>
                                </a:lnTo>
                                <a:lnTo>
                                  <a:pt x="213799" y="353768"/>
                                </a:lnTo>
                                <a:lnTo>
                                  <a:pt x="228163" y="303170"/>
                                </a:lnTo>
                                <a:lnTo>
                                  <a:pt x="231662" y="286601"/>
                                </a:lnTo>
                                <a:lnTo>
                                  <a:pt x="235076" y="273765"/>
                                </a:lnTo>
                                <a:cubicBezTo>
                                  <a:pt x="239425" y="254498"/>
                                  <a:pt x="243257" y="235940"/>
                                  <a:pt x="246635" y="218194"/>
                                </a:cubicBezTo>
                                <a:lnTo>
                                  <a:pt x="249123" y="203903"/>
                                </a:lnTo>
                                <a:lnTo>
                                  <a:pt x="250250" y="198566"/>
                                </a:lnTo>
                                <a:lnTo>
                                  <a:pt x="253164" y="180698"/>
                                </a:lnTo>
                                <a:lnTo>
                                  <a:pt x="255463" y="167493"/>
                                </a:lnTo>
                                <a:lnTo>
                                  <a:pt x="256505" y="160210"/>
                                </a:lnTo>
                                <a:lnTo>
                                  <a:pt x="257723" y="152734"/>
                                </a:lnTo>
                                <a:lnTo>
                                  <a:pt x="260136" y="134817"/>
                                </a:lnTo>
                                <a:lnTo>
                                  <a:pt x="261930" y="122275"/>
                                </a:lnTo>
                                <a:lnTo>
                                  <a:pt x="262522" y="117099"/>
                                </a:lnTo>
                                <a:lnTo>
                                  <a:pt x="263223" y="111891"/>
                                </a:lnTo>
                                <a:lnTo>
                                  <a:pt x="265117" y="94414"/>
                                </a:lnTo>
                                <a:lnTo>
                                  <a:pt x="266405" y="83159"/>
                                </a:lnTo>
                                <a:lnTo>
                                  <a:pt x="266699" y="79818"/>
                                </a:lnTo>
                                <a:lnTo>
                                  <a:pt x="267053" y="76545"/>
                                </a:lnTo>
                                <a:lnTo>
                                  <a:pt x="268444" y="59987"/>
                                </a:lnTo>
                                <a:lnTo>
                                  <a:pt x="269256" y="50757"/>
                                </a:lnTo>
                                <a:lnTo>
                                  <a:pt x="269373" y="48924"/>
                                </a:lnTo>
                                <a:lnTo>
                                  <a:pt x="269518" y="47201"/>
                                </a:lnTo>
                                <a:lnTo>
                                  <a:pt x="270460" y="31877"/>
                                </a:lnTo>
                                <a:lnTo>
                                  <a:pt x="270855" y="25687"/>
                                </a:lnTo>
                                <a:lnTo>
                                  <a:pt x="270885" y="24975"/>
                                </a:lnTo>
                                <a:lnTo>
                                  <a:pt x="270922" y="24368"/>
                                </a:lnTo>
                                <a:lnTo>
                                  <a:pt x="271544" y="9170"/>
                                </a:lnTo>
                                <a:lnTo>
                                  <a:pt x="271569" y="8563"/>
                                </a:lnTo>
                                <a:cubicBezTo>
                                  <a:pt x="271700" y="4247"/>
                                  <a:pt x="271746" y="1359"/>
                                  <a:pt x="271768" y="0"/>
                                </a:cubicBezTo>
                                <a:close/>
                              </a:path>
                            </a:pathLst>
                          </a:custGeom>
                          <a:ln w="0" cap="flat">
                            <a:miter lim="127000"/>
                          </a:ln>
                        </wps:spPr>
                        <wps:style>
                          <a:lnRef idx="0">
                            <a:srgbClr val="000000">
                              <a:alpha val="0"/>
                            </a:srgbClr>
                          </a:lnRef>
                          <a:fillRef idx="1">
                            <a:srgbClr val="1F1F1F"/>
                          </a:fillRef>
                          <a:effectRef idx="0">
                            <a:scrgbClr r="0" g="0" b="0"/>
                          </a:effectRef>
                          <a:fontRef idx="none"/>
                        </wps:style>
                        <wps:bodyPr/>
                      </wps:wsp>
                      <wps:wsp>
                        <wps:cNvPr id="484" name="Shape 484"/>
                        <wps:cNvSpPr/>
                        <wps:spPr>
                          <a:xfrm>
                            <a:off x="908088" y="1203604"/>
                            <a:ext cx="31712" cy="705879"/>
                          </a:xfrm>
                          <a:custGeom>
                            <a:avLst/>
                            <a:gdLst/>
                            <a:ahLst/>
                            <a:cxnLst/>
                            <a:rect l="0" t="0" r="0" b="0"/>
                            <a:pathLst>
                              <a:path w="31712" h="705879">
                                <a:moveTo>
                                  <a:pt x="5143" y="0"/>
                                </a:moveTo>
                                <a:lnTo>
                                  <a:pt x="31712" y="4711"/>
                                </a:lnTo>
                                <a:lnTo>
                                  <a:pt x="26556" y="705879"/>
                                </a:lnTo>
                                <a:lnTo>
                                  <a:pt x="0" y="701154"/>
                                </a:lnTo>
                                <a:lnTo>
                                  <a:pt x="5143" y="0"/>
                                </a:lnTo>
                                <a:close/>
                              </a:path>
                            </a:pathLst>
                          </a:custGeom>
                          <a:ln w="0" cap="flat">
                            <a:miter lim="127000"/>
                          </a:ln>
                        </wps:spPr>
                        <wps:style>
                          <a:lnRef idx="0">
                            <a:srgbClr val="000000">
                              <a:alpha val="0"/>
                            </a:srgbClr>
                          </a:lnRef>
                          <a:fillRef idx="1">
                            <a:srgbClr val="1E1E1E"/>
                          </a:fillRef>
                          <a:effectRef idx="0">
                            <a:scrgbClr r="0" g="0" b="0"/>
                          </a:effectRef>
                          <a:fontRef idx="none"/>
                        </wps:style>
                        <wps:bodyPr/>
                      </wps:wsp>
                      <wps:wsp>
                        <wps:cNvPr id="485" name="Shape 485"/>
                        <wps:cNvSpPr/>
                        <wps:spPr>
                          <a:xfrm>
                            <a:off x="934657" y="875442"/>
                            <a:ext cx="175495" cy="1034023"/>
                          </a:xfrm>
                          <a:custGeom>
                            <a:avLst/>
                            <a:gdLst/>
                            <a:ahLst/>
                            <a:cxnLst/>
                            <a:rect l="0" t="0" r="0" b="0"/>
                            <a:pathLst>
                              <a:path w="175495" h="1034023">
                                <a:moveTo>
                                  <a:pt x="175495" y="0"/>
                                </a:moveTo>
                                <a:lnTo>
                                  <a:pt x="175495" y="14474"/>
                                </a:lnTo>
                                <a:lnTo>
                                  <a:pt x="167065" y="37467"/>
                                </a:lnTo>
                                <a:cubicBezTo>
                                  <a:pt x="129394" y="133538"/>
                                  <a:pt x="78683" y="236589"/>
                                  <a:pt x="10554" y="336379"/>
                                </a:cubicBezTo>
                                <a:lnTo>
                                  <a:pt x="5512" y="1021646"/>
                                </a:lnTo>
                                <a:lnTo>
                                  <a:pt x="175495" y="945966"/>
                                </a:lnTo>
                                <a:lnTo>
                                  <a:pt x="175495" y="955898"/>
                                </a:lnTo>
                                <a:lnTo>
                                  <a:pt x="0" y="1034023"/>
                                </a:lnTo>
                                <a:lnTo>
                                  <a:pt x="0" y="1032289"/>
                                </a:lnTo>
                                <a:lnTo>
                                  <a:pt x="5143" y="332874"/>
                                </a:lnTo>
                                <a:cubicBezTo>
                                  <a:pt x="71361" y="236691"/>
                                  <a:pt x="121435" y="138722"/>
                                  <a:pt x="159303" y="45533"/>
                                </a:cubicBezTo>
                                <a:lnTo>
                                  <a:pt x="175495" y="0"/>
                                </a:lnTo>
                                <a:close/>
                              </a:path>
                            </a:pathLst>
                          </a:custGeom>
                          <a:ln w="0" cap="flat">
                            <a:miter lim="127000"/>
                          </a:ln>
                        </wps:spPr>
                        <wps:style>
                          <a:lnRef idx="0">
                            <a:srgbClr val="000000">
                              <a:alpha val="0"/>
                            </a:srgbClr>
                          </a:lnRef>
                          <a:fillRef idx="1">
                            <a:srgbClr val="353535"/>
                          </a:fillRef>
                          <a:effectRef idx="0">
                            <a:scrgbClr r="0" g="0" b="0"/>
                          </a:effectRef>
                          <a:fontRef idx="none"/>
                        </wps:style>
                        <wps:bodyPr/>
                      </wps:wsp>
                      <wps:wsp>
                        <wps:cNvPr id="486" name="Shape 486"/>
                        <wps:cNvSpPr/>
                        <wps:spPr>
                          <a:xfrm>
                            <a:off x="1110151" y="355562"/>
                            <a:ext cx="175495" cy="1475778"/>
                          </a:xfrm>
                          <a:custGeom>
                            <a:avLst/>
                            <a:gdLst/>
                            <a:ahLst/>
                            <a:cxnLst/>
                            <a:rect l="0" t="0" r="0" b="0"/>
                            <a:pathLst>
                              <a:path w="175495" h="1475778">
                                <a:moveTo>
                                  <a:pt x="175495" y="0"/>
                                </a:moveTo>
                                <a:lnTo>
                                  <a:pt x="165183" y="1402245"/>
                                </a:lnTo>
                                <a:lnTo>
                                  <a:pt x="0" y="1475778"/>
                                </a:lnTo>
                                <a:lnTo>
                                  <a:pt x="0" y="1465845"/>
                                </a:lnTo>
                                <a:lnTo>
                                  <a:pt x="159823" y="1394689"/>
                                </a:lnTo>
                                <a:lnTo>
                                  <a:pt x="169983" y="12395"/>
                                </a:lnTo>
                                <a:lnTo>
                                  <a:pt x="106547" y="40640"/>
                                </a:lnTo>
                                <a:cubicBezTo>
                                  <a:pt x="105289" y="71107"/>
                                  <a:pt x="99104" y="168440"/>
                                  <a:pt x="69844" y="300317"/>
                                </a:cubicBezTo>
                                <a:cubicBezTo>
                                  <a:pt x="57866" y="354219"/>
                                  <a:pt x="41016" y="417807"/>
                                  <a:pt x="17447" y="486763"/>
                                </a:cubicBezTo>
                                <a:lnTo>
                                  <a:pt x="0" y="534354"/>
                                </a:lnTo>
                                <a:lnTo>
                                  <a:pt x="0" y="519880"/>
                                </a:lnTo>
                                <a:lnTo>
                                  <a:pt x="31950" y="430033"/>
                                </a:lnTo>
                                <a:cubicBezTo>
                                  <a:pt x="98569" y="213110"/>
                                  <a:pt x="101214" y="46571"/>
                                  <a:pt x="101429" y="32982"/>
                                </a:cubicBezTo>
                                <a:lnTo>
                                  <a:pt x="175495" y="0"/>
                                </a:lnTo>
                                <a:close/>
                              </a:path>
                            </a:pathLst>
                          </a:custGeom>
                          <a:ln w="0" cap="flat">
                            <a:miter lim="127000"/>
                          </a:ln>
                        </wps:spPr>
                        <wps:style>
                          <a:lnRef idx="0">
                            <a:srgbClr val="000000">
                              <a:alpha val="0"/>
                            </a:srgbClr>
                          </a:lnRef>
                          <a:fillRef idx="1">
                            <a:srgbClr val="353535"/>
                          </a:fillRef>
                          <a:effectRef idx="0">
                            <a:scrgbClr r="0" g="0" b="0"/>
                          </a:effectRef>
                          <a:fontRef idx="none"/>
                        </wps:style>
                        <wps:bodyPr/>
                      </wps:wsp>
                      <wps:wsp>
                        <wps:cNvPr id="487" name="Shape 487"/>
                        <wps:cNvSpPr/>
                        <wps:spPr>
                          <a:xfrm>
                            <a:off x="1267193" y="354406"/>
                            <a:ext cx="98832" cy="1417980"/>
                          </a:xfrm>
                          <a:custGeom>
                            <a:avLst/>
                            <a:gdLst/>
                            <a:ahLst/>
                            <a:cxnLst/>
                            <a:rect l="0" t="0" r="0" b="0"/>
                            <a:pathLst>
                              <a:path w="98832" h="1417980">
                                <a:moveTo>
                                  <a:pt x="10300" y="0"/>
                                </a:moveTo>
                                <a:lnTo>
                                  <a:pt x="98832" y="15748"/>
                                </a:lnTo>
                                <a:lnTo>
                                  <a:pt x="88532" y="1417980"/>
                                </a:lnTo>
                                <a:lnTo>
                                  <a:pt x="0" y="1402232"/>
                                </a:lnTo>
                                <a:lnTo>
                                  <a:pt x="10300" y="0"/>
                                </a:lnTo>
                                <a:close/>
                              </a:path>
                            </a:pathLst>
                          </a:custGeom>
                          <a:ln w="0" cap="flat">
                            <a:miter lim="127000"/>
                          </a:ln>
                        </wps:spPr>
                        <wps:style>
                          <a:lnRef idx="0">
                            <a:srgbClr val="000000">
                              <a:alpha val="0"/>
                            </a:srgbClr>
                          </a:lnRef>
                          <a:fillRef idx="1">
                            <a:srgbClr val="043E5F"/>
                          </a:fillRef>
                          <a:effectRef idx="0">
                            <a:scrgbClr r="0" g="0" b="0"/>
                          </a:effectRef>
                          <a:fontRef idx="none"/>
                        </wps:style>
                        <wps:bodyPr/>
                      </wps:wsp>
                      <wps:wsp>
                        <wps:cNvPr id="488" name="Shape 488"/>
                        <wps:cNvSpPr/>
                        <wps:spPr>
                          <a:xfrm>
                            <a:off x="926503" y="354411"/>
                            <a:ext cx="350977" cy="1553903"/>
                          </a:xfrm>
                          <a:custGeom>
                            <a:avLst/>
                            <a:gdLst/>
                            <a:ahLst/>
                            <a:cxnLst/>
                            <a:rect l="0" t="0" r="0" b="0"/>
                            <a:pathLst>
                              <a:path w="350977" h="1553903">
                                <a:moveTo>
                                  <a:pt x="350977" y="0"/>
                                </a:moveTo>
                                <a:lnTo>
                                  <a:pt x="350977" y="1787"/>
                                </a:lnTo>
                                <a:lnTo>
                                  <a:pt x="340690" y="1402226"/>
                                </a:lnTo>
                                <a:lnTo>
                                  <a:pt x="16" y="1553903"/>
                                </a:lnTo>
                                <a:lnTo>
                                  <a:pt x="0" y="1553903"/>
                                </a:lnTo>
                                <a:lnTo>
                                  <a:pt x="0" y="1552233"/>
                                </a:lnTo>
                                <a:lnTo>
                                  <a:pt x="5157" y="852837"/>
                                </a:lnTo>
                                <a:cubicBezTo>
                                  <a:pt x="270002" y="468116"/>
                                  <a:pt x="276581" y="54731"/>
                                  <a:pt x="276924" y="32963"/>
                                </a:cubicBezTo>
                                <a:lnTo>
                                  <a:pt x="350977" y="0"/>
                                </a:lnTo>
                                <a:close/>
                              </a:path>
                            </a:pathLst>
                          </a:custGeom>
                          <a:ln w="0" cap="flat">
                            <a:miter lim="127000"/>
                          </a:ln>
                        </wps:spPr>
                        <wps:style>
                          <a:lnRef idx="0">
                            <a:srgbClr val="000000">
                              <a:alpha val="0"/>
                            </a:srgbClr>
                          </a:lnRef>
                          <a:fillRef idx="1">
                            <a:srgbClr val="066EA8"/>
                          </a:fillRef>
                          <a:effectRef idx="0">
                            <a:scrgbClr r="0" g="0" b="0"/>
                          </a:effectRef>
                          <a:fontRef idx="none"/>
                        </wps:style>
                        <wps:bodyPr/>
                      </wps:wsp>
                      <wps:wsp>
                        <wps:cNvPr id="489" name="Shape 489"/>
                        <wps:cNvSpPr/>
                        <wps:spPr>
                          <a:xfrm>
                            <a:off x="1203427" y="354406"/>
                            <a:ext cx="162585" cy="48717"/>
                          </a:xfrm>
                          <a:custGeom>
                            <a:avLst/>
                            <a:gdLst/>
                            <a:ahLst/>
                            <a:cxnLst/>
                            <a:rect l="0" t="0" r="0" b="0"/>
                            <a:pathLst>
                              <a:path w="162585" h="48717">
                                <a:moveTo>
                                  <a:pt x="74066" y="0"/>
                                </a:moveTo>
                                <a:lnTo>
                                  <a:pt x="162585" y="15748"/>
                                </a:lnTo>
                                <a:lnTo>
                                  <a:pt x="88519" y="48717"/>
                                </a:lnTo>
                                <a:lnTo>
                                  <a:pt x="0" y="32972"/>
                                </a:lnTo>
                                <a:lnTo>
                                  <a:pt x="0" y="32964"/>
                                </a:lnTo>
                                <a:lnTo>
                                  <a:pt x="74066" y="0"/>
                                </a:lnTo>
                                <a:close/>
                              </a:path>
                            </a:pathLst>
                          </a:custGeom>
                          <a:ln w="0" cap="flat">
                            <a:miter lim="127000"/>
                          </a:ln>
                        </wps:spPr>
                        <wps:style>
                          <a:lnRef idx="0">
                            <a:srgbClr val="000000">
                              <a:alpha val="0"/>
                            </a:srgbClr>
                          </a:lnRef>
                          <a:fillRef idx="1">
                            <a:srgbClr val="04456A"/>
                          </a:fillRef>
                          <a:effectRef idx="0">
                            <a:scrgbClr r="0" g="0" b="0"/>
                          </a:effectRef>
                          <a:fontRef idx="none"/>
                        </wps:style>
                        <wps:bodyPr/>
                      </wps:wsp>
                      <wps:wsp>
                        <wps:cNvPr id="490" name="Shape 490"/>
                        <wps:cNvSpPr/>
                        <wps:spPr>
                          <a:xfrm>
                            <a:off x="926503" y="1756651"/>
                            <a:ext cx="429209" cy="167411"/>
                          </a:xfrm>
                          <a:custGeom>
                            <a:avLst/>
                            <a:gdLst/>
                            <a:ahLst/>
                            <a:cxnLst/>
                            <a:rect l="0" t="0" r="0" b="0"/>
                            <a:pathLst>
                              <a:path w="429209" h="167411">
                                <a:moveTo>
                                  <a:pt x="340620" y="0"/>
                                </a:moveTo>
                                <a:lnTo>
                                  <a:pt x="340821" y="0"/>
                                </a:lnTo>
                                <a:lnTo>
                                  <a:pt x="429209" y="15735"/>
                                </a:lnTo>
                                <a:lnTo>
                                  <a:pt x="88532" y="167411"/>
                                </a:lnTo>
                                <a:lnTo>
                                  <a:pt x="0" y="151666"/>
                                </a:lnTo>
                                <a:lnTo>
                                  <a:pt x="0" y="151658"/>
                                </a:lnTo>
                                <a:lnTo>
                                  <a:pt x="340620" y="0"/>
                                </a:lnTo>
                                <a:close/>
                              </a:path>
                            </a:pathLst>
                          </a:custGeom>
                          <a:ln w="0" cap="flat">
                            <a:miter lim="127000"/>
                          </a:ln>
                        </wps:spPr>
                        <wps:style>
                          <a:lnRef idx="0">
                            <a:srgbClr val="000000">
                              <a:alpha val="0"/>
                            </a:srgbClr>
                          </a:lnRef>
                          <a:fillRef idx="1">
                            <a:srgbClr val="04456A"/>
                          </a:fillRef>
                          <a:effectRef idx="0">
                            <a:scrgbClr r="0" g="0" b="0"/>
                          </a:effectRef>
                          <a:fontRef idx="none"/>
                        </wps:style>
                        <wps:bodyPr/>
                      </wps:wsp>
                      <wps:wsp>
                        <wps:cNvPr id="491" name="Shape 491"/>
                        <wps:cNvSpPr/>
                        <wps:spPr>
                          <a:xfrm>
                            <a:off x="926503" y="1207249"/>
                            <a:ext cx="93675" cy="716813"/>
                          </a:xfrm>
                          <a:custGeom>
                            <a:avLst/>
                            <a:gdLst/>
                            <a:ahLst/>
                            <a:cxnLst/>
                            <a:rect l="0" t="0" r="0" b="0"/>
                            <a:pathLst>
                              <a:path w="93675" h="716813">
                                <a:moveTo>
                                  <a:pt x="5156" y="0"/>
                                </a:moveTo>
                                <a:lnTo>
                                  <a:pt x="5161" y="0"/>
                                </a:lnTo>
                                <a:lnTo>
                                  <a:pt x="93675" y="15747"/>
                                </a:lnTo>
                                <a:lnTo>
                                  <a:pt x="88532" y="716813"/>
                                </a:lnTo>
                                <a:lnTo>
                                  <a:pt x="0" y="701067"/>
                                </a:lnTo>
                                <a:lnTo>
                                  <a:pt x="0" y="699330"/>
                                </a:lnTo>
                                <a:lnTo>
                                  <a:pt x="5156" y="0"/>
                                </a:lnTo>
                                <a:close/>
                              </a:path>
                            </a:pathLst>
                          </a:custGeom>
                          <a:ln w="0" cap="flat">
                            <a:miter lim="127000"/>
                          </a:ln>
                        </wps:spPr>
                        <wps:style>
                          <a:lnRef idx="0">
                            <a:srgbClr val="000000">
                              <a:alpha val="0"/>
                            </a:srgbClr>
                          </a:lnRef>
                          <a:fillRef idx="1">
                            <a:srgbClr val="043E5F"/>
                          </a:fillRef>
                          <a:effectRef idx="0">
                            <a:scrgbClr r="0" g="0" b="0"/>
                          </a:effectRef>
                          <a:fontRef idx="none"/>
                        </wps:style>
                        <wps:bodyPr/>
                      </wps:wsp>
                      <wps:wsp>
                        <wps:cNvPr id="493" name="Shape 493"/>
                        <wps:cNvSpPr/>
                        <wps:spPr>
                          <a:xfrm>
                            <a:off x="931659" y="387388"/>
                            <a:ext cx="360286" cy="835596"/>
                          </a:xfrm>
                          <a:custGeom>
                            <a:avLst/>
                            <a:gdLst/>
                            <a:ahLst/>
                            <a:cxnLst/>
                            <a:rect l="0" t="0" r="0" b="0"/>
                            <a:pathLst>
                              <a:path w="360286" h="835596">
                                <a:moveTo>
                                  <a:pt x="271767" y="0"/>
                                </a:moveTo>
                                <a:lnTo>
                                  <a:pt x="271837" y="0"/>
                                </a:lnTo>
                                <a:lnTo>
                                  <a:pt x="360286" y="15746"/>
                                </a:lnTo>
                                <a:lnTo>
                                  <a:pt x="360111" y="23509"/>
                                </a:lnTo>
                                <a:lnTo>
                                  <a:pt x="359742" y="32836"/>
                                </a:lnTo>
                                <a:lnTo>
                                  <a:pt x="359461" y="39554"/>
                                </a:lnTo>
                                <a:lnTo>
                                  <a:pt x="358796" y="50635"/>
                                </a:lnTo>
                                <a:lnTo>
                                  <a:pt x="357984" y="63359"/>
                                </a:lnTo>
                                <a:lnTo>
                                  <a:pt x="356856" y="77039"/>
                                </a:lnTo>
                                <a:lnTo>
                                  <a:pt x="355354" y="94100"/>
                                </a:lnTo>
                                <a:lnTo>
                                  <a:pt x="353597" y="110567"/>
                                </a:lnTo>
                                <a:lnTo>
                                  <a:pt x="351234" y="131231"/>
                                </a:lnTo>
                                <a:lnTo>
                                  <a:pt x="348688" y="150396"/>
                                </a:lnTo>
                                <a:lnTo>
                                  <a:pt x="345283" y="174205"/>
                                </a:lnTo>
                                <a:lnTo>
                                  <a:pt x="341793" y="195869"/>
                                </a:lnTo>
                                <a:lnTo>
                                  <a:pt x="337161" y="222474"/>
                                </a:lnTo>
                                <a:lnTo>
                                  <a:pt x="332579" y="246381"/>
                                </a:lnTo>
                                <a:lnTo>
                                  <a:pt x="328084" y="267992"/>
                                </a:lnTo>
                                <a:lnTo>
                                  <a:pt x="314513" y="323728"/>
                                </a:lnTo>
                                <a:lnTo>
                                  <a:pt x="296300" y="392220"/>
                                </a:lnTo>
                                <a:lnTo>
                                  <a:pt x="278237" y="448231"/>
                                </a:lnTo>
                                <a:lnTo>
                                  <a:pt x="252068" y="521828"/>
                                </a:lnTo>
                                <a:lnTo>
                                  <a:pt x="209063" y="624703"/>
                                </a:lnTo>
                                <a:lnTo>
                                  <a:pt x="187206" y="668707"/>
                                </a:lnTo>
                                <a:lnTo>
                                  <a:pt x="175021" y="692940"/>
                                </a:lnTo>
                                <a:lnTo>
                                  <a:pt x="135590" y="762576"/>
                                </a:lnTo>
                                <a:lnTo>
                                  <a:pt x="135215" y="763236"/>
                                </a:lnTo>
                                <a:lnTo>
                                  <a:pt x="89187" y="834575"/>
                                </a:lnTo>
                                <a:lnTo>
                                  <a:pt x="88528" y="835596"/>
                                </a:lnTo>
                                <a:lnTo>
                                  <a:pt x="88445" y="835596"/>
                                </a:lnTo>
                                <a:lnTo>
                                  <a:pt x="51057" y="828946"/>
                                </a:lnTo>
                                <a:lnTo>
                                  <a:pt x="0" y="819848"/>
                                </a:lnTo>
                                <a:lnTo>
                                  <a:pt x="0" y="819841"/>
                                </a:lnTo>
                                <a:lnTo>
                                  <a:pt x="949" y="818372"/>
                                </a:lnTo>
                                <a:lnTo>
                                  <a:pt x="43942" y="752001"/>
                                </a:lnTo>
                                <a:lnTo>
                                  <a:pt x="45280" y="749666"/>
                                </a:lnTo>
                                <a:lnTo>
                                  <a:pt x="46683" y="747491"/>
                                </a:lnTo>
                                <a:lnTo>
                                  <a:pt x="59583" y="724709"/>
                                </a:lnTo>
                                <a:lnTo>
                                  <a:pt x="82868" y="684082"/>
                                </a:lnTo>
                                <a:lnTo>
                                  <a:pt x="84374" y="680928"/>
                                </a:lnTo>
                                <a:lnTo>
                                  <a:pt x="87695" y="675065"/>
                                </a:lnTo>
                                <a:cubicBezTo>
                                  <a:pt x="100459" y="650982"/>
                                  <a:pt x="112337" y="626992"/>
                                  <a:pt x="123391" y="603199"/>
                                </a:cubicBezTo>
                                <a:lnTo>
                                  <a:pt x="142738" y="558723"/>
                                </a:lnTo>
                                <a:lnTo>
                                  <a:pt x="146893" y="550023"/>
                                </a:lnTo>
                                <a:lnTo>
                                  <a:pt x="149044" y="544226"/>
                                </a:lnTo>
                                <a:lnTo>
                                  <a:pt x="154142" y="532508"/>
                                </a:lnTo>
                                <a:lnTo>
                                  <a:pt x="171278" y="484315"/>
                                </a:lnTo>
                                <a:lnTo>
                                  <a:pt x="194507" y="421718"/>
                                </a:lnTo>
                                <a:lnTo>
                                  <a:pt x="198358" y="408153"/>
                                </a:lnTo>
                                <a:lnTo>
                                  <a:pt x="202283" y="397115"/>
                                </a:lnTo>
                                <a:lnTo>
                                  <a:pt x="214002" y="353045"/>
                                </a:lnTo>
                                <a:lnTo>
                                  <a:pt x="228143" y="303227"/>
                                </a:lnTo>
                                <a:lnTo>
                                  <a:pt x="231593" y="286889"/>
                                </a:lnTo>
                                <a:lnTo>
                                  <a:pt x="235071" y="273812"/>
                                </a:lnTo>
                                <a:cubicBezTo>
                                  <a:pt x="239420" y="254543"/>
                                  <a:pt x="243253" y="235983"/>
                                  <a:pt x="246630" y="218233"/>
                                </a:cubicBezTo>
                                <a:lnTo>
                                  <a:pt x="249168" y="203660"/>
                                </a:lnTo>
                                <a:lnTo>
                                  <a:pt x="250235" y="198606"/>
                                </a:lnTo>
                                <a:lnTo>
                                  <a:pt x="253009" y="181597"/>
                                </a:lnTo>
                                <a:lnTo>
                                  <a:pt x="255460" y="167523"/>
                                </a:lnTo>
                                <a:lnTo>
                                  <a:pt x="256563" y="159810"/>
                                </a:lnTo>
                                <a:lnTo>
                                  <a:pt x="257711" y="152766"/>
                                </a:lnTo>
                                <a:lnTo>
                                  <a:pt x="260006" y="135730"/>
                                </a:lnTo>
                                <a:lnTo>
                                  <a:pt x="261927" y="122298"/>
                                </a:lnTo>
                                <a:lnTo>
                                  <a:pt x="262556" y="116805"/>
                                </a:lnTo>
                                <a:lnTo>
                                  <a:pt x="263214" y="111915"/>
                                </a:lnTo>
                                <a:lnTo>
                                  <a:pt x="265016" y="95292"/>
                                </a:lnTo>
                                <a:lnTo>
                                  <a:pt x="266403" y="83173"/>
                                </a:lnTo>
                                <a:lnTo>
                                  <a:pt x="266715" y="79623"/>
                                </a:lnTo>
                                <a:lnTo>
                                  <a:pt x="267047" y="76560"/>
                                </a:lnTo>
                                <a:lnTo>
                                  <a:pt x="268376" y="60757"/>
                                </a:lnTo>
                                <a:lnTo>
                                  <a:pt x="269255" y="50764"/>
                                </a:lnTo>
                                <a:lnTo>
                                  <a:pt x="269379" y="48819"/>
                                </a:lnTo>
                                <a:lnTo>
                                  <a:pt x="269515" y="47211"/>
                                </a:lnTo>
                                <a:lnTo>
                                  <a:pt x="270427" y="32393"/>
                                </a:lnTo>
                                <a:lnTo>
                                  <a:pt x="270854" y="25686"/>
                                </a:lnTo>
                                <a:lnTo>
                                  <a:pt x="270885" y="24942"/>
                                </a:lnTo>
                                <a:lnTo>
                                  <a:pt x="270920" y="24373"/>
                                </a:lnTo>
                                <a:lnTo>
                                  <a:pt x="271565" y="8626"/>
                                </a:lnTo>
                                <a:lnTo>
                                  <a:pt x="271568" y="8555"/>
                                </a:lnTo>
                                <a:lnTo>
                                  <a:pt x="271580" y="8052"/>
                                </a:lnTo>
                                <a:lnTo>
                                  <a:pt x="271767" y="0"/>
                                </a:lnTo>
                                <a:close/>
                              </a:path>
                            </a:pathLst>
                          </a:custGeom>
                          <a:ln w="0" cap="flat">
                            <a:miter lim="127000"/>
                          </a:ln>
                        </wps:spPr>
                        <wps:style>
                          <a:lnRef idx="0">
                            <a:srgbClr val="000000">
                              <a:alpha val="0"/>
                            </a:srgbClr>
                          </a:lnRef>
                          <a:fillRef idx="1">
                            <a:srgbClr val="044062"/>
                          </a:fillRef>
                          <a:effectRef idx="0">
                            <a:scrgbClr r="0" g="0" b="0"/>
                          </a:effectRef>
                          <a:fontRef idx="none"/>
                        </wps:style>
                        <wps:bodyPr/>
                      </wps:wsp>
                      <wps:wsp>
                        <wps:cNvPr id="494" name="Shape 494"/>
                        <wps:cNvSpPr/>
                        <wps:spPr>
                          <a:xfrm>
                            <a:off x="1015035" y="370154"/>
                            <a:ext cx="350990" cy="1553908"/>
                          </a:xfrm>
                          <a:custGeom>
                            <a:avLst/>
                            <a:gdLst/>
                            <a:ahLst/>
                            <a:cxnLst/>
                            <a:rect l="0" t="0" r="0" b="0"/>
                            <a:pathLst>
                              <a:path w="350990" h="1553908">
                                <a:moveTo>
                                  <a:pt x="350990" y="0"/>
                                </a:moveTo>
                                <a:lnTo>
                                  <a:pt x="340690" y="1402232"/>
                                </a:lnTo>
                                <a:lnTo>
                                  <a:pt x="0" y="1553908"/>
                                </a:lnTo>
                                <a:lnTo>
                                  <a:pt x="5156" y="852843"/>
                                </a:lnTo>
                                <a:cubicBezTo>
                                  <a:pt x="270015" y="468122"/>
                                  <a:pt x="276580" y="54737"/>
                                  <a:pt x="276923" y="32969"/>
                                </a:cubicBezTo>
                                <a:lnTo>
                                  <a:pt x="350990" y="0"/>
                                </a:lnTo>
                                <a:close/>
                              </a:path>
                            </a:pathLst>
                          </a:custGeom>
                          <a:ln w="0" cap="flat">
                            <a:miter lim="127000"/>
                          </a:ln>
                        </wps:spPr>
                        <wps:style>
                          <a:lnRef idx="0">
                            <a:srgbClr val="000000">
                              <a:alpha val="0"/>
                            </a:srgbClr>
                          </a:lnRef>
                          <a:fillRef idx="1">
                            <a:srgbClr val="066EA8"/>
                          </a:fillRef>
                          <a:effectRef idx="0">
                            <a:scrgbClr r="0" g="0" b="0"/>
                          </a:effectRef>
                          <a:fontRef idx="none"/>
                        </wps:style>
                        <wps:bodyPr/>
                      </wps:wsp>
                      <wps:wsp>
                        <wps:cNvPr id="496" name="Rectangle 496"/>
                        <wps:cNvSpPr/>
                        <wps:spPr>
                          <a:xfrm>
                            <a:off x="153225" y="306151"/>
                            <a:ext cx="1022054" cy="140734"/>
                          </a:xfrm>
                          <a:prstGeom prst="rect">
                            <a:avLst/>
                          </a:prstGeom>
                          <a:ln>
                            <a:noFill/>
                          </a:ln>
                        </wps:spPr>
                        <wps:txbx>
                          <w:txbxContent>
                            <w:p w14:paraId="7FB2D500" w14:textId="77777777" w:rsidR="00C03562" w:rsidRDefault="006F3366">
                              <w:pPr>
                                <w:spacing w:after="160" w:line="259" w:lineRule="auto"/>
                                <w:ind w:left="0" w:right="0" w:firstLine="0"/>
                              </w:pPr>
                              <w:r>
                                <w:rPr>
                                  <w:color w:val="424242"/>
                                  <w:sz w:val="16"/>
                                </w:rPr>
                                <w:t>The sound meets</w:t>
                              </w:r>
                            </w:p>
                          </w:txbxContent>
                        </wps:txbx>
                        <wps:bodyPr horzOverflow="overflow" vert="horz" lIns="0" tIns="0" rIns="0" bIns="0" rtlCol="0">
                          <a:noAutofit/>
                        </wps:bodyPr>
                      </wps:wsp>
                      <wps:wsp>
                        <wps:cNvPr id="497" name="Rectangle 497"/>
                        <wps:cNvSpPr/>
                        <wps:spPr>
                          <a:xfrm>
                            <a:off x="153225" y="430884"/>
                            <a:ext cx="1058551" cy="140734"/>
                          </a:xfrm>
                          <a:prstGeom prst="rect">
                            <a:avLst/>
                          </a:prstGeom>
                          <a:ln>
                            <a:noFill/>
                          </a:ln>
                        </wps:spPr>
                        <wps:txbx>
                          <w:txbxContent>
                            <w:p w14:paraId="103EB33F" w14:textId="77777777" w:rsidR="00C03562" w:rsidRDefault="006F3366">
                              <w:pPr>
                                <w:spacing w:after="160" w:line="259" w:lineRule="auto"/>
                                <w:ind w:left="0" w:right="0" w:firstLine="0"/>
                              </w:pPr>
                              <w:r>
                                <w:rPr>
                                  <w:color w:val="424242"/>
                                  <w:sz w:val="16"/>
                                </w:rPr>
                                <w:t>the glass obstacle</w:t>
                              </w:r>
                            </w:p>
                          </w:txbxContent>
                        </wps:txbx>
                        <wps:bodyPr horzOverflow="overflow" vert="horz" lIns="0" tIns="0" rIns="0" bIns="0" rtlCol="0">
                          <a:noAutofit/>
                        </wps:bodyPr>
                      </wps:wsp>
                      <wps:wsp>
                        <wps:cNvPr id="498" name="Rectangle 498"/>
                        <wps:cNvSpPr/>
                        <wps:spPr>
                          <a:xfrm>
                            <a:off x="153225" y="912763"/>
                            <a:ext cx="753609" cy="112588"/>
                          </a:xfrm>
                          <a:prstGeom prst="rect">
                            <a:avLst/>
                          </a:prstGeom>
                          <a:ln>
                            <a:noFill/>
                          </a:ln>
                        </wps:spPr>
                        <wps:txbx>
                          <w:txbxContent>
                            <w:p w14:paraId="5666235C" w14:textId="77777777" w:rsidR="00C03562" w:rsidRDefault="006F3366">
                              <w:pPr>
                                <w:spacing w:after="160" w:line="259" w:lineRule="auto"/>
                                <w:ind w:left="0" w:right="0" w:firstLine="0"/>
                              </w:pPr>
                              <w:r>
                                <w:rPr>
                                  <w:color w:val="424242"/>
                                  <w:sz w:val="13"/>
                                </w:rPr>
                                <w:t>Sounds emitted</w:t>
                              </w:r>
                            </w:p>
                          </w:txbxContent>
                        </wps:txbx>
                        <wps:bodyPr horzOverflow="overflow" vert="horz" lIns="0" tIns="0" rIns="0" bIns="0" rtlCol="0">
                          <a:noAutofit/>
                        </wps:bodyPr>
                      </wps:wsp>
                      <wps:wsp>
                        <wps:cNvPr id="499" name="Rectangle 499"/>
                        <wps:cNvSpPr/>
                        <wps:spPr>
                          <a:xfrm>
                            <a:off x="1402225" y="912763"/>
                            <a:ext cx="944931" cy="112588"/>
                          </a:xfrm>
                          <a:prstGeom prst="rect">
                            <a:avLst/>
                          </a:prstGeom>
                          <a:ln>
                            <a:noFill/>
                          </a:ln>
                        </wps:spPr>
                        <wps:txbx>
                          <w:txbxContent>
                            <w:p w14:paraId="41F33A0A" w14:textId="77777777" w:rsidR="00C03562" w:rsidRDefault="006F3366">
                              <w:pPr>
                                <w:spacing w:after="160" w:line="259" w:lineRule="auto"/>
                                <w:ind w:left="0" w:right="0" w:firstLine="0"/>
                              </w:pPr>
                              <w:r>
                                <w:rPr>
                                  <w:color w:val="424242"/>
                                  <w:sz w:val="13"/>
                                </w:rPr>
                                <w:t>Sounds transmitted</w:t>
                              </w:r>
                            </w:p>
                          </w:txbxContent>
                        </wps:txbx>
                        <wps:bodyPr horzOverflow="overflow" vert="horz" lIns="0" tIns="0" rIns="0" bIns="0" rtlCol="0">
                          <a:noAutofit/>
                        </wps:bodyPr>
                      </wps:wsp>
                      <wps:wsp>
                        <wps:cNvPr id="500" name="Rectangle 500"/>
                        <wps:cNvSpPr/>
                        <wps:spPr>
                          <a:xfrm>
                            <a:off x="1402225" y="1661164"/>
                            <a:ext cx="914296" cy="112588"/>
                          </a:xfrm>
                          <a:prstGeom prst="rect">
                            <a:avLst/>
                          </a:prstGeom>
                          <a:ln>
                            <a:noFill/>
                          </a:ln>
                        </wps:spPr>
                        <wps:txbx>
                          <w:txbxContent>
                            <w:p w14:paraId="3036340E" w14:textId="77777777" w:rsidR="00C03562" w:rsidRDefault="006F3366">
                              <w:pPr>
                                <w:spacing w:after="160" w:line="259" w:lineRule="auto"/>
                                <w:ind w:left="0" w:right="0" w:firstLine="0"/>
                              </w:pPr>
                              <w:r>
                                <w:rPr>
                                  <w:color w:val="424242"/>
                                  <w:sz w:val="13"/>
                                </w:rPr>
                                <w:t>Acoustic interlayer</w:t>
                              </w:r>
                            </w:p>
                          </w:txbxContent>
                        </wps:txbx>
                        <wps:bodyPr horzOverflow="overflow" vert="horz" lIns="0" tIns="0" rIns="0" bIns="0" rtlCol="0">
                          <a:noAutofit/>
                        </wps:bodyPr>
                      </wps:wsp>
                      <wps:wsp>
                        <wps:cNvPr id="501" name="Rectangle 501"/>
                        <wps:cNvSpPr/>
                        <wps:spPr>
                          <a:xfrm>
                            <a:off x="153225" y="1661164"/>
                            <a:ext cx="476785" cy="112588"/>
                          </a:xfrm>
                          <a:prstGeom prst="rect">
                            <a:avLst/>
                          </a:prstGeom>
                          <a:ln>
                            <a:noFill/>
                          </a:ln>
                        </wps:spPr>
                        <wps:txbx>
                          <w:txbxContent>
                            <w:p w14:paraId="4DB76ABC" w14:textId="77777777" w:rsidR="00C03562" w:rsidRDefault="006F3366">
                              <w:pPr>
                                <w:spacing w:after="160" w:line="259" w:lineRule="auto"/>
                                <w:ind w:left="0" w:right="0" w:firstLine="0"/>
                              </w:pPr>
                              <w:r>
                                <w:rPr>
                                  <w:color w:val="424242"/>
                                  <w:sz w:val="13"/>
                                </w:rPr>
                                <w:t>Sounds re</w:t>
                              </w:r>
                            </w:p>
                          </w:txbxContent>
                        </wps:txbx>
                        <wps:bodyPr horzOverflow="overflow" vert="horz" lIns="0" tIns="0" rIns="0" bIns="0" rtlCol="0">
                          <a:noAutofit/>
                        </wps:bodyPr>
                      </wps:wsp>
                      <wps:wsp>
                        <wps:cNvPr id="502" name="Rectangle 502"/>
                        <wps:cNvSpPr/>
                        <wps:spPr>
                          <a:xfrm>
                            <a:off x="511710" y="1661164"/>
                            <a:ext cx="65695" cy="112588"/>
                          </a:xfrm>
                          <a:prstGeom prst="rect">
                            <a:avLst/>
                          </a:prstGeom>
                          <a:ln>
                            <a:noFill/>
                          </a:ln>
                        </wps:spPr>
                        <wps:txbx>
                          <w:txbxContent>
                            <w:p w14:paraId="1213700E" w14:textId="77777777" w:rsidR="00C03562" w:rsidRDefault="006F3366">
                              <w:pPr>
                                <w:spacing w:after="160" w:line="259" w:lineRule="auto"/>
                                <w:ind w:left="0" w:right="0" w:firstLine="0"/>
                              </w:pPr>
                              <w:r>
                                <w:rPr>
                                  <w:color w:val="424242"/>
                                  <w:sz w:val="13"/>
                                </w:rPr>
                                <w:t>fl</w:t>
                              </w:r>
                            </w:p>
                          </w:txbxContent>
                        </wps:txbx>
                        <wps:bodyPr horzOverflow="overflow" vert="horz" lIns="0" tIns="0" rIns="0" bIns="0" rtlCol="0">
                          <a:noAutofit/>
                        </wps:bodyPr>
                      </wps:wsp>
                      <wps:wsp>
                        <wps:cNvPr id="503" name="Rectangle 503"/>
                        <wps:cNvSpPr/>
                        <wps:spPr>
                          <a:xfrm>
                            <a:off x="561105" y="1661164"/>
                            <a:ext cx="270631" cy="112588"/>
                          </a:xfrm>
                          <a:prstGeom prst="rect">
                            <a:avLst/>
                          </a:prstGeom>
                          <a:ln>
                            <a:noFill/>
                          </a:ln>
                        </wps:spPr>
                        <wps:txbx>
                          <w:txbxContent>
                            <w:p w14:paraId="4074E72E" w14:textId="77777777" w:rsidR="00C03562" w:rsidRDefault="006F3366">
                              <w:pPr>
                                <w:spacing w:after="160" w:line="259" w:lineRule="auto"/>
                                <w:ind w:left="0" w:right="0" w:firstLine="0"/>
                              </w:pPr>
                              <w:r>
                                <w:rPr>
                                  <w:color w:val="424242"/>
                                  <w:sz w:val="13"/>
                                </w:rPr>
                                <w:t>ected</w:t>
                              </w:r>
                            </w:p>
                          </w:txbxContent>
                        </wps:txbx>
                        <wps:bodyPr horzOverflow="overflow" vert="horz" lIns="0" tIns="0" rIns="0" bIns="0" rtlCol="0">
                          <a:noAutofit/>
                        </wps:bodyPr>
                      </wps:wsp>
                      <wps:wsp>
                        <wps:cNvPr id="21332" name="Shape 21332"/>
                        <wps:cNvSpPr/>
                        <wps:spPr>
                          <a:xfrm>
                            <a:off x="196507" y="1197965"/>
                            <a:ext cx="427927" cy="20041"/>
                          </a:xfrm>
                          <a:custGeom>
                            <a:avLst/>
                            <a:gdLst/>
                            <a:ahLst/>
                            <a:cxnLst/>
                            <a:rect l="0" t="0" r="0" b="0"/>
                            <a:pathLst>
                              <a:path w="427927" h="20041">
                                <a:moveTo>
                                  <a:pt x="0" y="0"/>
                                </a:moveTo>
                                <a:lnTo>
                                  <a:pt x="427927" y="0"/>
                                </a:lnTo>
                                <a:lnTo>
                                  <a:pt x="427927" y="20041"/>
                                </a:lnTo>
                                <a:lnTo>
                                  <a:pt x="0" y="20041"/>
                                </a:lnTo>
                                <a:lnTo>
                                  <a:pt x="0" y="0"/>
                                </a:lnTo>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05" name="Shape 505"/>
                        <wps:cNvSpPr/>
                        <wps:spPr>
                          <a:xfrm>
                            <a:off x="616280" y="1147127"/>
                            <a:ext cx="60833" cy="121704"/>
                          </a:xfrm>
                          <a:custGeom>
                            <a:avLst/>
                            <a:gdLst/>
                            <a:ahLst/>
                            <a:cxnLst/>
                            <a:rect l="0" t="0" r="0" b="0"/>
                            <a:pathLst>
                              <a:path w="60833" h="121704">
                                <a:moveTo>
                                  <a:pt x="0" y="0"/>
                                </a:moveTo>
                                <a:lnTo>
                                  <a:pt x="60833" y="60858"/>
                                </a:lnTo>
                                <a:lnTo>
                                  <a:pt x="0" y="121704"/>
                                </a:lnTo>
                                <a:lnTo>
                                  <a:pt x="0" y="0"/>
                                </a:lnTo>
                                <a:close/>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06" name="Shape 506"/>
                        <wps:cNvSpPr/>
                        <wps:spPr>
                          <a:xfrm>
                            <a:off x="166370" y="1150366"/>
                            <a:ext cx="34849" cy="115253"/>
                          </a:xfrm>
                          <a:custGeom>
                            <a:avLst/>
                            <a:gdLst/>
                            <a:ahLst/>
                            <a:cxnLst/>
                            <a:rect l="0" t="0" r="0" b="0"/>
                            <a:pathLst>
                              <a:path w="34849" h="115253">
                                <a:moveTo>
                                  <a:pt x="1714" y="0"/>
                                </a:moveTo>
                                <a:cubicBezTo>
                                  <a:pt x="8661" y="3861"/>
                                  <a:pt x="15113" y="9716"/>
                                  <a:pt x="21082" y="17526"/>
                                </a:cubicBezTo>
                                <a:cubicBezTo>
                                  <a:pt x="30264" y="29566"/>
                                  <a:pt x="34849" y="43040"/>
                                  <a:pt x="34849" y="57988"/>
                                </a:cubicBezTo>
                                <a:cubicBezTo>
                                  <a:pt x="34849" y="64541"/>
                                  <a:pt x="33998" y="70726"/>
                                  <a:pt x="32283" y="76568"/>
                                </a:cubicBezTo>
                                <a:cubicBezTo>
                                  <a:pt x="30569" y="82410"/>
                                  <a:pt x="28080" y="87935"/>
                                  <a:pt x="24765" y="93104"/>
                                </a:cubicBezTo>
                                <a:cubicBezTo>
                                  <a:pt x="21310" y="98640"/>
                                  <a:pt x="16675" y="103810"/>
                                  <a:pt x="10858" y="108597"/>
                                </a:cubicBezTo>
                                <a:cubicBezTo>
                                  <a:pt x="7048" y="111760"/>
                                  <a:pt x="3848" y="113982"/>
                                  <a:pt x="1257" y="115253"/>
                                </a:cubicBezTo>
                                <a:lnTo>
                                  <a:pt x="0" y="113068"/>
                                </a:lnTo>
                                <a:cubicBezTo>
                                  <a:pt x="6756" y="107937"/>
                                  <a:pt x="11697" y="102692"/>
                                  <a:pt x="14821" y="97320"/>
                                </a:cubicBezTo>
                                <a:cubicBezTo>
                                  <a:pt x="20358" y="87833"/>
                                  <a:pt x="23126" y="75285"/>
                                  <a:pt x="23126" y="59703"/>
                                </a:cubicBezTo>
                                <a:cubicBezTo>
                                  <a:pt x="23126" y="47092"/>
                                  <a:pt x="21844" y="36805"/>
                                  <a:pt x="19304" y="28790"/>
                                </a:cubicBezTo>
                                <a:cubicBezTo>
                                  <a:pt x="15748" y="17500"/>
                                  <a:pt x="9309" y="8636"/>
                                  <a:pt x="0" y="2172"/>
                                </a:cubicBezTo>
                                <a:lnTo>
                                  <a:pt x="1714" y="0"/>
                                </a:lnTo>
                                <a:close/>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07" name="Shape 507"/>
                        <wps:cNvSpPr/>
                        <wps:spPr>
                          <a:xfrm>
                            <a:off x="254724" y="1116990"/>
                            <a:ext cx="42558" cy="182004"/>
                          </a:xfrm>
                          <a:custGeom>
                            <a:avLst/>
                            <a:gdLst/>
                            <a:ahLst/>
                            <a:cxnLst/>
                            <a:rect l="0" t="0" r="0" b="0"/>
                            <a:pathLst>
                              <a:path w="42558" h="182004">
                                <a:moveTo>
                                  <a:pt x="2083" y="0"/>
                                </a:moveTo>
                                <a:cubicBezTo>
                                  <a:pt x="10579" y="6083"/>
                                  <a:pt x="18453" y="15342"/>
                                  <a:pt x="25756" y="27674"/>
                                </a:cubicBezTo>
                                <a:cubicBezTo>
                                  <a:pt x="36970" y="46686"/>
                                  <a:pt x="42558" y="67983"/>
                                  <a:pt x="42558" y="91567"/>
                                </a:cubicBezTo>
                                <a:cubicBezTo>
                                  <a:pt x="42558" y="101918"/>
                                  <a:pt x="41516" y="111696"/>
                                  <a:pt x="39421" y="120917"/>
                                </a:cubicBezTo>
                                <a:cubicBezTo>
                                  <a:pt x="37325" y="130137"/>
                                  <a:pt x="34239" y="138849"/>
                                  <a:pt x="30252" y="147041"/>
                                </a:cubicBezTo>
                                <a:cubicBezTo>
                                  <a:pt x="25997" y="155766"/>
                                  <a:pt x="20358" y="163944"/>
                                  <a:pt x="13272" y="171488"/>
                                </a:cubicBezTo>
                                <a:cubicBezTo>
                                  <a:pt x="8598" y="176492"/>
                                  <a:pt x="4699" y="179984"/>
                                  <a:pt x="1524" y="182004"/>
                                </a:cubicBezTo>
                                <a:lnTo>
                                  <a:pt x="0" y="178562"/>
                                </a:lnTo>
                                <a:cubicBezTo>
                                  <a:pt x="8255" y="170459"/>
                                  <a:pt x="14288" y="162166"/>
                                  <a:pt x="18098" y="153695"/>
                                </a:cubicBezTo>
                                <a:cubicBezTo>
                                  <a:pt x="24867" y="138709"/>
                                  <a:pt x="28232" y="118897"/>
                                  <a:pt x="28232" y="94272"/>
                                </a:cubicBezTo>
                                <a:cubicBezTo>
                                  <a:pt x="28232" y="74358"/>
                                  <a:pt x="26683" y="58103"/>
                                  <a:pt x="23584" y="45479"/>
                                </a:cubicBezTo>
                                <a:cubicBezTo>
                                  <a:pt x="19241" y="27636"/>
                                  <a:pt x="11379" y="13639"/>
                                  <a:pt x="0" y="3429"/>
                                </a:cubicBezTo>
                                <a:lnTo>
                                  <a:pt x="2083" y="0"/>
                                </a:lnTo>
                                <a:close/>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08" name="Shape 508"/>
                        <wps:cNvSpPr/>
                        <wps:spPr>
                          <a:xfrm>
                            <a:off x="343091" y="1083602"/>
                            <a:ext cx="50266" cy="248767"/>
                          </a:xfrm>
                          <a:custGeom>
                            <a:avLst/>
                            <a:gdLst/>
                            <a:ahLst/>
                            <a:cxnLst/>
                            <a:rect l="0" t="0" r="0" b="0"/>
                            <a:pathLst>
                              <a:path w="50266" h="248767">
                                <a:moveTo>
                                  <a:pt x="2476" y="0"/>
                                </a:moveTo>
                                <a:cubicBezTo>
                                  <a:pt x="12497" y="8344"/>
                                  <a:pt x="21793" y="20968"/>
                                  <a:pt x="30404" y="37846"/>
                                </a:cubicBezTo>
                                <a:cubicBezTo>
                                  <a:pt x="43662" y="63805"/>
                                  <a:pt x="50266" y="92939"/>
                                  <a:pt x="50266" y="125171"/>
                                </a:cubicBezTo>
                                <a:cubicBezTo>
                                  <a:pt x="50266" y="139306"/>
                                  <a:pt x="49035" y="152679"/>
                                  <a:pt x="46558" y="165278"/>
                                </a:cubicBezTo>
                                <a:cubicBezTo>
                                  <a:pt x="44094" y="177876"/>
                                  <a:pt x="40449" y="189776"/>
                                  <a:pt x="35725" y="200977"/>
                                </a:cubicBezTo>
                                <a:cubicBezTo>
                                  <a:pt x="30709" y="212903"/>
                                  <a:pt x="24041" y="224066"/>
                                  <a:pt x="15672" y="234404"/>
                                </a:cubicBezTo>
                                <a:cubicBezTo>
                                  <a:pt x="10173" y="241236"/>
                                  <a:pt x="5550" y="246011"/>
                                  <a:pt x="1803" y="248767"/>
                                </a:cubicBezTo>
                                <a:lnTo>
                                  <a:pt x="0" y="244068"/>
                                </a:lnTo>
                                <a:cubicBezTo>
                                  <a:pt x="9753" y="232981"/>
                                  <a:pt x="16878" y="221653"/>
                                  <a:pt x="21387" y="210083"/>
                                </a:cubicBezTo>
                                <a:cubicBezTo>
                                  <a:pt x="29362" y="189598"/>
                                  <a:pt x="33350" y="162509"/>
                                  <a:pt x="33350" y="128867"/>
                                </a:cubicBezTo>
                                <a:cubicBezTo>
                                  <a:pt x="33350" y="101638"/>
                                  <a:pt x="31521" y="79425"/>
                                  <a:pt x="27838" y="62166"/>
                                </a:cubicBezTo>
                                <a:cubicBezTo>
                                  <a:pt x="22708" y="37782"/>
                                  <a:pt x="13436" y="18643"/>
                                  <a:pt x="0" y="4699"/>
                                </a:cubicBezTo>
                                <a:lnTo>
                                  <a:pt x="2476" y="0"/>
                                </a:lnTo>
                                <a:close/>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09" name="Shape 509"/>
                        <wps:cNvSpPr/>
                        <wps:spPr>
                          <a:xfrm>
                            <a:off x="431457" y="1050226"/>
                            <a:ext cx="57963" cy="315531"/>
                          </a:xfrm>
                          <a:custGeom>
                            <a:avLst/>
                            <a:gdLst/>
                            <a:ahLst/>
                            <a:cxnLst/>
                            <a:rect l="0" t="0" r="0" b="0"/>
                            <a:pathLst>
                              <a:path w="57963" h="315531">
                                <a:moveTo>
                                  <a:pt x="2832" y="0"/>
                                </a:moveTo>
                                <a:cubicBezTo>
                                  <a:pt x="14389" y="10579"/>
                                  <a:pt x="25133" y="26594"/>
                                  <a:pt x="35065" y="47993"/>
                                </a:cubicBezTo>
                                <a:cubicBezTo>
                                  <a:pt x="50343" y="80937"/>
                                  <a:pt x="57963" y="117869"/>
                                  <a:pt x="57963" y="158750"/>
                                </a:cubicBezTo>
                                <a:cubicBezTo>
                                  <a:pt x="57963" y="176682"/>
                                  <a:pt x="56528" y="193637"/>
                                  <a:pt x="53696" y="209626"/>
                                </a:cubicBezTo>
                                <a:cubicBezTo>
                                  <a:pt x="50851" y="225615"/>
                                  <a:pt x="46634" y="240703"/>
                                  <a:pt x="41199" y="254902"/>
                                </a:cubicBezTo>
                                <a:cubicBezTo>
                                  <a:pt x="35395" y="270040"/>
                                  <a:pt x="27724" y="284200"/>
                                  <a:pt x="18072" y="297307"/>
                                </a:cubicBezTo>
                                <a:cubicBezTo>
                                  <a:pt x="11722" y="305968"/>
                                  <a:pt x="6388" y="312026"/>
                                  <a:pt x="2083" y="315531"/>
                                </a:cubicBezTo>
                                <a:lnTo>
                                  <a:pt x="0" y="309563"/>
                                </a:lnTo>
                                <a:cubicBezTo>
                                  <a:pt x="11240" y="295491"/>
                                  <a:pt x="19456" y="281139"/>
                                  <a:pt x="24651" y="266458"/>
                                </a:cubicBezTo>
                                <a:cubicBezTo>
                                  <a:pt x="33858" y="240474"/>
                                  <a:pt x="38455" y="206121"/>
                                  <a:pt x="38455" y="163449"/>
                                </a:cubicBezTo>
                                <a:cubicBezTo>
                                  <a:pt x="38455" y="128918"/>
                                  <a:pt x="36335" y="100736"/>
                                  <a:pt x="32105" y="78842"/>
                                </a:cubicBezTo>
                                <a:cubicBezTo>
                                  <a:pt x="26188" y="47917"/>
                                  <a:pt x="15481" y="23634"/>
                                  <a:pt x="0" y="5956"/>
                                </a:cubicBezTo>
                                <a:lnTo>
                                  <a:pt x="2832" y="0"/>
                                </a:lnTo>
                                <a:close/>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10" name="Shape 510"/>
                        <wps:cNvSpPr/>
                        <wps:spPr>
                          <a:xfrm>
                            <a:off x="519823" y="1016851"/>
                            <a:ext cx="65672" cy="382270"/>
                          </a:xfrm>
                          <a:custGeom>
                            <a:avLst/>
                            <a:gdLst/>
                            <a:ahLst/>
                            <a:cxnLst/>
                            <a:rect l="0" t="0" r="0" b="0"/>
                            <a:pathLst>
                              <a:path w="65672" h="382270">
                                <a:moveTo>
                                  <a:pt x="3226" y="0"/>
                                </a:moveTo>
                                <a:cubicBezTo>
                                  <a:pt x="16320" y="12814"/>
                                  <a:pt x="28486" y="32220"/>
                                  <a:pt x="39738" y="58141"/>
                                </a:cubicBezTo>
                                <a:cubicBezTo>
                                  <a:pt x="57036" y="98044"/>
                                  <a:pt x="65672" y="142811"/>
                                  <a:pt x="65672" y="192329"/>
                                </a:cubicBezTo>
                                <a:cubicBezTo>
                                  <a:pt x="65672" y="214058"/>
                                  <a:pt x="64072" y="234607"/>
                                  <a:pt x="60833" y="253974"/>
                                </a:cubicBezTo>
                                <a:cubicBezTo>
                                  <a:pt x="57595" y="273342"/>
                                  <a:pt x="52883" y="291655"/>
                                  <a:pt x="46685" y="308825"/>
                                </a:cubicBezTo>
                                <a:cubicBezTo>
                                  <a:pt x="40145" y="327190"/>
                                  <a:pt x="31407" y="344322"/>
                                  <a:pt x="20485" y="360197"/>
                                </a:cubicBezTo>
                                <a:cubicBezTo>
                                  <a:pt x="13284" y="370700"/>
                                  <a:pt x="7252" y="378028"/>
                                  <a:pt x="2349" y="382270"/>
                                </a:cubicBezTo>
                                <a:lnTo>
                                  <a:pt x="0" y="375044"/>
                                </a:lnTo>
                                <a:cubicBezTo>
                                  <a:pt x="12738" y="358013"/>
                                  <a:pt x="22047" y="340614"/>
                                  <a:pt x="27940" y="322821"/>
                                </a:cubicBezTo>
                                <a:cubicBezTo>
                                  <a:pt x="38354" y="291350"/>
                                  <a:pt x="43574" y="249733"/>
                                  <a:pt x="43574" y="198018"/>
                                </a:cubicBezTo>
                                <a:cubicBezTo>
                                  <a:pt x="43574" y="156197"/>
                                  <a:pt x="41161" y="122059"/>
                                  <a:pt x="36360" y="95517"/>
                                </a:cubicBezTo>
                                <a:cubicBezTo>
                                  <a:pt x="29667" y="58051"/>
                                  <a:pt x="17552" y="28639"/>
                                  <a:pt x="0" y="7214"/>
                                </a:cubicBezTo>
                                <a:lnTo>
                                  <a:pt x="3226" y="0"/>
                                </a:lnTo>
                                <a:close/>
                              </a:path>
                            </a:pathLst>
                          </a:custGeom>
                          <a:ln w="0" cap="flat">
                            <a:miter lim="127000"/>
                          </a:ln>
                        </wps:spPr>
                        <wps:style>
                          <a:lnRef idx="0">
                            <a:srgbClr val="000000">
                              <a:alpha val="0"/>
                            </a:srgbClr>
                          </a:lnRef>
                          <a:fillRef idx="1">
                            <a:srgbClr val="E30613"/>
                          </a:fillRef>
                          <a:effectRef idx="0">
                            <a:scrgbClr r="0" g="0" b="0"/>
                          </a:effectRef>
                          <a:fontRef idx="none"/>
                        </wps:style>
                        <wps:bodyPr/>
                      </wps:wsp>
                      <wps:wsp>
                        <wps:cNvPr id="511" name="Shape 511"/>
                        <wps:cNvSpPr/>
                        <wps:spPr>
                          <a:xfrm>
                            <a:off x="635114" y="1306461"/>
                            <a:ext cx="130378" cy="269735"/>
                          </a:xfrm>
                          <a:custGeom>
                            <a:avLst/>
                            <a:gdLst/>
                            <a:ahLst/>
                            <a:cxnLst/>
                            <a:rect l="0" t="0" r="0" b="0"/>
                            <a:pathLst>
                              <a:path w="130378" h="269735">
                                <a:moveTo>
                                  <a:pt x="118021" y="0"/>
                                </a:moveTo>
                                <a:lnTo>
                                  <a:pt x="130378" y="5524"/>
                                </a:lnTo>
                                <a:lnTo>
                                  <a:pt x="12370" y="269735"/>
                                </a:lnTo>
                                <a:lnTo>
                                  <a:pt x="0" y="264211"/>
                                </a:lnTo>
                                <a:lnTo>
                                  <a:pt x="118021" y="0"/>
                                </a:lnTo>
                                <a:close/>
                              </a:path>
                            </a:pathLst>
                          </a:custGeom>
                          <a:ln w="0" cap="flat">
                            <a:miter lim="127000"/>
                          </a:ln>
                        </wps:spPr>
                        <wps:style>
                          <a:lnRef idx="0">
                            <a:srgbClr val="000000">
                              <a:alpha val="0"/>
                            </a:srgbClr>
                          </a:lnRef>
                          <a:fillRef idx="1">
                            <a:srgbClr val="FCEA10"/>
                          </a:fillRef>
                          <a:effectRef idx="0">
                            <a:scrgbClr r="0" g="0" b="0"/>
                          </a:effectRef>
                          <a:fontRef idx="none"/>
                        </wps:style>
                        <wps:bodyPr/>
                      </wps:wsp>
                      <wps:wsp>
                        <wps:cNvPr id="512" name="Shape 512"/>
                        <wps:cNvSpPr/>
                        <wps:spPr>
                          <a:xfrm>
                            <a:off x="605980" y="1551622"/>
                            <a:ext cx="75146" cy="54343"/>
                          </a:xfrm>
                          <a:custGeom>
                            <a:avLst/>
                            <a:gdLst/>
                            <a:ahLst/>
                            <a:cxnLst/>
                            <a:rect l="0" t="0" r="0" b="0"/>
                            <a:pathLst>
                              <a:path w="75146" h="54343">
                                <a:moveTo>
                                  <a:pt x="0" y="0"/>
                                </a:moveTo>
                                <a:lnTo>
                                  <a:pt x="75146" y="33566"/>
                                </a:lnTo>
                                <a:lnTo>
                                  <a:pt x="20803" y="54343"/>
                                </a:lnTo>
                                <a:lnTo>
                                  <a:pt x="0" y="0"/>
                                </a:lnTo>
                                <a:close/>
                              </a:path>
                            </a:pathLst>
                          </a:custGeom>
                          <a:ln w="0" cap="flat">
                            <a:miter lim="127000"/>
                          </a:ln>
                        </wps:spPr>
                        <wps:style>
                          <a:lnRef idx="0">
                            <a:srgbClr val="000000">
                              <a:alpha val="0"/>
                            </a:srgbClr>
                          </a:lnRef>
                          <a:fillRef idx="1">
                            <a:srgbClr val="FCEA10"/>
                          </a:fillRef>
                          <a:effectRef idx="0">
                            <a:scrgbClr r="0" g="0" b="0"/>
                          </a:effectRef>
                          <a:fontRef idx="none"/>
                        </wps:style>
                        <wps:bodyPr/>
                      </wps:wsp>
                      <wps:wsp>
                        <wps:cNvPr id="513" name="Shape 513"/>
                        <wps:cNvSpPr/>
                        <wps:spPr>
                          <a:xfrm>
                            <a:off x="731698" y="1275333"/>
                            <a:ext cx="71018" cy="41719"/>
                          </a:xfrm>
                          <a:custGeom>
                            <a:avLst/>
                            <a:gdLst/>
                            <a:ahLst/>
                            <a:cxnLst/>
                            <a:rect l="0" t="0" r="0" b="0"/>
                            <a:pathLst>
                              <a:path w="71018" h="41719">
                                <a:moveTo>
                                  <a:pt x="1676" y="0"/>
                                </a:moveTo>
                                <a:cubicBezTo>
                                  <a:pt x="2984" y="5576"/>
                                  <a:pt x="4864" y="10084"/>
                                  <a:pt x="7315" y="13488"/>
                                </a:cubicBezTo>
                                <a:cubicBezTo>
                                  <a:pt x="11646" y="19533"/>
                                  <a:pt x="18631" y="24702"/>
                                  <a:pt x="28258" y="28994"/>
                                </a:cubicBezTo>
                                <a:cubicBezTo>
                                  <a:pt x="36042" y="32474"/>
                                  <a:pt x="42761" y="34531"/>
                                  <a:pt x="48400" y="35154"/>
                                </a:cubicBezTo>
                                <a:cubicBezTo>
                                  <a:pt x="56337" y="36081"/>
                                  <a:pt x="63602" y="34544"/>
                                  <a:pt x="70142" y="30582"/>
                                </a:cubicBezTo>
                                <a:lnTo>
                                  <a:pt x="71018" y="32245"/>
                                </a:lnTo>
                                <a:cubicBezTo>
                                  <a:pt x="66726" y="35458"/>
                                  <a:pt x="61328" y="37833"/>
                                  <a:pt x="54864" y="39357"/>
                                </a:cubicBezTo>
                                <a:cubicBezTo>
                                  <a:pt x="44895" y="41719"/>
                                  <a:pt x="35306" y="40831"/>
                                  <a:pt x="26086" y="36716"/>
                                </a:cubicBezTo>
                                <a:cubicBezTo>
                                  <a:pt x="22034" y="34899"/>
                                  <a:pt x="18453" y="32665"/>
                                  <a:pt x="15316" y="29997"/>
                                </a:cubicBezTo>
                                <a:cubicBezTo>
                                  <a:pt x="12192" y="27330"/>
                                  <a:pt x="9474" y="24257"/>
                                  <a:pt x="7176" y="20803"/>
                                </a:cubicBezTo>
                                <a:cubicBezTo>
                                  <a:pt x="4712" y="17145"/>
                                  <a:pt x="2807" y="12853"/>
                                  <a:pt x="1448" y="7950"/>
                                </a:cubicBezTo>
                                <a:cubicBezTo>
                                  <a:pt x="559" y="4711"/>
                                  <a:pt x="64" y="2121"/>
                                  <a:pt x="0" y="178"/>
                                </a:cubicBezTo>
                                <a:lnTo>
                                  <a:pt x="1676"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14" name="Shape 514"/>
                        <wps:cNvSpPr/>
                        <wps:spPr>
                          <a:xfrm>
                            <a:off x="686638" y="1321028"/>
                            <a:ext cx="112204" cy="59195"/>
                          </a:xfrm>
                          <a:custGeom>
                            <a:avLst/>
                            <a:gdLst/>
                            <a:ahLst/>
                            <a:cxnLst/>
                            <a:rect l="0" t="0" r="0" b="0"/>
                            <a:pathLst>
                              <a:path w="112204" h="59195">
                                <a:moveTo>
                                  <a:pt x="0" y="0"/>
                                </a:moveTo>
                                <a:lnTo>
                                  <a:pt x="2540" y="12"/>
                                </a:lnTo>
                                <a:cubicBezTo>
                                  <a:pt x="5271" y="7341"/>
                                  <a:pt x="8725" y="13348"/>
                                  <a:pt x="12903" y="18034"/>
                                </a:cubicBezTo>
                                <a:cubicBezTo>
                                  <a:pt x="20294" y="26353"/>
                                  <a:pt x="31585" y="33896"/>
                                  <a:pt x="46799" y="40678"/>
                                </a:cubicBezTo>
                                <a:cubicBezTo>
                                  <a:pt x="59093" y="46177"/>
                                  <a:pt x="69545" y="49695"/>
                                  <a:pt x="78206" y="51270"/>
                                </a:cubicBezTo>
                                <a:cubicBezTo>
                                  <a:pt x="90424" y="53493"/>
                                  <a:pt x="101232" y="52515"/>
                                  <a:pt x="110655" y="48285"/>
                                </a:cubicBezTo>
                                <a:lnTo>
                                  <a:pt x="112204" y="50533"/>
                                </a:lnTo>
                                <a:cubicBezTo>
                                  <a:pt x="106109" y="54090"/>
                                  <a:pt x="98222" y="56426"/>
                                  <a:pt x="88595" y="57506"/>
                                </a:cubicBezTo>
                                <a:cubicBezTo>
                                  <a:pt x="73774" y="59195"/>
                                  <a:pt x="59068" y="56769"/>
                                  <a:pt x="44514" y="50279"/>
                                </a:cubicBezTo>
                                <a:cubicBezTo>
                                  <a:pt x="38125" y="47422"/>
                                  <a:pt x="32372" y="44069"/>
                                  <a:pt x="27254" y="40246"/>
                                </a:cubicBezTo>
                                <a:cubicBezTo>
                                  <a:pt x="22136" y="36411"/>
                                  <a:pt x="17615" y="32106"/>
                                  <a:pt x="13652" y="27381"/>
                                </a:cubicBezTo>
                                <a:cubicBezTo>
                                  <a:pt x="9449" y="22340"/>
                                  <a:pt x="5956" y="16611"/>
                                  <a:pt x="3239" y="10147"/>
                                </a:cubicBezTo>
                                <a:cubicBezTo>
                                  <a:pt x="1460" y="5893"/>
                                  <a:pt x="368" y="2515"/>
                                  <a:pt x="0" y="0"/>
                                </a:cubicBez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15" name="Shape 515"/>
                        <wps:cNvSpPr/>
                        <wps:spPr>
                          <a:xfrm>
                            <a:off x="641591" y="1366558"/>
                            <a:ext cx="153403" cy="76847"/>
                          </a:xfrm>
                          <a:custGeom>
                            <a:avLst/>
                            <a:gdLst/>
                            <a:ahLst/>
                            <a:cxnLst/>
                            <a:rect l="0" t="0" r="0" b="0"/>
                            <a:pathLst>
                              <a:path w="153403" h="76847">
                                <a:moveTo>
                                  <a:pt x="0" y="0"/>
                                </a:moveTo>
                                <a:lnTo>
                                  <a:pt x="3391" y="178"/>
                                </a:lnTo>
                                <a:cubicBezTo>
                                  <a:pt x="7557" y="9258"/>
                                  <a:pt x="12573" y="16776"/>
                                  <a:pt x="18491" y="22745"/>
                                </a:cubicBezTo>
                                <a:cubicBezTo>
                                  <a:pt x="28931" y="33324"/>
                                  <a:pt x="44552" y="43256"/>
                                  <a:pt x="65329" y="52539"/>
                                </a:cubicBezTo>
                                <a:cubicBezTo>
                                  <a:pt x="82131" y="60045"/>
                                  <a:pt x="96355" y="65036"/>
                                  <a:pt x="108026" y="67525"/>
                                </a:cubicBezTo>
                                <a:cubicBezTo>
                                  <a:pt x="124485" y="71082"/>
                                  <a:pt x="138862" y="70637"/>
                                  <a:pt x="151168" y="66192"/>
                                </a:cubicBezTo>
                                <a:lnTo>
                                  <a:pt x="153403" y="68999"/>
                                </a:lnTo>
                                <a:cubicBezTo>
                                  <a:pt x="145504" y="72898"/>
                                  <a:pt x="135128" y="75146"/>
                                  <a:pt x="122339" y="75819"/>
                                </a:cubicBezTo>
                                <a:cubicBezTo>
                                  <a:pt x="102654" y="76847"/>
                                  <a:pt x="82842" y="72898"/>
                                  <a:pt x="62941" y="63995"/>
                                </a:cubicBezTo>
                                <a:cubicBezTo>
                                  <a:pt x="54216" y="60096"/>
                                  <a:pt x="46304" y="55651"/>
                                  <a:pt x="39205" y="50647"/>
                                </a:cubicBezTo>
                                <a:cubicBezTo>
                                  <a:pt x="32093" y="45656"/>
                                  <a:pt x="25756" y="40119"/>
                                  <a:pt x="20142" y="34124"/>
                                </a:cubicBezTo>
                                <a:cubicBezTo>
                                  <a:pt x="14161" y="27711"/>
                                  <a:pt x="9106" y="20536"/>
                                  <a:pt x="5042" y="12522"/>
                                </a:cubicBezTo>
                                <a:cubicBezTo>
                                  <a:pt x="2349" y="7226"/>
                                  <a:pt x="673" y="3073"/>
                                  <a:pt x="0" y="0"/>
                                </a:cubicBez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16" name="Shape 516"/>
                        <wps:cNvSpPr/>
                        <wps:spPr>
                          <a:xfrm>
                            <a:off x="596532" y="1412087"/>
                            <a:ext cx="194602" cy="94475"/>
                          </a:xfrm>
                          <a:custGeom>
                            <a:avLst/>
                            <a:gdLst/>
                            <a:ahLst/>
                            <a:cxnLst/>
                            <a:rect l="0" t="0" r="0" b="0"/>
                            <a:pathLst>
                              <a:path w="194602" h="94475">
                                <a:moveTo>
                                  <a:pt x="0" y="0"/>
                                </a:moveTo>
                                <a:lnTo>
                                  <a:pt x="4254" y="343"/>
                                </a:lnTo>
                                <a:cubicBezTo>
                                  <a:pt x="9842" y="11163"/>
                                  <a:pt x="16433" y="20206"/>
                                  <a:pt x="24079" y="27470"/>
                                </a:cubicBezTo>
                                <a:cubicBezTo>
                                  <a:pt x="37566" y="40310"/>
                                  <a:pt x="57505" y="52616"/>
                                  <a:pt x="83858" y="64389"/>
                                </a:cubicBezTo>
                                <a:cubicBezTo>
                                  <a:pt x="105181" y="73914"/>
                                  <a:pt x="123165" y="80366"/>
                                  <a:pt x="137858" y="83807"/>
                                </a:cubicBezTo>
                                <a:cubicBezTo>
                                  <a:pt x="158585" y="88671"/>
                                  <a:pt x="176517" y="88760"/>
                                  <a:pt x="191694" y="84074"/>
                                </a:cubicBezTo>
                                <a:lnTo>
                                  <a:pt x="194602" y="87478"/>
                                </a:lnTo>
                                <a:cubicBezTo>
                                  <a:pt x="184886" y="91681"/>
                                  <a:pt x="172034" y="93904"/>
                                  <a:pt x="156083" y="94132"/>
                                </a:cubicBezTo>
                                <a:cubicBezTo>
                                  <a:pt x="131521" y="94475"/>
                                  <a:pt x="106616" y="89002"/>
                                  <a:pt x="81381" y="77736"/>
                                </a:cubicBezTo>
                                <a:cubicBezTo>
                                  <a:pt x="70307" y="72783"/>
                                  <a:pt x="60236" y="67221"/>
                                  <a:pt x="51155" y="61061"/>
                                </a:cubicBezTo>
                                <a:cubicBezTo>
                                  <a:pt x="42075" y="54889"/>
                                  <a:pt x="33909" y="48145"/>
                                  <a:pt x="26644" y="40868"/>
                                </a:cubicBezTo>
                                <a:cubicBezTo>
                                  <a:pt x="18885" y="33109"/>
                                  <a:pt x="12268" y="24460"/>
                                  <a:pt x="6845" y="14897"/>
                                </a:cubicBezTo>
                                <a:cubicBezTo>
                                  <a:pt x="3264" y="8585"/>
                                  <a:pt x="978" y="3619"/>
                                  <a:pt x="0" y="0"/>
                                </a:cubicBez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17" name="Shape 517"/>
                        <wps:cNvSpPr/>
                        <wps:spPr>
                          <a:xfrm>
                            <a:off x="551485" y="1457591"/>
                            <a:ext cx="235763" cy="112662"/>
                          </a:xfrm>
                          <a:custGeom>
                            <a:avLst/>
                            <a:gdLst/>
                            <a:ahLst/>
                            <a:cxnLst/>
                            <a:rect l="0" t="0" r="0" b="0"/>
                            <a:pathLst>
                              <a:path w="235763" h="112662">
                                <a:moveTo>
                                  <a:pt x="0" y="0"/>
                                </a:moveTo>
                                <a:lnTo>
                                  <a:pt x="5106" y="534"/>
                                </a:lnTo>
                                <a:cubicBezTo>
                                  <a:pt x="12116" y="13107"/>
                                  <a:pt x="20282" y="23647"/>
                                  <a:pt x="29642" y="32183"/>
                                </a:cubicBezTo>
                                <a:cubicBezTo>
                                  <a:pt x="46203" y="47295"/>
                                  <a:pt x="70460" y="62002"/>
                                  <a:pt x="102388" y="76264"/>
                                </a:cubicBezTo>
                                <a:cubicBezTo>
                                  <a:pt x="128219" y="87783"/>
                                  <a:pt x="149949" y="95721"/>
                                  <a:pt x="167665" y="100089"/>
                                </a:cubicBezTo>
                                <a:cubicBezTo>
                                  <a:pt x="192634" y="106274"/>
                                  <a:pt x="214135" y="106909"/>
                                  <a:pt x="232207" y="101981"/>
                                </a:cubicBezTo>
                                <a:lnTo>
                                  <a:pt x="235763" y="105944"/>
                                </a:lnTo>
                                <a:cubicBezTo>
                                  <a:pt x="224257" y="110503"/>
                                  <a:pt x="208915" y="112662"/>
                                  <a:pt x="189802" y="112459"/>
                                </a:cubicBezTo>
                                <a:cubicBezTo>
                                  <a:pt x="160388" y="112129"/>
                                  <a:pt x="130378" y="105131"/>
                                  <a:pt x="99797" y="91466"/>
                                </a:cubicBezTo>
                                <a:cubicBezTo>
                                  <a:pt x="86385" y="85484"/>
                                  <a:pt x="74143" y="78817"/>
                                  <a:pt x="63081" y="71489"/>
                                </a:cubicBezTo>
                                <a:cubicBezTo>
                                  <a:pt x="52019" y="64148"/>
                                  <a:pt x="42012" y="56185"/>
                                  <a:pt x="33109" y="47613"/>
                                </a:cubicBezTo>
                                <a:cubicBezTo>
                                  <a:pt x="23571" y="38519"/>
                                  <a:pt x="15418" y="28397"/>
                                  <a:pt x="8624" y="17285"/>
                                </a:cubicBezTo>
                                <a:cubicBezTo>
                                  <a:pt x="4140" y="9944"/>
                                  <a:pt x="1270" y="4179"/>
                                  <a:pt x="0" y="0"/>
                                </a:cubicBez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21333" name="Shape 21333"/>
                        <wps:cNvSpPr/>
                        <wps:spPr>
                          <a:xfrm>
                            <a:off x="1422667" y="1201204"/>
                            <a:ext cx="289357" cy="13550"/>
                          </a:xfrm>
                          <a:custGeom>
                            <a:avLst/>
                            <a:gdLst/>
                            <a:ahLst/>
                            <a:cxnLst/>
                            <a:rect l="0" t="0" r="0" b="0"/>
                            <a:pathLst>
                              <a:path w="289357" h="13550">
                                <a:moveTo>
                                  <a:pt x="0" y="0"/>
                                </a:moveTo>
                                <a:lnTo>
                                  <a:pt x="289357" y="0"/>
                                </a:lnTo>
                                <a:lnTo>
                                  <a:pt x="289357" y="13550"/>
                                </a:lnTo>
                                <a:lnTo>
                                  <a:pt x="0" y="13550"/>
                                </a:lnTo>
                                <a:lnTo>
                                  <a:pt x="0" y="0"/>
                                </a:lnTo>
                              </a:path>
                            </a:pathLst>
                          </a:custGeom>
                          <a:ln w="0" cap="flat">
                            <a:miter lim="127000"/>
                          </a:ln>
                        </wps:spPr>
                        <wps:style>
                          <a:lnRef idx="0">
                            <a:srgbClr val="000000">
                              <a:alpha val="0"/>
                            </a:srgbClr>
                          </a:lnRef>
                          <a:fillRef idx="1">
                            <a:srgbClr val="FCEA10"/>
                          </a:fillRef>
                          <a:effectRef idx="0">
                            <a:scrgbClr r="0" g="0" b="0"/>
                          </a:effectRef>
                          <a:fontRef idx="none"/>
                        </wps:style>
                        <wps:bodyPr/>
                      </wps:wsp>
                      <wps:wsp>
                        <wps:cNvPr id="519" name="Shape 519"/>
                        <wps:cNvSpPr/>
                        <wps:spPr>
                          <a:xfrm>
                            <a:off x="1706486" y="1166838"/>
                            <a:ext cx="41135" cy="82296"/>
                          </a:xfrm>
                          <a:custGeom>
                            <a:avLst/>
                            <a:gdLst/>
                            <a:ahLst/>
                            <a:cxnLst/>
                            <a:rect l="0" t="0" r="0" b="0"/>
                            <a:pathLst>
                              <a:path w="41135" h="82296">
                                <a:moveTo>
                                  <a:pt x="0" y="0"/>
                                </a:moveTo>
                                <a:lnTo>
                                  <a:pt x="41135" y="41148"/>
                                </a:lnTo>
                                <a:lnTo>
                                  <a:pt x="0" y="82296"/>
                                </a:lnTo>
                                <a:lnTo>
                                  <a:pt x="0" y="0"/>
                                </a:lnTo>
                                <a:close/>
                              </a:path>
                            </a:pathLst>
                          </a:custGeom>
                          <a:ln w="0" cap="flat">
                            <a:miter lim="127000"/>
                          </a:ln>
                        </wps:spPr>
                        <wps:style>
                          <a:lnRef idx="0">
                            <a:srgbClr val="000000">
                              <a:alpha val="0"/>
                            </a:srgbClr>
                          </a:lnRef>
                          <a:fillRef idx="1">
                            <a:srgbClr val="FCEA10"/>
                          </a:fillRef>
                          <a:effectRef idx="0">
                            <a:scrgbClr r="0" g="0" b="0"/>
                          </a:effectRef>
                          <a:fontRef idx="none"/>
                        </wps:style>
                        <wps:bodyPr/>
                      </wps:wsp>
                      <wps:wsp>
                        <wps:cNvPr id="520" name="Shape 520"/>
                        <wps:cNvSpPr/>
                        <wps:spPr>
                          <a:xfrm>
                            <a:off x="1402257" y="1169021"/>
                            <a:ext cx="23584" cy="77928"/>
                          </a:xfrm>
                          <a:custGeom>
                            <a:avLst/>
                            <a:gdLst/>
                            <a:ahLst/>
                            <a:cxnLst/>
                            <a:rect l="0" t="0" r="0" b="0"/>
                            <a:pathLst>
                              <a:path w="23584" h="77928">
                                <a:moveTo>
                                  <a:pt x="1169" y="0"/>
                                </a:moveTo>
                                <a:cubicBezTo>
                                  <a:pt x="5867" y="2617"/>
                                  <a:pt x="10236" y="6566"/>
                                  <a:pt x="14262" y="11850"/>
                                </a:cubicBezTo>
                                <a:cubicBezTo>
                                  <a:pt x="20472" y="19977"/>
                                  <a:pt x="23584" y="29109"/>
                                  <a:pt x="23584" y="39205"/>
                                </a:cubicBezTo>
                                <a:cubicBezTo>
                                  <a:pt x="23584" y="43638"/>
                                  <a:pt x="23000" y="47829"/>
                                  <a:pt x="21844" y="51778"/>
                                </a:cubicBezTo>
                                <a:cubicBezTo>
                                  <a:pt x="20688" y="55728"/>
                                  <a:pt x="18999" y="59449"/>
                                  <a:pt x="16764" y="62954"/>
                                </a:cubicBezTo>
                                <a:cubicBezTo>
                                  <a:pt x="14415" y="66701"/>
                                  <a:pt x="11278" y="70180"/>
                                  <a:pt x="7353" y="73432"/>
                                </a:cubicBezTo>
                                <a:cubicBezTo>
                                  <a:pt x="4775" y="75565"/>
                                  <a:pt x="2603" y="77064"/>
                                  <a:pt x="851" y="77928"/>
                                </a:cubicBezTo>
                                <a:lnTo>
                                  <a:pt x="0" y="76454"/>
                                </a:lnTo>
                                <a:cubicBezTo>
                                  <a:pt x="4585" y="72987"/>
                                  <a:pt x="7912" y="69444"/>
                                  <a:pt x="10033" y="65811"/>
                                </a:cubicBezTo>
                                <a:cubicBezTo>
                                  <a:pt x="13779" y="59386"/>
                                  <a:pt x="15646" y="50915"/>
                                  <a:pt x="15646" y="40361"/>
                                </a:cubicBezTo>
                                <a:cubicBezTo>
                                  <a:pt x="15646" y="31839"/>
                                  <a:pt x="14770" y="24880"/>
                                  <a:pt x="13056" y="19469"/>
                                </a:cubicBezTo>
                                <a:cubicBezTo>
                                  <a:pt x="10655" y="11836"/>
                                  <a:pt x="6312" y="5830"/>
                                  <a:pt x="0" y="1474"/>
                                </a:cubicBezTo>
                                <a:lnTo>
                                  <a:pt x="1169"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21" name="Shape 521"/>
                        <wps:cNvSpPr/>
                        <wps:spPr>
                          <a:xfrm>
                            <a:off x="1462024" y="1146455"/>
                            <a:ext cx="28778" cy="123075"/>
                          </a:xfrm>
                          <a:custGeom>
                            <a:avLst/>
                            <a:gdLst/>
                            <a:ahLst/>
                            <a:cxnLst/>
                            <a:rect l="0" t="0" r="0" b="0"/>
                            <a:pathLst>
                              <a:path w="28778" h="123075">
                                <a:moveTo>
                                  <a:pt x="1410" y="0"/>
                                </a:moveTo>
                                <a:cubicBezTo>
                                  <a:pt x="7138" y="4114"/>
                                  <a:pt x="12484" y="10363"/>
                                  <a:pt x="17399" y="18720"/>
                                </a:cubicBezTo>
                                <a:cubicBezTo>
                                  <a:pt x="24981" y="31559"/>
                                  <a:pt x="28778" y="45974"/>
                                  <a:pt x="28778" y="61925"/>
                                </a:cubicBezTo>
                                <a:cubicBezTo>
                                  <a:pt x="28778" y="68910"/>
                                  <a:pt x="28067" y="75514"/>
                                  <a:pt x="26657" y="81762"/>
                                </a:cubicBezTo>
                                <a:cubicBezTo>
                                  <a:pt x="25235" y="87999"/>
                                  <a:pt x="23152" y="93878"/>
                                  <a:pt x="20447" y="99428"/>
                                </a:cubicBezTo>
                                <a:cubicBezTo>
                                  <a:pt x="17577" y="105321"/>
                                  <a:pt x="13754" y="110845"/>
                                  <a:pt x="8979" y="115963"/>
                                </a:cubicBezTo>
                                <a:cubicBezTo>
                                  <a:pt x="5817" y="119329"/>
                                  <a:pt x="3162" y="121704"/>
                                  <a:pt x="1029" y="123075"/>
                                </a:cubicBezTo>
                                <a:lnTo>
                                  <a:pt x="0" y="120738"/>
                                </a:lnTo>
                                <a:cubicBezTo>
                                  <a:pt x="5575" y="115253"/>
                                  <a:pt x="9652" y="109651"/>
                                  <a:pt x="12230" y="103924"/>
                                </a:cubicBezTo>
                                <a:cubicBezTo>
                                  <a:pt x="16802" y="93790"/>
                                  <a:pt x="19076" y="80391"/>
                                  <a:pt x="19076" y="63753"/>
                                </a:cubicBezTo>
                                <a:cubicBezTo>
                                  <a:pt x="19076" y="50279"/>
                                  <a:pt x="18034" y="39281"/>
                                  <a:pt x="15939" y="30746"/>
                                </a:cubicBezTo>
                                <a:cubicBezTo>
                                  <a:pt x="13005" y="18694"/>
                                  <a:pt x="7684" y="9220"/>
                                  <a:pt x="0" y="2311"/>
                                </a:cubicBezTo>
                                <a:lnTo>
                                  <a:pt x="1410"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22" name="Shape 522"/>
                        <wps:cNvSpPr/>
                        <wps:spPr>
                          <a:xfrm>
                            <a:off x="1521790" y="1123886"/>
                            <a:ext cx="33972" cy="168211"/>
                          </a:xfrm>
                          <a:custGeom>
                            <a:avLst/>
                            <a:gdLst/>
                            <a:ahLst/>
                            <a:cxnLst/>
                            <a:rect l="0" t="0" r="0" b="0"/>
                            <a:pathLst>
                              <a:path w="33972" h="168211">
                                <a:moveTo>
                                  <a:pt x="1664" y="0"/>
                                </a:moveTo>
                                <a:cubicBezTo>
                                  <a:pt x="8420" y="5626"/>
                                  <a:pt x="14732" y="14173"/>
                                  <a:pt x="20549" y="25578"/>
                                </a:cubicBezTo>
                                <a:cubicBezTo>
                                  <a:pt x="29515" y="43129"/>
                                  <a:pt x="33972" y="62840"/>
                                  <a:pt x="33972" y="84645"/>
                                </a:cubicBezTo>
                                <a:cubicBezTo>
                                  <a:pt x="33972" y="94208"/>
                                  <a:pt x="33147" y="103238"/>
                                  <a:pt x="31471" y="111760"/>
                                </a:cubicBezTo>
                                <a:cubicBezTo>
                                  <a:pt x="29807" y="120269"/>
                                  <a:pt x="27343" y="128333"/>
                                  <a:pt x="24156" y="135890"/>
                                </a:cubicBezTo>
                                <a:cubicBezTo>
                                  <a:pt x="20739" y="143967"/>
                                  <a:pt x="16243" y="151511"/>
                                  <a:pt x="10592" y="158496"/>
                                </a:cubicBezTo>
                                <a:cubicBezTo>
                                  <a:pt x="6871" y="163106"/>
                                  <a:pt x="3734" y="166344"/>
                                  <a:pt x="1207" y="168211"/>
                                </a:cubicBezTo>
                                <a:lnTo>
                                  <a:pt x="0" y="165036"/>
                                </a:lnTo>
                                <a:cubicBezTo>
                                  <a:pt x="6579" y="157531"/>
                                  <a:pt x="11405" y="149872"/>
                                  <a:pt x="14440" y="142049"/>
                                </a:cubicBezTo>
                                <a:cubicBezTo>
                                  <a:pt x="19850" y="128206"/>
                                  <a:pt x="22542" y="109893"/>
                                  <a:pt x="22542" y="87134"/>
                                </a:cubicBezTo>
                                <a:cubicBezTo>
                                  <a:pt x="22542" y="68732"/>
                                  <a:pt x="21298" y="53708"/>
                                  <a:pt x="18809" y="42037"/>
                                </a:cubicBezTo>
                                <a:cubicBezTo>
                                  <a:pt x="15342" y="25552"/>
                                  <a:pt x="9080" y="12598"/>
                                  <a:pt x="0" y="3175"/>
                                </a:cubicBezTo>
                                <a:lnTo>
                                  <a:pt x="1664"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23" name="Shape 523"/>
                        <wps:cNvSpPr/>
                        <wps:spPr>
                          <a:xfrm>
                            <a:off x="1581518" y="1101318"/>
                            <a:ext cx="39205" cy="213347"/>
                          </a:xfrm>
                          <a:custGeom>
                            <a:avLst/>
                            <a:gdLst/>
                            <a:ahLst/>
                            <a:cxnLst/>
                            <a:rect l="0" t="0" r="0" b="0"/>
                            <a:pathLst>
                              <a:path w="39205" h="213347">
                                <a:moveTo>
                                  <a:pt x="1931" y="0"/>
                                </a:moveTo>
                                <a:cubicBezTo>
                                  <a:pt x="9728" y="7150"/>
                                  <a:pt x="17006" y="17983"/>
                                  <a:pt x="23711" y="32436"/>
                                </a:cubicBezTo>
                                <a:cubicBezTo>
                                  <a:pt x="34049" y="54725"/>
                                  <a:pt x="39205" y="79705"/>
                                  <a:pt x="39205" y="107341"/>
                                </a:cubicBezTo>
                                <a:cubicBezTo>
                                  <a:pt x="39205" y="119456"/>
                                  <a:pt x="38240" y="130937"/>
                                  <a:pt x="36309" y="141745"/>
                                </a:cubicBezTo>
                                <a:cubicBezTo>
                                  <a:pt x="34379" y="152540"/>
                                  <a:pt x="31534" y="162751"/>
                                  <a:pt x="27864" y="172352"/>
                                </a:cubicBezTo>
                                <a:cubicBezTo>
                                  <a:pt x="23940" y="182600"/>
                                  <a:pt x="18758" y="192163"/>
                                  <a:pt x="12230" y="201029"/>
                                </a:cubicBezTo>
                                <a:cubicBezTo>
                                  <a:pt x="7938" y="206884"/>
                                  <a:pt x="4331" y="210972"/>
                                  <a:pt x="1410" y="213347"/>
                                </a:cubicBezTo>
                                <a:lnTo>
                                  <a:pt x="0" y="209321"/>
                                </a:lnTo>
                                <a:cubicBezTo>
                                  <a:pt x="7595" y="199810"/>
                                  <a:pt x="13145" y="190094"/>
                                  <a:pt x="16663" y="180163"/>
                                </a:cubicBezTo>
                                <a:cubicBezTo>
                                  <a:pt x="22898" y="162599"/>
                                  <a:pt x="26010" y="139370"/>
                                  <a:pt x="26010" y="110516"/>
                                </a:cubicBezTo>
                                <a:cubicBezTo>
                                  <a:pt x="26010" y="87161"/>
                                  <a:pt x="24574" y="68111"/>
                                  <a:pt x="21717" y="53302"/>
                                </a:cubicBezTo>
                                <a:cubicBezTo>
                                  <a:pt x="17717" y="32398"/>
                                  <a:pt x="10478" y="15977"/>
                                  <a:pt x="0" y="4014"/>
                                </a:cubicBezTo>
                                <a:lnTo>
                                  <a:pt x="1931"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24" name="Shape 524"/>
                        <wps:cNvSpPr/>
                        <wps:spPr>
                          <a:xfrm>
                            <a:off x="1641271" y="1078737"/>
                            <a:ext cx="44400" cy="258496"/>
                          </a:xfrm>
                          <a:custGeom>
                            <a:avLst/>
                            <a:gdLst/>
                            <a:ahLst/>
                            <a:cxnLst/>
                            <a:rect l="0" t="0" r="0" b="0"/>
                            <a:pathLst>
                              <a:path w="44400" h="258496">
                                <a:moveTo>
                                  <a:pt x="2172" y="0"/>
                                </a:moveTo>
                                <a:cubicBezTo>
                                  <a:pt x="11037" y="8661"/>
                                  <a:pt x="19266" y="21793"/>
                                  <a:pt x="26860" y="39319"/>
                                </a:cubicBezTo>
                                <a:cubicBezTo>
                                  <a:pt x="38570" y="66294"/>
                                  <a:pt x="44400" y="96583"/>
                                  <a:pt x="44400" y="130061"/>
                                </a:cubicBezTo>
                                <a:cubicBezTo>
                                  <a:pt x="44400" y="144742"/>
                                  <a:pt x="43320" y="158648"/>
                                  <a:pt x="41135" y="171742"/>
                                </a:cubicBezTo>
                                <a:cubicBezTo>
                                  <a:pt x="38951" y="184824"/>
                                  <a:pt x="35764" y="197218"/>
                                  <a:pt x="31559" y="208826"/>
                                </a:cubicBezTo>
                                <a:cubicBezTo>
                                  <a:pt x="27140" y="221247"/>
                                  <a:pt x="21235" y="232829"/>
                                  <a:pt x="13856" y="243561"/>
                                </a:cubicBezTo>
                                <a:cubicBezTo>
                                  <a:pt x="8979" y="250660"/>
                                  <a:pt x="4902" y="255613"/>
                                  <a:pt x="1588" y="258496"/>
                                </a:cubicBezTo>
                                <a:lnTo>
                                  <a:pt x="0" y="253606"/>
                                </a:lnTo>
                                <a:cubicBezTo>
                                  <a:pt x="8611" y="242088"/>
                                  <a:pt x="14910" y="230327"/>
                                  <a:pt x="18885" y="218301"/>
                                </a:cubicBezTo>
                                <a:cubicBezTo>
                                  <a:pt x="25933" y="197015"/>
                                  <a:pt x="29464" y="168872"/>
                                  <a:pt x="29464" y="133896"/>
                                </a:cubicBezTo>
                                <a:cubicBezTo>
                                  <a:pt x="29464" y="105626"/>
                                  <a:pt x="27839" y="82524"/>
                                  <a:pt x="24600" y="64580"/>
                                </a:cubicBezTo>
                                <a:cubicBezTo>
                                  <a:pt x="20066" y="39256"/>
                                  <a:pt x="11875" y="19355"/>
                                  <a:pt x="0" y="4877"/>
                                </a:cubicBezTo>
                                <a:lnTo>
                                  <a:pt x="2172"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525" name="Shape 525"/>
                        <wps:cNvSpPr/>
                        <wps:spPr>
                          <a:xfrm>
                            <a:off x="940041" y="1697101"/>
                            <a:ext cx="434543" cy="0"/>
                          </a:xfrm>
                          <a:custGeom>
                            <a:avLst/>
                            <a:gdLst/>
                            <a:ahLst/>
                            <a:cxnLst/>
                            <a:rect l="0" t="0" r="0" b="0"/>
                            <a:pathLst>
                              <a:path w="434543">
                                <a:moveTo>
                                  <a:pt x="434543" y="0"/>
                                </a:moveTo>
                                <a:lnTo>
                                  <a:pt x="0" y="0"/>
                                </a:lnTo>
                              </a:path>
                            </a:pathLst>
                          </a:custGeom>
                          <a:ln w="10389" cap="flat">
                            <a:miter lim="127000"/>
                          </a:ln>
                        </wps:spPr>
                        <wps:style>
                          <a:lnRef idx="1">
                            <a:srgbClr val="424242"/>
                          </a:lnRef>
                          <a:fillRef idx="0">
                            <a:srgbClr val="000000">
                              <a:alpha val="0"/>
                            </a:srgbClr>
                          </a:fillRef>
                          <a:effectRef idx="0">
                            <a:scrgbClr r="0" g="0" b="0"/>
                          </a:effectRef>
                          <a:fontRef idx="none"/>
                        </wps:style>
                        <wps:bodyPr/>
                      </wps:wsp>
                      <wps:wsp>
                        <wps:cNvPr id="526" name="Shape 526"/>
                        <wps:cNvSpPr/>
                        <wps:spPr>
                          <a:xfrm>
                            <a:off x="922439" y="1677263"/>
                            <a:ext cx="56617" cy="39662"/>
                          </a:xfrm>
                          <a:custGeom>
                            <a:avLst/>
                            <a:gdLst/>
                            <a:ahLst/>
                            <a:cxnLst/>
                            <a:rect l="0" t="0" r="0" b="0"/>
                            <a:pathLst>
                              <a:path w="56617" h="39662">
                                <a:moveTo>
                                  <a:pt x="54483" y="0"/>
                                </a:moveTo>
                                <a:lnTo>
                                  <a:pt x="56617" y="5867"/>
                                </a:lnTo>
                                <a:lnTo>
                                  <a:pt x="18224" y="19838"/>
                                </a:lnTo>
                                <a:lnTo>
                                  <a:pt x="56617" y="33807"/>
                                </a:lnTo>
                                <a:lnTo>
                                  <a:pt x="54483" y="39662"/>
                                </a:lnTo>
                                <a:lnTo>
                                  <a:pt x="0" y="19838"/>
                                </a:lnTo>
                                <a:lnTo>
                                  <a:pt x="54483"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g:wgp>
                  </a:graphicData>
                </a:graphic>
              </wp:anchor>
            </w:drawing>
          </mc:Choice>
          <mc:Fallback>
            <w:pict>
              <v:group w14:anchorId="22BF85AE" id="Group 16237" o:spid="_x0000_s1215" style="position:absolute;left:0;text-align:left;margin-left:380.85pt;margin-top:505.2pt;width:214.4pt;height:274.3pt;z-index:251665408;mso-position-horizontal-relative:page;mso-position-vertical-relative:page" coordsize="27231,34837"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">
                <v:shape id="Picture 20145" o:spid="_x0000_s1216" type="#_x0000_t75" style="position:absolute;left:704;top:-42;width:26365;height:3489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">
                  <v:imagedata r:id="rId90" o:title=""/>
                </v:shape>
                <v:rect id="Rectangle 449" o:spid="_x0000_s1217" style="position:absolute;left:1523;top:21524;width:2224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" filled="f" stroked="f">
                  <v:textbox inset="0,0,0,0">
                    <w:txbxContent>
                      <w:p w14:paraId="4CD2CCDB" w14:textId="77777777" w:rsidR="00C03562" w:rsidRDefault="006F3366">
                        <w:pPr>
                          <w:spacing w:after="160" w:line="259" w:lineRule="auto"/>
                          <w:ind w:left="0" w:right="0" w:firstLine="0"/>
                        </w:pPr>
                        <w:r>
                          <w:rPr>
                            <w:color w:val="FFFFFF"/>
                          </w:rPr>
                          <w:t xml:space="preserve">The highest noise insulation is </w:t>
                        </w:r>
                      </w:p>
                    </w:txbxContent>
                  </v:textbox>
                </v:rect>
                <v:rect id="Rectangle 450" o:spid="_x0000_s1218" style="position:absolute;left:1523;top:23048;width:27355;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" filled="f" stroked="f">
                  <v:textbox inset="0,0,0,0">
                    <w:txbxContent>
                      <w:p w14:paraId="6ADF86F2" w14:textId="77777777" w:rsidR="00C03562" w:rsidRDefault="006F3366">
                        <w:pPr>
                          <w:spacing w:after="160" w:line="259" w:lineRule="auto"/>
                          <w:ind w:left="0" w:right="0" w:firstLine="0"/>
                        </w:pPr>
                        <w:r>
                          <w:rPr>
                            <w:color w:val="FFFFFF"/>
                          </w:rPr>
                          <w:t xml:space="preserve">achieved using an acoustic laminated </w:t>
                        </w:r>
                      </w:p>
                    </w:txbxContent>
                  </v:textbox>
                </v:rect>
                <v:rect id="Rectangle 451" o:spid="_x0000_s1219" style="position:absolute;left:1523;top:24572;width:2107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" filled="f" stroked="f">
                  <v:textbox inset="0,0,0,0">
                    <w:txbxContent>
                      <w:p w14:paraId="322A60ED" w14:textId="77777777" w:rsidR="00C03562" w:rsidRDefault="006F3366">
                        <w:pPr>
                          <w:spacing w:after="160" w:line="259" w:lineRule="auto"/>
                          <w:ind w:left="0" w:right="0" w:firstLine="0"/>
                        </w:pPr>
                        <w:r>
                          <w:rPr>
                            <w:color w:val="FFFFFF"/>
                          </w:rPr>
                          <w:t>glass. Glass controls noise by</w:t>
                        </w:r>
                      </w:p>
                    </w:txbxContent>
                  </v:textbox>
                </v:rect>
                <v:rect id="Rectangle 452" o:spid="_x0000_s1220" style="position:absolute;left:1523;top:26816;width:130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" filled="f" stroked="f">
                  <v:textbox inset="0,0,0,0">
                    <w:txbxContent>
                      <w:p w14:paraId="7585140E" w14:textId="77777777" w:rsidR="00C03562" w:rsidRDefault="006F3366">
                        <w:pPr>
                          <w:spacing w:after="160" w:line="259" w:lineRule="auto"/>
                          <w:ind w:left="0" w:right="0" w:firstLine="0"/>
                        </w:pPr>
                        <w:r>
                          <w:rPr>
                            <w:b/>
                            <w:color w:val="FFFFFF"/>
                          </w:rPr>
                          <w:t xml:space="preserve">• </w:t>
                        </w:r>
                      </w:p>
                    </w:txbxContent>
                  </v:textbox>
                </v:rect>
                <v:rect id="Rectangle 453" o:spid="_x0000_s1221" style="position:absolute;left:3809;top:26816;width:7285;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" filled="f" stroked="f">
                  <v:textbox inset="0,0,0,0">
                    <w:txbxContent>
                      <w:p w14:paraId="1D799DD8" w14:textId="77777777" w:rsidR="00C03562" w:rsidRDefault="006F3366">
                        <w:pPr>
                          <w:spacing w:after="160" w:line="259" w:lineRule="auto"/>
                          <w:ind w:left="0" w:right="0" w:firstLine="0"/>
                        </w:pPr>
                        <w:r>
                          <w:rPr>
                            <w:b/>
                            <w:color w:val="FFFFFF"/>
                          </w:rPr>
                          <w:t>reflecting</w:t>
                        </w:r>
                      </w:p>
                    </w:txbxContent>
                  </v:textbox>
                </v:rect>
                <v:rect id="Rectangle 454" o:spid="_x0000_s1222" style="position:absolute;left:9289;top:26816;width:1668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" filled="f" stroked="f">
                  <v:textbox inset="0,0,0,0">
                    <w:txbxContent>
                      <w:p w14:paraId="3C981AC8" w14:textId="77777777" w:rsidR="00C03562" w:rsidRDefault="006F3366">
                        <w:pPr>
                          <w:spacing w:after="160" w:line="259" w:lineRule="auto"/>
                          <w:ind w:left="0" w:right="0" w:firstLine="0"/>
                        </w:pPr>
                        <w:r>
                          <w:rPr>
                            <w:color w:val="FFFFFF"/>
                          </w:rPr>
                          <w:t xml:space="preserve"> th noise back towards </w:t>
                        </w:r>
                      </w:p>
                    </w:txbxContent>
                  </v:textbox>
                </v:rect>
                <v:rect id="Rectangle 455" o:spid="_x0000_s1223" style="position:absolute;left:3809;top:28340;width:1117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" filled="f" stroked="f">
                  <v:textbox inset="0,0,0,0">
                    <w:txbxContent>
                      <w:p w14:paraId="1B80D667" w14:textId="77777777" w:rsidR="00C03562" w:rsidRDefault="006F3366">
                        <w:pPr>
                          <w:spacing w:after="160" w:line="259" w:lineRule="auto"/>
                          <w:ind w:left="0" w:right="0" w:firstLine="0"/>
                        </w:pPr>
                        <w:r>
                          <w:rPr>
                            <w:color w:val="FFFFFF"/>
                          </w:rPr>
                          <w:t>the source, and</w:t>
                        </w:r>
                      </w:p>
                    </w:txbxContent>
                  </v:textbox>
                </v:rect>
                <v:rect id="Rectangle 456" o:spid="_x0000_s1224" style="position:absolute;left:1523;top:30584;width:130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" filled="f" stroked="f">
                  <v:textbox inset="0,0,0,0">
                    <w:txbxContent>
                      <w:p w14:paraId="04BB7EC9" w14:textId="77777777" w:rsidR="00C03562" w:rsidRDefault="006F3366">
                        <w:pPr>
                          <w:spacing w:after="160" w:line="259" w:lineRule="auto"/>
                          <w:ind w:left="0" w:right="0" w:firstLine="0"/>
                        </w:pPr>
                        <w:r>
                          <w:rPr>
                            <w:b/>
                            <w:color w:val="FFFFFF"/>
                          </w:rPr>
                          <w:t xml:space="preserve">• </w:t>
                        </w:r>
                      </w:p>
                    </w:txbxContent>
                  </v:textbox>
                </v:rect>
                <v:rect id="Rectangle 457" o:spid="_x0000_s1225" style="position:absolute;left:3809;top:30584;width:748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" filled="f" stroked="f">
                  <v:textbox inset="0,0,0,0">
                    <w:txbxContent>
                      <w:p w14:paraId="7A2FF0A4" w14:textId="77777777" w:rsidR="00C03562" w:rsidRDefault="006F3366">
                        <w:pPr>
                          <w:spacing w:after="160" w:line="259" w:lineRule="auto"/>
                          <w:ind w:left="0" w:right="0" w:firstLine="0"/>
                        </w:pPr>
                        <w:r>
                          <w:rPr>
                            <w:b/>
                            <w:color w:val="FFFFFF"/>
                          </w:rPr>
                          <w:t>absorbing</w:t>
                        </w:r>
                      </w:p>
                    </w:txbxContent>
                  </v:textbox>
                </v:rect>
                <v:rect id="Rectangle 458" o:spid="_x0000_s1226" style="position:absolute;left:9441;top:30584;width:1632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" filled="f" stroked="f">
                  <v:textbox inset="0,0,0,0">
                    <w:txbxContent>
                      <w:p w14:paraId="6F963FE7" w14:textId="77777777" w:rsidR="00C03562" w:rsidRDefault="006F3366">
                        <w:pPr>
                          <w:spacing w:after="160" w:line="259" w:lineRule="auto"/>
                          <w:ind w:left="0" w:right="0" w:firstLine="0"/>
                        </w:pPr>
                        <w:r>
                          <w:rPr>
                            <w:color w:val="FFFFFF"/>
                          </w:rPr>
                          <w:t xml:space="preserve"> the energy within the </w:t>
                        </w:r>
                      </w:p>
                    </w:txbxContent>
                  </v:textbox>
                </v:rect>
                <v:rect id="Rectangle 459" o:spid="_x0000_s1227" style="position:absolute;left:3809;top:32108;width:3618;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" filled="f" stroked="f">
                  <v:textbox inset="0,0,0,0">
                    <w:txbxContent>
                      <w:p w14:paraId="162FC0BD" w14:textId="77777777" w:rsidR="00C03562" w:rsidRDefault="006F3366">
                        <w:pPr>
                          <w:spacing w:after="160" w:line="259" w:lineRule="auto"/>
                          <w:ind w:left="0" w:right="0" w:firstLine="0"/>
                        </w:pPr>
                        <w:r>
                          <w:rPr>
                            <w:color w:val="FFFFFF"/>
                          </w:rPr>
                          <w:t>glass</w:t>
                        </w:r>
                      </w:p>
                    </w:txbxContent>
                  </v:textbox>
                </v:rect>
                <v:shape id="Shape 461" o:spid="_x0000_s1228" style="position:absolute;top:1237;width:22659;height:19223;visibility:visible;mso-wrap-style:square;v-text-anchor:top" coordsize="2265985,192222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" path="m,l1960181,v305804,,305804,305841,305804,305841l2265985,1616405v,305816,-305804,305816,-305804,305816l,1922221,,xe" stroked="f" strokeweight="0">
                  <v:stroke miterlimit="83231f" joinstyle="miter"/>
                  <v:path arrowok="t" textboxrect="0,0,2265985,1922221"/>
                </v:shape>
                <v:shape id="Shape 463" o:spid="_x0000_s1229" style="position:absolute;left:11606;top:3349;width:988;height:14180;visibility:visible;mso-wrap-style:square;v-text-anchor:top" coordsize="98832,14179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" path="m10300,l98832,15748,88532,1417980,,1402232,10300,xe" fillcolor="#043e5f" stroked="f" strokeweight="0">
                  <v:stroke miterlimit="83231f" joinstyle="miter"/>
                  <v:path arrowok="t" textboxrect="0,0,98832,1417980"/>
                </v:shape>
                <v:shape id="Shape 464" o:spid="_x0000_s1230" style="position:absolute;left:8199;top:3349;width:3510;height:15539;visibility:visible;mso-wrap-style:square;v-text-anchor:top" coordsize="350990,155391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" path="m350990,l340690,1402232,,1553916r,-1729l5156,852767c270002,468020,276580,54725,276923,32982l350990,xe" fillcolor="#066ea8" stroked="f" strokeweight="0">
                  <v:stroke miterlimit="83231f" joinstyle="miter"/>
                  <v:path arrowok="t" textboxrect="0,0,350990,1553916"/>
                </v:shape>
                <v:shape id="Shape 465" o:spid="_x0000_s1231" style="position:absolute;left:10968;top:3349;width:1626;height:487;visibility:visible;mso-wrap-style:square;v-text-anchor:top" coordsize="162585,4871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" path="m74066,r88519,15748l88519,48717,,32972r,-8l74066,xe" fillcolor="#04456a" stroked="f" strokeweight="0">
                  <v:stroke miterlimit="83231f" joinstyle="miter"/>
                  <v:path arrowok="t" textboxrect="0,0,162585,48717"/>
                </v:shape>
                <v:shape id="Shape 466" o:spid="_x0000_s1232" style="position:absolute;left:8199;top:17371;width:4292;height:1675;visibility:visible;mso-wrap-style:square;v-text-anchor:top" coordsize="429209,1674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" path="m340648,r103,l429209,15748,88531,167424,,151678r,-7l340648,xe" fillcolor="#04456a" stroked="f" strokeweight="0">
                  <v:stroke miterlimit="83231f" joinstyle="miter"/>
                  <v:path arrowok="t" textboxrect="0,0,429209,167424"/>
                </v:shape>
                <v:shape id="Shape 467" o:spid="_x0000_s1233" style="position:absolute;left:8199;top:11877;width:937;height:7169;visibility:visible;mso-wrap-style:square;v-text-anchor:top" coordsize="93675,71690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" path="m5156,l93675,15748,88532,716902,,701156r,-1684l5156,xe" fillcolor="#043e5f" stroked="f" strokeweight="0">
                  <v:stroke miterlimit="83231f" joinstyle="miter"/>
                  <v:path arrowok="t" textboxrect="0,0,93675,716902"/>
                </v:shape>
                <v:shape id="Shape 469" o:spid="_x0000_s1234" style="position:absolute;left:8251;top:3679;width:3602;height:8355;visibility:visible;mso-wrap-style:square;v-text-anchor:top" coordsize="360286,8355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" path="m271767,r74,l296130,4317r64156,11431c360266,17021,360225,19638,360111,23516r-347,8746l359457,39629r-627,10431l357974,63479r-1070,12986l355336,94270r-1678,15730l351203,131455r-2443,18392l345236,174487r-3360,20855l337091,222820r-4420,23059l328035,268164r-13420,55114l296253,392322r-17909,55525l252005,521918,209128,624477r-22797,45893l175114,692676r-39899,70461c120617,787304,105073,811461,88519,835507l,819762r,-15c15515,797209,30143,774572,43936,751922r1407,-2455l46683,747389,58969,725694,82858,684015r1550,-3245l87695,674966v12764,-24082,24642,-48070,35696,-71862l142644,558849r4233,-8864l149073,544070r5069,-11652l171123,484665r23367,-62954l198377,408021r3906,-10982l213906,353334r14222,-50087l231610,286765r3461,-13014c239420,254484,243253,235927,246630,218180r2504,-14378l250223,198648r2845,-17435l255460,167479r1070,-7480l257702,152814r2357,-17494l261927,122262r607,-5305l263207,111967r1855,-17103l266403,83145r300,-3405l267042,76612r1371,-16299l269255,50744r118,-1844l269511,47258r944,-15330l270854,25674r29,-686l270918,24410v326,-6475,526,-11781,650,-15834l271568,8556r,-7l271767,xe" fillcolor="#044062" stroked="f" strokeweight="0">
                  <v:stroke miterlimit="83231f" joinstyle="miter"/>
                  <v:path arrowok="t" textboxrect="0,0,360286,835507"/>
                </v:shape>
                <v:shape id="Shape 470" o:spid="_x0000_s1235" style="position:absolute;left:9084;top:3506;width:3510;height:15539;visibility:visible;mso-wrap-style:square;v-text-anchor:top" coordsize="350990,155390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" path="m350990,l340690,1402232,,1553908,5156,852754c270015,468020,276580,54725,276923,32969l350990,xe" fillcolor="#066ea8" stroked="f" strokeweight="0">
                  <v:stroke miterlimit="83231f" joinstyle="miter"/>
                  <v:path arrowok="t" textboxrect="0,0,350990,1553908"/>
                </v:shape>
                <v:shape id="Shape 471" o:spid="_x0000_s1236" style="position:absolute;left:12487;top:3508;width:369;height:14069;visibility:visible;mso-wrap-style:square;v-text-anchor:top" coordsize="36868,140695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" path="m10300,l36868,4725,26556,1406957,,1402232,10300,xe" fillcolor="#1e1e1e" stroked="f" strokeweight="0">
                  <v:stroke miterlimit="83231f" joinstyle="miter"/>
                  <v:path arrowok="t" textboxrect="0,0,36868,1406957"/>
                </v:shape>
                <v:shape id="Shape 472" o:spid="_x0000_s1237" style="position:absolute;left:9080;top:8707;width:1755;height:10340;visibility:visible;mso-wrap-style:square;v-text-anchor:top" coordsize="175495,103402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" path="m175495,r,14495l167076,37457c129403,133526,78689,236577,10554,336367l5512,1021634,175495,945953r,9945l,1034029,5143,332874c71361,236691,121435,138723,159303,45533l175495,xe" fillcolor="#353535" stroked="f" strokeweight="0">
                  <v:stroke miterlimit="83231f" joinstyle="miter"/>
                  <v:path arrowok="t" textboxrect="0,0,175495,1034029"/>
                </v:shape>
                <v:shape id="Shape 473" o:spid="_x0000_s1238" style="position:absolute;left:10835;top:3508;width:1755;height:14758;visibility:visible;mso-wrap-style:square;v-text-anchor:top" coordsize="175482,147577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" path="m175482,r,1736l165195,1402227,,1475773r,-9945l159823,1394671,169983,12378,106547,40622c105302,71102,99104,168435,69856,300312,57879,354209,41029,417795,17459,486749l,534370,,519874,31950,430027c98569,213103,101214,46561,101429,32964l175482,xe" fillcolor="#353535" stroked="f" strokeweight="0">
                  <v:stroke miterlimit="83231f" joinstyle="miter"/>
                  <v:path arrowok="t" textboxrect="0,0,175482,1475773"/>
                </v:shape>
                <v:shape id="Shape 474" o:spid="_x0000_s1239" style="position:absolute;left:12434;top:3632;width:367;height:13870;visibility:visible;mso-wrap-style:square;v-text-anchor:top" coordsize="36703,138700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" path="m10147,r70,l36703,4710r,1690l26556,1387005,,1382283r,-1742l10147,xe" fillcolor="#1e1e1e" stroked="f" strokeweight="0">
                  <v:stroke miterlimit="83231f" joinstyle="miter"/>
                  <v:path arrowok="t" textboxrect="0,0,36703,1387005"/>
                </v:shape>
                <v:shape id="Shape 475" o:spid="_x0000_s1240" style="position:absolute;left:11901;top:3632;width:900;height:329;visibility:visible;mso-wrap-style:square;v-text-anchor:top" coordsize="89979,3295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" path="m63422,r6,l89979,4724,26571,32956r-98,l,28244,63422,xe" fillcolor="#222221" stroked="f" strokeweight="0">
                  <v:stroke miterlimit="83231f" joinstyle="miter"/>
                  <v:path arrowok="t" textboxrect="0,0,89979,32956"/>
                </v:shape>
                <v:shape id="Shape 476" o:spid="_x0000_s1241" style="position:absolute;left:11850;top:3508;width:1006;height:377;visibility:visible;mso-wrap-style:square;v-text-anchor:top" coordsize="100635,3769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" path="m74066,r26569,4737l26598,37693r-103,l,32982,74066,xe" fillcolor="#222221" stroked="f" strokeweight="0">
                  <v:stroke miterlimit="83231f" joinstyle="miter"/>
                  <v:path arrowok="t" textboxrect="0,0,100635,37693"/>
                </v:shape>
                <v:shape id="Shape 477" o:spid="_x0000_s1242" style="position:absolute;left:9081;top:17530;width:3672;height:1564;visibility:visible;mso-wrap-style:square;v-text-anchor:top" coordsize="367233,15640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" path="m340678,r26555,4725l26556,156401,,151676,340678,xe" fillcolor="#222221" stroked="f" strokeweight="0">
                  <v:stroke miterlimit="83231f" joinstyle="miter"/>
                  <v:path arrowok="t" textboxrect="0,0,367233,156401"/>
                </v:shape>
                <v:shape id="Shape 478" o:spid="_x0000_s1243" style="position:absolute;left:9136;top:17455;width:3563;height:1515;visibility:visible;mso-wrap-style:square;v-text-anchor:top" coordsize="356362,1515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" path="m329794,r26568,4725l26556,151562,,146840r,-8l329794,xe" fillcolor="#222221" stroked="f" strokeweight="0">
                  <v:stroke miterlimit="83231f" joinstyle="miter"/>
                  <v:path arrowok="t" textboxrect="0,0,356362,151562"/>
                </v:shape>
                <v:shape id="Shape 480" o:spid="_x0000_s1244" style="position:absolute;left:9186;top:3914;width:2980;height:8204;visibility:visible;mso-wrap-style:square;v-text-anchor:top" coordsize="298043,8203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" path="m271500,r26543,4722l298043,4730r-733,14488l297242,20209r-2596,33544l294023,60767r-4839,42848l282409,150606r-4038,26410l261353,264399c233406,390171,178932,568682,74459,745048l26557,820340,,815618r,-20l47895,740326r13,-22l47911,740299c152396,563935,206849,385435,234798,259675,260401,144294,268336,55370,270763,14506l271500,xe" fillcolor="#1f1f1f" stroked="f" strokeweight="0">
                  <v:stroke miterlimit="83231f" joinstyle="miter"/>
                  <v:path arrowok="t" textboxrect="0,0,298043,820340"/>
                </v:shape>
                <v:shape id="Shape 481" o:spid="_x0000_s1245" style="position:absolute;left:9136;top:12071;width:315;height:6899;visibility:visible;mso-wrap-style:square;v-text-anchor:top" coordsize="31585,68997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" path="m5029,l31585,4722r,1745l26569,689979,,685267,5029,xe" fillcolor="#1e1e1e" stroked="f" strokeweight="0">
                  <v:stroke miterlimit="83231f" joinstyle="miter"/>
                  <v:path arrowok="t" textboxrect="0,0,31585,689979"/>
                </v:shape>
                <v:shape id="Shape 483" o:spid="_x0000_s1246" style="position:absolute;left:9132;top:3838;width:2983;height:8245;visibility:visible;mso-wrap-style:square;v-text-anchor:top" coordsize="298323,82449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" path="m271768,r23688,4201l298323,4711v-86,5442,-560,35354,-5361,83172l291012,104940r-2525,22056c270451,267898,219216,510463,73249,752127l26557,824495,,819772r,-13c15520,797216,30153,774574,43950,751918r1419,-2475l46685,747402,58733,726128,82882,683998r1569,-3284l87698,674979v12765,-24082,24644,-48070,35698,-71862l142604,558965r4310,-9023l149147,543926r5000,-11495l170954,485170r23575,-63523l198438,407881r3850,-10829l213799,353768r14364,-50598l231662,286601r3414,-12836c239425,254498,243257,235940,246635,218194r2488,-14291l250250,198566r2914,-17868l255463,167493r1042,-7283l257723,152734r2413,-17917l261930,122275r592,-5176l263223,111891r1894,-17477l266405,83159r294,-3341l267053,76545r1391,-16558l269256,50757r117,-1833l269518,47201r942,-15324l270855,25687r30,-712l270922,24368r622,-15198l271569,8563v131,-4316,177,-7204,199,-8563xe" fillcolor="#1f1f1f" stroked="f" strokeweight="0">
                  <v:stroke miterlimit="83231f" joinstyle="miter"/>
                  <v:path arrowok="t" textboxrect="0,0,298323,824495"/>
                </v:shape>
                <v:shape id="Shape 484" o:spid="_x0000_s1247" style="position:absolute;left:9080;top:12036;width:318;height:7058;visibility:visible;mso-wrap-style:square;v-text-anchor:top" coordsize="31712,70587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" path="m5143,l31712,4711,26556,705879,,701154,5143,xe" fillcolor="#1e1e1e" stroked="f" strokeweight="0">
                  <v:stroke miterlimit="83231f" joinstyle="miter"/>
                  <v:path arrowok="t" textboxrect="0,0,31712,705879"/>
                </v:shape>
                <v:shape id="Shape 485" o:spid="_x0000_s1248" style="position:absolute;left:9346;top:8754;width:1755;height:10340;visibility:visible;mso-wrap-style:square;v-text-anchor:top" coordsize="175495,103402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" path="m175495,r,14474l167065,37467c129394,133538,78683,236589,10554,336379l5512,1021646,175495,945966r,9932l,1034023r,-1734l5143,332874c71361,236691,121435,138722,159303,45533l175495,xe" fillcolor="#353535" stroked="f" strokeweight="0">
                  <v:stroke miterlimit="83231f" joinstyle="miter"/>
                  <v:path arrowok="t" textboxrect="0,0,175495,1034023"/>
                </v:shape>
                <v:shape id="Shape 486" o:spid="_x0000_s1249" style="position:absolute;left:11101;top:3555;width:1755;height:14758;visibility:visible;mso-wrap-style:square;v-text-anchor:top" coordsize="175495,14757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" path="m175495,l165183,1402245,,1475778r,-9933l159823,1394689,169983,12395,106547,40640c105289,71107,99104,168440,69844,300317,57866,354219,41016,417807,17447,486763l,534354,,519880,31950,430033c98569,213110,101214,46571,101429,32982l175495,xe" fillcolor="#353535" stroked="f" strokeweight="0">
                  <v:stroke miterlimit="83231f" joinstyle="miter"/>
                  <v:path arrowok="t" textboxrect="0,0,175495,1475778"/>
                </v:shape>
                <v:shape id="Shape 487" o:spid="_x0000_s1250" style="position:absolute;left:12671;top:3544;width:989;height:14179;visibility:visible;mso-wrap-style:square;v-text-anchor:top" coordsize="98832,14179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" path="m10300,l98832,15748,88532,1417980,,1402232,10300,xe" fillcolor="#043e5f" stroked="f" strokeweight="0">
                  <v:stroke miterlimit="83231f" joinstyle="miter"/>
                  <v:path arrowok="t" textboxrect="0,0,98832,1417980"/>
                </v:shape>
                <v:shape id="Shape 488" o:spid="_x0000_s1251" style="position:absolute;left:9265;top:3544;width:3509;height:15539;visibility:visible;mso-wrap-style:square;v-text-anchor:top" coordsize="350977,15539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" path="m350977,r,1787l340690,1402226,16,1553903r-16,l,1552233,5157,852837c270002,468116,276581,54731,276924,32963l350977,xe" fillcolor="#066ea8" stroked="f" strokeweight="0">
                  <v:stroke miterlimit="83231f" joinstyle="miter"/>
                  <v:path arrowok="t" textboxrect="0,0,350977,1553903"/>
                </v:shape>
                <v:shape id="Shape 489" o:spid="_x0000_s1252" style="position:absolute;left:12034;top:3544;width:1626;height:487;visibility:visible;mso-wrap-style:square;v-text-anchor:top" coordsize="162585,4871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" path="m74066,r88519,15748l88519,48717,,32972r,-8l74066,xe" fillcolor="#04456a" stroked="f" strokeweight="0">
                  <v:stroke miterlimit="83231f" joinstyle="miter"/>
                  <v:path arrowok="t" textboxrect="0,0,162585,48717"/>
                </v:shape>
                <v:shape id="Shape 490" o:spid="_x0000_s1253" style="position:absolute;left:9265;top:17566;width:4292;height:1674;visibility:visible;mso-wrap-style:square;v-text-anchor:top" coordsize="429209,16741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" path="m340620,r201,l429209,15735,88532,167411,,151666r,-8l340620,xe" fillcolor="#04456a" stroked="f" strokeweight="0">
                  <v:stroke miterlimit="83231f" joinstyle="miter"/>
                  <v:path arrowok="t" textboxrect="0,0,429209,167411"/>
                </v:shape>
                <v:shape id="Shape 491" o:spid="_x0000_s1254" style="position:absolute;left:9265;top:12072;width:936;height:7168;visibility:visible;mso-wrap-style:square;v-text-anchor:top" coordsize="93675,71681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" path="m5156,r5,l93675,15747,88532,716813,,701067r,-1737l5156,xe" fillcolor="#043e5f" stroked="f" strokeweight="0">
                  <v:stroke miterlimit="83231f" joinstyle="miter"/>
                  <v:path arrowok="t" textboxrect="0,0,93675,716813"/>
                </v:shape>
                <v:shape id="Shape 493" o:spid="_x0000_s1255" style="position:absolute;left:9316;top:3873;width:3603;height:8356;visibility:visible;mso-wrap-style:square;v-text-anchor:top" coordsize="360286,83559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" path="m271767,r70,l360286,15746r-175,7763l359742,32836r-281,6718l358796,50635r-812,12724l356856,77039r-1502,17061l353597,110567r-2363,20664l348688,150396r-3405,23809l341793,195869r-4632,26605l332579,246381r-4495,21611l314513,323728r-18213,68492l278237,448231r-26169,73597l209063,624703r-21857,44004l175021,692940r-39431,69636l135215,763236,89187,834575r-659,1021l88445,835596,51057,828946,,819848r,-7l949,818372,43942,752001r1338,-2335l46683,747491,59583,724709,82868,684082r1506,-3154l87695,675065v12764,-24083,24642,-48073,35696,-71866l142738,558723r4155,-8700l149044,544226r5098,-11718l171278,484315r23229,-62597l198358,408153r3925,-11038l214002,353045r14141,-49818l231593,286889r3478,-13077c239420,254543,243253,235983,246630,218233r2538,-14573l250235,198606r2774,-17009l255460,167523r1103,-7713l257711,152766r2295,-17036l261927,122298r629,-5493l263214,111915r1802,-16623l266403,83173r312,-3550l267047,76560r1329,-15803l269255,50764r124,-1945l269515,47211r912,-14818l270854,25686r31,-744l270920,24373r645,-15747l271568,8555r12,-503l271767,xe" fillcolor="#044062" stroked="f" strokeweight="0">
                  <v:stroke miterlimit="83231f" joinstyle="miter"/>
                  <v:path arrowok="t" textboxrect="0,0,360286,835596"/>
                </v:shape>
                <v:shape id="Shape 494" o:spid="_x0000_s1256" style="position:absolute;left:10150;top:3701;width:3510;height:15539;visibility:visible;mso-wrap-style:square;v-text-anchor:top" coordsize="350990,155390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" path="m350990,l340690,1402232,,1553908,5156,852843c270015,468122,276580,54737,276923,32969l350990,xe" fillcolor="#066ea8" stroked="f" strokeweight="0">
                  <v:stroke miterlimit="83231f" joinstyle="miter"/>
                  <v:path arrowok="t" textboxrect="0,0,350990,1553908"/>
                </v:shape>
                <v:rect id="Rectangle 496" o:spid="_x0000_s1257" style="position:absolute;left:1532;top:3061;width:10220;height:140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" filled="f" stroked="f">
                  <v:textbox inset="0,0,0,0">
                    <w:txbxContent>
                      <w:p w14:paraId="7FB2D500" w14:textId="77777777" w:rsidR="00C03562" w:rsidRDefault="006F3366">
                        <w:pPr>
                          <w:spacing w:after="160" w:line="259" w:lineRule="auto"/>
                          <w:ind w:left="0" w:right="0" w:firstLine="0"/>
                        </w:pPr>
                        <w:r>
                          <w:rPr>
                            <w:color w:val="424242"/>
                            <w:sz w:val="16"/>
                          </w:rPr>
                          <w:t>The sound meets</w:t>
                        </w:r>
                      </w:p>
                    </w:txbxContent>
                  </v:textbox>
                </v:rect>
                <v:rect id="Rectangle 497" o:spid="_x0000_s1258" style="position:absolute;left:1532;top:4308;width:10585;height:140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" filled="f" stroked="f">
                  <v:textbox inset="0,0,0,0">
                    <w:txbxContent>
                      <w:p w14:paraId="103EB33F" w14:textId="77777777" w:rsidR="00C03562" w:rsidRDefault="006F3366">
                        <w:pPr>
                          <w:spacing w:after="160" w:line="259" w:lineRule="auto"/>
                          <w:ind w:left="0" w:right="0" w:firstLine="0"/>
                        </w:pPr>
                        <w:r>
                          <w:rPr>
                            <w:color w:val="424242"/>
                            <w:sz w:val="16"/>
                          </w:rPr>
                          <w:t>the glass obstacle</w:t>
                        </w:r>
                      </w:p>
                    </w:txbxContent>
                  </v:textbox>
                </v:rect>
                <v:rect id="Rectangle 498" o:spid="_x0000_s1259" style="position:absolute;left:1532;top:9127;width:7536;height:112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" filled="f" stroked="f">
                  <v:textbox inset="0,0,0,0">
                    <w:txbxContent>
                      <w:p w14:paraId="5666235C" w14:textId="77777777" w:rsidR="00C03562" w:rsidRDefault="006F3366">
                        <w:pPr>
                          <w:spacing w:after="160" w:line="259" w:lineRule="auto"/>
                          <w:ind w:left="0" w:right="0" w:firstLine="0"/>
                        </w:pPr>
                        <w:r>
                          <w:rPr>
                            <w:color w:val="424242"/>
                            <w:sz w:val="13"/>
                          </w:rPr>
                          <w:t>Sounds emitted</w:t>
                        </w:r>
                      </w:p>
                    </w:txbxContent>
                  </v:textbox>
                </v:rect>
                <v:rect id="Rectangle 499" o:spid="_x0000_s1260" style="position:absolute;left:14022;top:9127;width:9449;height:112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" filled="f" stroked="f">
                  <v:textbox inset="0,0,0,0">
                    <w:txbxContent>
                      <w:p w14:paraId="41F33A0A" w14:textId="77777777" w:rsidR="00C03562" w:rsidRDefault="006F3366">
                        <w:pPr>
                          <w:spacing w:after="160" w:line="259" w:lineRule="auto"/>
                          <w:ind w:left="0" w:right="0" w:firstLine="0"/>
                        </w:pPr>
                        <w:r>
                          <w:rPr>
                            <w:color w:val="424242"/>
                            <w:sz w:val="13"/>
                          </w:rPr>
                          <w:t>Sounds transmitted</w:t>
                        </w:r>
                      </w:p>
                    </w:txbxContent>
                  </v:textbox>
                </v:rect>
                <v:rect id="Rectangle 500" o:spid="_x0000_s1261" style="position:absolute;left:14022;top:16611;width:9143;height:112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" filled="f" stroked="f">
                  <v:textbox inset="0,0,0,0">
                    <w:txbxContent>
                      <w:p w14:paraId="3036340E" w14:textId="77777777" w:rsidR="00C03562" w:rsidRDefault="006F3366">
                        <w:pPr>
                          <w:spacing w:after="160" w:line="259" w:lineRule="auto"/>
                          <w:ind w:left="0" w:right="0" w:firstLine="0"/>
                        </w:pPr>
                        <w:r>
                          <w:rPr>
                            <w:color w:val="424242"/>
                            <w:sz w:val="13"/>
                          </w:rPr>
                          <w:t>Acoustic interlayer</w:t>
                        </w:r>
                      </w:p>
                    </w:txbxContent>
                  </v:textbox>
                </v:rect>
                <v:rect id="Rectangle 501" o:spid="_x0000_s1262" style="position:absolute;left:1532;top:16611;width:4768;height:112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" filled="f" stroked="f">
                  <v:textbox inset="0,0,0,0">
                    <w:txbxContent>
                      <w:p w14:paraId="4DB76ABC" w14:textId="77777777" w:rsidR="00C03562" w:rsidRDefault="006F3366">
                        <w:pPr>
                          <w:spacing w:after="160" w:line="259" w:lineRule="auto"/>
                          <w:ind w:left="0" w:right="0" w:firstLine="0"/>
                        </w:pPr>
                        <w:r>
                          <w:rPr>
                            <w:color w:val="424242"/>
                            <w:sz w:val="13"/>
                          </w:rPr>
                          <w:t>Sounds re</w:t>
                        </w:r>
                      </w:p>
                    </w:txbxContent>
                  </v:textbox>
                </v:rect>
                <v:rect id="Rectangle 502" o:spid="_x0000_s1263" style="position:absolute;left:5117;top:16611;width:657;height:112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" filled="f" stroked="f">
                  <v:textbox inset="0,0,0,0">
                    <w:txbxContent>
                      <w:p w14:paraId="1213700E" w14:textId="77777777" w:rsidR="00C03562" w:rsidRDefault="006F3366">
                        <w:pPr>
                          <w:spacing w:after="160" w:line="259" w:lineRule="auto"/>
                          <w:ind w:left="0" w:right="0" w:firstLine="0"/>
                        </w:pPr>
                        <w:r>
                          <w:rPr>
                            <w:color w:val="424242"/>
                            <w:sz w:val="13"/>
                          </w:rPr>
                          <w:t>fl</w:t>
                        </w:r>
                      </w:p>
                    </w:txbxContent>
                  </v:textbox>
                </v:rect>
                <v:rect id="Rectangle 503" o:spid="_x0000_s1264" style="position:absolute;left:5611;top:16611;width:2706;height:112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" filled="f" stroked="f">
                  <v:textbox inset="0,0,0,0">
                    <w:txbxContent>
                      <w:p w14:paraId="4074E72E" w14:textId="77777777" w:rsidR="00C03562" w:rsidRDefault="006F3366">
                        <w:pPr>
                          <w:spacing w:after="160" w:line="259" w:lineRule="auto"/>
                          <w:ind w:left="0" w:right="0" w:firstLine="0"/>
                        </w:pPr>
                        <w:r>
                          <w:rPr>
                            <w:color w:val="424242"/>
                            <w:sz w:val="13"/>
                          </w:rPr>
                          <w:t>ected</w:t>
                        </w:r>
                      </w:p>
                    </w:txbxContent>
                  </v:textbox>
                </v:rect>
                <v:shape id="Shape 21332" o:spid="_x0000_s1265" style="position:absolute;left:1965;top:11979;width:4279;height:201;visibility:visible;mso-wrap-style:square;v-text-anchor:top" coordsize="427927,2004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" path="m,l427927,r,20041l,20041,,e" fillcolor="#e30613" stroked="f" strokeweight="0">
                  <v:stroke miterlimit="83231f" joinstyle="miter"/>
                  <v:path arrowok="t" textboxrect="0,0,427927,20041"/>
                </v:shape>
                <v:shape id="Shape 505" o:spid="_x0000_s1266" style="position:absolute;left:6162;top:11471;width:609;height:1217;visibility:visible;mso-wrap-style:square;v-text-anchor:top" coordsize="60833,12170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" path="m,l60833,60858,,121704,,xe" fillcolor="#e30613" stroked="f" strokeweight="0">
                  <v:stroke miterlimit="83231f" joinstyle="miter"/>
                  <v:path arrowok="t" textboxrect="0,0,60833,121704"/>
                </v:shape>
                <v:shape id="Shape 506" o:spid="_x0000_s1267" style="position:absolute;left:1663;top:11503;width:349;height:1153;visibility:visible;mso-wrap-style:square;v-text-anchor:top" coordsize="34849,1152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" path="m1714,c8661,3861,15113,9716,21082,17526v9182,12040,13767,25514,13767,40462c34849,64541,33998,70726,32283,76568v-1714,5842,-4203,11367,-7518,16536c21310,98640,16675,103810,10858,108597v-3810,3163,-7010,5385,-9601,6656l,113068c6756,107937,11697,102692,14821,97320v5537,-9487,8305,-22035,8305,-37617c23126,47092,21844,36805,19304,28790,15748,17500,9309,8636,,2172l1714,xe" fillcolor="#e30613" stroked="f" strokeweight="0">
                  <v:stroke miterlimit="83231f" joinstyle="miter"/>
                  <v:path arrowok="t" textboxrect="0,0,34849,115253"/>
                </v:shape>
                <v:shape id="Shape 507" o:spid="_x0000_s1268" style="position:absolute;left:2547;top:11169;width:425;height:1820;visibility:visible;mso-wrap-style:square;v-text-anchor:top" coordsize="42558,18200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" path="m2083,v8496,6083,16370,15342,23673,27674c36970,46686,42558,67983,42558,91567v,10351,-1042,20129,-3137,29350c37325,130137,34239,138849,30252,147041v-4255,8725,-9894,16903,-16980,24447c8598,176492,4699,179984,1524,182004l,178562v8255,-8103,14288,-16396,18098,-24867c24867,138709,28232,118897,28232,94272v,-19914,-1549,-36169,-4648,-48793c19241,27636,11379,13639,,3429l2083,xe" fillcolor="#e30613" stroked="f" strokeweight="0">
                  <v:stroke miterlimit="83231f" joinstyle="miter"/>
                  <v:path arrowok="t" textboxrect="0,0,42558,182004"/>
                </v:shape>
                <v:shape id="Shape 508" o:spid="_x0000_s1269" style="position:absolute;left:3430;top:10836;width:503;height:2487;visibility:visible;mso-wrap-style:square;v-text-anchor:top" coordsize="50266,24876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" path="m2476,c12497,8344,21793,20968,30404,37846v13258,25959,19862,55093,19862,87325c50266,139306,49035,152679,46558,165278v-2464,12598,-6109,24498,-10833,35699c30709,212903,24041,224066,15672,234404,10173,241236,5550,246011,1803,248767l,244068c9753,232981,16878,221653,21387,210083v7975,-20485,11963,-47574,11963,-81216c33350,101638,31521,79425,27838,62166,22708,37782,13436,18643,,4699l2476,xe" fillcolor="#e30613" stroked="f" strokeweight="0">
                  <v:stroke miterlimit="83231f" joinstyle="miter"/>
                  <v:path arrowok="t" textboxrect="0,0,50266,248767"/>
                </v:shape>
                <v:shape id="Shape 509" o:spid="_x0000_s1270" style="position:absolute;left:4314;top:10502;width:580;height:3155;visibility:visible;mso-wrap-style:square;v-text-anchor:top" coordsize="57963,31553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" path="m2832,c14389,10579,25133,26594,35065,47993v15278,32944,22898,69876,22898,110757c57963,176682,56528,193637,53696,209626v-2845,15989,-7062,31077,-12497,45276c35395,270040,27724,284200,18072,297307,11722,305968,6388,312026,2083,315531l,309563c11240,295491,19456,281139,24651,266458,33858,240474,38455,206121,38455,163449v,-34531,-2120,-62713,-6350,-84607c26188,47917,15481,23634,,5956l2832,xe" fillcolor="#e30613" stroked="f" strokeweight="0">
                  <v:stroke miterlimit="83231f" joinstyle="miter"/>
                  <v:path arrowok="t" textboxrect="0,0,57963,315531"/>
                </v:shape>
                <v:shape id="Shape 510" o:spid="_x0000_s1271" style="position:absolute;left:5198;top:10168;width:656;height:3823;visibility:visible;mso-wrap-style:square;v-text-anchor:top" coordsize="65672,3822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" path="m3226,c16320,12814,28486,32220,39738,58141v17298,39903,25934,84670,25934,134188c65672,214058,64072,234607,60833,253974v-3238,19368,-7950,37681,-14148,54851c40145,327190,31407,344322,20485,360197,13284,370700,7252,378028,2349,382270l,375044c12738,358013,22047,340614,27940,322821,38354,291350,43574,249733,43574,198018v,-41821,-2413,-75959,-7214,-102501c29667,58051,17552,28639,,7214l3226,xe" fillcolor="#e30613" stroked="f" strokeweight="0">
                  <v:stroke miterlimit="83231f" joinstyle="miter"/>
                  <v:path arrowok="t" textboxrect="0,0,65672,382270"/>
                </v:shape>
                <v:shape id="Shape 511" o:spid="_x0000_s1272" style="position:absolute;left:6351;top:13064;width:1303;height:2697;visibility:visible;mso-wrap-style:square;v-text-anchor:top" coordsize="130378,26973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" path="m118021,r12357,5524l12370,269735,,264211,118021,xe" fillcolor="#fcea10" stroked="f" strokeweight="0">
                  <v:stroke miterlimit="83231f" joinstyle="miter"/>
                  <v:path arrowok="t" textboxrect="0,0,130378,269735"/>
                </v:shape>
                <v:shape id="Shape 512" o:spid="_x0000_s1273" style="position:absolute;left:6059;top:15516;width:752;height:543;visibility:visible;mso-wrap-style:square;v-text-anchor:top" coordsize="75146,5434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" path="m,l75146,33566,20803,54343,,xe" fillcolor="#fcea10" stroked="f" strokeweight="0">
                  <v:stroke miterlimit="83231f" joinstyle="miter"/>
                  <v:path arrowok="t" textboxrect="0,0,75146,54343"/>
                </v:shape>
                <v:shape id="Shape 513" o:spid="_x0000_s1274" style="position:absolute;left:7316;top:12753;width:711;height:417;visibility:visible;mso-wrap-style:square;v-text-anchor:top" coordsize="71018,4171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" path="m1676,c2984,5576,4864,10084,7315,13488v4331,6045,11316,11214,20943,15506c36042,32474,42761,34531,48400,35154v7937,927,15202,-610,21742,-4572l71018,32245v-4292,3213,-9690,5588,-16154,7112c44895,41719,35306,40831,26086,36716,22034,34899,18453,32665,15316,29997,12192,27330,9474,24257,7176,20803,4712,17145,2807,12853,1448,7950,559,4711,64,2121,,178l1676,xe" fillcolor="#424242" stroked="f" strokeweight="0">
                  <v:stroke miterlimit="83231f" joinstyle="miter"/>
                  <v:path arrowok="t" textboxrect="0,0,71018,41719"/>
                </v:shape>
                <v:shape id="Shape 514" o:spid="_x0000_s1275" style="position:absolute;left:6866;top:13210;width:1122;height:592;visibility:visible;mso-wrap-style:square;v-text-anchor:top" coordsize="112204,5919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" path="m,l2540,12c5271,7341,8725,13348,12903,18034v7391,8319,18682,15862,33896,22644c59093,46177,69545,49695,78206,51270v12218,2223,23026,1245,32449,-2985l112204,50533v-6095,3557,-13982,5893,-23609,6973c73774,59195,59068,56769,44514,50279,38125,47422,32372,44069,27254,40246,22136,36411,17615,32106,13652,27381,9449,22340,5956,16611,3239,10147,1460,5893,368,2515,,xe" fillcolor="#424242" stroked="f" strokeweight="0">
                  <v:stroke miterlimit="83231f" joinstyle="miter"/>
                  <v:path arrowok="t" textboxrect="0,0,112204,59195"/>
                </v:shape>
                <v:shape id="Shape 515" o:spid="_x0000_s1276" style="position:absolute;left:6415;top:13665;width:1534;height:769;visibility:visible;mso-wrap-style:square;v-text-anchor:top" coordsize="153403,768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" path="m,l3391,178v4166,9080,9182,16598,15100,22567c28931,33324,44552,43256,65329,52539v16802,7506,31026,12497,42697,14986c124485,71082,138862,70637,151168,66192r2235,2807c145504,72898,135128,75146,122339,75819,102654,76847,82842,72898,62941,63995,54216,60096,46304,55651,39205,50647,32093,45656,25756,40119,20142,34124,14161,27711,9106,20536,5042,12522,2349,7226,673,3073,,xe" fillcolor="#424242" stroked="f" strokeweight="0">
                  <v:stroke miterlimit="83231f" joinstyle="miter"/>
                  <v:path arrowok="t" textboxrect="0,0,153403,76847"/>
                </v:shape>
                <v:shape id="Shape 516" o:spid="_x0000_s1277" style="position:absolute;left:5965;top:14120;width:1946;height:945;visibility:visible;mso-wrap-style:square;v-text-anchor:top" coordsize="194602,944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" path="m,l4254,343c9842,11163,16433,20206,24079,27470,37566,40310,57505,52616,83858,64389v21323,9525,39307,15977,54000,19418c158585,88671,176517,88760,191694,84074r2908,3404c184886,91681,172034,93904,156083,94132,131521,94475,106616,89002,81381,77736,70307,72783,60236,67221,51155,61061,42075,54889,33909,48145,26644,40868,18885,33109,12268,24460,6845,14897,3264,8585,978,3619,,xe" fillcolor="#424242" stroked="f" strokeweight="0">
                  <v:stroke miterlimit="83231f" joinstyle="miter"/>
                  <v:path arrowok="t" textboxrect="0,0,194602,94475"/>
                </v:shape>
                <v:shape id="Shape 517" o:spid="_x0000_s1278" style="position:absolute;left:5514;top:14575;width:2358;height:1127;visibility:visible;mso-wrap-style:square;v-text-anchor:top" coordsize="235763,1126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" path="m,l5106,534v7010,12573,15176,23113,24536,31649c46203,47295,70460,62002,102388,76264v25831,11519,47561,19457,65277,23825c192634,106274,214135,106909,232207,101981r3556,3963c224257,110503,208915,112662,189802,112459v-29414,-330,-59424,-7328,-90005,-20993c86385,85484,74143,78817,63081,71489,52019,64148,42012,56185,33109,47613,23571,38519,15418,28397,8624,17285,4140,9944,1270,4179,,xe" fillcolor="#424242" stroked="f" strokeweight="0">
                  <v:stroke miterlimit="83231f" joinstyle="miter"/>
                  <v:path arrowok="t" textboxrect="0,0,235763,112662"/>
                </v:shape>
                <v:shape id="Shape 21333" o:spid="_x0000_s1279" style="position:absolute;left:14226;top:12012;width:2894;height:135;visibility:visible;mso-wrap-style:square;v-text-anchor:top" coordsize="289357,1355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" path="m,l289357,r,13550l,13550,,e" fillcolor="#fcea10" stroked="f" strokeweight="0">
                  <v:stroke miterlimit="83231f" joinstyle="miter"/>
                  <v:path arrowok="t" textboxrect="0,0,289357,13550"/>
                </v:shape>
                <v:shape id="Shape 519" o:spid="_x0000_s1280" style="position:absolute;left:17064;top:11668;width:412;height:823;visibility:visible;mso-wrap-style:square;v-text-anchor:top" coordsize="41135,8229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" path="m,l41135,41148,,82296,,xe" fillcolor="#fcea10" stroked="f" strokeweight="0">
                  <v:stroke miterlimit="83231f" joinstyle="miter"/>
                  <v:path arrowok="t" textboxrect="0,0,41135,82296"/>
                </v:shape>
                <v:shape id="Shape 520" o:spid="_x0000_s1281" style="position:absolute;left:14022;top:11690;width:236;height:779;visibility:visible;mso-wrap-style:square;v-text-anchor:top" coordsize="23584,7792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" path="m1169,v4698,2617,9067,6566,13093,11850c20472,19977,23584,29109,23584,39205v,4433,-584,8624,-1740,12573c20688,55728,18999,59449,16764,62954v-2349,3747,-5486,7226,-9411,10478c4775,75565,2603,77064,851,77928l,76454c4585,72987,7912,69444,10033,65811v3746,-6425,5613,-14896,5613,-25450c15646,31839,14770,24880,13056,19469,10655,11836,6312,5830,,1474l1169,xe" fillcolor="#424242" stroked="f" strokeweight="0">
                  <v:stroke miterlimit="83231f" joinstyle="miter"/>
                  <v:path arrowok="t" textboxrect="0,0,23584,77928"/>
                </v:shape>
                <v:shape id="Shape 521" o:spid="_x0000_s1282" style="position:absolute;left:14620;top:11464;width:288;height:1231;visibility:visible;mso-wrap-style:square;v-text-anchor:top" coordsize="28778,1230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" path="m1410,c7138,4114,12484,10363,17399,18720v7582,12839,11379,27254,11379,43205c28778,68910,28067,75514,26657,81762v-1422,6237,-3505,12116,-6210,17666c17577,105321,13754,110845,8979,115963v-3162,3366,-5817,5741,-7950,7112l,120738v5575,-5485,9652,-11087,12230,-16814c16802,93790,19076,80391,19076,63753v,-13474,-1042,-24472,-3137,-33007c13005,18694,7684,9220,,2311l1410,xe" fillcolor="#424242" stroked="f" strokeweight="0">
                  <v:stroke miterlimit="83231f" joinstyle="miter"/>
                  <v:path arrowok="t" textboxrect="0,0,28778,123075"/>
                </v:shape>
                <v:shape id="Shape 522" o:spid="_x0000_s1283" style="position:absolute;left:15217;top:11238;width:340;height:1682;visibility:visible;mso-wrap-style:square;v-text-anchor:top" coordsize="33972,16821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" path="m1664,c8420,5626,14732,14173,20549,25578v8966,17551,13423,37262,13423,59067c33972,94208,33147,103238,31471,111760v-1664,8509,-4128,16573,-7315,24130c20739,143967,16243,151511,10592,158496v-3721,4610,-6858,7848,-9385,9715l,165036v6579,-7505,11405,-15164,14440,-22987c19850,128206,22542,109893,22542,87134v,-18402,-1244,-33426,-3733,-45097c15342,25552,9080,12598,,3175l1664,xe" fillcolor="#424242" stroked="f" strokeweight="0">
                  <v:stroke miterlimit="83231f" joinstyle="miter"/>
                  <v:path arrowok="t" textboxrect="0,0,33972,168211"/>
                </v:shape>
                <v:shape id="Shape 523" o:spid="_x0000_s1284" style="position:absolute;left:15815;top:11013;width:392;height:2133;visibility:visible;mso-wrap-style:square;v-text-anchor:top" coordsize="39205,2133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" path="m1931,c9728,7150,17006,17983,23711,32436v10338,22289,15494,47269,15494,74905c39205,119456,38240,130937,36309,141745v-1930,10795,-4775,21006,-8445,30607c23940,182600,18758,192163,12230,201029v-4292,5855,-7899,9943,-10820,12318l,209321v7595,-9511,13145,-19227,16663,-29158c22898,162599,26010,139370,26010,110516v,-23355,-1436,-42405,-4293,-57214c17717,32398,10478,15977,,4014l1931,xe" fillcolor="#424242" stroked="f" strokeweight="0">
                  <v:stroke miterlimit="83231f" joinstyle="miter"/>
                  <v:path arrowok="t" textboxrect="0,0,39205,213347"/>
                </v:shape>
                <v:shape id="Shape 524" o:spid="_x0000_s1285" style="position:absolute;left:16412;top:10787;width:444;height:2585;visibility:visible;mso-wrap-style:square;v-text-anchor:top" coordsize="44400,25849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" path="m2172,v8865,8661,17094,21793,24688,39319c38570,66294,44400,96583,44400,130061v,14681,-1080,28587,-3265,41681c38951,184824,35764,197218,31559,208826v-4419,12421,-10324,24003,-17703,34735c8979,250660,4902,255613,1588,258496l,253606c8611,242088,14910,230327,18885,218301v7048,-21286,10579,-49429,10579,-84405c29464,105626,27839,82524,24600,64580,20066,39256,11875,19355,,4877l2172,xe" fillcolor="#424242" stroked="f" strokeweight="0">
                  <v:stroke miterlimit="83231f" joinstyle="miter"/>
                  <v:path arrowok="t" textboxrect="0,0,44400,258496"/>
                </v:shape>
                <v:shape id="Shape 525" o:spid="_x0000_s1286" style="position:absolute;left:9400;top:16971;width:4345;height:0;visibility:visible;mso-wrap-style:square;v-text-anchor:top" coordsize="43454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" path="m434543,l,e" filled="f" strokecolor="#424242" strokeweight=".28858mm">
                  <v:stroke miterlimit="83231f" joinstyle="miter"/>
                  <v:path arrowok="t" textboxrect="0,0,434543,0"/>
                </v:shape>
                <v:shape id="Shape 526" o:spid="_x0000_s1287" style="position:absolute;left:9224;top:16772;width:566;height:397;visibility:visible;mso-wrap-style:square;v-text-anchor:top" coordsize="56617,396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" path="m54483,r2134,5867l18224,19838,56617,33807r-2134,5855l,19838,54483,xe" fillcolor="#424242" stroked="f" strokeweight="0">
                  <v:stroke miterlimit="83231f" joinstyle="miter"/>
                  <v:path arrowok="t" textboxrect="0,0,56617,39662"/>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246D92E0" wp14:editId="1AA8664E">
                <wp:simplePos x="0" y="0"/>
                <wp:positionH relativeFrom="page">
                  <wp:posOffset>0</wp:posOffset>
                </wp:positionH>
                <wp:positionV relativeFrom="page">
                  <wp:posOffset>6745529</wp:posOffset>
                </wp:positionV>
                <wp:extent cx="1" cy="168364"/>
                <wp:effectExtent l="0" t="0" r="0" b="0"/>
                <wp:wrapSquare wrapText="bothSides"/>
                <wp:docPr id="16239" name="Group 16239"/>
                <wp:cNvGraphicFramePr/>
                <a:graphic xmlns:a="http://schemas.openxmlformats.org/drawingml/2006/main">
                  <a:graphicData uri="http://schemas.microsoft.com/office/word/2010/wordprocessingGroup">
                    <wpg:wgp>
                      <wpg:cNvGrpSpPr/>
                      <wpg:grpSpPr>
                        <a:xfrm>
                          <a:off x="0" y="0"/>
                          <a:ext cx="1" cy="168364"/>
                          <a:chOff x="0" y="0"/>
                          <a:chExt cx="1" cy="168364"/>
                        </a:xfrm>
                      </wpg:grpSpPr>
                      <wps:wsp>
                        <wps:cNvPr id="529" name="Shape 529"/>
                        <wps:cNvSpPr/>
                        <wps:spPr>
                          <a:xfrm>
                            <a:off x="0" y="0"/>
                            <a:ext cx="0" cy="168364"/>
                          </a:xfrm>
                          <a:custGeom>
                            <a:avLst/>
                            <a:gdLst/>
                            <a:ahLst/>
                            <a:cxnLst/>
                            <a:rect l="0" t="0" r="0" b="0"/>
                            <a:pathLst>
                              <a:path h="168364">
                                <a:moveTo>
                                  <a:pt x="0" y="168364"/>
                                </a:moveTo>
                                <a:lnTo>
                                  <a:pt x="0"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g:wgp>
                  </a:graphicData>
                </a:graphic>
              </wp:anchor>
            </w:drawing>
          </mc:Choice>
          <mc:Fallback xmlns:a="http://schemas.openxmlformats.org/drawingml/2006/main">
            <w:pict>
              <v:group id="Group 16239" style="width:7.87402e-05pt;height:13.257pt;position:absolute;mso-position-horizontal-relative:page;mso-position-horizontal:absolute;margin-left:0pt;mso-position-vertical-relative:page;margin-top:531.144pt;" coordsize="0,1683">
                <v:shape id="Shape 529" style="position:absolute;width:0;height:1683;left:0;top:0;" coordsize="0,168364" path="m0,168364l0,0x">
                  <v:stroke weight="0pt" endcap="flat" joinstyle="miter" miterlimit="10" on="false" color="#000000" opacity="0"/>
                  <v:fill on="true" color="#424242"/>
                </v:shape>
                <w10:wrap type="square"/>
              </v:group>
            </w:pict>
          </mc:Fallback>
        </mc:AlternateContent>
      </w:r>
      <w:r>
        <w:rPr>
          <w:b/>
          <w:i/>
          <w:color w:val="FFFFFF"/>
        </w:rPr>
        <w:t>Pilkington Optiwhite</w:t>
      </w:r>
      <w:r>
        <w:rPr>
          <w:rFonts w:ascii="Times New Roman" w:eastAsia="Times New Roman" w:hAnsi="Times New Roman" w:cs="Times New Roman"/>
          <w:color w:val="FFFFFF"/>
        </w:rPr>
        <w:t>™</w:t>
      </w:r>
      <w:r>
        <w:rPr>
          <w:b/>
          <w:i/>
          <w:color w:val="FFFFFF"/>
        </w:rPr>
        <w:t xml:space="preserve"> is a low-iron extra clear float glass with very high light transmission.</w:t>
      </w:r>
    </w:p>
    <w:tbl>
      <w:tblPr>
        <w:tblStyle w:val="TableGrid"/>
        <w:tblW w:w="10483" w:type="dxa"/>
        <w:tblInd w:w="0" w:type="dxa"/>
        <w:tblCellMar>
          <w:top w:w="0" w:type="dxa"/>
          <w:left w:w="0" w:type="dxa"/>
          <w:bottom w:w="0" w:type="dxa"/>
          <w:right w:w="0" w:type="dxa"/>
        </w:tblCellMar>
        <w:tblLook w:val="04A0" w:firstRow="1" w:lastRow="0" w:firstColumn="1" w:lastColumn="0" w:noHBand="0" w:noVBand="1"/>
      </w:tblPr>
      <w:tblGrid>
        <w:gridCol w:w="5353"/>
        <w:gridCol w:w="5130"/>
      </w:tblGrid>
      <w:tr w:rsidR="00C03562" w14:paraId="62138AC0" w14:textId="77777777">
        <w:trPr>
          <w:trHeight w:val="1884"/>
        </w:trPr>
        <w:tc>
          <w:tcPr>
            <w:tcW w:w="5353" w:type="dxa"/>
            <w:tcBorders>
              <w:top w:val="nil"/>
              <w:left w:val="nil"/>
              <w:bottom w:val="nil"/>
              <w:right w:val="nil"/>
            </w:tcBorders>
          </w:tcPr>
          <w:p w14:paraId="2DD6FC68" w14:textId="77777777" w:rsidR="00C03562" w:rsidRDefault="006F3366">
            <w:pPr>
              <w:spacing w:after="0" w:line="259" w:lineRule="auto"/>
              <w:ind w:left="0" w:right="211" w:firstLine="0"/>
            </w:pPr>
            <w:r>
              <w:rPr>
                <w:color w:val="424242"/>
              </w:rPr>
              <w:t xml:space="preserve">The reason why Pilkington Optiwhite is such an excellent </w:t>
            </w:r>
            <w:r>
              <w:rPr>
                <w:color w:val="424242"/>
              </w:rPr>
              <w:t xml:space="preserve">choice for Slim Glaze Super Clear is the sheer variety of solar factor benefits it can offer. It is practically colourless, </w:t>
            </w:r>
            <w:r>
              <w:rPr>
                <w:color w:val="424242"/>
              </w:rPr>
              <w:t xml:space="preserve">and the green cast inherent to other glasses is not present. It is therefore ideal for use where glass edges are visible or where a neutral colour is desired. As its light transmission </w:t>
            </w:r>
            <w:r>
              <w:rPr>
                <w:color w:val="424242"/>
              </w:rPr>
              <w:t xml:space="preserve">is higher than clear float glass, it is perfect for applications </w:t>
            </w:r>
            <w:r>
              <w:rPr>
                <w:color w:val="424242"/>
              </w:rPr>
              <w:t>where high transparency is important.</w:t>
            </w:r>
          </w:p>
        </w:tc>
        <w:tc>
          <w:tcPr>
            <w:tcW w:w="5130" w:type="dxa"/>
            <w:tcBorders>
              <w:top w:val="nil"/>
              <w:left w:val="nil"/>
              <w:bottom w:val="nil"/>
              <w:right w:val="nil"/>
            </w:tcBorders>
          </w:tcPr>
          <w:p w14:paraId="2B9DDC27" w14:textId="77777777" w:rsidR="00C03562" w:rsidRDefault="006F3366">
            <w:pPr>
              <w:spacing w:after="0" w:line="259" w:lineRule="auto"/>
              <w:ind w:left="0" w:right="0" w:firstLine="0"/>
            </w:pPr>
            <w:r>
              <w:rPr>
                <w:color w:val="424242"/>
              </w:rPr>
              <w:t xml:space="preserve">Low-iron glass like Pilkington Optiwhite is made using carefully selected raw materials with a naturally low iron content. The melting process is tightly controlled to ensure that the product properties remain consistent, using along </w:t>
            </w:r>
            <w:r>
              <w:rPr>
                <w:color w:val="424242"/>
              </w:rPr>
              <w:t>with a Low-E coated glass, Warm Edge and Krypton Gas can greatly enhance the Window Energy Rating.</w:t>
            </w:r>
          </w:p>
        </w:tc>
      </w:tr>
    </w:tbl>
    <w:p w14:paraId="22BEC5A3" w14:textId="77777777" w:rsidR="00C03562" w:rsidRDefault="006F3366">
      <w:pPr>
        <w:spacing w:after="0" w:line="259" w:lineRule="auto"/>
        <w:ind w:left="-5" w:right="0"/>
      </w:pPr>
      <w:r>
        <w:rPr>
          <w:rFonts w:ascii="Calibri" w:eastAsia="Calibri" w:hAnsi="Calibri" w:cs="Calibri"/>
          <w:b/>
          <w:color w:val="19376F"/>
          <w:sz w:val="56"/>
        </w:rPr>
        <w:t>NEED BETTER SOUND REDUC TION?</w:t>
      </w:r>
    </w:p>
    <w:p w14:paraId="0BB0C88C" w14:textId="77777777" w:rsidR="00C03562" w:rsidRDefault="006F3366">
      <w:pPr>
        <w:spacing w:after="107"/>
        <w:ind w:left="-5" w:right="0"/>
      </w:pPr>
      <w:r>
        <w:rPr>
          <w:color w:val="424242"/>
        </w:rPr>
        <w:t xml:space="preserve">No matter where it originates, from railways, aircraft or factories, noise is all </w:t>
      </w:r>
      <w:r>
        <w:rPr>
          <w:color w:val="424242"/>
        </w:rPr>
        <w:t xml:space="preserve">around. Future trend research suggests that traffic and noise in general will </w:t>
      </w:r>
      <w:r>
        <w:rPr>
          <w:color w:val="424242"/>
        </w:rPr>
        <w:t>only get worse.</w:t>
      </w:r>
    </w:p>
    <w:p w14:paraId="180A5D88" w14:textId="77777777" w:rsidR="00C03562" w:rsidRDefault="006F3366">
      <w:pPr>
        <w:spacing w:after="107"/>
        <w:ind w:left="-5" w:right="0"/>
      </w:pPr>
      <w:r>
        <w:rPr>
          <w:color w:val="424242"/>
        </w:rPr>
        <w:t>The careful and considered selection of glass can be crucial in helping to reduce noise level and meet noise requirements.</w:t>
      </w:r>
    </w:p>
    <w:p w14:paraId="60B2E67F" w14:textId="77777777" w:rsidR="00C03562" w:rsidRDefault="006F3366">
      <w:pPr>
        <w:spacing w:after="0"/>
        <w:ind w:left="-5" w:right="0"/>
      </w:pPr>
      <w:r>
        <w:rPr>
          <w:color w:val="424242"/>
        </w:rPr>
        <w:t xml:space="preserve">Pilkington Optiphon™ is a high quality acoustic laminated glass that offers </w:t>
      </w:r>
      <w:r>
        <w:rPr>
          <w:color w:val="424242"/>
        </w:rPr>
        <w:t xml:space="preserve">excellent noise reduction without compromising on light transmittance or impact performance. The desired acoustic performance can be achieved through combining various thicknesses of glass with a special PVB </w:t>
      </w:r>
    </w:p>
    <w:p w14:paraId="4A4189E7" w14:textId="77777777" w:rsidR="00C03562" w:rsidRDefault="006F3366">
      <w:pPr>
        <w:spacing w:after="145"/>
        <w:ind w:left="-5" w:right="0"/>
      </w:pPr>
      <w:r>
        <w:rPr>
          <w:color w:val="424242"/>
        </w:rPr>
        <w:t xml:space="preserve">(polyvinylbutyral) interlayer. With a large variety of product combinations, Pilkington Optiphon™ offers the opportunity to achieve specific noise </w:t>
      </w:r>
      <w:r>
        <w:rPr>
          <w:color w:val="424242"/>
        </w:rPr>
        <w:t>reduction requirements.</w:t>
      </w:r>
    </w:p>
    <w:p w14:paraId="4F542EBF" w14:textId="77777777" w:rsidR="00C03562" w:rsidRDefault="006F3366">
      <w:pPr>
        <w:spacing w:after="0" w:line="259" w:lineRule="auto"/>
        <w:ind w:left="-5" w:right="0"/>
      </w:pPr>
      <w:r>
        <w:rPr>
          <w:rFonts w:ascii="Calibri" w:eastAsia="Calibri" w:hAnsi="Calibri" w:cs="Calibri"/>
          <w:b/>
          <w:color w:val="19376F"/>
          <w:sz w:val="28"/>
        </w:rPr>
        <w:t>Pr o d uc t f eat ur es and benef it s:</w:t>
      </w:r>
    </w:p>
    <w:p w14:paraId="6B922854" w14:textId="77777777" w:rsidR="00C03562" w:rsidRDefault="006F3366">
      <w:pPr>
        <w:numPr>
          <w:ilvl w:val="0"/>
          <w:numId w:val="1"/>
        </w:numPr>
        <w:spacing w:after="107"/>
        <w:ind w:right="0" w:hanging="399"/>
      </w:pPr>
      <w:r>
        <w:rPr>
          <w:color w:val="424242"/>
        </w:rPr>
        <w:t xml:space="preserve">Provides a range of noise control levels </w:t>
      </w:r>
    </w:p>
    <w:p w14:paraId="612221A3" w14:textId="77777777" w:rsidR="00C03562" w:rsidRDefault="006F3366">
      <w:pPr>
        <w:numPr>
          <w:ilvl w:val="0"/>
          <w:numId w:val="1"/>
        </w:numPr>
        <w:spacing w:after="107"/>
        <w:ind w:right="0" w:hanging="399"/>
      </w:pPr>
      <w:r>
        <w:rPr>
          <w:color w:val="424242"/>
        </w:rPr>
        <w:t xml:space="preserve">A thin and lightweight solution to noise problems </w:t>
      </w:r>
    </w:p>
    <w:p w14:paraId="75716578" w14:textId="77777777" w:rsidR="00C03562" w:rsidRDefault="006F3366">
      <w:pPr>
        <w:numPr>
          <w:ilvl w:val="0"/>
          <w:numId w:val="1"/>
        </w:numPr>
        <w:spacing w:after="107"/>
        <w:ind w:right="0" w:hanging="399"/>
      </w:pPr>
      <w:r>
        <w:rPr>
          <w:color w:val="424242"/>
        </w:rPr>
        <w:t>Achieves safety class 1(B)1 (EN 12600) and is available to meet security glass classifications in accordance with EN 356</w:t>
      </w:r>
    </w:p>
    <w:p w14:paraId="1A4EA515" w14:textId="77777777" w:rsidR="00C03562" w:rsidRDefault="006F3366">
      <w:pPr>
        <w:numPr>
          <w:ilvl w:val="0"/>
          <w:numId w:val="1"/>
        </w:numPr>
        <w:spacing w:after="107"/>
        <w:ind w:right="0" w:hanging="399"/>
      </w:pPr>
      <w:r>
        <w:rPr>
          <w:color w:val="424242"/>
        </w:rPr>
        <w:t>In case of breakage remains intact, minimising the risk of injury</w:t>
      </w:r>
    </w:p>
    <w:p w14:paraId="561FCD1A" w14:textId="77777777" w:rsidR="00C03562" w:rsidRDefault="006F3366">
      <w:pPr>
        <w:pStyle w:val="Heading1"/>
        <w:ind w:left="-5"/>
      </w:pPr>
      <w:r>
        <w:t>SLIM GLAZE DGU SPECIFICATIONS</w:t>
      </w:r>
    </w:p>
    <w:tbl>
      <w:tblPr>
        <w:tblStyle w:val="TableGrid"/>
        <w:tblW w:w="10466" w:type="dxa"/>
        <w:tblInd w:w="14" w:type="dxa"/>
        <w:tblCellMar>
          <w:top w:w="0" w:type="dxa"/>
          <w:left w:w="0" w:type="dxa"/>
          <w:bottom w:w="0" w:type="dxa"/>
          <w:right w:w="115" w:type="dxa"/>
        </w:tblCellMar>
        <w:tblLook w:val="04A0" w:firstRow="1" w:lastRow="0" w:firstColumn="1" w:lastColumn="0" w:noHBand="0" w:noVBand="1"/>
      </w:tblPr>
      <w:tblGrid>
        <w:gridCol w:w="2507"/>
        <w:gridCol w:w="1980"/>
        <w:gridCol w:w="2512"/>
        <w:gridCol w:w="2108"/>
        <w:gridCol w:w="1359"/>
      </w:tblGrid>
      <w:tr w:rsidR="00C03562" w14:paraId="2868BB10" w14:textId="77777777">
        <w:trPr>
          <w:trHeight w:val="284"/>
        </w:trPr>
        <w:tc>
          <w:tcPr>
            <w:tcW w:w="2507" w:type="dxa"/>
            <w:tcBorders>
              <w:top w:val="nil"/>
              <w:left w:val="nil"/>
              <w:bottom w:val="nil"/>
              <w:right w:val="nil"/>
            </w:tcBorders>
          </w:tcPr>
          <w:p w14:paraId="1D0C3A4F" w14:textId="77777777" w:rsidR="00C03562" w:rsidRDefault="006F3366">
            <w:pPr>
              <w:spacing w:after="0" w:line="259" w:lineRule="auto"/>
              <w:ind w:left="332" w:right="0" w:firstLine="0"/>
            </w:pPr>
            <w:r>
              <w:rPr>
                <w:b/>
                <w:color w:val="181717"/>
                <w:sz w:val="18"/>
              </w:rPr>
              <w:t>Overall Thickness</w:t>
            </w:r>
          </w:p>
        </w:tc>
        <w:tc>
          <w:tcPr>
            <w:tcW w:w="1980" w:type="dxa"/>
            <w:tcBorders>
              <w:top w:val="nil"/>
              <w:left w:val="nil"/>
              <w:bottom w:val="nil"/>
              <w:right w:val="nil"/>
            </w:tcBorders>
          </w:tcPr>
          <w:p w14:paraId="7925B6B2" w14:textId="77777777" w:rsidR="00C03562" w:rsidRDefault="006F3366">
            <w:pPr>
              <w:spacing w:after="0" w:line="259" w:lineRule="auto"/>
              <w:ind w:left="0" w:right="0" w:firstLine="0"/>
            </w:pPr>
            <w:r>
              <w:rPr>
                <w:b/>
                <w:color w:val="181717"/>
                <w:sz w:val="18"/>
              </w:rPr>
              <w:t>Glass Thickness</w:t>
            </w:r>
          </w:p>
        </w:tc>
        <w:tc>
          <w:tcPr>
            <w:tcW w:w="2512" w:type="dxa"/>
            <w:tcBorders>
              <w:top w:val="nil"/>
              <w:left w:val="nil"/>
              <w:bottom w:val="nil"/>
              <w:right w:val="nil"/>
            </w:tcBorders>
          </w:tcPr>
          <w:p w14:paraId="36DECE3D" w14:textId="77777777" w:rsidR="00C03562" w:rsidRDefault="006F3366">
            <w:pPr>
              <w:spacing w:after="0" w:line="259" w:lineRule="auto"/>
              <w:ind w:left="0" w:right="0" w:firstLine="0"/>
            </w:pPr>
            <w:r>
              <w:rPr>
                <w:b/>
                <w:color w:val="181717"/>
                <w:sz w:val="18"/>
              </w:rPr>
              <w:t>Internal Gas Space</w:t>
            </w:r>
          </w:p>
        </w:tc>
        <w:tc>
          <w:tcPr>
            <w:tcW w:w="2108" w:type="dxa"/>
            <w:tcBorders>
              <w:top w:val="nil"/>
              <w:left w:val="nil"/>
              <w:bottom w:val="nil"/>
              <w:right w:val="nil"/>
            </w:tcBorders>
          </w:tcPr>
          <w:p w14:paraId="1C9AD281" w14:textId="77777777" w:rsidR="00C03562" w:rsidRDefault="006F3366">
            <w:pPr>
              <w:spacing w:after="0" w:line="259" w:lineRule="auto"/>
              <w:ind w:left="175" w:right="0" w:firstLine="0"/>
            </w:pPr>
            <w:r>
              <w:rPr>
                <w:b/>
                <w:color w:val="181717"/>
                <w:sz w:val="18"/>
              </w:rPr>
              <w:t>Gas</w:t>
            </w:r>
          </w:p>
        </w:tc>
        <w:tc>
          <w:tcPr>
            <w:tcW w:w="1359" w:type="dxa"/>
            <w:tcBorders>
              <w:top w:val="nil"/>
              <w:left w:val="nil"/>
              <w:bottom w:val="nil"/>
              <w:right w:val="nil"/>
            </w:tcBorders>
          </w:tcPr>
          <w:p w14:paraId="7A8A5841" w14:textId="77777777" w:rsidR="00C03562" w:rsidRDefault="006F3366">
            <w:pPr>
              <w:spacing w:after="0" w:line="259" w:lineRule="auto"/>
              <w:ind w:left="0" w:right="0" w:firstLine="0"/>
            </w:pPr>
            <w:r>
              <w:rPr>
                <w:b/>
                <w:color w:val="181717"/>
                <w:sz w:val="18"/>
              </w:rPr>
              <w:t>U Value</w:t>
            </w:r>
          </w:p>
        </w:tc>
      </w:tr>
      <w:tr w:rsidR="00C03562" w14:paraId="236E6760" w14:textId="77777777">
        <w:trPr>
          <w:trHeight w:val="457"/>
        </w:trPr>
        <w:tc>
          <w:tcPr>
            <w:tcW w:w="2507" w:type="dxa"/>
            <w:tcBorders>
              <w:top w:val="nil"/>
              <w:left w:val="nil"/>
              <w:bottom w:val="nil"/>
              <w:right w:val="nil"/>
            </w:tcBorders>
            <w:shd w:val="clear" w:color="auto" w:fill="D3D2D2"/>
            <w:vAlign w:val="center"/>
          </w:tcPr>
          <w:p w14:paraId="54DD1B9E" w14:textId="77777777" w:rsidR="00C03562" w:rsidRDefault="006F3366">
            <w:pPr>
              <w:spacing w:after="0" w:line="259" w:lineRule="auto"/>
              <w:ind w:left="794" w:right="0" w:firstLine="0"/>
            </w:pPr>
            <w:r>
              <w:rPr>
                <w:color w:val="181717"/>
                <w:sz w:val="18"/>
              </w:rPr>
              <w:t>11mm</w:t>
            </w:r>
          </w:p>
        </w:tc>
        <w:tc>
          <w:tcPr>
            <w:tcW w:w="1980" w:type="dxa"/>
            <w:tcBorders>
              <w:top w:val="nil"/>
              <w:left w:val="nil"/>
              <w:bottom w:val="nil"/>
              <w:right w:val="nil"/>
            </w:tcBorders>
            <w:shd w:val="clear" w:color="auto" w:fill="D3D2D2"/>
            <w:vAlign w:val="center"/>
          </w:tcPr>
          <w:p w14:paraId="41796F30" w14:textId="77777777" w:rsidR="00C03562" w:rsidRDefault="006F3366">
            <w:pPr>
              <w:spacing w:after="0" w:line="259" w:lineRule="auto"/>
              <w:ind w:left="432" w:right="0" w:firstLine="0"/>
            </w:pPr>
            <w:r>
              <w:rPr>
                <w:color w:val="181717"/>
                <w:sz w:val="18"/>
              </w:rPr>
              <w:t>3mm</w:t>
            </w:r>
          </w:p>
        </w:tc>
        <w:tc>
          <w:tcPr>
            <w:tcW w:w="2512" w:type="dxa"/>
            <w:tcBorders>
              <w:top w:val="nil"/>
              <w:left w:val="nil"/>
              <w:bottom w:val="nil"/>
              <w:right w:val="nil"/>
            </w:tcBorders>
            <w:shd w:val="clear" w:color="auto" w:fill="D3D2D2"/>
            <w:vAlign w:val="center"/>
          </w:tcPr>
          <w:p w14:paraId="6AAB68C4" w14:textId="77777777" w:rsidR="00C03562" w:rsidRDefault="006F3366">
            <w:pPr>
              <w:spacing w:after="0" w:line="259" w:lineRule="auto"/>
              <w:ind w:left="545" w:right="0" w:firstLine="0"/>
            </w:pPr>
            <w:r>
              <w:rPr>
                <w:color w:val="181717"/>
                <w:sz w:val="18"/>
              </w:rPr>
              <w:t>4mm</w:t>
            </w:r>
          </w:p>
        </w:tc>
        <w:tc>
          <w:tcPr>
            <w:tcW w:w="2108" w:type="dxa"/>
            <w:tcBorders>
              <w:top w:val="nil"/>
              <w:left w:val="nil"/>
              <w:bottom w:val="nil"/>
              <w:right w:val="nil"/>
            </w:tcBorders>
            <w:shd w:val="clear" w:color="auto" w:fill="D3D2D2"/>
            <w:vAlign w:val="center"/>
          </w:tcPr>
          <w:p w14:paraId="4CDF095C" w14:textId="77777777" w:rsidR="00C03562" w:rsidRDefault="006F3366">
            <w:pPr>
              <w:spacing w:after="0" w:line="259" w:lineRule="auto"/>
              <w:ind w:left="73" w:right="0" w:firstLine="0"/>
            </w:pPr>
            <w:r>
              <w:rPr>
                <w:color w:val="181717"/>
                <w:sz w:val="18"/>
              </w:rPr>
              <w:t>Xenon</w:t>
            </w:r>
          </w:p>
        </w:tc>
        <w:tc>
          <w:tcPr>
            <w:tcW w:w="1359" w:type="dxa"/>
            <w:tcBorders>
              <w:top w:val="nil"/>
              <w:left w:val="nil"/>
              <w:bottom w:val="nil"/>
              <w:right w:val="nil"/>
            </w:tcBorders>
            <w:shd w:val="clear" w:color="auto" w:fill="D3D2D2"/>
            <w:vAlign w:val="center"/>
          </w:tcPr>
          <w:p w14:paraId="2376E651" w14:textId="77777777" w:rsidR="00C03562" w:rsidRDefault="006F3366">
            <w:pPr>
              <w:spacing w:after="0" w:line="259" w:lineRule="auto"/>
              <w:ind w:left="189" w:right="0" w:firstLine="0"/>
            </w:pPr>
            <w:r>
              <w:rPr>
                <w:color w:val="181717"/>
                <w:sz w:val="18"/>
              </w:rPr>
              <w:t>1.4</w:t>
            </w:r>
          </w:p>
        </w:tc>
      </w:tr>
      <w:tr w:rsidR="00C03562" w14:paraId="314657E7" w14:textId="77777777">
        <w:trPr>
          <w:trHeight w:val="457"/>
        </w:trPr>
        <w:tc>
          <w:tcPr>
            <w:tcW w:w="2507" w:type="dxa"/>
            <w:tcBorders>
              <w:top w:val="nil"/>
              <w:left w:val="nil"/>
              <w:bottom w:val="nil"/>
              <w:right w:val="nil"/>
            </w:tcBorders>
            <w:vAlign w:val="center"/>
          </w:tcPr>
          <w:p w14:paraId="5D809F52" w14:textId="77777777" w:rsidR="00C03562" w:rsidRDefault="006F3366">
            <w:pPr>
              <w:spacing w:after="0" w:line="259" w:lineRule="auto"/>
              <w:ind w:left="794" w:right="0" w:firstLine="0"/>
            </w:pPr>
            <w:r>
              <w:rPr>
                <w:color w:val="181717"/>
                <w:sz w:val="18"/>
              </w:rPr>
              <w:t>11mm</w:t>
            </w:r>
          </w:p>
        </w:tc>
        <w:tc>
          <w:tcPr>
            <w:tcW w:w="1980" w:type="dxa"/>
            <w:tcBorders>
              <w:top w:val="nil"/>
              <w:left w:val="nil"/>
              <w:bottom w:val="nil"/>
              <w:right w:val="nil"/>
            </w:tcBorders>
            <w:vAlign w:val="center"/>
          </w:tcPr>
          <w:p w14:paraId="2A6CF7A3" w14:textId="77777777" w:rsidR="00C03562" w:rsidRDefault="006F3366">
            <w:pPr>
              <w:spacing w:after="0" w:line="259" w:lineRule="auto"/>
              <w:ind w:left="432" w:right="0" w:firstLine="0"/>
            </w:pPr>
            <w:r>
              <w:rPr>
                <w:color w:val="181717"/>
                <w:sz w:val="18"/>
              </w:rPr>
              <w:t>3mm</w:t>
            </w:r>
          </w:p>
        </w:tc>
        <w:tc>
          <w:tcPr>
            <w:tcW w:w="2512" w:type="dxa"/>
            <w:tcBorders>
              <w:top w:val="nil"/>
              <w:left w:val="nil"/>
              <w:bottom w:val="nil"/>
              <w:right w:val="nil"/>
            </w:tcBorders>
            <w:vAlign w:val="center"/>
          </w:tcPr>
          <w:p w14:paraId="316502CE" w14:textId="77777777" w:rsidR="00C03562" w:rsidRDefault="006F3366">
            <w:pPr>
              <w:spacing w:after="0" w:line="259" w:lineRule="auto"/>
              <w:ind w:left="545" w:right="0" w:firstLine="0"/>
            </w:pPr>
            <w:r>
              <w:rPr>
                <w:color w:val="181717"/>
                <w:sz w:val="18"/>
              </w:rPr>
              <w:t>4mm</w:t>
            </w:r>
          </w:p>
        </w:tc>
        <w:tc>
          <w:tcPr>
            <w:tcW w:w="2108" w:type="dxa"/>
            <w:tcBorders>
              <w:top w:val="nil"/>
              <w:left w:val="nil"/>
              <w:bottom w:val="nil"/>
              <w:right w:val="nil"/>
            </w:tcBorders>
            <w:vAlign w:val="center"/>
          </w:tcPr>
          <w:p w14:paraId="0B296378" w14:textId="77777777" w:rsidR="00C03562" w:rsidRDefault="006F3366">
            <w:pPr>
              <w:spacing w:after="0" w:line="259" w:lineRule="auto"/>
              <w:ind w:left="0" w:right="0" w:firstLine="0"/>
            </w:pPr>
            <w:r>
              <w:rPr>
                <w:color w:val="181717"/>
                <w:sz w:val="18"/>
              </w:rPr>
              <w:t>Krypton</w:t>
            </w:r>
          </w:p>
        </w:tc>
        <w:tc>
          <w:tcPr>
            <w:tcW w:w="1359" w:type="dxa"/>
            <w:tcBorders>
              <w:top w:val="nil"/>
              <w:left w:val="nil"/>
              <w:bottom w:val="nil"/>
              <w:right w:val="nil"/>
            </w:tcBorders>
            <w:vAlign w:val="center"/>
          </w:tcPr>
          <w:p w14:paraId="4DD9A2C6" w14:textId="77777777" w:rsidR="00C03562" w:rsidRDefault="006F3366">
            <w:pPr>
              <w:spacing w:after="0" w:line="259" w:lineRule="auto"/>
              <w:ind w:left="189" w:right="0" w:firstLine="0"/>
            </w:pPr>
            <w:r>
              <w:rPr>
                <w:color w:val="181717"/>
                <w:sz w:val="18"/>
              </w:rPr>
              <w:t>1.9</w:t>
            </w:r>
          </w:p>
        </w:tc>
      </w:tr>
      <w:tr w:rsidR="00C03562" w14:paraId="6B58A243" w14:textId="77777777">
        <w:trPr>
          <w:trHeight w:val="457"/>
        </w:trPr>
        <w:tc>
          <w:tcPr>
            <w:tcW w:w="2507" w:type="dxa"/>
            <w:tcBorders>
              <w:top w:val="nil"/>
              <w:left w:val="nil"/>
              <w:bottom w:val="nil"/>
              <w:right w:val="nil"/>
            </w:tcBorders>
            <w:shd w:val="clear" w:color="auto" w:fill="D3D2D2"/>
            <w:vAlign w:val="center"/>
          </w:tcPr>
          <w:p w14:paraId="72A707D1" w14:textId="77777777" w:rsidR="00C03562" w:rsidRDefault="006F3366">
            <w:pPr>
              <w:spacing w:after="0" w:line="259" w:lineRule="auto"/>
              <w:ind w:left="794" w:right="0" w:firstLine="0"/>
            </w:pPr>
            <w:r>
              <w:rPr>
                <w:color w:val="181717"/>
                <w:sz w:val="18"/>
              </w:rPr>
              <w:t>12mm</w:t>
            </w:r>
          </w:p>
        </w:tc>
        <w:tc>
          <w:tcPr>
            <w:tcW w:w="1980" w:type="dxa"/>
            <w:tcBorders>
              <w:top w:val="nil"/>
              <w:left w:val="nil"/>
              <w:bottom w:val="nil"/>
              <w:right w:val="nil"/>
            </w:tcBorders>
            <w:shd w:val="clear" w:color="auto" w:fill="D3D2D2"/>
            <w:vAlign w:val="center"/>
          </w:tcPr>
          <w:p w14:paraId="0CE3C109" w14:textId="77777777" w:rsidR="00C03562" w:rsidRDefault="006F3366">
            <w:pPr>
              <w:spacing w:after="0" w:line="259" w:lineRule="auto"/>
              <w:ind w:left="432" w:right="0" w:firstLine="0"/>
            </w:pPr>
            <w:r>
              <w:rPr>
                <w:color w:val="181717"/>
                <w:sz w:val="18"/>
              </w:rPr>
              <w:t>4mm</w:t>
            </w:r>
          </w:p>
        </w:tc>
        <w:tc>
          <w:tcPr>
            <w:tcW w:w="2512" w:type="dxa"/>
            <w:tcBorders>
              <w:top w:val="nil"/>
              <w:left w:val="nil"/>
              <w:bottom w:val="nil"/>
              <w:right w:val="nil"/>
            </w:tcBorders>
            <w:shd w:val="clear" w:color="auto" w:fill="D3D2D2"/>
            <w:vAlign w:val="center"/>
          </w:tcPr>
          <w:p w14:paraId="18711D29" w14:textId="77777777" w:rsidR="00C03562" w:rsidRDefault="006F3366">
            <w:pPr>
              <w:spacing w:after="0" w:line="259" w:lineRule="auto"/>
              <w:ind w:left="545" w:right="0" w:firstLine="0"/>
            </w:pPr>
            <w:r>
              <w:rPr>
                <w:color w:val="181717"/>
                <w:sz w:val="18"/>
              </w:rPr>
              <w:t>4mm</w:t>
            </w:r>
          </w:p>
        </w:tc>
        <w:tc>
          <w:tcPr>
            <w:tcW w:w="2108" w:type="dxa"/>
            <w:tcBorders>
              <w:top w:val="nil"/>
              <w:left w:val="nil"/>
              <w:bottom w:val="nil"/>
              <w:right w:val="nil"/>
            </w:tcBorders>
            <w:shd w:val="clear" w:color="auto" w:fill="D3D2D2"/>
            <w:vAlign w:val="center"/>
          </w:tcPr>
          <w:p w14:paraId="46786BC9" w14:textId="77777777" w:rsidR="00C03562" w:rsidRDefault="006F3366">
            <w:pPr>
              <w:spacing w:after="0" w:line="259" w:lineRule="auto"/>
              <w:ind w:left="73" w:right="0" w:firstLine="0"/>
            </w:pPr>
            <w:r>
              <w:rPr>
                <w:color w:val="181717"/>
                <w:sz w:val="18"/>
              </w:rPr>
              <w:t>Xenon</w:t>
            </w:r>
          </w:p>
        </w:tc>
        <w:tc>
          <w:tcPr>
            <w:tcW w:w="1359" w:type="dxa"/>
            <w:tcBorders>
              <w:top w:val="nil"/>
              <w:left w:val="nil"/>
              <w:bottom w:val="nil"/>
              <w:right w:val="nil"/>
            </w:tcBorders>
            <w:shd w:val="clear" w:color="auto" w:fill="D3D2D2"/>
            <w:vAlign w:val="center"/>
          </w:tcPr>
          <w:p w14:paraId="14CBD936" w14:textId="77777777" w:rsidR="00C03562" w:rsidRDefault="006F3366">
            <w:pPr>
              <w:spacing w:after="0" w:line="259" w:lineRule="auto"/>
              <w:ind w:left="189" w:right="0" w:firstLine="0"/>
            </w:pPr>
            <w:r>
              <w:rPr>
                <w:color w:val="181717"/>
                <w:sz w:val="18"/>
              </w:rPr>
              <w:t>1.4</w:t>
            </w:r>
          </w:p>
        </w:tc>
      </w:tr>
      <w:tr w:rsidR="00C03562" w14:paraId="6E00C66F" w14:textId="77777777">
        <w:trPr>
          <w:trHeight w:val="447"/>
        </w:trPr>
        <w:tc>
          <w:tcPr>
            <w:tcW w:w="2507" w:type="dxa"/>
            <w:tcBorders>
              <w:top w:val="nil"/>
              <w:left w:val="nil"/>
              <w:bottom w:val="nil"/>
              <w:right w:val="nil"/>
            </w:tcBorders>
            <w:vAlign w:val="center"/>
          </w:tcPr>
          <w:p w14:paraId="4255E6A4" w14:textId="77777777" w:rsidR="00C03562" w:rsidRDefault="006F3366">
            <w:pPr>
              <w:spacing w:after="0" w:line="259" w:lineRule="auto"/>
              <w:ind w:left="794" w:right="0" w:firstLine="0"/>
            </w:pPr>
            <w:r>
              <w:rPr>
                <w:color w:val="181717"/>
                <w:sz w:val="18"/>
              </w:rPr>
              <w:t>12mm</w:t>
            </w:r>
          </w:p>
        </w:tc>
        <w:tc>
          <w:tcPr>
            <w:tcW w:w="1980" w:type="dxa"/>
            <w:tcBorders>
              <w:top w:val="nil"/>
              <w:left w:val="nil"/>
              <w:bottom w:val="nil"/>
              <w:right w:val="nil"/>
            </w:tcBorders>
            <w:vAlign w:val="center"/>
          </w:tcPr>
          <w:p w14:paraId="747DF69E" w14:textId="77777777" w:rsidR="00C03562" w:rsidRDefault="006F3366">
            <w:pPr>
              <w:spacing w:after="0" w:line="259" w:lineRule="auto"/>
              <w:ind w:left="432" w:right="0" w:firstLine="0"/>
            </w:pPr>
            <w:r>
              <w:rPr>
                <w:color w:val="181717"/>
                <w:sz w:val="18"/>
              </w:rPr>
              <w:t>4mm</w:t>
            </w:r>
          </w:p>
        </w:tc>
        <w:tc>
          <w:tcPr>
            <w:tcW w:w="2512" w:type="dxa"/>
            <w:tcBorders>
              <w:top w:val="nil"/>
              <w:left w:val="nil"/>
              <w:bottom w:val="nil"/>
              <w:right w:val="nil"/>
            </w:tcBorders>
            <w:vAlign w:val="center"/>
          </w:tcPr>
          <w:p w14:paraId="1F6B11D2" w14:textId="77777777" w:rsidR="00C03562" w:rsidRDefault="006F3366">
            <w:pPr>
              <w:spacing w:after="0" w:line="259" w:lineRule="auto"/>
              <w:ind w:left="545" w:right="0" w:firstLine="0"/>
            </w:pPr>
            <w:r>
              <w:rPr>
                <w:color w:val="181717"/>
                <w:sz w:val="18"/>
              </w:rPr>
              <w:t>4mm</w:t>
            </w:r>
          </w:p>
        </w:tc>
        <w:tc>
          <w:tcPr>
            <w:tcW w:w="2108" w:type="dxa"/>
            <w:tcBorders>
              <w:top w:val="nil"/>
              <w:left w:val="nil"/>
              <w:bottom w:val="nil"/>
              <w:right w:val="nil"/>
            </w:tcBorders>
            <w:vAlign w:val="center"/>
          </w:tcPr>
          <w:p w14:paraId="699779E2" w14:textId="77777777" w:rsidR="00C03562" w:rsidRDefault="006F3366">
            <w:pPr>
              <w:spacing w:after="0" w:line="259" w:lineRule="auto"/>
              <w:ind w:left="0" w:right="0" w:firstLine="0"/>
            </w:pPr>
            <w:r>
              <w:rPr>
                <w:color w:val="181717"/>
                <w:sz w:val="18"/>
              </w:rPr>
              <w:t>Krypton</w:t>
            </w:r>
          </w:p>
        </w:tc>
        <w:tc>
          <w:tcPr>
            <w:tcW w:w="1359" w:type="dxa"/>
            <w:tcBorders>
              <w:top w:val="nil"/>
              <w:left w:val="nil"/>
              <w:bottom w:val="nil"/>
              <w:right w:val="nil"/>
            </w:tcBorders>
            <w:vAlign w:val="center"/>
          </w:tcPr>
          <w:p w14:paraId="732BAFB6" w14:textId="77777777" w:rsidR="00C03562" w:rsidRDefault="006F3366">
            <w:pPr>
              <w:spacing w:after="0" w:line="259" w:lineRule="auto"/>
              <w:ind w:left="189" w:right="0" w:firstLine="0"/>
            </w:pPr>
            <w:r>
              <w:rPr>
                <w:color w:val="181717"/>
                <w:sz w:val="18"/>
              </w:rPr>
              <w:t>1.9</w:t>
            </w:r>
          </w:p>
        </w:tc>
      </w:tr>
      <w:tr w:rsidR="00C03562" w14:paraId="00AED49C" w14:textId="77777777">
        <w:trPr>
          <w:trHeight w:val="457"/>
        </w:trPr>
        <w:tc>
          <w:tcPr>
            <w:tcW w:w="2507" w:type="dxa"/>
            <w:tcBorders>
              <w:top w:val="nil"/>
              <w:left w:val="nil"/>
              <w:bottom w:val="nil"/>
              <w:right w:val="nil"/>
            </w:tcBorders>
            <w:shd w:val="clear" w:color="auto" w:fill="D3D2D2"/>
            <w:vAlign w:val="center"/>
          </w:tcPr>
          <w:p w14:paraId="2EC99121" w14:textId="77777777" w:rsidR="00C03562" w:rsidRDefault="006F3366">
            <w:pPr>
              <w:spacing w:after="0" w:line="259" w:lineRule="auto"/>
              <w:ind w:left="794" w:right="0" w:firstLine="0"/>
            </w:pPr>
            <w:r>
              <w:rPr>
                <w:color w:val="181717"/>
                <w:sz w:val="18"/>
              </w:rPr>
              <w:t>14mm</w:t>
            </w:r>
          </w:p>
        </w:tc>
        <w:tc>
          <w:tcPr>
            <w:tcW w:w="1980" w:type="dxa"/>
            <w:tcBorders>
              <w:top w:val="nil"/>
              <w:left w:val="nil"/>
              <w:bottom w:val="nil"/>
              <w:right w:val="nil"/>
            </w:tcBorders>
            <w:shd w:val="clear" w:color="auto" w:fill="D3D2D2"/>
            <w:vAlign w:val="center"/>
          </w:tcPr>
          <w:p w14:paraId="05D15BC2" w14:textId="77777777" w:rsidR="00C03562" w:rsidRDefault="006F3366">
            <w:pPr>
              <w:spacing w:after="0" w:line="259" w:lineRule="auto"/>
              <w:ind w:left="432" w:right="0" w:firstLine="0"/>
            </w:pPr>
            <w:r>
              <w:rPr>
                <w:color w:val="181717"/>
                <w:sz w:val="18"/>
              </w:rPr>
              <w:t>4mm</w:t>
            </w:r>
          </w:p>
        </w:tc>
        <w:tc>
          <w:tcPr>
            <w:tcW w:w="2512" w:type="dxa"/>
            <w:tcBorders>
              <w:top w:val="nil"/>
              <w:left w:val="nil"/>
              <w:bottom w:val="nil"/>
              <w:right w:val="nil"/>
            </w:tcBorders>
            <w:shd w:val="clear" w:color="auto" w:fill="D3D2D2"/>
            <w:vAlign w:val="center"/>
          </w:tcPr>
          <w:p w14:paraId="4BB9E0DE" w14:textId="77777777" w:rsidR="00C03562" w:rsidRDefault="006F3366">
            <w:pPr>
              <w:spacing w:after="0" w:line="259" w:lineRule="auto"/>
              <w:ind w:left="545" w:right="0" w:firstLine="0"/>
            </w:pPr>
            <w:r>
              <w:rPr>
                <w:color w:val="181717"/>
                <w:sz w:val="18"/>
              </w:rPr>
              <w:t>6mm</w:t>
            </w:r>
          </w:p>
        </w:tc>
        <w:tc>
          <w:tcPr>
            <w:tcW w:w="2108" w:type="dxa"/>
            <w:tcBorders>
              <w:top w:val="nil"/>
              <w:left w:val="nil"/>
              <w:bottom w:val="nil"/>
              <w:right w:val="nil"/>
            </w:tcBorders>
            <w:shd w:val="clear" w:color="auto" w:fill="D3D2D2"/>
            <w:vAlign w:val="center"/>
          </w:tcPr>
          <w:p w14:paraId="34F471C0" w14:textId="77777777" w:rsidR="00C03562" w:rsidRDefault="006F3366">
            <w:pPr>
              <w:spacing w:after="0" w:line="259" w:lineRule="auto"/>
              <w:ind w:left="73" w:right="0" w:firstLine="0"/>
            </w:pPr>
            <w:r>
              <w:rPr>
                <w:color w:val="181717"/>
                <w:sz w:val="18"/>
              </w:rPr>
              <w:t>Xenon</w:t>
            </w:r>
          </w:p>
        </w:tc>
        <w:tc>
          <w:tcPr>
            <w:tcW w:w="1359" w:type="dxa"/>
            <w:tcBorders>
              <w:top w:val="nil"/>
              <w:left w:val="nil"/>
              <w:bottom w:val="nil"/>
              <w:right w:val="nil"/>
            </w:tcBorders>
            <w:shd w:val="clear" w:color="auto" w:fill="D3D2D2"/>
            <w:vAlign w:val="center"/>
          </w:tcPr>
          <w:p w14:paraId="20BCA912" w14:textId="77777777" w:rsidR="00C03562" w:rsidRDefault="006F3366">
            <w:pPr>
              <w:spacing w:after="0" w:line="259" w:lineRule="auto"/>
              <w:ind w:left="189" w:right="0" w:firstLine="0"/>
            </w:pPr>
            <w:r>
              <w:rPr>
                <w:color w:val="181717"/>
                <w:sz w:val="18"/>
              </w:rPr>
              <w:t>1.2</w:t>
            </w:r>
          </w:p>
        </w:tc>
      </w:tr>
      <w:tr w:rsidR="00C03562" w14:paraId="6DE81E6D" w14:textId="77777777">
        <w:trPr>
          <w:trHeight w:val="456"/>
        </w:trPr>
        <w:tc>
          <w:tcPr>
            <w:tcW w:w="2507" w:type="dxa"/>
            <w:tcBorders>
              <w:top w:val="nil"/>
              <w:left w:val="nil"/>
              <w:bottom w:val="nil"/>
              <w:right w:val="nil"/>
            </w:tcBorders>
            <w:vAlign w:val="center"/>
          </w:tcPr>
          <w:p w14:paraId="4E1F1992" w14:textId="77777777" w:rsidR="00C03562" w:rsidRDefault="006F3366">
            <w:pPr>
              <w:spacing w:after="0" w:line="259" w:lineRule="auto"/>
              <w:ind w:left="794" w:right="0" w:firstLine="0"/>
            </w:pPr>
            <w:r>
              <w:rPr>
                <w:color w:val="181717"/>
                <w:sz w:val="18"/>
              </w:rPr>
              <w:t>14mm</w:t>
            </w:r>
          </w:p>
        </w:tc>
        <w:tc>
          <w:tcPr>
            <w:tcW w:w="1980" w:type="dxa"/>
            <w:tcBorders>
              <w:top w:val="nil"/>
              <w:left w:val="nil"/>
              <w:bottom w:val="nil"/>
              <w:right w:val="nil"/>
            </w:tcBorders>
            <w:vAlign w:val="center"/>
          </w:tcPr>
          <w:p w14:paraId="1A24D906" w14:textId="77777777" w:rsidR="00C03562" w:rsidRDefault="006F3366">
            <w:pPr>
              <w:spacing w:after="0" w:line="259" w:lineRule="auto"/>
              <w:ind w:left="432" w:right="0" w:firstLine="0"/>
            </w:pPr>
            <w:r>
              <w:rPr>
                <w:color w:val="181717"/>
                <w:sz w:val="18"/>
              </w:rPr>
              <w:t>4mm</w:t>
            </w:r>
          </w:p>
        </w:tc>
        <w:tc>
          <w:tcPr>
            <w:tcW w:w="2512" w:type="dxa"/>
            <w:tcBorders>
              <w:top w:val="nil"/>
              <w:left w:val="nil"/>
              <w:bottom w:val="nil"/>
              <w:right w:val="nil"/>
            </w:tcBorders>
            <w:vAlign w:val="center"/>
          </w:tcPr>
          <w:p w14:paraId="12A67819" w14:textId="77777777" w:rsidR="00C03562" w:rsidRDefault="006F3366">
            <w:pPr>
              <w:spacing w:after="0" w:line="259" w:lineRule="auto"/>
              <w:ind w:left="545" w:right="0" w:firstLine="0"/>
            </w:pPr>
            <w:r>
              <w:rPr>
                <w:color w:val="181717"/>
                <w:sz w:val="18"/>
              </w:rPr>
              <w:t>6mm</w:t>
            </w:r>
          </w:p>
        </w:tc>
        <w:tc>
          <w:tcPr>
            <w:tcW w:w="2108" w:type="dxa"/>
            <w:tcBorders>
              <w:top w:val="nil"/>
              <w:left w:val="nil"/>
              <w:bottom w:val="nil"/>
              <w:right w:val="nil"/>
            </w:tcBorders>
            <w:vAlign w:val="center"/>
          </w:tcPr>
          <w:p w14:paraId="175A2469" w14:textId="77777777" w:rsidR="00C03562" w:rsidRDefault="006F3366">
            <w:pPr>
              <w:spacing w:after="0" w:line="259" w:lineRule="auto"/>
              <w:ind w:left="0" w:right="0" w:firstLine="0"/>
            </w:pPr>
            <w:r>
              <w:rPr>
                <w:color w:val="181717"/>
                <w:sz w:val="18"/>
              </w:rPr>
              <w:t>Krypton</w:t>
            </w:r>
          </w:p>
        </w:tc>
        <w:tc>
          <w:tcPr>
            <w:tcW w:w="1359" w:type="dxa"/>
            <w:tcBorders>
              <w:top w:val="nil"/>
              <w:left w:val="nil"/>
              <w:bottom w:val="nil"/>
              <w:right w:val="nil"/>
            </w:tcBorders>
            <w:vAlign w:val="center"/>
          </w:tcPr>
          <w:p w14:paraId="78339500" w14:textId="77777777" w:rsidR="00C03562" w:rsidRDefault="006F3366">
            <w:pPr>
              <w:spacing w:after="0" w:line="259" w:lineRule="auto"/>
              <w:ind w:left="189" w:right="0" w:firstLine="0"/>
            </w:pPr>
            <w:r>
              <w:rPr>
                <w:color w:val="181717"/>
                <w:sz w:val="18"/>
              </w:rPr>
              <w:t>1.5</w:t>
            </w:r>
          </w:p>
        </w:tc>
      </w:tr>
      <w:tr w:rsidR="00C03562" w14:paraId="7269E82E" w14:textId="77777777">
        <w:trPr>
          <w:trHeight w:val="457"/>
        </w:trPr>
        <w:tc>
          <w:tcPr>
            <w:tcW w:w="2507" w:type="dxa"/>
            <w:tcBorders>
              <w:top w:val="nil"/>
              <w:left w:val="nil"/>
              <w:bottom w:val="nil"/>
              <w:right w:val="nil"/>
            </w:tcBorders>
            <w:shd w:val="clear" w:color="auto" w:fill="D3D2D2"/>
            <w:vAlign w:val="center"/>
          </w:tcPr>
          <w:p w14:paraId="7CE43E58" w14:textId="77777777" w:rsidR="00C03562" w:rsidRDefault="006F3366">
            <w:pPr>
              <w:spacing w:after="0" w:line="259" w:lineRule="auto"/>
              <w:ind w:left="794" w:right="0" w:firstLine="0"/>
            </w:pPr>
            <w:r>
              <w:rPr>
                <w:color w:val="181717"/>
                <w:sz w:val="18"/>
              </w:rPr>
              <w:t>16mm</w:t>
            </w:r>
          </w:p>
        </w:tc>
        <w:tc>
          <w:tcPr>
            <w:tcW w:w="1980" w:type="dxa"/>
            <w:tcBorders>
              <w:top w:val="nil"/>
              <w:left w:val="nil"/>
              <w:bottom w:val="nil"/>
              <w:right w:val="nil"/>
            </w:tcBorders>
            <w:shd w:val="clear" w:color="auto" w:fill="D3D2D2"/>
            <w:vAlign w:val="center"/>
          </w:tcPr>
          <w:p w14:paraId="5B38B4D2" w14:textId="77777777" w:rsidR="00C03562" w:rsidRDefault="006F3366">
            <w:pPr>
              <w:spacing w:after="0" w:line="259" w:lineRule="auto"/>
              <w:ind w:left="432" w:right="0" w:firstLine="0"/>
            </w:pPr>
            <w:r>
              <w:rPr>
                <w:color w:val="181717"/>
                <w:sz w:val="18"/>
              </w:rPr>
              <w:t>4mm</w:t>
            </w:r>
          </w:p>
        </w:tc>
        <w:tc>
          <w:tcPr>
            <w:tcW w:w="2512" w:type="dxa"/>
            <w:tcBorders>
              <w:top w:val="nil"/>
              <w:left w:val="nil"/>
              <w:bottom w:val="nil"/>
              <w:right w:val="nil"/>
            </w:tcBorders>
            <w:shd w:val="clear" w:color="auto" w:fill="D3D2D2"/>
            <w:vAlign w:val="center"/>
          </w:tcPr>
          <w:p w14:paraId="297DCA10" w14:textId="77777777" w:rsidR="00C03562" w:rsidRDefault="006F3366">
            <w:pPr>
              <w:spacing w:after="0" w:line="259" w:lineRule="auto"/>
              <w:ind w:left="545" w:right="0" w:firstLine="0"/>
            </w:pPr>
            <w:r>
              <w:rPr>
                <w:color w:val="181717"/>
                <w:sz w:val="18"/>
              </w:rPr>
              <w:t>8mm</w:t>
            </w:r>
          </w:p>
        </w:tc>
        <w:tc>
          <w:tcPr>
            <w:tcW w:w="2108" w:type="dxa"/>
            <w:tcBorders>
              <w:top w:val="nil"/>
              <w:left w:val="nil"/>
              <w:bottom w:val="nil"/>
              <w:right w:val="nil"/>
            </w:tcBorders>
            <w:shd w:val="clear" w:color="auto" w:fill="D3D2D2"/>
            <w:vAlign w:val="center"/>
          </w:tcPr>
          <w:p w14:paraId="59BD7F42" w14:textId="77777777" w:rsidR="00C03562" w:rsidRDefault="006F3366">
            <w:pPr>
              <w:spacing w:after="0" w:line="259" w:lineRule="auto"/>
              <w:ind w:left="73" w:right="0" w:firstLine="0"/>
            </w:pPr>
            <w:r>
              <w:rPr>
                <w:color w:val="181717"/>
                <w:sz w:val="18"/>
              </w:rPr>
              <w:t>Xenon</w:t>
            </w:r>
          </w:p>
        </w:tc>
        <w:tc>
          <w:tcPr>
            <w:tcW w:w="1359" w:type="dxa"/>
            <w:tcBorders>
              <w:top w:val="nil"/>
              <w:left w:val="nil"/>
              <w:bottom w:val="nil"/>
              <w:right w:val="nil"/>
            </w:tcBorders>
            <w:shd w:val="clear" w:color="auto" w:fill="D3D2D2"/>
            <w:vAlign w:val="center"/>
          </w:tcPr>
          <w:p w14:paraId="55C7F0B3" w14:textId="77777777" w:rsidR="00C03562" w:rsidRDefault="006F3366">
            <w:pPr>
              <w:spacing w:after="0" w:line="259" w:lineRule="auto"/>
              <w:ind w:left="189" w:right="0" w:firstLine="0"/>
            </w:pPr>
            <w:r>
              <w:rPr>
                <w:color w:val="181717"/>
                <w:sz w:val="18"/>
              </w:rPr>
              <w:t>1.1</w:t>
            </w:r>
          </w:p>
        </w:tc>
      </w:tr>
    </w:tbl>
    <w:p w14:paraId="63FD0ECA" w14:textId="77777777" w:rsidR="00C03562" w:rsidRDefault="006F3366">
      <w:pPr>
        <w:tabs>
          <w:tab w:val="center" w:pos="1061"/>
          <w:tab w:val="center" w:pos="3154"/>
          <w:tab w:val="center" w:pos="5247"/>
          <w:tab w:val="center" w:pos="7340"/>
          <w:tab w:val="center" w:pos="9433"/>
        </w:tabs>
        <w:spacing w:after="603" w:line="259" w:lineRule="auto"/>
        <w:ind w:left="0" w:right="0" w:firstLine="0"/>
      </w:pPr>
      <w:r>
        <w:rPr>
          <w:rFonts w:ascii="Calibri" w:eastAsia="Calibri" w:hAnsi="Calibri" w:cs="Calibri"/>
          <w:color w:val="000000"/>
          <w:sz w:val="22"/>
        </w:rPr>
        <w:tab/>
      </w:r>
      <w:r>
        <w:rPr>
          <w:color w:val="181717"/>
          <w:sz w:val="18"/>
        </w:rPr>
        <w:t>16mm</w:t>
      </w:r>
      <w:r>
        <w:rPr>
          <w:color w:val="181717"/>
          <w:sz w:val="18"/>
        </w:rPr>
        <w:tab/>
        <w:t>4mm</w:t>
      </w:r>
      <w:r>
        <w:rPr>
          <w:color w:val="181717"/>
          <w:sz w:val="18"/>
        </w:rPr>
        <w:tab/>
        <w:t>8mm</w:t>
      </w:r>
      <w:r>
        <w:rPr>
          <w:color w:val="181717"/>
          <w:sz w:val="18"/>
        </w:rPr>
        <w:tab/>
      </w:r>
      <w:r>
        <w:rPr>
          <w:color w:val="181717"/>
          <w:sz w:val="18"/>
        </w:rPr>
        <w:t>Krypton</w:t>
      </w:r>
      <w:r>
        <w:rPr>
          <w:color w:val="181717"/>
          <w:sz w:val="18"/>
        </w:rPr>
        <w:tab/>
      </w:r>
      <w:r>
        <w:rPr>
          <w:color w:val="181717"/>
          <w:sz w:val="18"/>
        </w:rPr>
        <w:t>1.3</w:t>
      </w:r>
    </w:p>
    <w:p w14:paraId="7E2D52BD" w14:textId="77777777" w:rsidR="00C03562" w:rsidRDefault="006F3366">
      <w:pPr>
        <w:pStyle w:val="Heading2"/>
        <w:spacing w:after="3" w:line="259" w:lineRule="auto"/>
        <w:ind w:left="9"/>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49698A63" wp14:editId="70EEDFD0">
                <wp:simplePos x="0" y="0"/>
                <wp:positionH relativeFrom="column">
                  <wp:posOffset>3435591</wp:posOffset>
                </wp:positionH>
                <wp:positionV relativeFrom="paragraph">
                  <wp:posOffset>9348</wp:posOffset>
                </wp:positionV>
                <wp:extent cx="3219018" cy="1805924"/>
                <wp:effectExtent l="0" t="0" r="0" b="0"/>
                <wp:wrapSquare wrapText="bothSides"/>
                <wp:docPr id="18669" name="Group 18669"/>
                <wp:cNvGraphicFramePr/>
                <a:graphic xmlns:a="http://schemas.openxmlformats.org/drawingml/2006/main">
                  <a:graphicData uri="http://schemas.microsoft.com/office/word/2010/wordprocessingGroup">
                    <wpg:wgp>
                      <wpg:cNvGrpSpPr/>
                      <wpg:grpSpPr>
                        <a:xfrm>
                          <a:off x="0" y="0"/>
                          <a:ext cx="3219018" cy="1805924"/>
                          <a:chOff x="0" y="0"/>
                          <a:chExt cx="3219018" cy="1805924"/>
                        </a:xfrm>
                      </wpg:grpSpPr>
                      <pic:pic xmlns:pic="http://schemas.openxmlformats.org/drawingml/2006/picture">
                        <pic:nvPicPr>
                          <pic:cNvPr id="552" name="Picture 552"/>
                          <pic:cNvPicPr/>
                        </pic:nvPicPr>
                        <pic:blipFill>
                          <a:blip r:embed="rId91"/>
                          <a:stretch>
                            <a:fillRect/>
                          </a:stretch>
                        </pic:blipFill>
                        <pic:spPr>
                          <a:xfrm>
                            <a:off x="3209786" y="979576"/>
                            <a:ext cx="9233" cy="823417"/>
                          </a:xfrm>
                          <a:prstGeom prst="rect">
                            <a:avLst/>
                          </a:prstGeom>
                        </pic:spPr>
                      </pic:pic>
                      <pic:pic xmlns:pic="http://schemas.openxmlformats.org/drawingml/2006/picture">
                        <pic:nvPicPr>
                          <pic:cNvPr id="554" name="Picture 554"/>
                          <pic:cNvPicPr/>
                        </pic:nvPicPr>
                        <pic:blipFill>
                          <a:blip r:embed="rId92"/>
                          <a:stretch>
                            <a:fillRect/>
                          </a:stretch>
                        </pic:blipFill>
                        <pic:spPr>
                          <a:xfrm>
                            <a:off x="1877860" y="978514"/>
                            <a:ext cx="1339748" cy="827410"/>
                          </a:xfrm>
                          <a:prstGeom prst="rect">
                            <a:avLst/>
                          </a:prstGeom>
                        </pic:spPr>
                      </pic:pic>
                      <pic:pic xmlns:pic="http://schemas.openxmlformats.org/drawingml/2006/picture">
                        <pic:nvPicPr>
                          <pic:cNvPr id="556" name="Picture 556"/>
                          <pic:cNvPicPr/>
                        </pic:nvPicPr>
                        <pic:blipFill>
                          <a:blip r:embed="rId93"/>
                          <a:stretch>
                            <a:fillRect/>
                          </a:stretch>
                        </pic:blipFill>
                        <pic:spPr>
                          <a:xfrm>
                            <a:off x="0" y="4657"/>
                            <a:ext cx="1686503" cy="917235"/>
                          </a:xfrm>
                          <a:prstGeom prst="rect">
                            <a:avLst/>
                          </a:prstGeom>
                        </pic:spPr>
                      </pic:pic>
                      <pic:pic xmlns:pic="http://schemas.openxmlformats.org/drawingml/2006/picture">
                        <pic:nvPicPr>
                          <pic:cNvPr id="20147" name="Picture 20147"/>
                          <pic:cNvPicPr/>
                        </pic:nvPicPr>
                        <pic:blipFill>
                          <a:blip r:embed="rId94"/>
                          <a:stretch>
                            <a:fillRect/>
                          </a:stretch>
                        </pic:blipFill>
                        <pic:spPr>
                          <a:xfrm>
                            <a:off x="-1510" y="904341"/>
                            <a:ext cx="1688592" cy="880872"/>
                          </a:xfrm>
                          <a:prstGeom prst="rect">
                            <a:avLst/>
                          </a:prstGeom>
                        </pic:spPr>
                      </pic:pic>
                      <pic:pic xmlns:pic="http://schemas.openxmlformats.org/drawingml/2006/picture">
                        <pic:nvPicPr>
                          <pic:cNvPr id="20146" name="Picture 20146"/>
                          <pic:cNvPicPr/>
                        </pic:nvPicPr>
                        <pic:blipFill>
                          <a:blip r:embed="rId95"/>
                          <a:stretch>
                            <a:fillRect/>
                          </a:stretch>
                        </pic:blipFill>
                        <pic:spPr>
                          <a:xfrm>
                            <a:off x="1868945" y="-3962"/>
                            <a:ext cx="1350264" cy="908304"/>
                          </a:xfrm>
                          <a:prstGeom prst="rect">
                            <a:avLst/>
                          </a:prstGeom>
                        </pic:spPr>
                      </pic:pic>
                    </wpg:wgp>
                  </a:graphicData>
                </a:graphic>
              </wp:anchor>
            </w:drawing>
          </mc:Choice>
          <mc:Fallback xmlns:a="http://schemas.openxmlformats.org/drawingml/2006/main">
            <w:pict>
              <v:group id="Group 18669" style="width:253.466pt;height:142.199pt;position:absolute;mso-position-horizontal-relative:text;mso-position-horizontal:absolute;margin-left:270.519pt;mso-position-vertical-relative:text;margin-top:0.736053pt;" coordsize="32190,18059">
                <v:shape id="Picture 552" style="position:absolute;width:92;height:8234;left:32097;top:9795;" filled="f">
                  <v:imagedata r:id="rId96"/>
                </v:shape>
                <v:shape id="Picture 554" style="position:absolute;width:13397;height:8274;left:18778;top:9785;" filled="f">
                  <v:imagedata r:id="rId97"/>
                </v:shape>
                <v:shape id="Picture 556" style="position:absolute;width:16865;height:9172;left:0;top:46;" filled="f">
                  <v:imagedata r:id="rId98"/>
                </v:shape>
                <v:shape id="Picture 20147" style="position:absolute;width:16885;height:8808;left:-15;top:9043;" filled="f">
                  <v:imagedata r:id="rId99"/>
                </v:shape>
                <v:shape id="Picture 20146" style="position:absolute;width:13502;height:9083;left:18689;top:-39;" filled="f">
                  <v:imagedata r:id="rId100"/>
                </v:shape>
                <w10:wrap type="square"/>
              </v:group>
            </w:pict>
          </mc:Fallback>
        </mc:AlternateContent>
      </w:r>
      <w:r>
        <w:rPr>
          <w:rFonts w:ascii="Calibri" w:eastAsia="Calibri" w:hAnsi="Calibri" w:cs="Calibri"/>
          <w:color w:val="35395A"/>
          <w:sz w:val="28"/>
        </w:rPr>
        <w:t>SLIM-GLAZE GAS FILLING</w:t>
      </w:r>
    </w:p>
    <w:p w14:paraId="2BCC2A6D" w14:textId="77777777" w:rsidR="00C03562" w:rsidRDefault="006F3366">
      <w:pPr>
        <w:spacing w:after="762"/>
        <w:ind w:left="9" w:right="0"/>
      </w:pPr>
      <w:r>
        <w:t xml:space="preserve">All slim-glaze units are gas filled using the Inagas advanced smartfill data log machine with this machine customers </w:t>
      </w:r>
      <w:r>
        <w:t xml:space="preserve">will have peace of mind and be assured that each and every unit manufactured by us will come with an unique label not only showing the time and date the unit was manufactured </w:t>
      </w:r>
      <w:r>
        <w:t xml:space="preserve">but also the gas filling percentage and fill cycle duration </w:t>
      </w:r>
      <w:r>
        <w:t>all information on the unit label can be used as an integral part of any quality control system as well as providing additional reassurance to any chain of command during  project’s.</w:t>
      </w:r>
    </w:p>
    <w:p w14:paraId="5284648C" w14:textId="77777777" w:rsidR="00C03562" w:rsidRDefault="006F3366">
      <w:pPr>
        <w:pStyle w:val="Heading2"/>
        <w:spacing w:after="0" w:line="259" w:lineRule="auto"/>
        <w:ind w:left="1453" w:firstLine="0"/>
      </w:pPr>
      <w:r>
        <w:rPr>
          <w:rFonts w:ascii="Calibri" w:eastAsia="Calibri" w:hAnsi="Calibri" w:cs="Calibri"/>
          <w:color w:val="424564"/>
          <w:sz w:val="28"/>
        </w:rPr>
        <w:t>BEFORE AND AFTER ST COMGALLS SCHOOL, BELFAST</w:t>
      </w:r>
    </w:p>
    <w:p w14:paraId="3C123D9B" w14:textId="77777777" w:rsidR="00C03562" w:rsidRDefault="006F3366">
      <w:pPr>
        <w:spacing w:after="0" w:line="259" w:lineRule="auto"/>
        <w:ind w:left="14" w:right="-212" w:firstLine="0"/>
      </w:pPr>
      <w:r>
        <w:rPr>
          <w:noProof/>
        </w:rPr>
        <w:drawing>
          <wp:inline distT="0" distB="0" distL="0" distR="0" wp14:anchorId="170D2554" wp14:editId="6E5DB73E">
            <wp:extent cx="6636601" cy="3492945"/>
            <wp:effectExtent l="0" t="0" r="0" b="0"/>
            <wp:docPr id="611" name="Pictu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101"/>
                    <a:stretch>
                      <a:fillRect/>
                    </a:stretch>
                  </pic:blipFill>
                  <pic:spPr>
                    <a:xfrm>
                      <a:off x="0" y="0"/>
                      <a:ext cx="6636601" cy="3492945"/>
                    </a:xfrm>
                    <a:prstGeom prst="rect">
                      <a:avLst/>
                    </a:prstGeom>
                  </pic:spPr>
                </pic:pic>
              </a:graphicData>
            </a:graphic>
          </wp:inline>
        </w:drawing>
      </w:r>
    </w:p>
    <w:p w14:paraId="22D2289F" w14:textId="77777777" w:rsidR="00C03562" w:rsidRDefault="006F3366">
      <w:pPr>
        <w:spacing w:after="0" w:line="259" w:lineRule="auto"/>
        <w:ind w:left="-720" w:right="10974" w:firstLine="0"/>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1C4BBA6A" wp14:editId="203B35C6">
                <wp:simplePos x="0" y="0"/>
                <wp:positionH relativeFrom="page">
                  <wp:posOffset>0</wp:posOffset>
                </wp:positionH>
                <wp:positionV relativeFrom="page">
                  <wp:posOffset>0</wp:posOffset>
                </wp:positionV>
                <wp:extent cx="7559993" cy="10692003"/>
                <wp:effectExtent l="0" t="0" r="0" b="0"/>
                <wp:wrapTopAndBottom/>
                <wp:docPr id="15574" name="Group 15574"/>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21338" name="Shape 21338"/>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E0DBD4"/>
                          </a:fillRef>
                          <a:effectRef idx="0">
                            <a:scrgbClr r="0" g="0" b="0"/>
                          </a:effectRef>
                          <a:fontRef idx="none"/>
                        </wps:style>
                        <wps:bodyPr/>
                      </wps:wsp>
                      <pic:pic xmlns:pic="http://schemas.openxmlformats.org/drawingml/2006/picture">
                        <pic:nvPicPr>
                          <pic:cNvPr id="666" name="Picture 666"/>
                          <pic:cNvPicPr/>
                        </pic:nvPicPr>
                        <pic:blipFill>
                          <a:blip r:embed="rId102"/>
                          <a:stretch>
                            <a:fillRect/>
                          </a:stretch>
                        </pic:blipFill>
                        <pic:spPr>
                          <a:xfrm>
                            <a:off x="457200" y="6181990"/>
                            <a:ext cx="3232798" cy="3748250"/>
                          </a:xfrm>
                          <a:prstGeom prst="rect">
                            <a:avLst/>
                          </a:prstGeom>
                        </pic:spPr>
                      </pic:pic>
                      <pic:pic xmlns:pic="http://schemas.openxmlformats.org/drawingml/2006/picture">
                        <pic:nvPicPr>
                          <pic:cNvPr id="668" name="Picture 668"/>
                          <pic:cNvPicPr/>
                        </pic:nvPicPr>
                        <pic:blipFill>
                          <a:blip r:embed="rId103"/>
                          <a:stretch>
                            <a:fillRect/>
                          </a:stretch>
                        </pic:blipFill>
                        <pic:spPr>
                          <a:xfrm>
                            <a:off x="3910157" y="6183250"/>
                            <a:ext cx="3194244" cy="3746919"/>
                          </a:xfrm>
                          <a:prstGeom prst="rect">
                            <a:avLst/>
                          </a:prstGeom>
                        </pic:spPr>
                      </pic:pic>
                      <wps:wsp>
                        <wps:cNvPr id="21339" name="Shape 21339"/>
                        <wps:cNvSpPr/>
                        <wps:spPr>
                          <a:xfrm>
                            <a:off x="0" y="12"/>
                            <a:ext cx="7559980" cy="2294992"/>
                          </a:xfrm>
                          <a:custGeom>
                            <a:avLst/>
                            <a:gdLst/>
                            <a:ahLst/>
                            <a:cxnLst/>
                            <a:rect l="0" t="0" r="0" b="0"/>
                            <a:pathLst>
                              <a:path w="7559980" h="2294992">
                                <a:moveTo>
                                  <a:pt x="0" y="0"/>
                                </a:moveTo>
                                <a:lnTo>
                                  <a:pt x="7559980" y="0"/>
                                </a:lnTo>
                                <a:lnTo>
                                  <a:pt x="7559980" y="2294992"/>
                                </a:lnTo>
                                <a:lnTo>
                                  <a:pt x="0" y="22949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pic:pic xmlns:pic="http://schemas.openxmlformats.org/drawingml/2006/picture">
                        <pic:nvPicPr>
                          <pic:cNvPr id="20148" name="Picture 20148"/>
                          <pic:cNvPicPr/>
                        </pic:nvPicPr>
                        <pic:blipFill>
                          <a:blip r:embed="rId104"/>
                          <a:stretch>
                            <a:fillRect/>
                          </a:stretch>
                        </pic:blipFill>
                        <pic:spPr>
                          <a:xfrm>
                            <a:off x="0" y="0"/>
                            <a:ext cx="7543800" cy="2295144"/>
                          </a:xfrm>
                          <a:prstGeom prst="rect">
                            <a:avLst/>
                          </a:prstGeom>
                        </pic:spPr>
                      </pic:pic>
                      <pic:pic xmlns:pic="http://schemas.openxmlformats.org/drawingml/2006/picture">
                        <pic:nvPicPr>
                          <pic:cNvPr id="20149" name="Picture 20149"/>
                          <pic:cNvPicPr/>
                        </pic:nvPicPr>
                        <pic:blipFill>
                          <a:blip r:embed="rId105"/>
                          <a:stretch>
                            <a:fillRect/>
                          </a:stretch>
                        </pic:blipFill>
                        <pic:spPr>
                          <a:xfrm>
                            <a:off x="0" y="0"/>
                            <a:ext cx="7543800" cy="2295144"/>
                          </a:xfrm>
                          <a:prstGeom prst="rect">
                            <a:avLst/>
                          </a:prstGeom>
                        </pic:spPr>
                      </pic:pic>
                      <wps:wsp>
                        <wps:cNvPr id="674" name="Rectangle 674"/>
                        <wps:cNvSpPr/>
                        <wps:spPr>
                          <a:xfrm>
                            <a:off x="355731" y="1013224"/>
                            <a:ext cx="5722003" cy="749985"/>
                          </a:xfrm>
                          <a:prstGeom prst="rect">
                            <a:avLst/>
                          </a:prstGeom>
                          <a:ln>
                            <a:noFill/>
                          </a:ln>
                        </wps:spPr>
                        <wps:txbx>
                          <w:txbxContent>
                            <w:p w14:paraId="1F91DD88" w14:textId="77777777" w:rsidR="00C03562" w:rsidRDefault="006F3366">
                              <w:pPr>
                                <w:spacing w:after="160" w:line="259" w:lineRule="auto"/>
                                <w:ind w:left="0" w:right="0" w:firstLine="0"/>
                              </w:pPr>
                              <w:r>
                                <w:rPr>
                                  <w:rFonts w:ascii="Calibri" w:eastAsia="Calibri" w:hAnsi="Calibri" w:cs="Calibri"/>
                                  <w:b/>
                                  <w:color w:val="FFFFFF"/>
                                  <w:w w:val="101"/>
                                  <w:sz w:val="73"/>
                                </w:rPr>
                                <w:t>HISTORIC</w:t>
                              </w:r>
                              <w:r>
                                <w:rPr>
                                  <w:rFonts w:ascii="Calibri" w:eastAsia="Calibri" w:hAnsi="Calibri" w:cs="Calibri"/>
                                  <w:b/>
                                  <w:color w:val="FFFFFF"/>
                                  <w:spacing w:val="-17"/>
                                  <w:w w:val="101"/>
                                  <w:sz w:val="73"/>
                                </w:rPr>
                                <w:t xml:space="preserve"> </w:t>
                              </w:r>
                              <w:r>
                                <w:rPr>
                                  <w:rFonts w:ascii="Calibri" w:eastAsia="Calibri" w:hAnsi="Calibri" w:cs="Calibri"/>
                                  <w:b/>
                                  <w:color w:val="FFFFFF"/>
                                  <w:w w:val="101"/>
                                  <w:sz w:val="73"/>
                                </w:rPr>
                                <w:t>AL</w:t>
                              </w:r>
                              <w:r>
                                <w:rPr>
                                  <w:rFonts w:ascii="Calibri" w:eastAsia="Calibri" w:hAnsi="Calibri" w:cs="Calibri"/>
                                  <w:b/>
                                  <w:color w:val="FFFFFF"/>
                                  <w:spacing w:val="133"/>
                                  <w:w w:val="101"/>
                                  <w:sz w:val="73"/>
                                </w:rPr>
                                <w:t xml:space="preserve"> </w:t>
                              </w:r>
                              <w:r>
                                <w:rPr>
                                  <w:rFonts w:ascii="Calibri" w:eastAsia="Calibri" w:hAnsi="Calibri" w:cs="Calibri"/>
                                  <w:b/>
                                  <w:color w:val="FFFFFF"/>
                                  <w:w w:val="101"/>
                                  <w:sz w:val="73"/>
                                </w:rPr>
                                <w:t>G</w:t>
                              </w:r>
                              <w:r>
                                <w:rPr>
                                  <w:rFonts w:ascii="Calibri" w:eastAsia="Calibri" w:hAnsi="Calibri" w:cs="Calibri"/>
                                  <w:b/>
                                  <w:color w:val="FFFFFF"/>
                                  <w:spacing w:val="-49"/>
                                  <w:w w:val="101"/>
                                  <w:sz w:val="73"/>
                                </w:rPr>
                                <w:t xml:space="preserve"> </w:t>
                              </w:r>
                              <w:r>
                                <w:rPr>
                                  <w:rFonts w:ascii="Calibri" w:eastAsia="Calibri" w:hAnsi="Calibri" w:cs="Calibri"/>
                                  <w:b/>
                                  <w:color w:val="FFFFFF"/>
                                  <w:w w:val="101"/>
                                  <w:sz w:val="73"/>
                                </w:rPr>
                                <w:t>L</w:t>
                              </w:r>
                              <w:r>
                                <w:rPr>
                                  <w:rFonts w:ascii="Calibri" w:eastAsia="Calibri" w:hAnsi="Calibri" w:cs="Calibri"/>
                                  <w:b/>
                                  <w:color w:val="FFFFFF"/>
                                  <w:spacing w:val="-37"/>
                                  <w:w w:val="101"/>
                                  <w:sz w:val="73"/>
                                </w:rPr>
                                <w:t xml:space="preserve"> </w:t>
                              </w:r>
                              <w:r>
                                <w:rPr>
                                  <w:rFonts w:ascii="Calibri" w:eastAsia="Calibri" w:hAnsi="Calibri" w:cs="Calibri"/>
                                  <w:b/>
                                  <w:color w:val="FFFFFF"/>
                                  <w:w w:val="101"/>
                                  <w:sz w:val="73"/>
                                </w:rPr>
                                <w:t>ASS</w:t>
                              </w:r>
                            </w:p>
                          </w:txbxContent>
                        </wps:txbx>
                        <wps:bodyPr horzOverflow="overflow" vert="horz" lIns="0" tIns="0" rIns="0" bIns="0" rtlCol="0">
                          <a:noAutofit/>
                        </wps:bodyPr>
                      </wps:wsp>
                      <wps:wsp>
                        <wps:cNvPr id="21350" name="Shape 21350"/>
                        <wps:cNvSpPr/>
                        <wps:spPr>
                          <a:xfrm>
                            <a:off x="0" y="2412009"/>
                            <a:ext cx="7559980" cy="3491992"/>
                          </a:xfrm>
                          <a:custGeom>
                            <a:avLst/>
                            <a:gdLst/>
                            <a:ahLst/>
                            <a:cxnLst/>
                            <a:rect l="0" t="0" r="0" b="0"/>
                            <a:pathLst>
                              <a:path w="7559980" h="3491992">
                                <a:moveTo>
                                  <a:pt x="0" y="0"/>
                                </a:moveTo>
                                <a:lnTo>
                                  <a:pt x="7559980" y="0"/>
                                </a:lnTo>
                                <a:lnTo>
                                  <a:pt x="7559980" y="3491992"/>
                                </a:lnTo>
                                <a:lnTo>
                                  <a:pt x="0" y="34919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676" name="Rectangle 676"/>
                        <wps:cNvSpPr/>
                        <wps:spPr>
                          <a:xfrm>
                            <a:off x="457197" y="2733891"/>
                            <a:ext cx="1954059" cy="287552"/>
                          </a:xfrm>
                          <a:prstGeom prst="rect">
                            <a:avLst/>
                          </a:prstGeom>
                          <a:ln>
                            <a:noFill/>
                          </a:ln>
                        </wps:spPr>
                        <wps:txbx>
                          <w:txbxContent>
                            <w:p w14:paraId="3D478859" w14:textId="77777777" w:rsidR="00C03562" w:rsidRDefault="006F3366">
                              <w:pPr>
                                <w:spacing w:after="160" w:line="259" w:lineRule="auto"/>
                                <w:ind w:left="0" w:right="0" w:firstLine="0"/>
                              </w:pPr>
                              <w:r>
                                <w:rPr>
                                  <w:rFonts w:ascii="Calibri" w:eastAsia="Calibri" w:hAnsi="Calibri" w:cs="Calibri"/>
                                  <w:b/>
                                  <w:color w:val="19376F"/>
                                  <w:w w:val="101"/>
                                  <w:sz w:val="28"/>
                                </w:rPr>
                                <w:t>Cyl</w:t>
                              </w:r>
                              <w:r>
                                <w:rPr>
                                  <w:rFonts w:ascii="Calibri" w:eastAsia="Calibri" w:hAnsi="Calibri" w:cs="Calibri"/>
                                  <w:b/>
                                  <w:color w:val="19376F"/>
                                  <w:spacing w:val="28"/>
                                  <w:w w:val="101"/>
                                  <w:sz w:val="28"/>
                                </w:rPr>
                                <w:t xml:space="preserve"> </w:t>
                              </w:r>
                              <w:r>
                                <w:rPr>
                                  <w:rFonts w:ascii="Calibri" w:eastAsia="Calibri" w:hAnsi="Calibri" w:cs="Calibri"/>
                                  <w:b/>
                                  <w:color w:val="19376F"/>
                                  <w:w w:val="101"/>
                                  <w:sz w:val="28"/>
                                </w:rPr>
                                <w:t>ind</w:t>
                              </w:r>
                              <w:r>
                                <w:rPr>
                                  <w:rFonts w:ascii="Calibri" w:eastAsia="Calibri" w:hAnsi="Calibri" w:cs="Calibri"/>
                                  <w:b/>
                                  <w:color w:val="19376F"/>
                                  <w:spacing w:val="7"/>
                                  <w:w w:val="101"/>
                                  <w:sz w:val="28"/>
                                </w:rPr>
                                <w:t xml:space="preserve"> </w:t>
                              </w:r>
                              <w:r>
                                <w:rPr>
                                  <w:rFonts w:ascii="Calibri" w:eastAsia="Calibri" w:hAnsi="Calibri" w:cs="Calibri"/>
                                  <w:b/>
                                  <w:color w:val="19376F"/>
                                  <w:w w:val="101"/>
                                  <w:sz w:val="28"/>
                                </w:rPr>
                                <w:t>er</w:t>
                              </w:r>
                              <w:r>
                                <w:rPr>
                                  <w:rFonts w:ascii="Calibri" w:eastAsia="Calibri" w:hAnsi="Calibri" w:cs="Calibri"/>
                                  <w:b/>
                                  <w:color w:val="19376F"/>
                                  <w:spacing w:val="86"/>
                                  <w:w w:val="101"/>
                                  <w:sz w:val="28"/>
                                </w:rPr>
                                <w:t xml:space="preserve"> </w:t>
                              </w:r>
                              <w:r>
                                <w:rPr>
                                  <w:rFonts w:ascii="Calibri" w:eastAsia="Calibri" w:hAnsi="Calibri" w:cs="Calibri"/>
                                  <w:b/>
                                  <w:color w:val="19376F"/>
                                  <w:w w:val="101"/>
                                  <w:sz w:val="28"/>
                                </w:rPr>
                                <w:t>Gl</w:t>
                              </w:r>
                              <w:r>
                                <w:rPr>
                                  <w:rFonts w:ascii="Calibri" w:eastAsia="Calibri" w:hAnsi="Calibri" w:cs="Calibri"/>
                                  <w:b/>
                                  <w:color w:val="19376F"/>
                                  <w:spacing w:val="38"/>
                                  <w:w w:val="101"/>
                                  <w:sz w:val="28"/>
                                </w:rPr>
                                <w:t xml:space="preserve"> </w:t>
                              </w:r>
                              <w:r>
                                <w:rPr>
                                  <w:rFonts w:ascii="Calibri" w:eastAsia="Calibri" w:hAnsi="Calibri" w:cs="Calibri"/>
                                  <w:b/>
                                  <w:color w:val="19376F"/>
                                  <w:w w:val="101"/>
                                  <w:sz w:val="28"/>
                                </w:rPr>
                                <w:t>ass</w:t>
                              </w:r>
                            </w:p>
                          </w:txbxContent>
                        </wps:txbx>
                        <wps:bodyPr horzOverflow="overflow" vert="horz" lIns="0" tIns="0" rIns="0" bIns="0" rtlCol="0">
                          <a:noAutofit/>
                        </wps:bodyPr>
                      </wps:wsp>
                      <wps:wsp>
                        <wps:cNvPr id="677" name="Rectangle 677"/>
                        <wps:cNvSpPr/>
                        <wps:spPr>
                          <a:xfrm>
                            <a:off x="457197" y="3060954"/>
                            <a:ext cx="4101101" cy="171950"/>
                          </a:xfrm>
                          <a:prstGeom prst="rect">
                            <a:avLst/>
                          </a:prstGeom>
                          <a:ln>
                            <a:noFill/>
                          </a:ln>
                        </wps:spPr>
                        <wps:txbx>
                          <w:txbxContent>
                            <w:p w14:paraId="3D456AC4" w14:textId="77777777" w:rsidR="00C03562" w:rsidRDefault="006F3366">
                              <w:pPr>
                                <w:spacing w:after="160" w:line="259" w:lineRule="auto"/>
                                <w:ind w:left="0" w:right="0" w:firstLine="0"/>
                              </w:pPr>
                              <w:r>
                                <w:rPr>
                                  <w:color w:val="424242"/>
                                </w:rPr>
                                <w:t xml:space="preserve">It’s ideal for properties which have a Georgian and early </w:t>
                              </w:r>
                            </w:p>
                          </w:txbxContent>
                        </wps:txbx>
                        <wps:bodyPr horzOverflow="overflow" vert="horz" lIns="0" tIns="0" rIns="0" bIns="0" rtlCol="0">
                          <a:noAutofit/>
                        </wps:bodyPr>
                      </wps:wsp>
                      <wps:wsp>
                        <wps:cNvPr id="678" name="Rectangle 678"/>
                        <wps:cNvSpPr/>
                        <wps:spPr>
                          <a:xfrm>
                            <a:off x="457197" y="3213354"/>
                            <a:ext cx="3855878" cy="171950"/>
                          </a:xfrm>
                          <a:prstGeom prst="rect">
                            <a:avLst/>
                          </a:prstGeom>
                          <a:ln>
                            <a:noFill/>
                          </a:ln>
                        </wps:spPr>
                        <wps:txbx>
                          <w:txbxContent>
                            <w:p w14:paraId="2E7AE839" w14:textId="77777777" w:rsidR="00C03562" w:rsidRDefault="006F3366">
                              <w:pPr>
                                <w:spacing w:after="160" w:line="259" w:lineRule="auto"/>
                                <w:ind w:left="0" w:right="0" w:firstLine="0"/>
                              </w:pPr>
                              <w:r>
                                <w:rPr>
                                  <w:color w:val="424242"/>
                                </w:rPr>
                                <w:t xml:space="preserve">Victorian style. This type of glass is the most difficult </w:t>
                              </w:r>
                            </w:p>
                          </w:txbxContent>
                        </wps:txbx>
                        <wps:bodyPr horzOverflow="overflow" vert="horz" lIns="0" tIns="0" rIns="0" bIns="0" rtlCol="0">
                          <a:noAutofit/>
                        </wps:bodyPr>
                      </wps:wsp>
                      <wps:wsp>
                        <wps:cNvPr id="679" name="Rectangle 679"/>
                        <wps:cNvSpPr/>
                        <wps:spPr>
                          <a:xfrm>
                            <a:off x="457197" y="3365754"/>
                            <a:ext cx="3952257" cy="171950"/>
                          </a:xfrm>
                          <a:prstGeom prst="rect">
                            <a:avLst/>
                          </a:prstGeom>
                          <a:ln>
                            <a:noFill/>
                          </a:ln>
                        </wps:spPr>
                        <wps:txbx>
                          <w:txbxContent>
                            <w:p w14:paraId="6E5FB861" w14:textId="77777777" w:rsidR="00C03562" w:rsidRDefault="006F3366">
                              <w:pPr>
                                <w:spacing w:after="160" w:line="259" w:lineRule="auto"/>
                                <w:ind w:left="0" w:right="0" w:firstLine="0"/>
                              </w:pPr>
                              <w:r>
                                <w:rPr>
                                  <w:color w:val="424242"/>
                                </w:rPr>
                                <w:t xml:space="preserve">to date, as both drawn glass and crown glass (made by </w:t>
                              </w:r>
                            </w:p>
                          </w:txbxContent>
                        </wps:txbx>
                        <wps:bodyPr horzOverflow="overflow" vert="horz" lIns="0" tIns="0" rIns="0" bIns="0" rtlCol="0">
                          <a:noAutofit/>
                        </wps:bodyPr>
                      </wps:wsp>
                      <wps:wsp>
                        <wps:cNvPr id="680" name="Rectangle 680"/>
                        <wps:cNvSpPr/>
                        <wps:spPr>
                          <a:xfrm>
                            <a:off x="457197" y="3518154"/>
                            <a:ext cx="4111269" cy="171950"/>
                          </a:xfrm>
                          <a:prstGeom prst="rect">
                            <a:avLst/>
                          </a:prstGeom>
                          <a:ln>
                            <a:noFill/>
                          </a:ln>
                        </wps:spPr>
                        <wps:txbx>
                          <w:txbxContent>
                            <w:p w14:paraId="24ED0F63" w14:textId="77777777" w:rsidR="00C03562" w:rsidRDefault="006F3366">
                              <w:pPr>
                                <w:spacing w:after="160" w:line="259" w:lineRule="auto"/>
                                <w:ind w:left="0" w:right="0" w:firstLine="0"/>
                              </w:pPr>
                              <w:r>
                                <w:rPr>
                                  <w:color w:val="424242"/>
                                </w:rPr>
                                <w:t xml:space="preserve">blowing a spherical opening one end and spinning it flat) </w:t>
                              </w:r>
                            </w:p>
                          </w:txbxContent>
                        </wps:txbx>
                        <wps:bodyPr horzOverflow="overflow" vert="horz" lIns="0" tIns="0" rIns="0" bIns="0" rtlCol="0">
                          <a:noAutofit/>
                        </wps:bodyPr>
                      </wps:wsp>
                      <wps:wsp>
                        <wps:cNvPr id="681" name="Rectangle 681"/>
                        <wps:cNvSpPr/>
                        <wps:spPr>
                          <a:xfrm>
                            <a:off x="457197" y="3670554"/>
                            <a:ext cx="4148548" cy="171950"/>
                          </a:xfrm>
                          <a:prstGeom prst="rect">
                            <a:avLst/>
                          </a:prstGeom>
                          <a:ln>
                            <a:noFill/>
                          </a:ln>
                        </wps:spPr>
                        <wps:txbx>
                          <w:txbxContent>
                            <w:p w14:paraId="4223391F" w14:textId="77777777" w:rsidR="00C03562" w:rsidRDefault="006F3366">
                              <w:pPr>
                                <w:spacing w:after="160" w:line="259" w:lineRule="auto"/>
                                <w:ind w:left="0" w:right="0" w:firstLine="0"/>
                              </w:pPr>
                              <w:r>
                                <w:rPr>
                                  <w:color w:val="424242"/>
                                </w:rPr>
                                <w:t xml:space="preserve">were made alongside each other for a considerable time. </w:t>
                              </w:r>
                            </w:p>
                          </w:txbxContent>
                        </wps:txbx>
                        <wps:bodyPr horzOverflow="overflow" vert="horz" lIns="0" tIns="0" rIns="0" bIns="0" rtlCol="0">
                          <a:noAutofit/>
                        </wps:bodyPr>
                      </wps:wsp>
                      <wps:wsp>
                        <wps:cNvPr id="682" name="Rectangle 682"/>
                        <wps:cNvSpPr/>
                        <wps:spPr>
                          <a:xfrm>
                            <a:off x="457197" y="3822954"/>
                            <a:ext cx="4250114" cy="171950"/>
                          </a:xfrm>
                          <a:prstGeom prst="rect">
                            <a:avLst/>
                          </a:prstGeom>
                          <a:ln>
                            <a:noFill/>
                          </a:ln>
                        </wps:spPr>
                        <wps:txbx>
                          <w:txbxContent>
                            <w:p w14:paraId="7FBD72B5" w14:textId="77777777" w:rsidR="00C03562" w:rsidRDefault="006F3366">
                              <w:pPr>
                                <w:spacing w:after="160" w:line="259" w:lineRule="auto"/>
                                <w:ind w:left="0" w:right="0" w:firstLine="0"/>
                              </w:pPr>
                              <w:r>
                                <w:rPr>
                                  <w:color w:val="424242"/>
                                </w:rPr>
                                <w:t xml:space="preserve">Cylinder glass dominated until the late 1700s, after which </w:t>
                              </w:r>
                            </w:p>
                          </w:txbxContent>
                        </wps:txbx>
                        <wps:bodyPr horzOverflow="overflow" vert="horz" lIns="0" tIns="0" rIns="0" bIns="0" rtlCol="0">
                          <a:noAutofit/>
                        </wps:bodyPr>
                      </wps:wsp>
                      <wps:wsp>
                        <wps:cNvPr id="683" name="Rectangle 683"/>
                        <wps:cNvSpPr/>
                        <wps:spPr>
                          <a:xfrm>
                            <a:off x="457197" y="3975354"/>
                            <a:ext cx="3442842" cy="171950"/>
                          </a:xfrm>
                          <a:prstGeom prst="rect">
                            <a:avLst/>
                          </a:prstGeom>
                          <a:ln>
                            <a:noFill/>
                          </a:ln>
                        </wps:spPr>
                        <wps:txbx>
                          <w:txbxContent>
                            <w:p w14:paraId="244FED4A" w14:textId="77777777" w:rsidR="00C03562" w:rsidRDefault="006F3366">
                              <w:pPr>
                                <w:spacing w:after="160" w:line="259" w:lineRule="auto"/>
                                <w:ind w:left="0" w:right="0" w:firstLine="0"/>
                              </w:pPr>
                              <w:r>
                                <w:rPr>
                                  <w:color w:val="424242"/>
                                </w:rPr>
                                <w:t>it was pushed out of the market by drawn glass.</w:t>
                              </w:r>
                            </w:p>
                          </w:txbxContent>
                        </wps:txbx>
                        <wps:bodyPr horzOverflow="overflow" vert="horz" lIns="0" tIns="0" rIns="0" bIns="0" rtlCol="0">
                          <a:noAutofit/>
                        </wps:bodyPr>
                      </wps:wsp>
                      <wps:wsp>
                        <wps:cNvPr id="684" name="Rectangle 684"/>
                        <wps:cNvSpPr/>
                        <wps:spPr>
                          <a:xfrm>
                            <a:off x="457197" y="4194480"/>
                            <a:ext cx="1732645" cy="287552"/>
                          </a:xfrm>
                          <a:prstGeom prst="rect">
                            <a:avLst/>
                          </a:prstGeom>
                          <a:ln>
                            <a:noFill/>
                          </a:ln>
                        </wps:spPr>
                        <wps:txbx>
                          <w:txbxContent>
                            <w:p w14:paraId="564945FE" w14:textId="77777777" w:rsidR="00C03562" w:rsidRDefault="006F3366">
                              <w:pPr>
                                <w:spacing w:after="160" w:line="259" w:lineRule="auto"/>
                                <w:ind w:left="0" w:right="0" w:firstLine="0"/>
                              </w:pPr>
                              <w:r>
                                <w:rPr>
                                  <w:rFonts w:ascii="Calibri" w:eastAsia="Calibri" w:hAnsi="Calibri" w:cs="Calibri"/>
                                  <w:b/>
                                  <w:color w:val="19376F"/>
                                  <w:w w:val="221"/>
                                  <w:sz w:val="28"/>
                                </w:rPr>
                                <w:t>Drawn</w:t>
                              </w:r>
                              <w:r>
                                <w:rPr>
                                  <w:rFonts w:ascii="Calibri" w:eastAsia="Calibri" w:hAnsi="Calibri" w:cs="Calibri"/>
                                  <w:b/>
                                  <w:color w:val="19376F"/>
                                  <w:spacing w:val="23"/>
                                  <w:w w:val="221"/>
                                  <w:sz w:val="28"/>
                                </w:rPr>
                                <w:t xml:space="preserve"> </w:t>
                              </w:r>
                              <w:r>
                                <w:rPr>
                                  <w:rFonts w:ascii="Calibri" w:eastAsia="Calibri" w:hAnsi="Calibri" w:cs="Calibri"/>
                                  <w:b/>
                                  <w:color w:val="19376F"/>
                                  <w:w w:val="221"/>
                                  <w:sz w:val="28"/>
                                </w:rPr>
                                <w:t>Glass</w:t>
                              </w:r>
                            </w:p>
                          </w:txbxContent>
                        </wps:txbx>
                        <wps:bodyPr horzOverflow="overflow" vert="horz" lIns="0" tIns="0" rIns="0" bIns="0" rtlCol="0">
                          <a:noAutofit/>
                        </wps:bodyPr>
                      </wps:wsp>
                      <wps:wsp>
                        <wps:cNvPr id="685" name="Rectangle 685"/>
                        <wps:cNvSpPr/>
                        <wps:spPr>
                          <a:xfrm>
                            <a:off x="457197" y="4521556"/>
                            <a:ext cx="4223358" cy="171950"/>
                          </a:xfrm>
                          <a:prstGeom prst="rect">
                            <a:avLst/>
                          </a:prstGeom>
                          <a:ln>
                            <a:noFill/>
                          </a:ln>
                        </wps:spPr>
                        <wps:txbx>
                          <w:txbxContent>
                            <w:p w14:paraId="5FD2618A" w14:textId="77777777" w:rsidR="00C03562" w:rsidRDefault="006F3366">
                              <w:pPr>
                                <w:spacing w:after="160" w:line="259" w:lineRule="auto"/>
                                <w:ind w:left="0" w:right="0" w:firstLine="0"/>
                              </w:pPr>
                              <w:r>
                                <w:rPr>
                                  <w:color w:val="424242"/>
                                </w:rPr>
                                <w:t xml:space="preserve">Drawn glass was first produced in the early 20th Century, </w:t>
                              </w:r>
                            </w:p>
                          </w:txbxContent>
                        </wps:txbx>
                        <wps:bodyPr horzOverflow="overflow" vert="horz" lIns="0" tIns="0" rIns="0" bIns="0" rtlCol="0">
                          <a:noAutofit/>
                        </wps:bodyPr>
                      </wps:wsp>
                      <wps:wsp>
                        <wps:cNvPr id="686" name="Rectangle 686"/>
                        <wps:cNvSpPr/>
                        <wps:spPr>
                          <a:xfrm>
                            <a:off x="457197" y="4673956"/>
                            <a:ext cx="4052827" cy="171950"/>
                          </a:xfrm>
                          <a:prstGeom prst="rect">
                            <a:avLst/>
                          </a:prstGeom>
                          <a:ln>
                            <a:noFill/>
                          </a:ln>
                        </wps:spPr>
                        <wps:txbx>
                          <w:txbxContent>
                            <w:p w14:paraId="5F1B2045" w14:textId="77777777" w:rsidR="00C03562" w:rsidRDefault="006F3366">
                              <w:pPr>
                                <w:spacing w:after="160" w:line="259" w:lineRule="auto"/>
                                <w:ind w:left="0" w:right="0" w:firstLine="0"/>
                              </w:pPr>
                              <w:r>
                                <w:rPr>
                                  <w:color w:val="424242"/>
                                </w:rPr>
                                <w:t xml:space="preserve">so it’s suitable for British period properties dating from </w:t>
                              </w:r>
                            </w:p>
                          </w:txbxContent>
                        </wps:txbx>
                        <wps:bodyPr horzOverflow="overflow" vert="horz" lIns="0" tIns="0" rIns="0" bIns="0" rtlCol="0">
                          <a:noAutofit/>
                        </wps:bodyPr>
                      </wps:wsp>
                      <wps:wsp>
                        <wps:cNvPr id="15517" name="Rectangle 15517"/>
                        <wps:cNvSpPr/>
                        <wps:spPr>
                          <a:xfrm>
                            <a:off x="457197" y="4826356"/>
                            <a:ext cx="391871" cy="171950"/>
                          </a:xfrm>
                          <a:prstGeom prst="rect">
                            <a:avLst/>
                          </a:prstGeom>
                          <a:ln>
                            <a:noFill/>
                          </a:ln>
                        </wps:spPr>
                        <wps:txbx>
                          <w:txbxContent>
                            <w:p w14:paraId="7B738EBA" w14:textId="77777777" w:rsidR="00C03562" w:rsidRDefault="006F3366">
                              <w:pPr>
                                <w:spacing w:after="160" w:line="259" w:lineRule="auto"/>
                                <w:ind w:left="0" w:right="0" w:firstLine="0"/>
                              </w:pPr>
                              <w:r>
                                <w:rPr>
                                  <w:color w:val="424242"/>
                                </w:rPr>
                                <w:t>1915</w:t>
                              </w:r>
                            </w:p>
                          </w:txbxContent>
                        </wps:txbx>
                        <wps:bodyPr horzOverflow="overflow" vert="horz" lIns="0" tIns="0" rIns="0" bIns="0" rtlCol="0">
                          <a:noAutofit/>
                        </wps:bodyPr>
                      </wps:wsp>
                      <wps:wsp>
                        <wps:cNvPr id="15518" name="Rectangle 15518"/>
                        <wps:cNvSpPr/>
                        <wps:spPr>
                          <a:xfrm>
                            <a:off x="751837" y="4826356"/>
                            <a:ext cx="3802958" cy="171950"/>
                          </a:xfrm>
                          <a:prstGeom prst="rect">
                            <a:avLst/>
                          </a:prstGeom>
                          <a:ln>
                            <a:noFill/>
                          </a:ln>
                        </wps:spPr>
                        <wps:txbx>
                          <w:txbxContent>
                            <w:p w14:paraId="3A5D56B7" w14:textId="77777777" w:rsidR="00C03562" w:rsidRDefault="006F3366">
                              <w:pPr>
                                <w:spacing w:after="160" w:line="259" w:lineRule="auto"/>
                                <w:ind w:left="0" w:right="0" w:firstLine="0"/>
                              </w:pPr>
                              <w:r>
                                <w:rPr>
                                  <w:color w:val="424242"/>
                                </w:rPr>
                                <w:t xml:space="preserve"> to around 1950. Even beyond the Victorian era, the </w:t>
                              </w:r>
                            </w:p>
                          </w:txbxContent>
                        </wps:txbx>
                        <wps:bodyPr horzOverflow="overflow" vert="horz" lIns="0" tIns="0" rIns="0" bIns="0" rtlCol="0">
                          <a:noAutofit/>
                        </wps:bodyPr>
                      </wps:wsp>
                      <wps:wsp>
                        <wps:cNvPr id="688" name="Rectangle 688"/>
                        <wps:cNvSpPr/>
                        <wps:spPr>
                          <a:xfrm>
                            <a:off x="457197" y="4978756"/>
                            <a:ext cx="4328995" cy="171950"/>
                          </a:xfrm>
                          <a:prstGeom prst="rect">
                            <a:avLst/>
                          </a:prstGeom>
                          <a:ln>
                            <a:noFill/>
                          </a:ln>
                        </wps:spPr>
                        <wps:txbx>
                          <w:txbxContent>
                            <w:p w14:paraId="55A654D6" w14:textId="77777777" w:rsidR="00C03562" w:rsidRDefault="006F3366">
                              <w:pPr>
                                <w:spacing w:after="160" w:line="259" w:lineRule="auto"/>
                                <w:ind w:left="0" w:right="0" w:firstLine="0"/>
                              </w:pPr>
                              <w:r>
                                <w:rPr>
                                  <w:color w:val="424242"/>
                                </w:rPr>
                                <w:t xml:space="preserve">age of a property determines the most authentic glass type </w:t>
                              </w:r>
                            </w:p>
                          </w:txbxContent>
                        </wps:txbx>
                        <wps:bodyPr horzOverflow="overflow" vert="horz" lIns="0" tIns="0" rIns="0" bIns="0" rtlCol="0">
                          <a:noAutofit/>
                        </wps:bodyPr>
                      </wps:wsp>
                      <wps:wsp>
                        <wps:cNvPr id="689" name="Rectangle 689"/>
                        <wps:cNvSpPr/>
                        <wps:spPr>
                          <a:xfrm>
                            <a:off x="457197" y="5131156"/>
                            <a:ext cx="4134376" cy="171950"/>
                          </a:xfrm>
                          <a:prstGeom prst="rect">
                            <a:avLst/>
                          </a:prstGeom>
                          <a:ln>
                            <a:noFill/>
                          </a:ln>
                        </wps:spPr>
                        <wps:txbx>
                          <w:txbxContent>
                            <w:p w14:paraId="5D23569A" w14:textId="77777777" w:rsidR="00C03562" w:rsidRDefault="006F3366">
                              <w:pPr>
                                <w:spacing w:after="160" w:line="259" w:lineRule="auto"/>
                                <w:ind w:left="0" w:right="0" w:firstLine="0"/>
                              </w:pPr>
                              <w:r>
                                <w:rPr>
                                  <w:color w:val="424242"/>
                                </w:rPr>
                                <w:t xml:space="preserve">to use in replacement glazing. Drawn glass is made using </w:t>
                              </w:r>
                            </w:p>
                          </w:txbxContent>
                        </wps:txbx>
                        <wps:bodyPr horzOverflow="overflow" vert="horz" lIns="0" tIns="0" rIns="0" bIns="0" rtlCol="0">
                          <a:noAutofit/>
                        </wps:bodyPr>
                      </wps:wsp>
                      <wps:wsp>
                        <wps:cNvPr id="690" name="Rectangle 690"/>
                        <wps:cNvSpPr/>
                        <wps:spPr>
                          <a:xfrm>
                            <a:off x="457197" y="5283556"/>
                            <a:ext cx="4054161" cy="171950"/>
                          </a:xfrm>
                          <a:prstGeom prst="rect">
                            <a:avLst/>
                          </a:prstGeom>
                          <a:ln>
                            <a:noFill/>
                          </a:ln>
                        </wps:spPr>
                        <wps:txbx>
                          <w:txbxContent>
                            <w:p w14:paraId="2E9124F5" w14:textId="77777777" w:rsidR="00C03562" w:rsidRDefault="006F3366">
                              <w:pPr>
                                <w:spacing w:after="160" w:line="259" w:lineRule="auto"/>
                                <w:ind w:left="0" w:right="0" w:firstLine="0"/>
                              </w:pPr>
                              <w:r>
                                <w:rPr>
                                  <w:color w:val="424242"/>
                                </w:rPr>
                                <w:t xml:space="preserve">the Fourcault principle, developed in the early 1900s in </w:t>
                              </w:r>
                            </w:p>
                          </w:txbxContent>
                        </wps:txbx>
                        <wps:bodyPr horzOverflow="overflow" vert="horz" lIns="0" tIns="0" rIns="0" bIns="0" rtlCol="0">
                          <a:noAutofit/>
                        </wps:bodyPr>
                      </wps:wsp>
                      <wps:wsp>
                        <wps:cNvPr id="691" name="Rectangle 691"/>
                        <wps:cNvSpPr/>
                        <wps:spPr>
                          <a:xfrm>
                            <a:off x="457197" y="5435956"/>
                            <a:ext cx="4209660" cy="171950"/>
                          </a:xfrm>
                          <a:prstGeom prst="rect">
                            <a:avLst/>
                          </a:prstGeom>
                          <a:ln>
                            <a:noFill/>
                          </a:ln>
                        </wps:spPr>
                        <wps:txbx>
                          <w:txbxContent>
                            <w:p w14:paraId="6B821F5A" w14:textId="77777777" w:rsidR="00C03562" w:rsidRDefault="006F3366">
                              <w:pPr>
                                <w:spacing w:after="160" w:line="259" w:lineRule="auto"/>
                                <w:ind w:left="0" w:right="0" w:firstLine="0"/>
                              </w:pPr>
                              <w:r>
                                <w:rPr>
                                  <w:color w:val="424242"/>
                                </w:rPr>
                                <w:t xml:space="preserve">Belgium by Emile Fourcault. It uses a vertical ‘draw’, aided </w:t>
                              </w:r>
                            </w:p>
                          </w:txbxContent>
                        </wps:txbx>
                        <wps:bodyPr horzOverflow="overflow" vert="horz" lIns="0" tIns="0" rIns="0" bIns="0" rtlCol="0">
                          <a:noAutofit/>
                        </wps:bodyPr>
                      </wps:wsp>
                      <wps:wsp>
                        <wps:cNvPr id="692" name="Rectangle 692"/>
                        <wps:cNvSpPr/>
                        <wps:spPr>
                          <a:xfrm>
                            <a:off x="457197" y="5588356"/>
                            <a:ext cx="2037224" cy="171950"/>
                          </a:xfrm>
                          <a:prstGeom prst="rect">
                            <a:avLst/>
                          </a:prstGeom>
                          <a:ln>
                            <a:noFill/>
                          </a:ln>
                        </wps:spPr>
                        <wps:txbx>
                          <w:txbxContent>
                            <w:p w14:paraId="7D57CB51" w14:textId="77777777" w:rsidR="00C03562" w:rsidRDefault="006F3366">
                              <w:pPr>
                                <w:spacing w:after="160" w:line="259" w:lineRule="auto"/>
                                <w:ind w:left="0" w:right="0" w:firstLine="0"/>
                              </w:pPr>
                              <w:r>
                                <w:rPr>
                                  <w:color w:val="424242"/>
                                </w:rPr>
                                <w:t>by gravity, to form the glass.</w:t>
                              </w:r>
                            </w:p>
                          </w:txbxContent>
                        </wps:txbx>
                        <wps:bodyPr horzOverflow="overflow" vert="horz" lIns="0" tIns="0" rIns="0" bIns="0" rtlCol="0">
                          <a:noAutofit/>
                        </wps:bodyPr>
                      </wps:wsp>
                      <wps:wsp>
                        <wps:cNvPr id="693" name="Rectangle 693"/>
                        <wps:cNvSpPr/>
                        <wps:spPr>
                          <a:xfrm>
                            <a:off x="3856226" y="2751684"/>
                            <a:ext cx="4150591" cy="171950"/>
                          </a:xfrm>
                          <a:prstGeom prst="rect">
                            <a:avLst/>
                          </a:prstGeom>
                          <a:ln>
                            <a:noFill/>
                          </a:ln>
                        </wps:spPr>
                        <wps:txbx>
                          <w:txbxContent>
                            <w:p w14:paraId="5FA4BC75" w14:textId="77777777" w:rsidR="00C03562" w:rsidRDefault="006F3366">
                              <w:pPr>
                                <w:spacing w:after="160" w:line="259" w:lineRule="auto"/>
                                <w:ind w:left="0" w:right="0" w:firstLine="0"/>
                              </w:pPr>
                              <w:r>
                                <w:rPr>
                                  <w:color w:val="424242"/>
                                </w:rPr>
                                <w:t xml:space="preserve">The process involves glass being drawn directly from the </w:t>
                              </w:r>
                            </w:p>
                          </w:txbxContent>
                        </wps:txbx>
                        <wps:bodyPr horzOverflow="overflow" vert="horz" lIns="0" tIns="0" rIns="0" bIns="0" rtlCol="0">
                          <a:noAutofit/>
                        </wps:bodyPr>
                      </wps:wsp>
                      <wps:wsp>
                        <wps:cNvPr id="694" name="Rectangle 694"/>
                        <wps:cNvSpPr/>
                        <wps:spPr>
                          <a:xfrm>
                            <a:off x="3856226" y="2904084"/>
                            <a:ext cx="3968710" cy="171950"/>
                          </a:xfrm>
                          <a:prstGeom prst="rect">
                            <a:avLst/>
                          </a:prstGeom>
                          <a:ln>
                            <a:noFill/>
                          </a:ln>
                        </wps:spPr>
                        <wps:txbx>
                          <w:txbxContent>
                            <w:p w14:paraId="7332135F" w14:textId="77777777" w:rsidR="00C03562" w:rsidRDefault="006F3366">
                              <w:pPr>
                                <w:spacing w:after="160" w:line="259" w:lineRule="auto"/>
                                <w:ind w:left="0" w:right="0" w:firstLine="0"/>
                              </w:pPr>
                              <w:r>
                                <w:rPr>
                                  <w:color w:val="424242"/>
                                </w:rPr>
                                <w:t xml:space="preserve">tank at the working end of the furnace. A boat-shaped </w:t>
                              </w:r>
                            </w:p>
                          </w:txbxContent>
                        </wps:txbx>
                        <wps:bodyPr horzOverflow="overflow" vert="horz" lIns="0" tIns="0" rIns="0" bIns="0" rtlCol="0">
                          <a:noAutofit/>
                        </wps:bodyPr>
                      </wps:wsp>
                      <wps:wsp>
                        <wps:cNvPr id="695" name="Rectangle 695"/>
                        <wps:cNvSpPr/>
                        <wps:spPr>
                          <a:xfrm>
                            <a:off x="3856226" y="3056484"/>
                            <a:ext cx="4277274" cy="171950"/>
                          </a:xfrm>
                          <a:prstGeom prst="rect">
                            <a:avLst/>
                          </a:prstGeom>
                          <a:ln>
                            <a:noFill/>
                          </a:ln>
                        </wps:spPr>
                        <wps:txbx>
                          <w:txbxContent>
                            <w:p w14:paraId="1319BA03" w14:textId="77777777" w:rsidR="00C03562" w:rsidRDefault="006F3366">
                              <w:pPr>
                                <w:spacing w:after="160" w:line="259" w:lineRule="auto"/>
                                <w:ind w:left="0" w:right="0" w:firstLine="0"/>
                              </w:pPr>
                              <w:r>
                                <w:rPr>
                                  <w:color w:val="424242"/>
                                </w:rPr>
                                <w:t xml:space="preserve">slotted block, made of refractory material, is pushed down </w:t>
                              </w:r>
                            </w:p>
                          </w:txbxContent>
                        </wps:txbx>
                        <wps:bodyPr horzOverflow="overflow" vert="horz" lIns="0" tIns="0" rIns="0" bIns="0" rtlCol="0">
                          <a:noAutofit/>
                        </wps:bodyPr>
                      </wps:wsp>
                      <wps:wsp>
                        <wps:cNvPr id="696" name="Rectangle 696"/>
                        <wps:cNvSpPr/>
                        <wps:spPr>
                          <a:xfrm>
                            <a:off x="3856226" y="3208884"/>
                            <a:ext cx="3847889" cy="171950"/>
                          </a:xfrm>
                          <a:prstGeom prst="rect">
                            <a:avLst/>
                          </a:prstGeom>
                          <a:ln>
                            <a:noFill/>
                          </a:ln>
                        </wps:spPr>
                        <wps:txbx>
                          <w:txbxContent>
                            <w:p w14:paraId="298A9C63" w14:textId="77777777" w:rsidR="00C03562" w:rsidRDefault="006F3366">
                              <w:pPr>
                                <w:spacing w:after="160" w:line="259" w:lineRule="auto"/>
                                <w:ind w:left="0" w:right="0" w:firstLine="0"/>
                              </w:pPr>
                              <w:r>
                                <w:rPr>
                                  <w:color w:val="424242"/>
                                </w:rPr>
                                <w:t xml:space="preserve">into the molten glass. As the hot extruded glass rises </w:t>
                              </w:r>
                            </w:p>
                          </w:txbxContent>
                        </wps:txbx>
                        <wps:bodyPr horzOverflow="overflow" vert="horz" lIns="0" tIns="0" rIns="0" bIns="0" rtlCol="0">
                          <a:noAutofit/>
                        </wps:bodyPr>
                      </wps:wsp>
                      <wps:wsp>
                        <wps:cNvPr id="697" name="Rectangle 697"/>
                        <wps:cNvSpPr/>
                        <wps:spPr>
                          <a:xfrm>
                            <a:off x="3856226" y="3361284"/>
                            <a:ext cx="3229695" cy="171950"/>
                          </a:xfrm>
                          <a:prstGeom prst="rect">
                            <a:avLst/>
                          </a:prstGeom>
                          <a:ln>
                            <a:noFill/>
                          </a:ln>
                        </wps:spPr>
                        <wps:txbx>
                          <w:txbxContent>
                            <w:p w14:paraId="6606ED16" w14:textId="77777777" w:rsidR="00C03562" w:rsidRDefault="006F3366">
                              <w:pPr>
                                <w:spacing w:after="160" w:line="259" w:lineRule="auto"/>
                                <w:ind w:left="0" w:right="0" w:firstLine="0"/>
                              </w:pPr>
                              <w:r>
                                <w:rPr>
                                  <w:color w:val="424242"/>
                                </w:rPr>
                                <w:t>through the slot, it is grasped by an iron bait.</w:t>
                              </w:r>
                            </w:p>
                          </w:txbxContent>
                        </wps:txbx>
                        <wps:bodyPr horzOverflow="overflow" vert="horz" lIns="0" tIns="0" rIns="0" bIns="0" rtlCol="0">
                          <a:noAutofit/>
                        </wps:bodyPr>
                      </wps:wsp>
                      <pic:pic xmlns:pic="http://schemas.openxmlformats.org/drawingml/2006/picture">
                        <pic:nvPicPr>
                          <pic:cNvPr id="699" name="Picture 699"/>
                          <pic:cNvPicPr/>
                        </pic:nvPicPr>
                        <pic:blipFill>
                          <a:blip r:embed="rId106"/>
                          <a:stretch>
                            <a:fillRect/>
                          </a:stretch>
                        </pic:blipFill>
                        <pic:spPr>
                          <a:xfrm>
                            <a:off x="3854463" y="3621926"/>
                            <a:ext cx="3248343" cy="2165083"/>
                          </a:xfrm>
                          <a:prstGeom prst="rect">
                            <a:avLst/>
                          </a:prstGeom>
                        </pic:spPr>
                      </pic:pic>
                    </wpg:wgp>
                  </a:graphicData>
                </a:graphic>
              </wp:anchor>
            </w:drawing>
          </mc:Choice>
          <mc:Fallback>
            <w:pict>
              <v:group w14:anchorId="1C4BBA6A" id="Group 15574" o:spid="_x0000_s1288" style="position:absolute;left:0;text-align:left;margin-left:0;margin-top:0;width:595.3pt;height:841.9pt;z-index:251668480;mso-position-horizontal-relative:page;mso-position-vertical-relative:page" coordsize="75599,106920"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">
                <v:shape id="Shape 21338" o:spid="_x0000_s1289" style="position:absolute;width:75599;height:106920;visibility:visible;mso-wrap-style:square;v-text-anchor:top" coordsize="7559993,106920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" path="m,l7559993,r,10692003l,10692003,,e" fillcolor="#e0dbd4" stroked="f" strokeweight="0">
                  <v:stroke miterlimit="83231f" joinstyle="miter"/>
                  <v:path arrowok="t" textboxrect="0,0,7559993,10692003"/>
                </v:shape>
                <v:shape id="Picture 666" o:spid="_x0000_s1290" type="#_x0000_t75" style="position:absolute;left:4572;top:61819;width:32327;height:3748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">
                  <v:imagedata r:id="rId107" o:title=""/>
                </v:shape>
                <v:shape id="Picture 668" o:spid="_x0000_s1291" type="#_x0000_t75" style="position:absolute;left:39101;top:61832;width:31943;height:3746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">
                  <v:imagedata r:id="rId108" o:title=""/>
                </v:shape>
                <v:shape id="Shape 21339" o:spid="_x0000_s1292" style="position:absolute;width:75599;height:22950;visibility:visible;mso-wrap-style:square;v-text-anchor:top" coordsize="7559980,2294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" path="m,l7559980,r,2294992l,2294992,,e" fillcolor="#e3e3e3" stroked="f" strokeweight="0">
                  <v:stroke miterlimit="83231f" joinstyle="miter"/>
                  <v:path arrowok="t" textboxrect="0,0,7559980,2294992"/>
                </v:shape>
                <v:shape id="Picture 20148" o:spid="_x0000_s1293" type="#_x0000_t75" style="position:absolute;width:75438;height:229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">
                  <v:imagedata r:id="rId109" o:title=""/>
                </v:shape>
                <v:shape id="Picture 20149" o:spid="_x0000_s1294" type="#_x0000_t75" style="position:absolute;width:75438;height:229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">
                  <v:imagedata r:id="rId110" o:title=""/>
                </v:shape>
                <v:rect id="Rectangle 674" o:spid="_x0000_s1295" style="position:absolute;left:3557;top:10132;width:57220;height:75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" filled="f" stroked="f">
                  <v:textbox inset="0,0,0,0">
                    <w:txbxContent>
                      <w:p w14:paraId="1F91DD88" w14:textId="77777777" w:rsidR="00C03562" w:rsidRDefault="006F3366">
                        <w:pPr>
                          <w:spacing w:after="160" w:line="259" w:lineRule="auto"/>
                          <w:ind w:left="0" w:right="0" w:firstLine="0"/>
                        </w:pPr>
                        <w:r>
                          <w:rPr>
                            <w:rFonts w:ascii="Calibri" w:eastAsia="Calibri" w:hAnsi="Calibri" w:cs="Calibri"/>
                            <w:b/>
                            <w:color w:val="FFFFFF"/>
                            <w:w w:val="101"/>
                            <w:sz w:val="73"/>
                          </w:rPr>
                          <w:t>HISTORIC</w:t>
                        </w:r>
                        <w:r>
                          <w:rPr>
                            <w:rFonts w:ascii="Calibri" w:eastAsia="Calibri" w:hAnsi="Calibri" w:cs="Calibri"/>
                            <w:b/>
                            <w:color w:val="FFFFFF"/>
                            <w:spacing w:val="-17"/>
                            <w:w w:val="101"/>
                            <w:sz w:val="73"/>
                          </w:rPr>
                          <w:t xml:space="preserve"> </w:t>
                        </w:r>
                        <w:r>
                          <w:rPr>
                            <w:rFonts w:ascii="Calibri" w:eastAsia="Calibri" w:hAnsi="Calibri" w:cs="Calibri"/>
                            <w:b/>
                            <w:color w:val="FFFFFF"/>
                            <w:w w:val="101"/>
                            <w:sz w:val="73"/>
                          </w:rPr>
                          <w:t>AL</w:t>
                        </w:r>
                        <w:r>
                          <w:rPr>
                            <w:rFonts w:ascii="Calibri" w:eastAsia="Calibri" w:hAnsi="Calibri" w:cs="Calibri"/>
                            <w:b/>
                            <w:color w:val="FFFFFF"/>
                            <w:spacing w:val="133"/>
                            <w:w w:val="101"/>
                            <w:sz w:val="73"/>
                          </w:rPr>
                          <w:t xml:space="preserve"> </w:t>
                        </w:r>
                        <w:r>
                          <w:rPr>
                            <w:rFonts w:ascii="Calibri" w:eastAsia="Calibri" w:hAnsi="Calibri" w:cs="Calibri"/>
                            <w:b/>
                            <w:color w:val="FFFFFF"/>
                            <w:w w:val="101"/>
                            <w:sz w:val="73"/>
                          </w:rPr>
                          <w:t>G</w:t>
                        </w:r>
                        <w:r>
                          <w:rPr>
                            <w:rFonts w:ascii="Calibri" w:eastAsia="Calibri" w:hAnsi="Calibri" w:cs="Calibri"/>
                            <w:b/>
                            <w:color w:val="FFFFFF"/>
                            <w:spacing w:val="-49"/>
                            <w:w w:val="101"/>
                            <w:sz w:val="73"/>
                          </w:rPr>
                          <w:t xml:space="preserve"> </w:t>
                        </w:r>
                        <w:r>
                          <w:rPr>
                            <w:rFonts w:ascii="Calibri" w:eastAsia="Calibri" w:hAnsi="Calibri" w:cs="Calibri"/>
                            <w:b/>
                            <w:color w:val="FFFFFF"/>
                            <w:w w:val="101"/>
                            <w:sz w:val="73"/>
                          </w:rPr>
                          <w:t>L</w:t>
                        </w:r>
                        <w:r>
                          <w:rPr>
                            <w:rFonts w:ascii="Calibri" w:eastAsia="Calibri" w:hAnsi="Calibri" w:cs="Calibri"/>
                            <w:b/>
                            <w:color w:val="FFFFFF"/>
                            <w:spacing w:val="-37"/>
                            <w:w w:val="101"/>
                            <w:sz w:val="73"/>
                          </w:rPr>
                          <w:t xml:space="preserve"> </w:t>
                        </w:r>
                        <w:r>
                          <w:rPr>
                            <w:rFonts w:ascii="Calibri" w:eastAsia="Calibri" w:hAnsi="Calibri" w:cs="Calibri"/>
                            <w:b/>
                            <w:color w:val="FFFFFF"/>
                            <w:w w:val="101"/>
                            <w:sz w:val="73"/>
                          </w:rPr>
                          <w:t>ASS</w:t>
                        </w:r>
                      </w:p>
                    </w:txbxContent>
                  </v:textbox>
                </v:rect>
                <v:shape id="Shape 21350" o:spid="_x0000_s1296" style="position:absolute;top:24120;width:75599;height:34920;visibility:visible;mso-wrap-style:square;v-text-anchor:top" coordsize="7559980,349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" path="m,l7559980,r,3491992l,3491992,,e" fillcolor="#e3e3e3" stroked="f" strokeweight="0">
                  <v:stroke miterlimit="83231f" joinstyle="miter"/>
                  <v:path arrowok="t" textboxrect="0,0,7559980,3491992"/>
                </v:shape>
                <v:rect id="Rectangle 676" o:spid="_x0000_s1297" style="position:absolute;left:4571;top:27338;width:19541;height:28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" filled="f" stroked="f">
                  <v:textbox inset="0,0,0,0">
                    <w:txbxContent>
                      <w:p w14:paraId="3D478859" w14:textId="77777777" w:rsidR="00C03562" w:rsidRDefault="006F3366">
                        <w:pPr>
                          <w:spacing w:after="160" w:line="259" w:lineRule="auto"/>
                          <w:ind w:left="0" w:right="0" w:firstLine="0"/>
                        </w:pPr>
                        <w:r>
                          <w:rPr>
                            <w:rFonts w:ascii="Calibri" w:eastAsia="Calibri" w:hAnsi="Calibri" w:cs="Calibri"/>
                            <w:b/>
                            <w:color w:val="19376F"/>
                            <w:w w:val="101"/>
                            <w:sz w:val="28"/>
                          </w:rPr>
                          <w:t>Cyl</w:t>
                        </w:r>
                        <w:r>
                          <w:rPr>
                            <w:rFonts w:ascii="Calibri" w:eastAsia="Calibri" w:hAnsi="Calibri" w:cs="Calibri"/>
                            <w:b/>
                            <w:color w:val="19376F"/>
                            <w:spacing w:val="28"/>
                            <w:w w:val="101"/>
                            <w:sz w:val="28"/>
                          </w:rPr>
                          <w:t xml:space="preserve"> </w:t>
                        </w:r>
                        <w:r>
                          <w:rPr>
                            <w:rFonts w:ascii="Calibri" w:eastAsia="Calibri" w:hAnsi="Calibri" w:cs="Calibri"/>
                            <w:b/>
                            <w:color w:val="19376F"/>
                            <w:w w:val="101"/>
                            <w:sz w:val="28"/>
                          </w:rPr>
                          <w:t>ind</w:t>
                        </w:r>
                        <w:r>
                          <w:rPr>
                            <w:rFonts w:ascii="Calibri" w:eastAsia="Calibri" w:hAnsi="Calibri" w:cs="Calibri"/>
                            <w:b/>
                            <w:color w:val="19376F"/>
                            <w:spacing w:val="7"/>
                            <w:w w:val="101"/>
                            <w:sz w:val="28"/>
                          </w:rPr>
                          <w:t xml:space="preserve"> </w:t>
                        </w:r>
                        <w:r>
                          <w:rPr>
                            <w:rFonts w:ascii="Calibri" w:eastAsia="Calibri" w:hAnsi="Calibri" w:cs="Calibri"/>
                            <w:b/>
                            <w:color w:val="19376F"/>
                            <w:w w:val="101"/>
                            <w:sz w:val="28"/>
                          </w:rPr>
                          <w:t>er</w:t>
                        </w:r>
                        <w:r>
                          <w:rPr>
                            <w:rFonts w:ascii="Calibri" w:eastAsia="Calibri" w:hAnsi="Calibri" w:cs="Calibri"/>
                            <w:b/>
                            <w:color w:val="19376F"/>
                            <w:spacing w:val="86"/>
                            <w:w w:val="101"/>
                            <w:sz w:val="28"/>
                          </w:rPr>
                          <w:t xml:space="preserve"> </w:t>
                        </w:r>
                        <w:r>
                          <w:rPr>
                            <w:rFonts w:ascii="Calibri" w:eastAsia="Calibri" w:hAnsi="Calibri" w:cs="Calibri"/>
                            <w:b/>
                            <w:color w:val="19376F"/>
                            <w:w w:val="101"/>
                            <w:sz w:val="28"/>
                          </w:rPr>
                          <w:t>Gl</w:t>
                        </w:r>
                        <w:r>
                          <w:rPr>
                            <w:rFonts w:ascii="Calibri" w:eastAsia="Calibri" w:hAnsi="Calibri" w:cs="Calibri"/>
                            <w:b/>
                            <w:color w:val="19376F"/>
                            <w:spacing w:val="38"/>
                            <w:w w:val="101"/>
                            <w:sz w:val="28"/>
                          </w:rPr>
                          <w:t xml:space="preserve"> </w:t>
                        </w:r>
                        <w:r>
                          <w:rPr>
                            <w:rFonts w:ascii="Calibri" w:eastAsia="Calibri" w:hAnsi="Calibri" w:cs="Calibri"/>
                            <w:b/>
                            <w:color w:val="19376F"/>
                            <w:w w:val="101"/>
                            <w:sz w:val="28"/>
                          </w:rPr>
                          <w:t>ass</w:t>
                        </w:r>
                      </w:p>
                    </w:txbxContent>
                  </v:textbox>
                </v:rect>
                <v:rect id="Rectangle 677" o:spid="_x0000_s1298" style="position:absolute;left:4571;top:30609;width:4101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" filled="f" stroked="f">
                  <v:textbox inset="0,0,0,0">
                    <w:txbxContent>
                      <w:p w14:paraId="3D456AC4" w14:textId="77777777" w:rsidR="00C03562" w:rsidRDefault="006F3366">
                        <w:pPr>
                          <w:spacing w:after="160" w:line="259" w:lineRule="auto"/>
                          <w:ind w:left="0" w:right="0" w:firstLine="0"/>
                        </w:pPr>
                        <w:r>
                          <w:rPr>
                            <w:color w:val="424242"/>
                          </w:rPr>
                          <w:t xml:space="preserve">It’s ideal for properties which have a Georgian and early </w:t>
                        </w:r>
                      </w:p>
                    </w:txbxContent>
                  </v:textbox>
                </v:rect>
                <v:rect id="Rectangle 678" o:spid="_x0000_s1299" style="position:absolute;left:4571;top:32133;width:3855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" filled="f" stroked="f">
                  <v:textbox inset="0,0,0,0">
                    <w:txbxContent>
                      <w:p w14:paraId="2E7AE839" w14:textId="77777777" w:rsidR="00C03562" w:rsidRDefault="006F3366">
                        <w:pPr>
                          <w:spacing w:after="160" w:line="259" w:lineRule="auto"/>
                          <w:ind w:left="0" w:right="0" w:firstLine="0"/>
                        </w:pPr>
                        <w:r>
                          <w:rPr>
                            <w:color w:val="424242"/>
                          </w:rPr>
                          <w:t xml:space="preserve">Victorian style. This type of glass is the most difficult </w:t>
                        </w:r>
                      </w:p>
                    </w:txbxContent>
                  </v:textbox>
                </v:rect>
                <v:rect id="Rectangle 679" o:spid="_x0000_s1300" style="position:absolute;left:4571;top:33657;width:3952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" filled="f" stroked="f">
                  <v:textbox inset="0,0,0,0">
                    <w:txbxContent>
                      <w:p w14:paraId="6E5FB861" w14:textId="77777777" w:rsidR="00C03562" w:rsidRDefault="006F3366">
                        <w:pPr>
                          <w:spacing w:after="160" w:line="259" w:lineRule="auto"/>
                          <w:ind w:left="0" w:right="0" w:firstLine="0"/>
                        </w:pPr>
                        <w:r>
                          <w:rPr>
                            <w:color w:val="424242"/>
                          </w:rPr>
                          <w:t xml:space="preserve">to date, as both drawn glass and crown glass (made by </w:t>
                        </w:r>
                      </w:p>
                    </w:txbxContent>
                  </v:textbox>
                </v:rect>
                <v:rect id="Rectangle 680" o:spid="_x0000_s1301" style="position:absolute;left:4571;top:35181;width:4111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" filled="f" stroked="f">
                  <v:textbox inset="0,0,0,0">
                    <w:txbxContent>
                      <w:p w14:paraId="24ED0F63" w14:textId="77777777" w:rsidR="00C03562" w:rsidRDefault="006F3366">
                        <w:pPr>
                          <w:spacing w:after="160" w:line="259" w:lineRule="auto"/>
                          <w:ind w:left="0" w:right="0" w:firstLine="0"/>
                        </w:pPr>
                        <w:r>
                          <w:rPr>
                            <w:color w:val="424242"/>
                          </w:rPr>
                          <w:t xml:space="preserve">blowing a spherical opening one end and spinning it flat) </w:t>
                        </w:r>
                      </w:p>
                    </w:txbxContent>
                  </v:textbox>
                </v:rect>
                <v:rect id="Rectangle 681" o:spid="_x0000_s1302" style="position:absolute;left:4571;top:36705;width:4148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" filled="f" stroked="f">
                  <v:textbox inset="0,0,0,0">
                    <w:txbxContent>
                      <w:p w14:paraId="4223391F" w14:textId="77777777" w:rsidR="00C03562" w:rsidRDefault="006F3366">
                        <w:pPr>
                          <w:spacing w:after="160" w:line="259" w:lineRule="auto"/>
                          <w:ind w:left="0" w:right="0" w:firstLine="0"/>
                        </w:pPr>
                        <w:r>
                          <w:rPr>
                            <w:color w:val="424242"/>
                          </w:rPr>
                          <w:t xml:space="preserve">were made alongside each other for a considerable time. </w:t>
                        </w:r>
                      </w:p>
                    </w:txbxContent>
                  </v:textbox>
                </v:rect>
                <v:rect id="Rectangle 682" o:spid="_x0000_s1303" style="position:absolute;left:4571;top:38229;width:42502;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" filled="f" stroked="f">
                  <v:textbox inset="0,0,0,0">
                    <w:txbxContent>
                      <w:p w14:paraId="7FBD72B5" w14:textId="77777777" w:rsidR="00C03562" w:rsidRDefault="006F3366">
                        <w:pPr>
                          <w:spacing w:after="160" w:line="259" w:lineRule="auto"/>
                          <w:ind w:left="0" w:right="0" w:firstLine="0"/>
                        </w:pPr>
                        <w:r>
                          <w:rPr>
                            <w:color w:val="424242"/>
                          </w:rPr>
                          <w:t xml:space="preserve">Cylinder glass dominated until the late 1700s, after which </w:t>
                        </w:r>
                      </w:p>
                    </w:txbxContent>
                  </v:textbox>
                </v:rect>
                <v:rect id="Rectangle 683" o:spid="_x0000_s1304" style="position:absolute;left:4571;top:39753;width:3442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" filled="f" stroked="f">
                  <v:textbox inset="0,0,0,0">
                    <w:txbxContent>
                      <w:p w14:paraId="244FED4A" w14:textId="77777777" w:rsidR="00C03562" w:rsidRDefault="006F3366">
                        <w:pPr>
                          <w:spacing w:after="160" w:line="259" w:lineRule="auto"/>
                          <w:ind w:left="0" w:right="0" w:firstLine="0"/>
                        </w:pPr>
                        <w:r>
                          <w:rPr>
                            <w:color w:val="424242"/>
                          </w:rPr>
                          <w:t>it was pushed out of the market by drawn glass.</w:t>
                        </w:r>
                      </w:p>
                    </w:txbxContent>
                  </v:textbox>
                </v:rect>
                <v:rect id="Rectangle 684" o:spid="_x0000_s1305" style="position:absolute;left:4571;top:41944;width:17327;height:28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" filled="f" stroked="f">
                  <v:textbox inset="0,0,0,0">
                    <w:txbxContent>
                      <w:p w14:paraId="564945FE" w14:textId="77777777" w:rsidR="00C03562" w:rsidRDefault="006F3366">
                        <w:pPr>
                          <w:spacing w:after="160" w:line="259" w:lineRule="auto"/>
                          <w:ind w:left="0" w:right="0" w:firstLine="0"/>
                        </w:pPr>
                        <w:r>
                          <w:rPr>
                            <w:rFonts w:ascii="Calibri" w:eastAsia="Calibri" w:hAnsi="Calibri" w:cs="Calibri"/>
                            <w:b/>
                            <w:color w:val="19376F"/>
                            <w:w w:val="221"/>
                            <w:sz w:val="28"/>
                          </w:rPr>
                          <w:t>Drawn</w:t>
                        </w:r>
                        <w:r>
                          <w:rPr>
                            <w:rFonts w:ascii="Calibri" w:eastAsia="Calibri" w:hAnsi="Calibri" w:cs="Calibri"/>
                            <w:b/>
                            <w:color w:val="19376F"/>
                            <w:spacing w:val="23"/>
                            <w:w w:val="221"/>
                            <w:sz w:val="28"/>
                          </w:rPr>
                          <w:t xml:space="preserve"> </w:t>
                        </w:r>
                        <w:r>
                          <w:rPr>
                            <w:rFonts w:ascii="Calibri" w:eastAsia="Calibri" w:hAnsi="Calibri" w:cs="Calibri"/>
                            <w:b/>
                            <w:color w:val="19376F"/>
                            <w:w w:val="221"/>
                            <w:sz w:val="28"/>
                          </w:rPr>
                          <w:t>Glass</w:t>
                        </w:r>
                      </w:p>
                    </w:txbxContent>
                  </v:textbox>
                </v:rect>
                <v:rect id="Rectangle 685" o:spid="_x0000_s1306" style="position:absolute;left:4571;top:45215;width:42234;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" filled="f" stroked="f">
                  <v:textbox inset="0,0,0,0">
                    <w:txbxContent>
                      <w:p w14:paraId="5FD2618A" w14:textId="77777777" w:rsidR="00C03562" w:rsidRDefault="006F3366">
                        <w:pPr>
                          <w:spacing w:after="160" w:line="259" w:lineRule="auto"/>
                          <w:ind w:left="0" w:right="0" w:firstLine="0"/>
                        </w:pPr>
                        <w:r>
                          <w:rPr>
                            <w:color w:val="424242"/>
                          </w:rPr>
                          <w:t xml:space="preserve">Drawn glass was first produced in the early 20th Century, </w:t>
                        </w:r>
                      </w:p>
                    </w:txbxContent>
                  </v:textbox>
                </v:rect>
                <v:rect id="Rectangle 686" o:spid="_x0000_s1307" style="position:absolute;left:4571;top:46739;width:4052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" filled="f" stroked="f">
                  <v:textbox inset="0,0,0,0">
                    <w:txbxContent>
                      <w:p w14:paraId="5F1B2045" w14:textId="77777777" w:rsidR="00C03562" w:rsidRDefault="006F3366">
                        <w:pPr>
                          <w:spacing w:after="160" w:line="259" w:lineRule="auto"/>
                          <w:ind w:left="0" w:right="0" w:firstLine="0"/>
                        </w:pPr>
                        <w:r>
                          <w:rPr>
                            <w:color w:val="424242"/>
                          </w:rPr>
                          <w:t xml:space="preserve">so it’s suitable for British period properties dating from </w:t>
                        </w:r>
                      </w:p>
                    </w:txbxContent>
                  </v:textbox>
                </v:rect>
                <v:rect id="Rectangle 15517" o:spid="_x0000_s1308" style="position:absolute;left:4571;top:48263;width:391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" filled="f" stroked="f">
                  <v:textbox inset="0,0,0,0">
                    <w:txbxContent>
                      <w:p w14:paraId="7B738EBA" w14:textId="77777777" w:rsidR="00C03562" w:rsidRDefault="006F3366">
                        <w:pPr>
                          <w:spacing w:after="160" w:line="259" w:lineRule="auto"/>
                          <w:ind w:left="0" w:right="0" w:firstLine="0"/>
                        </w:pPr>
                        <w:r>
                          <w:rPr>
                            <w:color w:val="424242"/>
                          </w:rPr>
                          <w:t>1915</w:t>
                        </w:r>
                      </w:p>
                    </w:txbxContent>
                  </v:textbox>
                </v:rect>
                <v:rect id="Rectangle 15518" o:spid="_x0000_s1309" style="position:absolute;left:7518;top:48263;width:3802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" filled="f" stroked="f">
                  <v:textbox inset="0,0,0,0">
                    <w:txbxContent>
                      <w:p w14:paraId="3A5D56B7" w14:textId="77777777" w:rsidR="00C03562" w:rsidRDefault="006F3366">
                        <w:pPr>
                          <w:spacing w:after="160" w:line="259" w:lineRule="auto"/>
                          <w:ind w:left="0" w:right="0" w:firstLine="0"/>
                        </w:pPr>
                        <w:r>
                          <w:rPr>
                            <w:color w:val="424242"/>
                          </w:rPr>
                          <w:t xml:space="preserve"> to around 1950. Even beyond the Victorian era, the </w:t>
                        </w:r>
                      </w:p>
                    </w:txbxContent>
                  </v:textbox>
                </v:rect>
                <v:rect id="Rectangle 688" o:spid="_x0000_s1310" style="position:absolute;left:4571;top:49787;width:4329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" filled="f" stroked="f">
                  <v:textbox inset="0,0,0,0">
                    <w:txbxContent>
                      <w:p w14:paraId="55A654D6" w14:textId="77777777" w:rsidR="00C03562" w:rsidRDefault="006F3366">
                        <w:pPr>
                          <w:spacing w:after="160" w:line="259" w:lineRule="auto"/>
                          <w:ind w:left="0" w:right="0" w:firstLine="0"/>
                        </w:pPr>
                        <w:r>
                          <w:rPr>
                            <w:color w:val="424242"/>
                          </w:rPr>
                          <w:t xml:space="preserve">age of a property determines the most authentic glass type </w:t>
                        </w:r>
                      </w:p>
                    </w:txbxContent>
                  </v:textbox>
                </v:rect>
                <v:rect id="Rectangle 689" o:spid="_x0000_s1311" style="position:absolute;left:4571;top:51311;width:41344;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" filled="f" stroked="f">
                  <v:textbox inset="0,0,0,0">
                    <w:txbxContent>
                      <w:p w14:paraId="5D23569A" w14:textId="77777777" w:rsidR="00C03562" w:rsidRDefault="006F3366">
                        <w:pPr>
                          <w:spacing w:after="160" w:line="259" w:lineRule="auto"/>
                          <w:ind w:left="0" w:right="0" w:firstLine="0"/>
                        </w:pPr>
                        <w:r>
                          <w:rPr>
                            <w:color w:val="424242"/>
                          </w:rPr>
                          <w:t xml:space="preserve">to use in replacement glazing. Drawn glass is made using </w:t>
                        </w:r>
                      </w:p>
                    </w:txbxContent>
                  </v:textbox>
                </v:rect>
                <v:rect id="Rectangle 690" o:spid="_x0000_s1312" style="position:absolute;left:4571;top:52835;width:40542;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" filled="f" stroked="f">
                  <v:textbox inset="0,0,0,0">
                    <w:txbxContent>
                      <w:p w14:paraId="2E9124F5" w14:textId="77777777" w:rsidR="00C03562" w:rsidRDefault="006F3366">
                        <w:pPr>
                          <w:spacing w:after="160" w:line="259" w:lineRule="auto"/>
                          <w:ind w:left="0" w:right="0" w:firstLine="0"/>
                        </w:pPr>
                        <w:r>
                          <w:rPr>
                            <w:color w:val="424242"/>
                          </w:rPr>
                          <w:t xml:space="preserve">the Fourcault principle, developed in the early 1900s in </w:t>
                        </w:r>
                      </w:p>
                    </w:txbxContent>
                  </v:textbox>
                </v:rect>
                <v:rect id="Rectangle 691" o:spid="_x0000_s1313" style="position:absolute;left:4571;top:54359;width:4209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" filled="f" stroked="f">
                  <v:textbox inset="0,0,0,0">
                    <w:txbxContent>
                      <w:p w14:paraId="6B821F5A" w14:textId="77777777" w:rsidR="00C03562" w:rsidRDefault="006F3366">
                        <w:pPr>
                          <w:spacing w:after="160" w:line="259" w:lineRule="auto"/>
                          <w:ind w:left="0" w:right="0" w:firstLine="0"/>
                        </w:pPr>
                        <w:r>
                          <w:rPr>
                            <w:color w:val="424242"/>
                          </w:rPr>
                          <w:t xml:space="preserve">Belgium by Emile Fourcault. It uses a vertical ‘draw’, aided </w:t>
                        </w:r>
                      </w:p>
                    </w:txbxContent>
                  </v:textbox>
                </v:rect>
                <v:rect id="Rectangle 692" o:spid="_x0000_s1314" style="position:absolute;left:4571;top:55883;width:2037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" filled="f" stroked="f">
                  <v:textbox inset="0,0,0,0">
                    <w:txbxContent>
                      <w:p w14:paraId="7D57CB51" w14:textId="77777777" w:rsidR="00C03562" w:rsidRDefault="006F3366">
                        <w:pPr>
                          <w:spacing w:after="160" w:line="259" w:lineRule="auto"/>
                          <w:ind w:left="0" w:right="0" w:firstLine="0"/>
                        </w:pPr>
                        <w:r>
                          <w:rPr>
                            <w:color w:val="424242"/>
                          </w:rPr>
                          <w:t>by gravity, to form the glass.</w:t>
                        </w:r>
                      </w:p>
                    </w:txbxContent>
                  </v:textbox>
                </v:rect>
                <v:rect id="Rectangle 693" o:spid="_x0000_s1315" style="position:absolute;left:38562;top:27516;width:4150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" filled="f" stroked="f">
                  <v:textbox inset="0,0,0,0">
                    <w:txbxContent>
                      <w:p w14:paraId="5FA4BC75" w14:textId="77777777" w:rsidR="00C03562" w:rsidRDefault="006F3366">
                        <w:pPr>
                          <w:spacing w:after="160" w:line="259" w:lineRule="auto"/>
                          <w:ind w:left="0" w:right="0" w:firstLine="0"/>
                        </w:pPr>
                        <w:r>
                          <w:rPr>
                            <w:color w:val="424242"/>
                          </w:rPr>
                          <w:t xml:space="preserve">The process involves glass being drawn directly from the </w:t>
                        </w:r>
                      </w:p>
                    </w:txbxContent>
                  </v:textbox>
                </v:rect>
                <v:rect id="Rectangle 694" o:spid="_x0000_s1316" style="position:absolute;left:38562;top:29040;width:3968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" filled="f" stroked="f">
                  <v:textbox inset="0,0,0,0">
                    <w:txbxContent>
                      <w:p w14:paraId="7332135F" w14:textId="77777777" w:rsidR="00C03562" w:rsidRDefault="006F3366">
                        <w:pPr>
                          <w:spacing w:after="160" w:line="259" w:lineRule="auto"/>
                          <w:ind w:left="0" w:right="0" w:firstLine="0"/>
                        </w:pPr>
                        <w:r>
                          <w:rPr>
                            <w:color w:val="424242"/>
                          </w:rPr>
                          <w:t xml:space="preserve">tank at the working end of the furnace. A boat-shaped </w:t>
                        </w:r>
                      </w:p>
                    </w:txbxContent>
                  </v:textbox>
                </v:rect>
                <v:rect id="Rectangle 695" o:spid="_x0000_s1317" style="position:absolute;left:38562;top:30564;width:4277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" filled="f" stroked="f">
                  <v:textbox inset="0,0,0,0">
                    <w:txbxContent>
                      <w:p w14:paraId="1319BA03" w14:textId="77777777" w:rsidR="00C03562" w:rsidRDefault="006F3366">
                        <w:pPr>
                          <w:spacing w:after="160" w:line="259" w:lineRule="auto"/>
                          <w:ind w:left="0" w:right="0" w:firstLine="0"/>
                        </w:pPr>
                        <w:r>
                          <w:rPr>
                            <w:color w:val="424242"/>
                          </w:rPr>
                          <w:t xml:space="preserve">slotted block, made of refractory material, is pushed down </w:t>
                        </w:r>
                      </w:p>
                    </w:txbxContent>
                  </v:textbox>
                </v:rect>
                <v:rect id="Rectangle 696" o:spid="_x0000_s1318" style="position:absolute;left:38562;top:32088;width:3847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" filled="f" stroked="f">
                  <v:textbox inset="0,0,0,0">
                    <w:txbxContent>
                      <w:p w14:paraId="298A9C63" w14:textId="77777777" w:rsidR="00C03562" w:rsidRDefault="006F3366">
                        <w:pPr>
                          <w:spacing w:after="160" w:line="259" w:lineRule="auto"/>
                          <w:ind w:left="0" w:right="0" w:firstLine="0"/>
                        </w:pPr>
                        <w:r>
                          <w:rPr>
                            <w:color w:val="424242"/>
                          </w:rPr>
                          <w:t xml:space="preserve">into the molten glass. As the hot extruded glass rises </w:t>
                        </w:r>
                      </w:p>
                    </w:txbxContent>
                  </v:textbox>
                </v:rect>
                <v:rect id="Rectangle 697" o:spid="_x0000_s1319" style="position:absolute;left:38562;top:33612;width:3229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" filled="f" stroked="f">
                  <v:textbox inset="0,0,0,0">
                    <w:txbxContent>
                      <w:p w14:paraId="6606ED16" w14:textId="77777777" w:rsidR="00C03562" w:rsidRDefault="006F3366">
                        <w:pPr>
                          <w:spacing w:after="160" w:line="259" w:lineRule="auto"/>
                          <w:ind w:left="0" w:right="0" w:firstLine="0"/>
                        </w:pPr>
                        <w:r>
                          <w:rPr>
                            <w:color w:val="424242"/>
                          </w:rPr>
                          <w:t>through the slot, it is grasped by an iron bait.</w:t>
                        </w:r>
                      </w:p>
                    </w:txbxContent>
                  </v:textbox>
                </v:rect>
                <v:shape id="Picture 699" o:spid="_x0000_s1320" type="#_x0000_t75" style="position:absolute;left:38544;top:36219;width:32484;height:21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">
                  <v:imagedata r:id="rId111" o:title=""/>
                </v:shape>
                <w10:wrap type="topAndBottom" anchorx="page" anchory="page"/>
              </v:group>
            </w:pict>
          </mc:Fallback>
        </mc:AlternateContent>
      </w:r>
      <w:r>
        <w:br w:type="page"/>
      </w:r>
    </w:p>
    <w:p w14:paraId="736D0FE9" w14:textId="77777777" w:rsidR="00C03562" w:rsidRDefault="006F3366">
      <w:pPr>
        <w:spacing w:after="0" w:line="259" w:lineRule="auto"/>
        <w:ind w:left="-720" w:right="10974" w:firstLine="0"/>
      </w:pPr>
      <w:r>
        <w:rPr>
          <w:noProof/>
        </w:rPr>
        <w:drawing>
          <wp:anchor distT="0" distB="0" distL="114300" distR="114300" simplePos="0" relativeHeight="251669504" behindDoc="0" locked="0" layoutInCell="1" allowOverlap="0" wp14:anchorId="1A8AA86D" wp14:editId="546C199D">
            <wp:simplePos x="0" y="0"/>
            <wp:positionH relativeFrom="page">
              <wp:posOffset>0</wp:posOffset>
            </wp:positionH>
            <wp:positionV relativeFrom="page">
              <wp:posOffset>0</wp:posOffset>
            </wp:positionV>
            <wp:extent cx="7543800" cy="10664952"/>
            <wp:effectExtent l="0" t="0" r="0" b="0"/>
            <wp:wrapTopAndBottom/>
            <wp:docPr id="20153" name="Picture 20153"/>
            <wp:cNvGraphicFramePr/>
            <a:graphic xmlns:a="http://schemas.openxmlformats.org/drawingml/2006/main">
              <a:graphicData uri="http://schemas.openxmlformats.org/drawingml/2006/picture">
                <pic:pic xmlns:pic="http://schemas.openxmlformats.org/drawingml/2006/picture">
                  <pic:nvPicPr>
                    <pic:cNvPr id="20153" name="Picture 20153"/>
                    <pic:cNvPicPr/>
                  </pic:nvPicPr>
                  <pic:blipFill>
                    <a:blip r:embed="rId112"/>
                    <a:stretch>
                      <a:fillRect/>
                    </a:stretch>
                  </pic:blipFill>
                  <pic:spPr>
                    <a:xfrm>
                      <a:off x="0" y="0"/>
                      <a:ext cx="7543800" cy="10664952"/>
                    </a:xfrm>
                    <a:prstGeom prst="rect">
                      <a:avLst/>
                    </a:prstGeom>
                  </pic:spPr>
                </pic:pic>
              </a:graphicData>
            </a:graphic>
          </wp:anchor>
        </w:drawing>
      </w:r>
      <w:r>
        <w:br w:type="page"/>
      </w:r>
    </w:p>
    <w:p w14:paraId="3A0847AB" w14:textId="77777777" w:rsidR="00C03562" w:rsidRDefault="006F3366">
      <w:pPr>
        <w:spacing w:after="0" w:line="216" w:lineRule="auto"/>
        <w:ind w:left="0" w:right="0" w:firstLine="0"/>
      </w:pPr>
      <w:r>
        <w:rPr>
          <w:rFonts w:ascii="Calibri" w:eastAsia="Calibri" w:hAnsi="Calibri" w:cs="Calibri"/>
          <w:b/>
          <w:color w:val="35395A"/>
          <w:sz w:val="63"/>
        </w:rPr>
        <w:t>SOME PROJECTS THAT HAVE OUR SLIM-GLAZE RANGE INSTALLED</w:t>
      </w:r>
    </w:p>
    <w:p w14:paraId="6AB245DB" w14:textId="77777777" w:rsidR="00C03562" w:rsidRDefault="006F3366">
      <w:pPr>
        <w:spacing w:after="0" w:line="259" w:lineRule="auto"/>
        <w:ind w:left="-4" w:right="-212" w:firstLine="0"/>
      </w:pPr>
      <w:r>
        <w:rPr>
          <w:rFonts w:ascii="Calibri" w:eastAsia="Calibri" w:hAnsi="Calibri" w:cs="Calibri"/>
          <w:noProof/>
          <w:color w:val="000000"/>
          <w:sz w:val="22"/>
        </w:rPr>
        <mc:AlternateContent>
          <mc:Choice Requires="wpg">
            <w:drawing>
              <wp:inline distT="0" distB="0" distL="0" distR="0" wp14:anchorId="521F88D5" wp14:editId="1ED12354">
                <wp:extent cx="6648829" cy="8520258"/>
                <wp:effectExtent l="0" t="0" r="0" b="0"/>
                <wp:docPr id="17150" name="Group 17150"/>
                <wp:cNvGraphicFramePr/>
                <a:graphic xmlns:a="http://schemas.openxmlformats.org/drawingml/2006/main">
                  <a:graphicData uri="http://schemas.microsoft.com/office/word/2010/wordprocessingGroup">
                    <wpg:wgp>
                      <wpg:cNvGrpSpPr/>
                      <wpg:grpSpPr>
                        <a:xfrm>
                          <a:off x="0" y="0"/>
                          <a:ext cx="6648829" cy="8520258"/>
                          <a:chOff x="0" y="0"/>
                          <a:chExt cx="6648829" cy="8520258"/>
                        </a:xfrm>
                      </wpg:grpSpPr>
                      <pic:pic xmlns:pic="http://schemas.openxmlformats.org/drawingml/2006/picture">
                        <pic:nvPicPr>
                          <pic:cNvPr id="1417" name="Picture 1417"/>
                          <pic:cNvPicPr/>
                        </pic:nvPicPr>
                        <pic:blipFill>
                          <a:blip r:embed="rId113"/>
                          <a:stretch>
                            <a:fillRect/>
                          </a:stretch>
                        </pic:blipFill>
                        <pic:spPr>
                          <a:xfrm>
                            <a:off x="0" y="2651852"/>
                            <a:ext cx="3239409" cy="1944249"/>
                          </a:xfrm>
                          <a:prstGeom prst="rect">
                            <a:avLst/>
                          </a:prstGeom>
                        </pic:spPr>
                      </pic:pic>
                      <pic:pic xmlns:pic="http://schemas.openxmlformats.org/drawingml/2006/picture">
                        <pic:nvPicPr>
                          <pic:cNvPr id="20158" name="Picture 20158"/>
                          <pic:cNvPicPr/>
                        </pic:nvPicPr>
                        <pic:blipFill>
                          <a:blip r:embed="rId114"/>
                          <a:stretch>
                            <a:fillRect/>
                          </a:stretch>
                        </pic:blipFill>
                        <pic:spPr>
                          <a:xfrm>
                            <a:off x="3408427" y="2648071"/>
                            <a:ext cx="3240024" cy="1944624"/>
                          </a:xfrm>
                          <a:prstGeom prst="rect">
                            <a:avLst/>
                          </a:prstGeom>
                        </pic:spPr>
                      </pic:pic>
                      <pic:pic xmlns:pic="http://schemas.openxmlformats.org/drawingml/2006/picture">
                        <pic:nvPicPr>
                          <pic:cNvPr id="1421" name="Picture 1421"/>
                          <pic:cNvPicPr/>
                        </pic:nvPicPr>
                        <pic:blipFill>
                          <a:blip r:embed="rId115"/>
                          <a:stretch>
                            <a:fillRect/>
                          </a:stretch>
                        </pic:blipFill>
                        <pic:spPr>
                          <a:xfrm>
                            <a:off x="3393063" y="6547728"/>
                            <a:ext cx="3255766" cy="1970600"/>
                          </a:xfrm>
                          <a:prstGeom prst="rect">
                            <a:avLst/>
                          </a:prstGeom>
                        </pic:spPr>
                      </pic:pic>
                      <pic:pic xmlns:pic="http://schemas.openxmlformats.org/drawingml/2006/picture">
                        <pic:nvPicPr>
                          <pic:cNvPr id="1423" name="Picture 1423"/>
                          <pic:cNvPicPr/>
                        </pic:nvPicPr>
                        <pic:blipFill>
                          <a:blip r:embed="rId116"/>
                          <a:stretch>
                            <a:fillRect/>
                          </a:stretch>
                        </pic:blipFill>
                        <pic:spPr>
                          <a:xfrm>
                            <a:off x="1607" y="6547911"/>
                            <a:ext cx="3238435" cy="1970277"/>
                          </a:xfrm>
                          <a:prstGeom prst="rect">
                            <a:avLst/>
                          </a:prstGeom>
                        </pic:spPr>
                      </pic:pic>
                      <wps:wsp>
                        <wps:cNvPr id="21392" name="Shape 21392"/>
                        <wps:cNvSpPr/>
                        <wps:spPr>
                          <a:xfrm>
                            <a:off x="2794" y="4308368"/>
                            <a:ext cx="1720799" cy="285407"/>
                          </a:xfrm>
                          <a:custGeom>
                            <a:avLst/>
                            <a:gdLst/>
                            <a:ahLst/>
                            <a:cxnLst/>
                            <a:rect l="0" t="0" r="0" b="0"/>
                            <a:pathLst>
                              <a:path w="1720799" h="285407">
                                <a:moveTo>
                                  <a:pt x="0" y="0"/>
                                </a:moveTo>
                                <a:lnTo>
                                  <a:pt x="1720799" y="0"/>
                                </a:lnTo>
                                <a:lnTo>
                                  <a:pt x="1720799"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393" name="Shape 21393"/>
                        <wps:cNvSpPr/>
                        <wps:spPr>
                          <a:xfrm>
                            <a:off x="2794" y="8231626"/>
                            <a:ext cx="1743862" cy="285407"/>
                          </a:xfrm>
                          <a:custGeom>
                            <a:avLst/>
                            <a:gdLst/>
                            <a:ahLst/>
                            <a:cxnLst/>
                            <a:rect l="0" t="0" r="0" b="0"/>
                            <a:pathLst>
                              <a:path w="1743862" h="285407">
                                <a:moveTo>
                                  <a:pt x="0" y="0"/>
                                </a:moveTo>
                                <a:lnTo>
                                  <a:pt x="1743862" y="0"/>
                                </a:lnTo>
                                <a:lnTo>
                                  <a:pt x="1743862"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394" name="Shape 21394"/>
                        <wps:cNvSpPr/>
                        <wps:spPr>
                          <a:xfrm>
                            <a:off x="3390786" y="8234852"/>
                            <a:ext cx="1534566" cy="285407"/>
                          </a:xfrm>
                          <a:custGeom>
                            <a:avLst/>
                            <a:gdLst/>
                            <a:ahLst/>
                            <a:cxnLst/>
                            <a:rect l="0" t="0" r="0" b="0"/>
                            <a:pathLst>
                              <a:path w="1534566" h="285407">
                                <a:moveTo>
                                  <a:pt x="0" y="0"/>
                                </a:moveTo>
                                <a:lnTo>
                                  <a:pt x="1534566" y="0"/>
                                </a:lnTo>
                                <a:lnTo>
                                  <a:pt x="1534566"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395" name="Shape 21395"/>
                        <wps:cNvSpPr/>
                        <wps:spPr>
                          <a:xfrm>
                            <a:off x="3412275" y="4308368"/>
                            <a:ext cx="953719" cy="285407"/>
                          </a:xfrm>
                          <a:custGeom>
                            <a:avLst/>
                            <a:gdLst/>
                            <a:ahLst/>
                            <a:cxnLst/>
                            <a:rect l="0" t="0" r="0" b="0"/>
                            <a:pathLst>
                              <a:path w="953719" h="285407">
                                <a:moveTo>
                                  <a:pt x="0" y="0"/>
                                </a:moveTo>
                                <a:lnTo>
                                  <a:pt x="953719" y="0"/>
                                </a:lnTo>
                                <a:lnTo>
                                  <a:pt x="953719"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32" name="Rectangle 1432"/>
                        <wps:cNvSpPr/>
                        <wps:spPr>
                          <a:xfrm>
                            <a:off x="108081" y="4389724"/>
                            <a:ext cx="2021481" cy="171950"/>
                          </a:xfrm>
                          <a:prstGeom prst="rect">
                            <a:avLst/>
                          </a:prstGeom>
                          <a:ln>
                            <a:noFill/>
                          </a:ln>
                        </wps:spPr>
                        <wps:txbx>
                          <w:txbxContent>
                            <w:p w14:paraId="627B1155" w14:textId="77777777" w:rsidR="00C03562" w:rsidRDefault="006F3366">
                              <w:pPr>
                                <w:spacing w:after="160" w:line="259" w:lineRule="auto"/>
                                <w:ind w:left="0" w:right="0" w:firstLine="0"/>
                              </w:pPr>
                              <w:r>
                                <w:rPr>
                                  <w:color w:val="FFFEFD"/>
                                </w:rPr>
                                <w:t>Farmham Estate, Co. Cavan</w:t>
                              </w:r>
                            </w:p>
                          </w:txbxContent>
                        </wps:txbx>
                        <wps:bodyPr horzOverflow="overflow" vert="horz" lIns="0" tIns="0" rIns="0" bIns="0" rtlCol="0">
                          <a:noAutofit/>
                        </wps:bodyPr>
                      </wps:wsp>
                      <wps:wsp>
                        <wps:cNvPr id="1433" name="Rectangle 1433"/>
                        <wps:cNvSpPr/>
                        <wps:spPr>
                          <a:xfrm>
                            <a:off x="108081" y="8312987"/>
                            <a:ext cx="2052763" cy="171950"/>
                          </a:xfrm>
                          <a:prstGeom prst="rect">
                            <a:avLst/>
                          </a:prstGeom>
                          <a:ln>
                            <a:noFill/>
                          </a:ln>
                        </wps:spPr>
                        <wps:txbx>
                          <w:txbxContent>
                            <w:p w14:paraId="1E74C98B" w14:textId="77777777" w:rsidR="00C03562" w:rsidRDefault="006F3366">
                              <w:pPr>
                                <w:spacing w:after="160" w:line="259" w:lineRule="auto"/>
                                <w:ind w:left="0" w:right="0" w:firstLine="0"/>
                              </w:pPr>
                              <w:r>
                                <w:rPr>
                                  <w:color w:val="FFFEFD"/>
                                </w:rPr>
                                <w:t>Dromoland Castle Co. Clare</w:t>
                              </w:r>
                            </w:p>
                          </w:txbxContent>
                        </wps:txbx>
                        <wps:bodyPr horzOverflow="overflow" vert="horz" lIns="0" tIns="0" rIns="0" bIns="0" rtlCol="0">
                          <a:noAutofit/>
                        </wps:bodyPr>
                      </wps:wsp>
                      <wps:wsp>
                        <wps:cNvPr id="1434" name="Rectangle 1434"/>
                        <wps:cNvSpPr/>
                        <wps:spPr>
                          <a:xfrm>
                            <a:off x="3496069" y="8316210"/>
                            <a:ext cx="1740094" cy="171950"/>
                          </a:xfrm>
                          <a:prstGeom prst="rect">
                            <a:avLst/>
                          </a:prstGeom>
                          <a:ln>
                            <a:noFill/>
                          </a:ln>
                        </wps:spPr>
                        <wps:txbx>
                          <w:txbxContent>
                            <w:p w14:paraId="09D45A62" w14:textId="77777777" w:rsidR="00C03562" w:rsidRDefault="006F3366">
                              <w:pPr>
                                <w:spacing w:after="160" w:line="259" w:lineRule="auto"/>
                                <w:ind w:left="0" w:right="0" w:firstLine="0"/>
                              </w:pPr>
                              <w:r>
                                <w:rPr>
                                  <w:color w:val="FFFEFD"/>
                                </w:rPr>
                                <w:t>Butler Gallery, Kilkenny</w:t>
                              </w:r>
                            </w:p>
                          </w:txbxContent>
                        </wps:txbx>
                        <wps:bodyPr horzOverflow="overflow" vert="horz" lIns="0" tIns="0" rIns="0" bIns="0" rtlCol="0">
                          <a:noAutofit/>
                        </wps:bodyPr>
                      </wps:wsp>
                      <pic:pic xmlns:pic="http://schemas.openxmlformats.org/drawingml/2006/picture">
                        <pic:nvPicPr>
                          <pic:cNvPr id="1436" name="Picture 1436"/>
                          <pic:cNvPicPr/>
                        </pic:nvPicPr>
                        <pic:blipFill>
                          <a:blip r:embed="rId117"/>
                          <a:stretch>
                            <a:fillRect/>
                          </a:stretch>
                        </pic:blipFill>
                        <pic:spPr>
                          <a:xfrm>
                            <a:off x="2794" y="0"/>
                            <a:ext cx="6645605" cy="2472169"/>
                          </a:xfrm>
                          <a:prstGeom prst="rect">
                            <a:avLst/>
                          </a:prstGeom>
                        </pic:spPr>
                      </pic:pic>
                      <wps:wsp>
                        <wps:cNvPr id="21396" name="Shape 21396"/>
                        <wps:cNvSpPr/>
                        <wps:spPr>
                          <a:xfrm>
                            <a:off x="2794" y="2186108"/>
                            <a:ext cx="1678508" cy="285407"/>
                          </a:xfrm>
                          <a:custGeom>
                            <a:avLst/>
                            <a:gdLst/>
                            <a:ahLst/>
                            <a:cxnLst/>
                            <a:rect l="0" t="0" r="0" b="0"/>
                            <a:pathLst>
                              <a:path w="1678508" h="285407">
                                <a:moveTo>
                                  <a:pt x="0" y="0"/>
                                </a:moveTo>
                                <a:lnTo>
                                  <a:pt x="1678508" y="0"/>
                                </a:lnTo>
                                <a:lnTo>
                                  <a:pt x="1678508"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38" name="Rectangle 1438"/>
                        <wps:cNvSpPr/>
                        <wps:spPr>
                          <a:xfrm>
                            <a:off x="108081" y="2267477"/>
                            <a:ext cx="1952245" cy="171950"/>
                          </a:xfrm>
                          <a:prstGeom prst="rect">
                            <a:avLst/>
                          </a:prstGeom>
                          <a:ln>
                            <a:noFill/>
                          </a:ln>
                        </wps:spPr>
                        <wps:txbx>
                          <w:txbxContent>
                            <w:p w14:paraId="2826A5D9" w14:textId="77777777" w:rsidR="00C03562" w:rsidRDefault="006F3366">
                              <w:pPr>
                                <w:spacing w:after="160" w:line="259" w:lineRule="auto"/>
                                <w:ind w:left="0" w:right="0" w:firstLine="0"/>
                              </w:pPr>
                              <w:r>
                                <w:rPr>
                                  <w:color w:val="FFFEFD"/>
                                </w:rPr>
                                <w:t>Adare Manor, Co. Limerick</w:t>
                              </w:r>
                            </w:p>
                          </w:txbxContent>
                        </wps:txbx>
                        <wps:bodyPr horzOverflow="overflow" vert="horz" lIns="0" tIns="0" rIns="0" bIns="0" rtlCol="0">
                          <a:noAutofit/>
                        </wps:bodyPr>
                      </wps:wsp>
                      <wps:wsp>
                        <wps:cNvPr id="1439" name="Rectangle 1439"/>
                        <wps:cNvSpPr/>
                        <wps:spPr>
                          <a:xfrm>
                            <a:off x="3517558" y="4389724"/>
                            <a:ext cx="997921" cy="171950"/>
                          </a:xfrm>
                          <a:prstGeom prst="rect">
                            <a:avLst/>
                          </a:prstGeom>
                          <a:ln>
                            <a:noFill/>
                          </a:ln>
                        </wps:spPr>
                        <wps:txbx>
                          <w:txbxContent>
                            <w:p w14:paraId="5C056607" w14:textId="77777777" w:rsidR="00C03562" w:rsidRDefault="006F3366">
                              <w:pPr>
                                <w:spacing w:after="160" w:line="259" w:lineRule="auto"/>
                                <w:ind w:left="0" w:right="0" w:firstLine="0"/>
                              </w:pPr>
                              <w:r>
                                <w:rPr>
                                  <w:color w:val="FFFEFD"/>
                                </w:rPr>
                                <w:t>Dublin Castle</w:t>
                              </w:r>
                            </w:p>
                          </w:txbxContent>
                        </wps:txbx>
                        <wps:bodyPr horzOverflow="overflow" vert="horz" lIns="0" tIns="0" rIns="0" bIns="0" rtlCol="0">
                          <a:noAutofit/>
                        </wps:bodyPr>
                      </wps:wsp>
                      <pic:pic xmlns:pic="http://schemas.openxmlformats.org/drawingml/2006/picture">
                        <pic:nvPicPr>
                          <pic:cNvPr id="1441" name="Picture 1441"/>
                          <pic:cNvPicPr/>
                        </pic:nvPicPr>
                        <pic:blipFill>
                          <a:blip r:embed="rId118"/>
                          <a:stretch>
                            <a:fillRect/>
                          </a:stretch>
                        </pic:blipFill>
                        <pic:spPr>
                          <a:xfrm>
                            <a:off x="811" y="4736293"/>
                            <a:ext cx="2105504" cy="1545896"/>
                          </a:xfrm>
                          <a:prstGeom prst="rect">
                            <a:avLst/>
                          </a:prstGeom>
                        </pic:spPr>
                      </pic:pic>
                      <pic:pic xmlns:pic="http://schemas.openxmlformats.org/drawingml/2006/picture">
                        <pic:nvPicPr>
                          <pic:cNvPr id="1443" name="Picture 1443"/>
                          <pic:cNvPicPr/>
                        </pic:nvPicPr>
                        <pic:blipFill>
                          <a:blip r:embed="rId119"/>
                          <a:stretch>
                            <a:fillRect/>
                          </a:stretch>
                        </pic:blipFill>
                        <pic:spPr>
                          <a:xfrm>
                            <a:off x="2273021" y="4736917"/>
                            <a:ext cx="2104580" cy="1647254"/>
                          </a:xfrm>
                          <a:prstGeom prst="rect">
                            <a:avLst/>
                          </a:prstGeom>
                        </pic:spPr>
                      </pic:pic>
                      <pic:pic xmlns:pic="http://schemas.openxmlformats.org/drawingml/2006/picture">
                        <pic:nvPicPr>
                          <pic:cNvPr id="1445" name="Picture 1445"/>
                          <pic:cNvPicPr/>
                        </pic:nvPicPr>
                        <pic:blipFill>
                          <a:blip r:embed="rId120"/>
                          <a:stretch>
                            <a:fillRect/>
                          </a:stretch>
                        </pic:blipFill>
                        <pic:spPr>
                          <a:xfrm>
                            <a:off x="4546854" y="4736434"/>
                            <a:ext cx="2101545" cy="1576159"/>
                          </a:xfrm>
                          <a:prstGeom prst="rect">
                            <a:avLst/>
                          </a:prstGeom>
                        </pic:spPr>
                      </pic:pic>
                      <wps:wsp>
                        <wps:cNvPr id="21397" name="Shape 21397"/>
                        <wps:cNvSpPr/>
                        <wps:spPr>
                          <a:xfrm>
                            <a:off x="2794" y="6098585"/>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398" name="Shape 21398"/>
                        <wps:cNvSpPr/>
                        <wps:spPr>
                          <a:xfrm>
                            <a:off x="2274824" y="6098585"/>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399" name="Shape 21399"/>
                        <wps:cNvSpPr/>
                        <wps:spPr>
                          <a:xfrm>
                            <a:off x="4546854" y="6098585"/>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49" name="Rectangle 1449"/>
                        <wps:cNvSpPr/>
                        <wps:spPr>
                          <a:xfrm>
                            <a:off x="108081" y="6179953"/>
                            <a:ext cx="1830292" cy="171951"/>
                          </a:xfrm>
                          <a:prstGeom prst="rect">
                            <a:avLst/>
                          </a:prstGeom>
                          <a:ln>
                            <a:noFill/>
                          </a:ln>
                        </wps:spPr>
                        <wps:txbx>
                          <w:txbxContent>
                            <w:p w14:paraId="5666DECE" w14:textId="77777777" w:rsidR="00C03562" w:rsidRDefault="006F3366">
                              <w:pPr>
                                <w:spacing w:after="160" w:line="259" w:lineRule="auto"/>
                                <w:ind w:left="0" w:right="0" w:firstLine="0"/>
                              </w:pPr>
                              <w:r>
                                <w:rPr>
                                  <w:color w:val="FFFEFD"/>
                                </w:rPr>
                                <w:t>Haulbowline Naval, Cork</w:t>
                              </w:r>
                            </w:p>
                          </w:txbxContent>
                        </wps:txbx>
                        <wps:bodyPr horzOverflow="overflow" vert="horz" lIns="0" tIns="0" rIns="0" bIns="0" rtlCol="0">
                          <a:noAutofit/>
                        </wps:bodyPr>
                      </wps:wsp>
                      <wps:wsp>
                        <wps:cNvPr id="1450" name="Rectangle 1450"/>
                        <wps:cNvSpPr/>
                        <wps:spPr>
                          <a:xfrm>
                            <a:off x="2380108" y="6179953"/>
                            <a:ext cx="1683357" cy="171951"/>
                          </a:xfrm>
                          <a:prstGeom prst="rect">
                            <a:avLst/>
                          </a:prstGeom>
                          <a:ln>
                            <a:noFill/>
                          </a:ln>
                        </wps:spPr>
                        <wps:txbx>
                          <w:txbxContent>
                            <w:p w14:paraId="658F3BA7" w14:textId="77777777" w:rsidR="00C03562" w:rsidRDefault="006F3366">
                              <w:pPr>
                                <w:spacing w:after="160" w:line="259" w:lineRule="auto"/>
                                <w:ind w:left="0" w:right="0" w:firstLine="0"/>
                              </w:pPr>
                              <w:r>
                                <w:rPr>
                                  <w:color w:val="FFFEFD"/>
                                </w:rPr>
                                <w:t>Bank of Ireland, Dublin</w:t>
                              </w:r>
                            </w:p>
                          </w:txbxContent>
                        </wps:txbx>
                        <wps:bodyPr horzOverflow="overflow" vert="horz" lIns="0" tIns="0" rIns="0" bIns="0" rtlCol="0">
                          <a:noAutofit/>
                        </wps:bodyPr>
                      </wps:wsp>
                      <wps:wsp>
                        <wps:cNvPr id="1451" name="Rectangle 1451"/>
                        <wps:cNvSpPr/>
                        <wps:spPr>
                          <a:xfrm>
                            <a:off x="4652138" y="6179953"/>
                            <a:ext cx="1394690" cy="171951"/>
                          </a:xfrm>
                          <a:prstGeom prst="rect">
                            <a:avLst/>
                          </a:prstGeom>
                          <a:ln>
                            <a:noFill/>
                          </a:ln>
                        </wps:spPr>
                        <wps:txbx>
                          <w:txbxContent>
                            <w:p w14:paraId="18663D0E" w14:textId="77777777" w:rsidR="00C03562" w:rsidRDefault="006F3366">
                              <w:pPr>
                                <w:spacing w:after="160" w:line="259" w:lineRule="auto"/>
                                <w:ind w:left="0" w:right="0" w:firstLine="0"/>
                              </w:pPr>
                              <w:r>
                                <w:rPr>
                                  <w:color w:val="FFFEFD"/>
                                </w:rPr>
                                <w:t>Derry Craft Village</w:t>
                              </w:r>
                            </w:p>
                          </w:txbxContent>
                        </wps:txbx>
                        <wps:bodyPr horzOverflow="overflow" vert="horz" lIns="0" tIns="0" rIns="0" bIns="0" rtlCol="0">
                          <a:noAutofit/>
                        </wps:bodyPr>
                      </wps:wsp>
                    </wpg:wgp>
                  </a:graphicData>
                </a:graphic>
              </wp:inline>
            </w:drawing>
          </mc:Choice>
          <mc:Fallback>
            <w:pict>
              <v:group w14:anchorId="521F88D5" id="Group 17150" o:spid="_x0000_s1321" style="width:523.55pt;height:670.9pt;mso-position-horizontal-relative:char;mso-position-vertical-relative:line" coordsize="66488,85202"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">
                <v:shape id="Picture 1417" o:spid="_x0000_s1322" type="#_x0000_t75" style="position:absolute;top:26518;width:32394;height:1944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">
                  <v:imagedata r:id="rId121" o:title=""/>
                </v:shape>
                <v:shape id="Picture 20158" o:spid="_x0000_s1323" type="#_x0000_t75" style="position:absolute;left:34084;top:26480;width:32400;height:1944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">
                  <v:imagedata r:id="rId122" o:title=""/>
                </v:shape>
                <v:shape id="Picture 1421" o:spid="_x0000_s1324" type="#_x0000_t75" style="position:absolute;left:33930;top:65477;width:32558;height:1970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">
                  <v:imagedata r:id="rId123" o:title=""/>
                </v:shape>
                <v:shape id="Picture 1423" o:spid="_x0000_s1325" type="#_x0000_t75" style="position:absolute;left:16;top:65479;width:32384;height:1970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">
                  <v:imagedata r:id="rId124" o:title=""/>
                </v:shape>
                <v:shape id="Shape 21392" o:spid="_x0000_s1326" style="position:absolute;left:27;top:43083;width:17208;height:2854;visibility:visible;mso-wrap-style:square;v-text-anchor:top" coordsize="1720799,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" path="m,l1720799,r,285407l,285407,,e" fillcolor="#5a87b2" stroked="f" strokeweight="0">
                  <v:stroke miterlimit="83231f" joinstyle="miter"/>
                  <v:path arrowok="t" textboxrect="0,0,1720799,285407"/>
                </v:shape>
                <v:shape id="Shape 21393" o:spid="_x0000_s1327" style="position:absolute;left:27;top:82316;width:17439;height:2854;visibility:visible;mso-wrap-style:square;v-text-anchor:top" coordsize="1743862,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" path="m,l1743862,r,285407l,285407,,e" fillcolor="#5a87b2" stroked="f" strokeweight="0">
                  <v:stroke miterlimit="83231f" joinstyle="miter"/>
                  <v:path arrowok="t" textboxrect="0,0,1743862,285407"/>
                </v:shape>
                <v:shape id="Shape 21394" o:spid="_x0000_s1328" style="position:absolute;left:33907;top:82348;width:15346;height:2854;visibility:visible;mso-wrap-style:square;v-text-anchor:top" coordsize="1534566,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" path="m,l1534566,r,285407l,285407,,e" fillcolor="#5a87b2" stroked="f" strokeweight="0">
                  <v:stroke miterlimit="83231f" joinstyle="miter"/>
                  <v:path arrowok="t" textboxrect="0,0,1534566,285407"/>
                </v:shape>
                <v:shape id="Shape 21395" o:spid="_x0000_s1329" style="position:absolute;left:34122;top:43083;width:9537;height:2854;visibility:visible;mso-wrap-style:square;v-text-anchor:top" coordsize="953719,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" path="m,l953719,r,285407l,285407,,e" fillcolor="#5a87b2" stroked="f" strokeweight="0">
                  <v:stroke miterlimit="83231f" joinstyle="miter"/>
                  <v:path arrowok="t" textboxrect="0,0,953719,285407"/>
                </v:shape>
                <v:rect id="Rectangle 1432" o:spid="_x0000_s1330" style="position:absolute;left:1080;top:43897;width:20215;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" filled="f" stroked="f">
                  <v:textbox inset="0,0,0,0">
                    <w:txbxContent>
                      <w:p w14:paraId="627B1155" w14:textId="77777777" w:rsidR="00C03562" w:rsidRDefault="006F3366">
                        <w:pPr>
                          <w:spacing w:after="160" w:line="259" w:lineRule="auto"/>
                          <w:ind w:left="0" w:right="0" w:firstLine="0"/>
                        </w:pPr>
                        <w:r>
                          <w:rPr>
                            <w:color w:val="FFFEFD"/>
                          </w:rPr>
                          <w:t>Farmham Estate, Co. Cavan</w:t>
                        </w:r>
                      </w:p>
                    </w:txbxContent>
                  </v:textbox>
                </v:rect>
                <v:rect id="Rectangle 1433" o:spid="_x0000_s1331" style="position:absolute;left:1080;top:83129;width:20528;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" filled="f" stroked="f">
                  <v:textbox inset="0,0,0,0">
                    <w:txbxContent>
                      <w:p w14:paraId="1E74C98B" w14:textId="77777777" w:rsidR="00C03562" w:rsidRDefault="006F3366">
                        <w:pPr>
                          <w:spacing w:after="160" w:line="259" w:lineRule="auto"/>
                          <w:ind w:left="0" w:right="0" w:firstLine="0"/>
                        </w:pPr>
                        <w:r>
                          <w:rPr>
                            <w:color w:val="FFFEFD"/>
                          </w:rPr>
                          <w:t>Dromoland Castle Co. Clare</w:t>
                        </w:r>
                      </w:p>
                    </w:txbxContent>
                  </v:textbox>
                </v:rect>
                <v:rect id="Rectangle 1434" o:spid="_x0000_s1332" style="position:absolute;left:34960;top:83162;width:1740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" filled="f" stroked="f">
                  <v:textbox inset="0,0,0,0">
                    <w:txbxContent>
                      <w:p w14:paraId="09D45A62" w14:textId="77777777" w:rsidR="00C03562" w:rsidRDefault="006F3366">
                        <w:pPr>
                          <w:spacing w:after="160" w:line="259" w:lineRule="auto"/>
                          <w:ind w:left="0" w:right="0" w:firstLine="0"/>
                        </w:pPr>
                        <w:r>
                          <w:rPr>
                            <w:color w:val="FFFEFD"/>
                          </w:rPr>
                          <w:t>Butler Gallery, Kilkenny</w:t>
                        </w:r>
                      </w:p>
                    </w:txbxContent>
                  </v:textbox>
                </v:rect>
                <v:shape id="Picture 1436" o:spid="_x0000_s1333" type="#_x0000_t75" style="position:absolute;left:27;width:66456;height:2472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">
                  <v:imagedata r:id="rId125" o:title=""/>
                </v:shape>
                <v:shape id="Shape 21396" o:spid="_x0000_s1334" style="position:absolute;left:27;top:21861;width:16786;height:2854;visibility:visible;mso-wrap-style:square;v-text-anchor:top" coordsize="1678508,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" path="m,l1678508,r,285407l,285407,,e" fillcolor="#5a87b2" stroked="f" strokeweight="0">
                  <v:stroke miterlimit="83231f" joinstyle="miter"/>
                  <v:path arrowok="t" textboxrect="0,0,1678508,285407"/>
                </v:shape>
                <v:rect id="Rectangle 1438" o:spid="_x0000_s1335" style="position:absolute;left:1080;top:22674;width:1952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" filled="f" stroked="f">
                  <v:textbox inset="0,0,0,0">
                    <w:txbxContent>
                      <w:p w14:paraId="2826A5D9" w14:textId="77777777" w:rsidR="00C03562" w:rsidRDefault="006F3366">
                        <w:pPr>
                          <w:spacing w:after="160" w:line="259" w:lineRule="auto"/>
                          <w:ind w:left="0" w:right="0" w:firstLine="0"/>
                        </w:pPr>
                        <w:r>
                          <w:rPr>
                            <w:color w:val="FFFEFD"/>
                          </w:rPr>
                          <w:t>Adare Manor, Co. Limerick</w:t>
                        </w:r>
                      </w:p>
                    </w:txbxContent>
                  </v:textbox>
                </v:rect>
                <v:rect id="Rectangle 1439" o:spid="_x0000_s1336" style="position:absolute;left:35175;top:43897;width:9979;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" filled="f" stroked="f">
                  <v:textbox inset="0,0,0,0">
                    <w:txbxContent>
                      <w:p w14:paraId="5C056607" w14:textId="77777777" w:rsidR="00C03562" w:rsidRDefault="006F3366">
                        <w:pPr>
                          <w:spacing w:after="160" w:line="259" w:lineRule="auto"/>
                          <w:ind w:left="0" w:right="0" w:firstLine="0"/>
                        </w:pPr>
                        <w:r>
                          <w:rPr>
                            <w:color w:val="FFFEFD"/>
                          </w:rPr>
                          <w:t>Dublin Castle</w:t>
                        </w:r>
                      </w:p>
                    </w:txbxContent>
                  </v:textbox>
                </v:rect>
                <v:shape id="Picture 1441" o:spid="_x0000_s1337" type="#_x0000_t75" style="position:absolute;left:8;top:47362;width:21055;height:1545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">
                  <v:imagedata r:id="rId126" o:title=""/>
                </v:shape>
                <v:shape id="Picture 1443" o:spid="_x0000_s1338" type="#_x0000_t75" style="position:absolute;left:22730;top:47369;width:21046;height:1647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">
                  <v:imagedata r:id="rId127" o:title=""/>
                </v:shape>
                <v:shape id="Picture 1445" o:spid="_x0000_s1339" type="#_x0000_t75" style="position:absolute;left:45468;top:47364;width:21015;height:1576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">
                  <v:imagedata r:id="rId128" o:title=""/>
                </v:shape>
                <v:shape id="Shape 21397" o:spid="_x0000_s1340" style="position:absolute;left:27;top:60985;width:21016;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" path="m,l2101545,r,285407l,285407,,e" fillcolor="#5a87b2" stroked="f" strokeweight="0">
                  <v:stroke miterlimit="83231f" joinstyle="miter"/>
                  <v:path arrowok="t" textboxrect="0,0,2101545,285407"/>
                </v:shape>
                <v:shape id="Shape 21398" o:spid="_x0000_s1341" style="position:absolute;left:22748;top:60985;width:21015;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" path="m,l2101545,r,285407l,285407,,e" fillcolor="#5a87b2" stroked="f" strokeweight="0">
                  <v:stroke miterlimit="83231f" joinstyle="miter"/>
                  <v:path arrowok="t" textboxrect="0,0,2101545,285407"/>
                </v:shape>
                <v:shape id="Shape 21399" o:spid="_x0000_s1342" style="position:absolute;left:45468;top:60985;width:21015;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" path="m,l2101545,r,285407l,285407,,e" fillcolor="#5a87b2" stroked="f" strokeweight="0">
                  <v:stroke miterlimit="83231f" joinstyle="miter"/>
                  <v:path arrowok="t" textboxrect="0,0,2101545,285407"/>
                </v:shape>
                <v:rect id="Rectangle 1449" o:spid="_x0000_s1343" style="position:absolute;left:1080;top:61799;width:1830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" filled="f" stroked="f">
                  <v:textbox inset="0,0,0,0">
                    <w:txbxContent>
                      <w:p w14:paraId="5666DECE" w14:textId="77777777" w:rsidR="00C03562" w:rsidRDefault="006F3366">
                        <w:pPr>
                          <w:spacing w:after="160" w:line="259" w:lineRule="auto"/>
                          <w:ind w:left="0" w:right="0" w:firstLine="0"/>
                        </w:pPr>
                        <w:r>
                          <w:rPr>
                            <w:color w:val="FFFEFD"/>
                          </w:rPr>
                          <w:t>Haulbowline Naval, Cork</w:t>
                        </w:r>
                      </w:p>
                    </w:txbxContent>
                  </v:textbox>
                </v:rect>
                <v:rect id="Rectangle 1450" o:spid="_x0000_s1344" style="position:absolute;left:23801;top:61799;width:1683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" filled="f" stroked="f">
                  <v:textbox inset="0,0,0,0">
                    <w:txbxContent>
                      <w:p w14:paraId="658F3BA7" w14:textId="77777777" w:rsidR="00C03562" w:rsidRDefault="006F3366">
                        <w:pPr>
                          <w:spacing w:after="160" w:line="259" w:lineRule="auto"/>
                          <w:ind w:left="0" w:right="0" w:firstLine="0"/>
                        </w:pPr>
                        <w:r>
                          <w:rPr>
                            <w:color w:val="FFFEFD"/>
                          </w:rPr>
                          <w:t>Bank of Ireland, Dublin</w:t>
                        </w:r>
                      </w:p>
                    </w:txbxContent>
                  </v:textbox>
                </v:rect>
                <v:rect id="Rectangle 1451" o:spid="_x0000_s1345" style="position:absolute;left:46521;top:61799;width:1394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" filled="f" stroked="f">
                  <v:textbox inset="0,0,0,0">
                    <w:txbxContent>
                      <w:p w14:paraId="18663D0E" w14:textId="77777777" w:rsidR="00C03562" w:rsidRDefault="006F3366">
                        <w:pPr>
                          <w:spacing w:after="160" w:line="259" w:lineRule="auto"/>
                          <w:ind w:left="0" w:right="0" w:firstLine="0"/>
                        </w:pPr>
                        <w:r>
                          <w:rPr>
                            <w:color w:val="FFFEFD"/>
                          </w:rPr>
                          <w:t>Derry Craft Village</w:t>
                        </w:r>
                      </w:p>
                    </w:txbxContent>
                  </v:textbox>
                </v:rect>
                <w10:anchorlock/>
              </v:group>
            </w:pict>
          </mc:Fallback>
        </mc:AlternateContent>
      </w:r>
    </w:p>
    <w:p w14:paraId="542EE17C" w14:textId="77777777" w:rsidR="00C03562" w:rsidRDefault="006F3366">
      <w:pPr>
        <w:spacing w:after="234" w:line="259" w:lineRule="auto"/>
        <w:ind w:left="0" w:right="-212" w:firstLine="0"/>
      </w:pPr>
      <w:r>
        <w:rPr>
          <w:rFonts w:ascii="Calibri" w:eastAsia="Calibri" w:hAnsi="Calibri" w:cs="Calibri"/>
          <w:noProof/>
          <w:color w:val="000000"/>
          <w:sz w:val="22"/>
        </w:rPr>
        <mc:AlternateContent>
          <mc:Choice Requires="wpg">
            <w:drawing>
              <wp:inline distT="0" distB="0" distL="0" distR="0" wp14:anchorId="58452016" wp14:editId="6EECCC46">
                <wp:extent cx="6645605" cy="1648070"/>
                <wp:effectExtent l="0" t="0" r="0" b="0"/>
                <wp:docPr id="18372" name="Group 18372"/>
                <wp:cNvGraphicFramePr/>
                <a:graphic xmlns:a="http://schemas.openxmlformats.org/drawingml/2006/main">
                  <a:graphicData uri="http://schemas.microsoft.com/office/word/2010/wordprocessingGroup">
                    <wpg:wgp>
                      <wpg:cNvGrpSpPr/>
                      <wpg:grpSpPr>
                        <a:xfrm>
                          <a:off x="0" y="0"/>
                          <a:ext cx="6645605" cy="1648070"/>
                          <a:chOff x="0" y="0"/>
                          <a:chExt cx="6645605" cy="1648070"/>
                        </a:xfrm>
                      </wpg:grpSpPr>
                      <pic:pic xmlns:pic="http://schemas.openxmlformats.org/drawingml/2006/picture">
                        <pic:nvPicPr>
                          <pic:cNvPr id="20159" name="Picture 20159"/>
                          <pic:cNvPicPr/>
                        </pic:nvPicPr>
                        <pic:blipFill>
                          <a:blip r:embed="rId129"/>
                          <a:stretch>
                            <a:fillRect/>
                          </a:stretch>
                        </pic:blipFill>
                        <pic:spPr>
                          <a:xfrm>
                            <a:off x="-4063" y="-3755"/>
                            <a:ext cx="2106168" cy="1365504"/>
                          </a:xfrm>
                          <a:prstGeom prst="rect">
                            <a:avLst/>
                          </a:prstGeom>
                        </pic:spPr>
                      </pic:pic>
                      <pic:pic xmlns:pic="http://schemas.openxmlformats.org/drawingml/2006/picture">
                        <pic:nvPicPr>
                          <pic:cNvPr id="1479" name="Picture 1479"/>
                          <pic:cNvPicPr/>
                        </pic:nvPicPr>
                        <pic:blipFill>
                          <a:blip r:embed="rId130"/>
                          <a:stretch>
                            <a:fillRect/>
                          </a:stretch>
                        </pic:blipFill>
                        <pic:spPr>
                          <a:xfrm>
                            <a:off x="2270836" y="765"/>
                            <a:ext cx="2103921" cy="1647305"/>
                          </a:xfrm>
                          <a:prstGeom prst="rect">
                            <a:avLst/>
                          </a:prstGeom>
                        </pic:spPr>
                      </pic:pic>
                      <pic:pic xmlns:pic="http://schemas.openxmlformats.org/drawingml/2006/picture">
                        <pic:nvPicPr>
                          <pic:cNvPr id="1483" name="Picture 1483"/>
                          <pic:cNvPicPr/>
                        </pic:nvPicPr>
                        <pic:blipFill>
                          <a:blip r:embed="rId131"/>
                          <a:stretch>
                            <a:fillRect/>
                          </a:stretch>
                        </pic:blipFill>
                        <pic:spPr>
                          <a:xfrm>
                            <a:off x="4544060" y="0"/>
                            <a:ext cx="2101545" cy="1362028"/>
                          </a:xfrm>
                          <a:prstGeom prst="rect">
                            <a:avLst/>
                          </a:prstGeom>
                        </pic:spPr>
                      </pic:pic>
                      <wps:wsp>
                        <wps:cNvPr id="21408" name="Shape 21408"/>
                        <wps:cNvSpPr/>
                        <wps:spPr>
                          <a:xfrm>
                            <a:off x="0" y="1362028"/>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09" name="Shape 21409"/>
                        <wps:cNvSpPr/>
                        <wps:spPr>
                          <a:xfrm>
                            <a:off x="2272030" y="1362028"/>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10" name="Shape 21410"/>
                        <wps:cNvSpPr/>
                        <wps:spPr>
                          <a:xfrm>
                            <a:off x="4544060" y="1362028"/>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94" name="Rectangle 1494"/>
                        <wps:cNvSpPr/>
                        <wps:spPr>
                          <a:xfrm>
                            <a:off x="105287" y="1443397"/>
                            <a:ext cx="1805108" cy="171950"/>
                          </a:xfrm>
                          <a:prstGeom prst="rect">
                            <a:avLst/>
                          </a:prstGeom>
                          <a:ln>
                            <a:noFill/>
                          </a:ln>
                        </wps:spPr>
                        <wps:txbx>
                          <w:txbxContent>
                            <w:p w14:paraId="4BB13D9A" w14:textId="77777777" w:rsidR="00C03562" w:rsidRDefault="006F3366">
                              <w:pPr>
                                <w:spacing w:after="160" w:line="259" w:lineRule="auto"/>
                                <w:ind w:left="0" w:right="0" w:firstLine="0"/>
                              </w:pPr>
                              <w:r>
                                <w:rPr>
                                  <w:color w:val="FFFEFD"/>
                                </w:rPr>
                                <w:t>Cashel Palace, Tipperary</w:t>
                              </w:r>
                            </w:p>
                          </w:txbxContent>
                        </wps:txbx>
                        <wps:bodyPr horzOverflow="overflow" vert="horz" lIns="0" tIns="0" rIns="0" bIns="0" rtlCol="0">
                          <a:noAutofit/>
                        </wps:bodyPr>
                      </wps:wsp>
                      <wps:wsp>
                        <wps:cNvPr id="1496" name="Rectangle 1496"/>
                        <wps:cNvSpPr/>
                        <wps:spPr>
                          <a:xfrm>
                            <a:off x="2377313" y="1443397"/>
                            <a:ext cx="2567432" cy="171950"/>
                          </a:xfrm>
                          <a:prstGeom prst="rect">
                            <a:avLst/>
                          </a:prstGeom>
                          <a:ln>
                            <a:noFill/>
                          </a:ln>
                        </wps:spPr>
                        <wps:txbx>
                          <w:txbxContent>
                            <w:p w14:paraId="155EC84D" w14:textId="77777777" w:rsidR="00C03562" w:rsidRDefault="006F3366">
                              <w:pPr>
                                <w:spacing w:after="160" w:line="259" w:lineRule="auto"/>
                                <w:ind w:left="0" w:right="0" w:firstLine="0"/>
                              </w:pPr>
                              <w:r>
                                <w:rPr>
                                  <w:color w:val="FFFEFD"/>
                                </w:rPr>
                                <w:t>British Ambassador Residence, Dublin</w:t>
                              </w:r>
                            </w:p>
                          </w:txbxContent>
                        </wps:txbx>
                        <wps:bodyPr horzOverflow="overflow" vert="horz" lIns="0" tIns="0" rIns="0" bIns="0" rtlCol="0">
                          <a:noAutofit/>
                        </wps:bodyPr>
                      </wps:wsp>
                      <wps:wsp>
                        <wps:cNvPr id="1498" name="Rectangle 1498"/>
                        <wps:cNvSpPr/>
                        <wps:spPr>
                          <a:xfrm>
                            <a:off x="4649343" y="1443397"/>
                            <a:ext cx="2314743" cy="171950"/>
                          </a:xfrm>
                          <a:prstGeom prst="rect">
                            <a:avLst/>
                          </a:prstGeom>
                          <a:ln>
                            <a:noFill/>
                          </a:ln>
                        </wps:spPr>
                        <wps:txbx>
                          <w:txbxContent>
                            <w:p w14:paraId="0688AD62" w14:textId="77777777" w:rsidR="00C03562" w:rsidRDefault="006F3366">
                              <w:pPr>
                                <w:spacing w:after="160" w:line="259" w:lineRule="auto"/>
                                <w:ind w:left="0" w:right="0" w:firstLine="0"/>
                              </w:pPr>
                              <w:r>
                                <w:rPr>
                                  <w:color w:val="FFFEFD"/>
                                </w:rPr>
                                <w:t>Kildare Village Shopping Outlet</w:t>
                              </w:r>
                            </w:p>
                          </w:txbxContent>
                        </wps:txbx>
                        <wps:bodyPr horzOverflow="overflow" vert="horz" lIns="0" tIns="0" rIns="0" bIns="0" rtlCol="0">
                          <a:noAutofit/>
                        </wps:bodyPr>
                      </wps:wsp>
                    </wpg:wgp>
                  </a:graphicData>
                </a:graphic>
              </wp:inline>
            </w:drawing>
          </mc:Choice>
          <mc:Fallback>
            <w:pict>
              <v:group w14:anchorId="58452016" id="Group 18372" o:spid="_x0000_s1346" style="width:523.3pt;height:129.75pt;mso-position-horizontal-relative:char;mso-position-vertical-relative:line" coordsize="66456,16480"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">
                <v:shape id="Picture 20159" o:spid="_x0000_s1347" type="#_x0000_t75" style="position:absolute;left:-40;top:-37;width:21061;height:1365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">
                  <v:imagedata r:id="rId132" o:title=""/>
                </v:shape>
                <v:shape id="Picture 1479" o:spid="_x0000_s1348" type="#_x0000_t75" style="position:absolute;left:22708;top:7;width:21039;height:1647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">
                  <v:imagedata r:id="rId133" o:title=""/>
                </v:shape>
                <v:shape id="Picture 1483" o:spid="_x0000_s1349" type="#_x0000_t75" style="position:absolute;left:45440;width:21016;height:1362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">
                  <v:imagedata r:id="rId134" o:title=""/>
                </v:shape>
                <v:shape id="Shape 21408" o:spid="_x0000_s1350" style="position:absolute;top:13620;width:21015;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" path="m,l2101545,r,285407l,285407,,e" fillcolor="#5a87b2" stroked="f" strokeweight="0">
                  <v:stroke miterlimit="83231f" joinstyle="miter"/>
                  <v:path arrowok="t" textboxrect="0,0,2101545,285407"/>
                </v:shape>
                <v:shape id="Shape 21409" o:spid="_x0000_s1351" style="position:absolute;left:22720;top:13620;width:21015;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" path="m,l2101545,r,285407l,285407,,e" fillcolor="#5a87b2" stroked="f" strokeweight="0">
                  <v:stroke miterlimit="83231f" joinstyle="miter"/>
                  <v:path arrowok="t" textboxrect="0,0,2101545,285407"/>
                </v:shape>
                <v:shape id="Shape 21410" o:spid="_x0000_s1352" style="position:absolute;left:45440;top:13620;width:21016;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" path="m,l2101545,r,285407l,285407,,e" fillcolor="#5a87b2" stroked="f" strokeweight="0">
                  <v:stroke miterlimit="83231f" joinstyle="miter"/>
                  <v:path arrowok="t" textboxrect="0,0,2101545,285407"/>
                </v:shape>
                <v:rect id="Rectangle 1494" o:spid="_x0000_s1353" style="position:absolute;left:1052;top:14433;width:1805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" filled="f" stroked="f">
                  <v:textbox inset="0,0,0,0">
                    <w:txbxContent>
                      <w:p w14:paraId="4BB13D9A" w14:textId="77777777" w:rsidR="00C03562" w:rsidRDefault="006F3366">
                        <w:pPr>
                          <w:spacing w:after="160" w:line="259" w:lineRule="auto"/>
                          <w:ind w:left="0" w:right="0" w:firstLine="0"/>
                        </w:pPr>
                        <w:r>
                          <w:rPr>
                            <w:color w:val="FFFEFD"/>
                          </w:rPr>
                          <w:t>Cashel Palace, Tipperary</w:t>
                        </w:r>
                      </w:p>
                    </w:txbxContent>
                  </v:textbox>
                </v:rect>
                <v:rect id="Rectangle 1496" o:spid="_x0000_s1354" style="position:absolute;left:23773;top:14433;width:25674;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" filled="f" stroked="f">
                  <v:textbox inset="0,0,0,0">
                    <w:txbxContent>
                      <w:p w14:paraId="155EC84D" w14:textId="77777777" w:rsidR="00C03562" w:rsidRDefault="006F3366">
                        <w:pPr>
                          <w:spacing w:after="160" w:line="259" w:lineRule="auto"/>
                          <w:ind w:left="0" w:right="0" w:firstLine="0"/>
                        </w:pPr>
                        <w:r>
                          <w:rPr>
                            <w:color w:val="FFFEFD"/>
                          </w:rPr>
                          <w:t>British Ambassador Residence, Dublin</w:t>
                        </w:r>
                      </w:p>
                    </w:txbxContent>
                  </v:textbox>
                </v:rect>
                <v:rect id="Rectangle 1498" o:spid="_x0000_s1355" style="position:absolute;left:46493;top:14433;width:2314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" filled="f" stroked="f">
                  <v:textbox inset="0,0,0,0">
                    <w:txbxContent>
                      <w:p w14:paraId="0688AD62" w14:textId="77777777" w:rsidR="00C03562" w:rsidRDefault="006F3366">
                        <w:pPr>
                          <w:spacing w:after="160" w:line="259" w:lineRule="auto"/>
                          <w:ind w:left="0" w:right="0" w:firstLine="0"/>
                        </w:pPr>
                        <w:r>
                          <w:rPr>
                            <w:color w:val="FFFEFD"/>
                          </w:rPr>
                          <w:t>Kildare Village Shopping Outlet</w:t>
                        </w:r>
                      </w:p>
                    </w:txbxContent>
                  </v:textbox>
                </v:rect>
                <w10:anchorlock/>
              </v:group>
            </w:pict>
          </mc:Fallback>
        </mc:AlternateContent>
      </w:r>
    </w:p>
    <w:p w14:paraId="258D46B6" w14:textId="77777777" w:rsidR="00C03562" w:rsidRDefault="006F3366">
      <w:pPr>
        <w:spacing w:after="282" w:line="259" w:lineRule="auto"/>
        <w:ind w:left="-1" w:right="-212" w:firstLine="0"/>
      </w:pPr>
      <w:r>
        <w:rPr>
          <w:rFonts w:ascii="Calibri" w:eastAsia="Calibri" w:hAnsi="Calibri" w:cs="Calibri"/>
          <w:noProof/>
          <w:color w:val="000000"/>
          <w:sz w:val="22"/>
        </w:rPr>
        <mc:AlternateContent>
          <mc:Choice Requires="wpg">
            <w:drawing>
              <wp:inline distT="0" distB="0" distL="0" distR="0" wp14:anchorId="0D6582EF" wp14:editId="0A5CB4B6">
                <wp:extent cx="6646086" cy="1855851"/>
                <wp:effectExtent l="0" t="0" r="0" b="0"/>
                <wp:docPr id="18373" name="Group 18373"/>
                <wp:cNvGraphicFramePr/>
                <a:graphic xmlns:a="http://schemas.openxmlformats.org/drawingml/2006/main">
                  <a:graphicData uri="http://schemas.microsoft.com/office/word/2010/wordprocessingGroup">
                    <wpg:wgp>
                      <wpg:cNvGrpSpPr/>
                      <wpg:grpSpPr>
                        <a:xfrm>
                          <a:off x="0" y="0"/>
                          <a:ext cx="6646086" cy="1855851"/>
                          <a:chOff x="0" y="0"/>
                          <a:chExt cx="6646086" cy="1855851"/>
                        </a:xfrm>
                      </wpg:grpSpPr>
                      <pic:pic xmlns:pic="http://schemas.openxmlformats.org/drawingml/2006/picture">
                        <pic:nvPicPr>
                          <pic:cNvPr id="1469" name="Picture 1469"/>
                          <pic:cNvPicPr/>
                        </pic:nvPicPr>
                        <pic:blipFill>
                          <a:blip r:embed="rId135"/>
                          <a:stretch>
                            <a:fillRect/>
                          </a:stretch>
                        </pic:blipFill>
                        <pic:spPr>
                          <a:xfrm>
                            <a:off x="0" y="1511"/>
                            <a:ext cx="3695280" cy="1852829"/>
                          </a:xfrm>
                          <a:prstGeom prst="rect">
                            <a:avLst/>
                          </a:prstGeom>
                        </pic:spPr>
                      </pic:pic>
                      <pic:pic xmlns:pic="http://schemas.openxmlformats.org/drawingml/2006/picture">
                        <pic:nvPicPr>
                          <pic:cNvPr id="1471" name="Picture 1471"/>
                          <pic:cNvPicPr/>
                        </pic:nvPicPr>
                        <pic:blipFill>
                          <a:blip r:embed="rId136"/>
                          <a:stretch>
                            <a:fillRect/>
                          </a:stretch>
                        </pic:blipFill>
                        <pic:spPr>
                          <a:xfrm>
                            <a:off x="3862309" y="0"/>
                            <a:ext cx="2783777" cy="1855851"/>
                          </a:xfrm>
                          <a:prstGeom prst="rect">
                            <a:avLst/>
                          </a:prstGeom>
                        </pic:spPr>
                      </pic:pic>
                      <wps:wsp>
                        <wps:cNvPr id="21414" name="Shape 21414"/>
                        <wps:cNvSpPr/>
                        <wps:spPr>
                          <a:xfrm>
                            <a:off x="480" y="1568120"/>
                            <a:ext cx="3157919" cy="285407"/>
                          </a:xfrm>
                          <a:custGeom>
                            <a:avLst/>
                            <a:gdLst/>
                            <a:ahLst/>
                            <a:cxnLst/>
                            <a:rect l="0" t="0" r="0" b="0"/>
                            <a:pathLst>
                              <a:path w="3157919" h="285407">
                                <a:moveTo>
                                  <a:pt x="0" y="0"/>
                                </a:moveTo>
                                <a:lnTo>
                                  <a:pt x="3157919" y="0"/>
                                </a:lnTo>
                                <a:lnTo>
                                  <a:pt x="3157919"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15" name="Shape 21415"/>
                        <wps:cNvSpPr/>
                        <wps:spPr>
                          <a:xfrm>
                            <a:off x="3862309" y="1568120"/>
                            <a:ext cx="1793774" cy="285407"/>
                          </a:xfrm>
                          <a:custGeom>
                            <a:avLst/>
                            <a:gdLst/>
                            <a:ahLst/>
                            <a:cxnLst/>
                            <a:rect l="0" t="0" r="0" b="0"/>
                            <a:pathLst>
                              <a:path w="1793774" h="285407">
                                <a:moveTo>
                                  <a:pt x="0" y="0"/>
                                </a:moveTo>
                                <a:lnTo>
                                  <a:pt x="1793774" y="0"/>
                                </a:lnTo>
                                <a:lnTo>
                                  <a:pt x="1793774"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92" name="Rectangle 1492"/>
                        <wps:cNvSpPr/>
                        <wps:spPr>
                          <a:xfrm>
                            <a:off x="105767" y="1649476"/>
                            <a:ext cx="3909067" cy="171950"/>
                          </a:xfrm>
                          <a:prstGeom prst="rect">
                            <a:avLst/>
                          </a:prstGeom>
                          <a:ln>
                            <a:noFill/>
                          </a:ln>
                        </wps:spPr>
                        <wps:txbx>
                          <w:txbxContent>
                            <w:p w14:paraId="1FA3E99D" w14:textId="77777777" w:rsidR="00C03562" w:rsidRDefault="006F3366">
                              <w:pPr>
                                <w:spacing w:after="160" w:line="259" w:lineRule="auto"/>
                                <w:ind w:left="0" w:right="0" w:firstLine="0"/>
                              </w:pPr>
                              <w:r>
                                <w:rPr>
                                  <w:color w:val="FFFEFD"/>
                                </w:rPr>
                                <w:t>Griffith Barracks Multidenominational School, Dublin</w:t>
                              </w:r>
                            </w:p>
                          </w:txbxContent>
                        </wps:txbx>
                        <wps:bodyPr horzOverflow="overflow" vert="horz" lIns="0" tIns="0" rIns="0" bIns="0" rtlCol="0">
                          <a:noAutofit/>
                        </wps:bodyPr>
                      </wps:wsp>
                      <wps:wsp>
                        <wps:cNvPr id="1499" name="Rectangle 1499"/>
                        <wps:cNvSpPr/>
                        <wps:spPr>
                          <a:xfrm>
                            <a:off x="3967592" y="1649476"/>
                            <a:ext cx="2131306" cy="171950"/>
                          </a:xfrm>
                          <a:prstGeom prst="rect">
                            <a:avLst/>
                          </a:prstGeom>
                          <a:ln>
                            <a:noFill/>
                          </a:ln>
                        </wps:spPr>
                        <wps:txbx>
                          <w:txbxContent>
                            <w:p w14:paraId="0C935420" w14:textId="77777777" w:rsidR="00C03562" w:rsidRDefault="006F3366">
                              <w:pPr>
                                <w:spacing w:after="160" w:line="259" w:lineRule="auto"/>
                                <w:ind w:left="0" w:right="0" w:firstLine="0"/>
                              </w:pPr>
                              <w:r>
                                <w:rPr>
                                  <w:color w:val="FFFEFD"/>
                                </w:rPr>
                                <w:t>Hillsborough Castle Grounds</w:t>
                              </w:r>
                            </w:p>
                          </w:txbxContent>
                        </wps:txbx>
                        <wps:bodyPr horzOverflow="overflow" vert="horz" lIns="0" tIns="0" rIns="0" bIns="0" rtlCol="0">
                          <a:noAutofit/>
                        </wps:bodyPr>
                      </wps:wsp>
                    </wpg:wgp>
                  </a:graphicData>
                </a:graphic>
              </wp:inline>
            </w:drawing>
          </mc:Choice>
          <mc:Fallback>
            <w:pict>
              <v:group w14:anchorId="0D6582EF" id="Group 18373" o:spid="_x0000_s1356" style="width:523.3pt;height:146.15pt;mso-position-horizontal-relative:char;mso-position-vertical-relative:line" coordsize="66460,18558"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">
                <v:shape id="Picture 1469" o:spid="_x0000_s1357" type="#_x0000_t75" style="position:absolute;top:15;width:36952;height:1852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">
                  <v:imagedata r:id="rId137" o:title=""/>
                </v:shape>
                <v:shape id="Picture 1471" o:spid="_x0000_s1358" type="#_x0000_t75" style="position:absolute;left:38623;width:27837;height:1855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">
                  <v:imagedata r:id="rId138" o:title=""/>
                </v:shape>
                <v:shape id="Shape 21414" o:spid="_x0000_s1359" style="position:absolute;left:4;top:15681;width:31579;height:2854;visibility:visible;mso-wrap-style:square;v-text-anchor:top" coordsize="3157919,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" path="m,l3157919,r,285407l,285407,,e" fillcolor="#5a87b2" stroked="f" strokeweight="0">
                  <v:stroke miterlimit="83231f" joinstyle="miter"/>
                  <v:path arrowok="t" textboxrect="0,0,3157919,285407"/>
                </v:shape>
                <v:shape id="Shape 21415" o:spid="_x0000_s1360" style="position:absolute;left:38623;top:15681;width:17937;height:2854;visibility:visible;mso-wrap-style:square;v-text-anchor:top" coordsize="1793774,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" path="m,l1793774,r,285407l,285407,,e" fillcolor="#5a87b2" stroked="f" strokeweight="0">
                  <v:stroke miterlimit="83231f" joinstyle="miter"/>
                  <v:path arrowok="t" textboxrect="0,0,1793774,285407"/>
                </v:shape>
                <v:rect id="Rectangle 1492" o:spid="_x0000_s1361" style="position:absolute;left:1057;top:16494;width:3909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" filled="f" stroked="f">
                  <v:textbox inset="0,0,0,0">
                    <w:txbxContent>
                      <w:p w14:paraId="1FA3E99D" w14:textId="77777777" w:rsidR="00C03562" w:rsidRDefault="006F3366">
                        <w:pPr>
                          <w:spacing w:after="160" w:line="259" w:lineRule="auto"/>
                          <w:ind w:left="0" w:right="0" w:firstLine="0"/>
                        </w:pPr>
                        <w:r>
                          <w:rPr>
                            <w:color w:val="FFFEFD"/>
                          </w:rPr>
                          <w:t>Griffith Barracks Multidenominational School, Dublin</w:t>
                        </w:r>
                      </w:p>
                    </w:txbxContent>
                  </v:textbox>
                </v:rect>
                <v:rect id="Rectangle 1499" o:spid="_x0000_s1362" style="position:absolute;left:39675;top:16494;width:21313;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" filled="f" stroked="f">
                  <v:textbox inset="0,0,0,0">
                    <w:txbxContent>
                      <w:p w14:paraId="0C935420" w14:textId="77777777" w:rsidR="00C03562" w:rsidRDefault="006F3366">
                        <w:pPr>
                          <w:spacing w:after="160" w:line="259" w:lineRule="auto"/>
                          <w:ind w:left="0" w:right="0" w:firstLine="0"/>
                        </w:pPr>
                        <w:r>
                          <w:rPr>
                            <w:color w:val="FFFEFD"/>
                          </w:rPr>
                          <w:t>Hillsborough Castle Grounds</w:t>
                        </w:r>
                      </w:p>
                    </w:txbxContent>
                  </v:textbox>
                </v:rect>
                <w10:anchorlock/>
              </v:group>
            </w:pict>
          </mc:Fallback>
        </mc:AlternateContent>
      </w:r>
    </w:p>
    <w:p w14:paraId="37DE86D7" w14:textId="77777777" w:rsidR="00C03562" w:rsidRDefault="006F3366">
      <w:pPr>
        <w:spacing w:after="292" w:line="259" w:lineRule="auto"/>
        <w:ind w:left="0" w:right="-214" w:firstLine="0"/>
      </w:pPr>
      <w:r>
        <w:rPr>
          <w:rFonts w:ascii="Calibri" w:eastAsia="Calibri" w:hAnsi="Calibri" w:cs="Calibri"/>
          <w:noProof/>
          <w:color w:val="000000"/>
          <w:sz w:val="22"/>
        </w:rPr>
        <mc:AlternateContent>
          <mc:Choice Requires="wpg">
            <w:drawing>
              <wp:inline distT="0" distB="0" distL="0" distR="0" wp14:anchorId="218D7233" wp14:editId="4A62DE53">
                <wp:extent cx="6647320" cy="1649128"/>
                <wp:effectExtent l="0" t="0" r="0" b="0"/>
                <wp:docPr id="18374" name="Group 18374"/>
                <wp:cNvGraphicFramePr/>
                <a:graphic xmlns:a="http://schemas.openxmlformats.org/drawingml/2006/main">
                  <a:graphicData uri="http://schemas.microsoft.com/office/word/2010/wordprocessingGroup">
                    <wpg:wgp>
                      <wpg:cNvGrpSpPr/>
                      <wpg:grpSpPr>
                        <a:xfrm>
                          <a:off x="0" y="0"/>
                          <a:ext cx="6647320" cy="1649128"/>
                          <a:chOff x="0" y="0"/>
                          <a:chExt cx="6647320" cy="1649128"/>
                        </a:xfrm>
                      </wpg:grpSpPr>
                      <pic:pic xmlns:pic="http://schemas.openxmlformats.org/drawingml/2006/picture">
                        <pic:nvPicPr>
                          <pic:cNvPr id="1473" name="Picture 1473"/>
                          <pic:cNvPicPr/>
                        </pic:nvPicPr>
                        <pic:blipFill>
                          <a:blip r:embed="rId139"/>
                          <a:stretch>
                            <a:fillRect/>
                          </a:stretch>
                        </pic:blipFill>
                        <pic:spPr>
                          <a:xfrm>
                            <a:off x="0" y="0"/>
                            <a:ext cx="2101545" cy="1649128"/>
                          </a:xfrm>
                          <a:prstGeom prst="rect">
                            <a:avLst/>
                          </a:prstGeom>
                        </pic:spPr>
                      </pic:pic>
                      <pic:pic xmlns:pic="http://schemas.openxmlformats.org/drawingml/2006/picture">
                        <pic:nvPicPr>
                          <pic:cNvPr id="1477" name="Picture 1477"/>
                          <pic:cNvPicPr/>
                        </pic:nvPicPr>
                        <pic:blipFill>
                          <a:blip r:embed="rId140"/>
                          <a:stretch>
                            <a:fillRect/>
                          </a:stretch>
                        </pic:blipFill>
                        <pic:spPr>
                          <a:xfrm>
                            <a:off x="2269536" y="829"/>
                            <a:ext cx="2104757" cy="1647544"/>
                          </a:xfrm>
                          <a:prstGeom prst="rect">
                            <a:avLst/>
                          </a:prstGeom>
                        </pic:spPr>
                      </pic:pic>
                      <pic:pic xmlns:pic="http://schemas.openxmlformats.org/drawingml/2006/picture">
                        <pic:nvPicPr>
                          <pic:cNvPr id="1481" name="Picture 1481"/>
                          <pic:cNvPicPr/>
                        </pic:nvPicPr>
                        <pic:blipFill>
                          <a:blip r:embed="rId141"/>
                          <a:stretch>
                            <a:fillRect/>
                          </a:stretch>
                        </pic:blipFill>
                        <pic:spPr>
                          <a:xfrm>
                            <a:off x="4543374" y="1571"/>
                            <a:ext cx="2103946" cy="1361262"/>
                          </a:xfrm>
                          <a:prstGeom prst="rect">
                            <a:avLst/>
                          </a:prstGeom>
                        </pic:spPr>
                      </pic:pic>
                      <wps:wsp>
                        <wps:cNvPr id="21418" name="Shape 21418"/>
                        <wps:cNvSpPr/>
                        <wps:spPr>
                          <a:xfrm>
                            <a:off x="0" y="1362834"/>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19" name="Shape 21419"/>
                        <wps:cNvSpPr/>
                        <wps:spPr>
                          <a:xfrm>
                            <a:off x="2272030" y="1362834"/>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20" name="Shape 21420"/>
                        <wps:cNvSpPr/>
                        <wps:spPr>
                          <a:xfrm>
                            <a:off x="4544060" y="1362834"/>
                            <a:ext cx="2101545" cy="285407"/>
                          </a:xfrm>
                          <a:custGeom>
                            <a:avLst/>
                            <a:gdLst/>
                            <a:ahLst/>
                            <a:cxnLst/>
                            <a:rect l="0" t="0" r="0" b="0"/>
                            <a:pathLst>
                              <a:path w="2101545" h="285407">
                                <a:moveTo>
                                  <a:pt x="0" y="0"/>
                                </a:moveTo>
                                <a:lnTo>
                                  <a:pt x="2101545" y="0"/>
                                </a:lnTo>
                                <a:lnTo>
                                  <a:pt x="210154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93" name="Rectangle 1493"/>
                        <wps:cNvSpPr/>
                        <wps:spPr>
                          <a:xfrm>
                            <a:off x="105287" y="1444190"/>
                            <a:ext cx="2435176" cy="171950"/>
                          </a:xfrm>
                          <a:prstGeom prst="rect">
                            <a:avLst/>
                          </a:prstGeom>
                          <a:ln>
                            <a:noFill/>
                          </a:ln>
                        </wps:spPr>
                        <wps:txbx>
                          <w:txbxContent>
                            <w:p w14:paraId="57D4A6B0" w14:textId="77777777" w:rsidR="00C03562" w:rsidRDefault="006F3366">
                              <w:pPr>
                                <w:spacing w:after="160" w:line="259" w:lineRule="auto"/>
                                <w:ind w:left="0" w:right="0" w:firstLine="0"/>
                              </w:pPr>
                              <w:r>
                                <w:rPr>
                                  <w:color w:val="FFFEFD"/>
                                </w:rPr>
                                <w:t>Department of Education, Dublin</w:t>
                              </w:r>
                            </w:p>
                          </w:txbxContent>
                        </wps:txbx>
                        <wps:bodyPr horzOverflow="overflow" vert="horz" lIns="0" tIns="0" rIns="0" bIns="0" rtlCol="0">
                          <a:noAutofit/>
                        </wps:bodyPr>
                      </wps:wsp>
                      <wps:wsp>
                        <wps:cNvPr id="1495" name="Rectangle 1495"/>
                        <wps:cNvSpPr/>
                        <wps:spPr>
                          <a:xfrm>
                            <a:off x="2377313" y="1444190"/>
                            <a:ext cx="2475714" cy="171950"/>
                          </a:xfrm>
                          <a:prstGeom prst="rect">
                            <a:avLst/>
                          </a:prstGeom>
                          <a:ln>
                            <a:noFill/>
                          </a:ln>
                        </wps:spPr>
                        <wps:txbx>
                          <w:txbxContent>
                            <w:p w14:paraId="1BAF1496" w14:textId="77777777" w:rsidR="00C03562" w:rsidRDefault="006F3366">
                              <w:pPr>
                                <w:spacing w:after="160" w:line="259" w:lineRule="auto"/>
                                <w:ind w:left="0" w:right="0" w:firstLine="0"/>
                              </w:pPr>
                              <w:r>
                                <w:rPr>
                                  <w:color w:val="FFFEFD"/>
                                </w:rPr>
                                <w:t>Royal College of Surgeons, Dublin</w:t>
                              </w:r>
                            </w:p>
                          </w:txbxContent>
                        </wps:txbx>
                        <wps:bodyPr horzOverflow="overflow" vert="horz" lIns="0" tIns="0" rIns="0" bIns="0" rtlCol="0">
                          <a:noAutofit/>
                        </wps:bodyPr>
                      </wps:wsp>
                      <wps:wsp>
                        <wps:cNvPr id="1497" name="Rectangle 1497"/>
                        <wps:cNvSpPr/>
                        <wps:spPr>
                          <a:xfrm>
                            <a:off x="4649343" y="1444190"/>
                            <a:ext cx="1592484" cy="171950"/>
                          </a:xfrm>
                          <a:prstGeom prst="rect">
                            <a:avLst/>
                          </a:prstGeom>
                          <a:ln>
                            <a:noFill/>
                          </a:ln>
                        </wps:spPr>
                        <wps:txbx>
                          <w:txbxContent>
                            <w:p w14:paraId="1A4F43DB" w14:textId="77777777" w:rsidR="00C03562" w:rsidRDefault="006F3366">
                              <w:pPr>
                                <w:spacing w:after="160" w:line="259" w:lineRule="auto"/>
                                <w:ind w:left="0" w:right="0" w:firstLine="0"/>
                              </w:pPr>
                              <w:r>
                                <w:rPr>
                                  <w:color w:val="FFFEFD"/>
                                </w:rPr>
                                <w:t>Clayton Hotel, Dublin</w:t>
                              </w:r>
                            </w:p>
                          </w:txbxContent>
                        </wps:txbx>
                        <wps:bodyPr horzOverflow="overflow" vert="horz" lIns="0" tIns="0" rIns="0" bIns="0" rtlCol="0">
                          <a:noAutofit/>
                        </wps:bodyPr>
                      </wps:wsp>
                    </wpg:wgp>
                  </a:graphicData>
                </a:graphic>
              </wp:inline>
            </w:drawing>
          </mc:Choice>
          <mc:Fallback>
            <w:pict>
              <v:group w14:anchorId="218D7233" id="Group 18374" o:spid="_x0000_s1363" style="width:523.4pt;height:129.85pt;mso-position-horizontal-relative:char;mso-position-vertical-relative:line" coordsize="66473,16491"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">
                <v:shape id="Picture 1473" o:spid="_x0000_s1364" type="#_x0000_t75" style="position:absolute;width:21015;height:1649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">
                  <v:imagedata r:id="rId142" o:title=""/>
                </v:shape>
                <v:shape id="Picture 1477" o:spid="_x0000_s1365" type="#_x0000_t75" style="position:absolute;left:22695;top:8;width:21047;height:1647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">
                  <v:imagedata r:id="rId143" o:title=""/>
                </v:shape>
                <v:shape id="Picture 1481" o:spid="_x0000_s1366" type="#_x0000_t75" style="position:absolute;left:45433;top:15;width:21040;height:1361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">
                  <v:imagedata r:id="rId144" o:title=""/>
                </v:shape>
                <v:shape id="Shape 21418" o:spid="_x0000_s1367" style="position:absolute;top:13628;width:21015;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" path="m,l2101545,r,285407l,285407,,e" fillcolor="#5a87b2" stroked="f" strokeweight="0">
                  <v:stroke miterlimit="83231f" joinstyle="miter"/>
                  <v:path arrowok="t" textboxrect="0,0,2101545,285407"/>
                </v:shape>
                <v:shape id="Shape 21419" o:spid="_x0000_s1368" style="position:absolute;left:22720;top:13628;width:21015;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" path="m,l2101545,r,285407l,285407,,e" fillcolor="#5a87b2" stroked="f" strokeweight="0">
                  <v:stroke miterlimit="83231f" joinstyle="miter"/>
                  <v:path arrowok="t" textboxrect="0,0,2101545,285407"/>
                </v:shape>
                <v:shape id="Shape 21420" o:spid="_x0000_s1369" style="position:absolute;left:45440;top:13628;width:21016;height:2854;visibility:visible;mso-wrap-style:square;v-text-anchor:top" coordsize="210154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" path="m,l2101545,r,285407l,285407,,e" fillcolor="#5a87b2" stroked="f" strokeweight="0">
                  <v:stroke miterlimit="83231f" joinstyle="miter"/>
                  <v:path arrowok="t" textboxrect="0,0,2101545,285407"/>
                </v:shape>
                <v:rect id="Rectangle 1493" o:spid="_x0000_s1370" style="position:absolute;left:1052;top:14441;width:24352;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" filled="f" stroked="f">
                  <v:textbox inset="0,0,0,0">
                    <w:txbxContent>
                      <w:p w14:paraId="57D4A6B0" w14:textId="77777777" w:rsidR="00C03562" w:rsidRDefault="006F3366">
                        <w:pPr>
                          <w:spacing w:after="160" w:line="259" w:lineRule="auto"/>
                          <w:ind w:left="0" w:right="0" w:firstLine="0"/>
                        </w:pPr>
                        <w:r>
                          <w:rPr>
                            <w:color w:val="FFFEFD"/>
                          </w:rPr>
                          <w:t>Department of Education, Dublin</w:t>
                        </w:r>
                      </w:p>
                    </w:txbxContent>
                  </v:textbox>
                </v:rect>
                <v:rect id="Rectangle 1495" o:spid="_x0000_s1371" style="position:absolute;left:23773;top:14441;width:2475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" filled="f" stroked="f">
                  <v:textbox inset="0,0,0,0">
                    <w:txbxContent>
                      <w:p w14:paraId="1BAF1496" w14:textId="77777777" w:rsidR="00C03562" w:rsidRDefault="006F3366">
                        <w:pPr>
                          <w:spacing w:after="160" w:line="259" w:lineRule="auto"/>
                          <w:ind w:left="0" w:right="0" w:firstLine="0"/>
                        </w:pPr>
                        <w:r>
                          <w:rPr>
                            <w:color w:val="FFFEFD"/>
                          </w:rPr>
                          <w:t>Royal College of Surgeons, Dublin</w:t>
                        </w:r>
                      </w:p>
                    </w:txbxContent>
                  </v:textbox>
                </v:rect>
                <v:rect id="Rectangle 1497" o:spid="_x0000_s1372" style="position:absolute;left:46493;top:14441;width:15925;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" filled="f" stroked="f">
                  <v:textbox inset="0,0,0,0">
                    <w:txbxContent>
                      <w:p w14:paraId="1A4F43DB" w14:textId="77777777" w:rsidR="00C03562" w:rsidRDefault="006F3366">
                        <w:pPr>
                          <w:spacing w:after="160" w:line="259" w:lineRule="auto"/>
                          <w:ind w:left="0" w:right="0" w:firstLine="0"/>
                        </w:pPr>
                        <w:r>
                          <w:rPr>
                            <w:color w:val="FFFEFD"/>
                          </w:rPr>
                          <w:t>Clayton Hotel, Dublin</w:t>
                        </w:r>
                      </w:p>
                    </w:txbxContent>
                  </v:textbox>
                </v:rect>
                <w10:anchorlock/>
              </v:group>
            </w:pict>
          </mc:Fallback>
        </mc:AlternateContent>
      </w:r>
    </w:p>
    <w:p w14:paraId="6EE7ADF6" w14:textId="77777777" w:rsidR="00C03562" w:rsidRDefault="006F3366">
      <w:pPr>
        <w:spacing w:after="0" w:line="259" w:lineRule="auto"/>
        <w:ind w:left="-2" w:right="-216" w:firstLine="0"/>
      </w:pPr>
      <w:r>
        <w:rPr>
          <w:rFonts w:ascii="Calibri" w:eastAsia="Calibri" w:hAnsi="Calibri" w:cs="Calibri"/>
          <w:noProof/>
          <w:color w:val="000000"/>
          <w:sz w:val="22"/>
        </w:rPr>
        <mc:AlternateContent>
          <mc:Choice Requires="wpg">
            <w:drawing>
              <wp:inline distT="0" distB="0" distL="0" distR="0" wp14:anchorId="4DF80126" wp14:editId="3E50F755">
                <wp:extent cx="6649114" cy="3796375"/>
                <wp:effectExtent l="0" t="0" r="0" b="0"/>
                <wp:docPr id="18376" name="Group 18376"/>
                <wp:cNvGraphicFramePr/>
                <a:graphic xmlns:a="http://schemas.openxmlformats.org/drawingml/2006/main">
                  <a:graphicData uri="http://schemas.microsoft.com/office/word/2010/wordprocessingGroup">
                    <wpg:wgp>
                      <wpg:cNvGrpSpPr/>
                      <wpg:grpSpPr>
                        <a:xfrm>
                          <a:off x="0" y="0"/>
                          <a:ext cx="6649114" cy="3796375"/>
                          <a:chOff x="0" y="0"/>
                          <a:chExt cx="6649114" cy="3796375"/>
                        </a:xfrm>
                      </wpg:grpSpPr>
                      <pic:pic xmlns:pic="http://schemas.openxmlformats.org/drawingml/2006/picture">
                        <pic:nvPicPr>
                          <pic:cNvPr id="1455" name="Picture 1455"/>
                          <pic:cNvPicPr/>
                        </pic:nvPicPr>
                        <pic:blipFill>
                          <a:blip r:embed="rId145"/>
                          <a:stretch>
                            <a:fillRect/>
                          </a:stretch>
                        </pic:blipFill>
                        <pic:spPr>
                          <a:xfrm>
                            <a:off x="3487368" y="0"/>
                            <a:ext cx="3161746" cy="3796373"/>
                          </a:xfrm>
                          <a:prstGeom prst="rect">
                            <a:avLst/>
                          </a:prstGeom>
                        </pic:spPr>
                      </pic:pic>
                      <pic:pic xmlns:pic="http://schemas.openxmlformats.org/drawingml/2006/picture">
                        <pic:nvPicPr>
                          <pic:cNvPr id="1457" name="Picture 1457"/>
                          <pic:cNvPicPr/>
                        </pic:nvPicPr>
                        <pic:blipFill>
                          <a:blip r:embed="rId146"/>
                          <a:stretch>
                            <a:fillRect/>
                          </a:stretch>
                        </pic:blipFill>
                        <pic:spPr>
                          <a:xfrm>
                            <a:off x="0" y="2"/>
                            <a:ext cx="3324852" cy="1941411"/>
                          </a:xfrm>
                          <a:prstGeom prst="rect">
                            <a:avLst/>
                          </a:prstGeom>
                        </pic:spPr>
                      </pic:pic>
                      <pic:pic xmlns:pic="http://schemas.openxmlformats.org/drawingml/2006/picture">
                        <pic:nvPicPr>
                          <pic:cNvPr id="20160" name="Picture 20160"/>
                          <pic:cNvPicPr/>
                        </pic:nvPicPr>
                        <pic:blipFill>
                          <a:blip r:embed="rId147"/>
                          <a:stretch>
                            <a:fillRect/>
                          </a:stretch>
                        </pic:blipFill>
                        <pic:spPr>
                          <a:xfrm>
                            <a:off x="-3040" y="2140841"/>
                            <a:ext cx="3325368" cy="1652016"/>
                          </a:xfrm>
                          <a:prstGeom prst="rect">
                            <a:avLst/>
                          </a:prstGeom>
                        </pic:spPr>
                      </pic:pic>
                      <wps:wsp>
                        <wps:cNvPr id="21424" name="Shape 21424"/>
                        <wps:cNvSpPr/>
                        <wps:spPr>
                          <a:xfrm>
                            <a:off x="1023" y="1656006"/>
                            <a:ext cx="2084400" cy="285407"/>
                          </a:xfrm>
                          <a:custGeom>
                            <a:avLst/>
                            <a:gdLst/>
                            <a:ahLst/>
                            <a:cxnLst/>
                            <a:rect l="0" t="0" r="0" b="0"/>
                            <a:pathLst>
                              <a:path w="2084400" h="285407">
                                <a:moveTo>
                                  <a:pt x="0" y="0"/>
                                </a:moveTo>
                                <a:lnTo>
                                  <a:pt x="2084400" y="0"/>
                                </a:lnTo>
                                <a:lnTo>
                                  <a:pt x="2084400"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25" name="Shape 21425"/>
                        <wps:cNvSpPr/>
                        <wps:spPr>
                          <a:xfrm>
                            <a:off x="1023" y="3506319"/>
                            <a:ext cx="1332725" cy="285407"/>
                          </a:xfrm>
                          <a:custGeom>
                            <a:avLst/>
                            <a:gdLst/>
                            <a:ahLst/>
                            <a:cxnLst/>
                            <a:rect l="0" t="0" r="0" b="0"/>
                            <a:pathLst>
                              <a:path w="1332725" h="285407">
                                <a:moveTo>
                                  <a:pt x="0" y="0"/>
                                </a:moveTo>
                                <a:lnTo>
                                  <a:pt x="1332725" y="0"/>
                                </a:lnTo>
                                <a:lnTo>
                                  <a:pt x="1332725"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1426" name="Shape 21426"/>
                        <wps:cNvSpPr/>
                        <wps:spPr>
                          <a:xfrm>
                            <a:off x="3488697" y="3510967"/>
                            <a:ext cx="1102322" cy="285407"/>
                          </a:xfrm>
                          <a:custGeom>
                            <a:avLst/>
                            <a:gdLst/>
                            <a:ahLst/>
                            <a:cxnLst/>
                            <a:rect l="0" t="0" r="0" b="0"/>
                            <a:pathLst>
                              <a:path w="1102322" h="285407">
                                <a:moveTo>
                                  <a:pt x="0" y="0"/>
                                </a:moveTo>
                                <a:lnTo>
                                  <a:pt x="1102322" y="0"/>
                                </a:lnTo>
                                <a:lnTo>
                                  <a:pt x="1102322" y="285407"/>
                                </a:lnTo>
                                <a:lnTo>
                                  <a:pt x="0" y="285407"/>
                                </a:lnTo>
                                <a:lnTo>
                                  <a:pt x="0" y="0"/>
                                </a:lnTo>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1463" name="Rectangle 1463"/>
                        <wps:cNvSpPr/>
                        <wps:spPr>
                          <a:xfrm>
                            <a:off x="106310" y="1737375"/>
                            <a:ext cx="2501051" cy="171950"/>
                          </a:xfrm>
                          <a:prstGeom prst="rect">
                            <a:avLst/>
                          </a:prstGeom>
                          <a:ln>
                            <a:noFill/>
                          </a:ln>
                        </wps:spPr>
                        <wps:txbx>
                          <w:txbxContent>
                            <w:p w14:paraId="657E1D26" w14:textId="77777777" w:rsidR="00C03562" w:rsidRDefault="006F3366">
                              <w:pPr>
                                <w:spacing w:after="160" w:line="259" w:lineRule="auto"/>
                                <w:ind w:left="0" w:right="0" w:firstLine="0"/>
                              </w:pPr>
                              <w:r>
                                <w:rPr>
                                  <w:color w:val="FFFEFD"/>
                                </w:rPr>
                                <w:t>Clongowes Wood College, Kildare</w:t>
                              </w:r>
                            </w:p>
                          </w:txbxContent>
                        </wps:txbx>
                        <wps:bodyPr horzOverflow="overflow" vert="horz" lIns="0" tIns="0" rIns="0" bIns="0" rtlCol="0">
                          <a:noAutofit/>
                        </wps:bodyPr>
                      </wps:wsp>
                      <wps:wsp>
                        <wps:cNvPr id="1464" name="Rectangle 1464"/>
                        <wps:cNvSpPr/>
                        <wps:spPr>
                          <a:xfrm>
                            <a:off x="106310" y="3587673"/>
                            <a:ext cx="1501441" cy="171951"/>
                          </a:xfrm>
                          <a:prstGeom prst="rect">
                            <a:avLst/>
                          </a:prstGeom>
                          <a:ln>
                            <a:noFill/>
                          </a:ln>
                        </wps:spPr>
                        <wps:txbx>
                          <w:txbxContent>
                            <w:p w14:paraId="20C6860C" w14:textId="77777777" w:rsidR="00C03562" w:rsidRDefault="006F3366">
                              <w:pPr>
                                <w:spacing w:after="160" w:line="259" w:lineRule="auto"/>
                                <w:ind w:left="0" w:right="0" w:firstLine="0"/>
                              </w:pPr>
                              <w:r>
                                <w:rPr>
                                  <w:color w:val="FFFEFD"/>
                                </w:rPr>
                                <w:t>ESB Building, Dublin</w:t>
                              </w:r>
                            </w:p>
                          </w:txbxContent>
                        </wps:txbx>
                        <wps:bodyPr horzOverflow="overflow" vert="horz" lIns="0" tIns="0" rIns="0" bIns="0" rtlCol="0">
                          <a:noAutofit/>
                        </wps:bodyPr>
                      </wps:wsp>
                      <wps:wsp>
                        <wps:cNvPr id="1465" name="Rectangle 1465"/>
                        <wps:cNvSpPr/>
                        <wps:spPr>
                          <a:xfrm>
                            <a:off x="3593980" y="3592327"/>
                            <a:ext cx="1183721" cy="171950"/>
                          </a:xfrm>
                          <a:prstGeom prst="rect">
                            <a:avLst/>
                          </a:prstGeom>
                          <a:ln>
                            <a:noFill/>
                          </a:ln>
                        </wps:spPr>
                        <wps:txbx>
                          <w:txbxContent>
                            <w:p w14:paraId="5D51B9D3" w14:textId="77777777" w:rsidR="00C03562" w:rsidRDefault="006F3366">
                              <w:pPr>
                                <w:spacing w:after="160" w:line="259" w:lineRule="auto"/>
                                <w:ind w:left="0" w:right="0" w:firstLine="0"/>
                              </w:pPr>
                              <w:r>
                                <w:rPr>
                                  <w:color w:val="FFFEFD"/>
                                </w:rPr>
                                <w:t>Primark, Belfast</w:t>
                              </w:r>
                            </w:p>
                          </w:txbxContent>
                        </wps:txbx>
                        <wps:bodyPr horzOverflow="overflow" vert="horz" lIns="0" tIns="0" rIns="0" bIns="0" rtlCol="0">
                          <a:noAutofit/>
                        </wps:bodyPr>
                      </wps:wsp>
                    </wpg:wgp>
                  </a:graphicData>
                </a:graphic>
              </wp:inline>
            </w:drawing>
          </mc:Choice>
          <mc:Fallback>
            <w:pict>
              <v:group w14:anchorId="4DF80126" id="Group 18376" o:spid="_x0000_s1373" style="width:523.55pt;height:298.95pt;mso-position-horizontal-relative:char;mso-position-vertical-relative:line" coordsize="66491,37963"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">
                <v:shape id="Picture 1455" o:spid="_x0000_s1374" type="#_x0000_t75" style="position:absolute;left:34873;width:31618;height:3796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">
                  <v:imagedata r:id="rId148" o:title=""/>
                </v:shape>
                <v:shape id="Picture 1457" o:spid="_x0000_s1375" type="#_x0000_t75" style="position:absolute;width:33248;height:1941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">
                  <v:imagedata r:id="rId149" o:title=""/>
                </v:shape>
                <v:shape id="Picture 20160" o:spid="_x0000_s1376" type="#_x0000_t75" style="position:absolute;left:-30;top:21408;width:33253;height:1652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">
                  <v:imagedata r:id="rId150" o:title=""/>
                </v:shape>
                <v:shape id="Shape 21424" o:spid="_x0000_s1377" style="position:absolute;left:10;top:16560;width:20844;height:2854;visibility:visible;mso-wrap-style:square;v-text-anchor:top" coordsize="2084400,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" path="m,l2084400,r,285407l,285407,,e" fillcolor="#5a87b2" stroked="f" strokeweight="0">
                  <v:stroke miterlimit="83231f" joinstyle="miter"/>
                  <v:path arrowok="t" textboxrect="0,0,2084400,285407"/>
                </v:shape>
                <v:shape id="Shape 21425" o:spid="_x0000_s1378" style="position:absolute;left:10;top:35063;width:13327;height:2854;visibility:visible;mso-wrap-style:square;v-text-anchor:top" coordsize="1332725,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" path="m,l1332725,r,285407l,285407,,e" fillcolor="#5a87b2" stroked="f" strokeweight="0">
                  <v:stroke miterlimit="83231f" joinstyle="miter"/>
                  <v:path arrowok="t" textboxrect="0,0,1332725,285407"/>
                </v:shape>
                <v:shape id="Shape 21426" o:spid="_x0000_s1379" style="position:absolute;left:34886;top:35109;width:11024;height:2854;visibility:visible;mso-wrap-style:square;v-text-anchor:top" coordsize="1102322,2854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" path="m,l1102322,r,285407l,285407,,e" fillcolor="#5a87b2" stroked="f" strokeweight="0">
                  <v:stroke miterlimit="83231f" joinstyle="miter"/>
                  <v:path arrowok="t" textboxrect="0,0,1102322,285407"/>
                </v:shape>
                <v:rect id="Rectangle 1463" o:spid="_x0000_s1380" style="position:absolute;left:1063;top:17373;width:2501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" filled="f" stroked="f">
                  <v:textbox inset="0,0,0,0">
                    <w:txbxContent>
                      <w:p w14:paraId="657E1D26" w14:textId="77777777" w:rsidR="00C03562" w:rsidRDefault="006F3366">
                        <w:pPr>
                          <w:spacing w:after="160" w:line="259" w:lineRule="auto"/>
                          <w:ind w:left="0" w:right="0" w:firstLine="0"/>
                        </w:pPr>
                        <w:r>
                          <w:rPr>
                            <w:color w:val="FFFEFD"/>
                          </w:rPr>
                          <w:t>Clongowes Wood College, Kildare</w:t>
                        </w:r>
                      </w:p>
                    </w:txbxContent>
                  </v:textbox>
                </v:rect>
                <v:rect id="Rectangle 1464" o:spid="_x0000_s1381" style="position:absolute;left:1063;top:35876;width:15014;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" filled="f" stroked="f">
                  <v:textbox inset="0,0,0,0">
                    <w:txbxContent>
                      <w:p w14:paraId="20C6860C" w14:textId="77777777" w:rsidR="00C03562" w:rsidRDefault="006F3366">
                        <w:pPr>
                          <w:spacing w:after="160" w:line="259" w:lineRule="auto"/>
                          <w:ind w:left="0" w:right="0" w:firstLine="0"/>
                        </w:pPr>
                        <w:r>
                          <w:rPr>
                            <w:color w:val="FFFEFD"/>
                          </w:rPr>
                          <w:t>ESB Building, Dublin</w:t>
                        </w:r>
                      </w:p>
                    </w:txbxContent>
                  </v:textbox>
                </v:rect>
                <v:rect id="Rectangle 1465" o:spid="_x0000_s1382" style="position:absolute;left:35939;top:35923;width:11838;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" filled="f" stroked="f">
                  <v:textbox inset="0,0,0,0">
                    <w:txbxContent>
                      <w:p w14:paraId="5D51B9D3" w14:textId="77777777" w:rsidR="00C03562" w:rsidRDefault="006F3366">
                        <w:pPr>
                          <w:spacing w:after="160" w:line="259" w:lineRule="auto"/>
                          <w:ind w:left="0" w:right="0" w:firstLine="0"/>
                        </w:pPr>
                        <w:r>
                          <w:rPr>
                            <w:color w:val="FFFEFD"/>
                          </w:rPr>
                          <w:t>Primark, Belfast</w:t>
                        </w:r>
                      </w:p>
                    </w:txbxContent>
                  </v:textbox>
                </v:rect>
                <w10:anchorlock/>
              </v:group>
            </w:pict>
          </mc:Fallback>
        </mc:AlternateContent>
      </w:r>
    </w:p>
    <w:p w14:paraId="490997A0" w14:textId="77777777" w:rsidR="00C03562" w:rsidRDefault="00C03562">
      <w:pPr>
        <w:sectPr w:rsidR="00C03562">
          <w:type w:val="continuous"/>
          <w:pgSz w:w="11906" w:h="16838"/>
          <w:pgMar w:top="648" w:right="932" w:bottom="1147" w:left="720" w:header="720" w:footer="720" w:gutter="0"/>
          <w:cols w:space="720"/>
        </w:sectPr>
      </w:pPr>
    </w:p>
    <w:p w14:paraId="100AA620" w14:textId="77777777" w:rsidR="00C03562" w:rsidRDefault="006F3366">
      <w:pPr>
        <w:pStyle w:val="Heading3"/>
        <w:ind w:left="-5"/>
      </w:pPr>
      <w:r>
        <w:t>IMC Gl ass  Cer t if ic at io n</w:t>
      </w:r>
    </w:p>
    <w:p w14:paraId="0393DAAB" w14:textId="77777777" w:rsidR="00C03562" w:rsidRDefault="006F3366">
      <w:pPr>
        <w:spacing w:after="107"/>
        <w:ind w:left="-5" w:right="0"/>
      </w:pPr>
      <w:r>
        <w:rPr>
          <w:color w:val="424242"/>
        </w:rPr>
        <w:t xml:space="preserve">IMC Glass work closely with BSI and have independent </w:t>
      </w:r>
      <w:r>
        <w:rPr>
          <w:color w:val="424242"/>
        </w:rPr>
        <w:t xml:space="preserve">testing on our products carried out twice a year as per </w:t>
      </w:r>
      <w:r>
        <w:rPr>
          <w:color w:val="424242"/>
        </w:rPr>
        <w:t>BSEN1279 part 6 Annex B Audit test.</w:t>
      </w:r>
    </w:p>
    <w:p w14:paraId="5A3878B5" w14:textId="77777777" w:rsidR="00C03562" w:rsidRDefault="006F3366">
      <w:pPr>
        <w:spacing w:after="107"/>
        <w:ind w:left="-5" w:right="0"/>
      </w:pPr>
      <w:r>
        <w:rPr>
          <w:color w:val="424242"/>
        </w:rPr>
        <w:t xml:space="preserve">Our quality management/production systems are also </w:t>
      </w:r>
      <w:r>
        <w:rPr>
          <w:color w:val="424242"/>
        </w:rPr>
        <w:t xml:space="preserve">independently audited by the notified body (BSI)  to ensure </w:t>
      </w:r>
      <w:r>
        <w:rPr>
          <w:color w:val="424242"/>
        </w:rPr>
        <w:t>the on-going quality of our products.</w:t>
      </w:r>
    </w:p>
    <w:p w14:paraId="437BA67F" w14:textId="77777777" w:rsidR="00C03562" w:rsidRDefault="006F3366">
      <w:pPr>
        <w:spacing w:after="45" w:line="259" w:lineRule="auto"/>
        <w:ind w:left="-5" w:right="0"/>
      </w:pPr>
      <w:r>
        <w:rPr>
          <w:b/>
          <w:color w:val="424242"/>
          <w:sz w:val="24"/>
        </w:rPr>
        <w:t>These are the certificates we hold:</w:t>
      </w:r>
    </w:p>
    <w:p w14:paraId="79AF41CE" w14:textId="77777777" w:rsidR="00C03562" w:rsidRDefault="006F3366">
      <w:pPr>
        <w:numPr>
          <w:ilvl w:val="0"/>
          <w:numId w:val="2"/>
        </w:numPr>
        <w:spacing w:after="8"/>
        <w:ind w:right="0" w:hanging="360"/>
      </w:pPr>
      <w:r>
        <w:rPr>
          <w:color w:val="424242"/>
        </w:rPr>
        <w:t xml:space="preserve">Certificate </w:t>
      </w:r>
      <w:r>
        <w:rPr>
          <w:b/>
          <w:color w:val="424242"/>
        </w:rPr>
        <w:t>BSEN1279 Part 2</w:t>
      </w:r>
      <w:r>
        <w:rPr>
          <w:color w:val="424242"/>
        </w:rPr>
        <w:t xml:space="preserve"> BSI 262/4677672 </w:t>
      </w:r>
    </w:p>
    <w:p w14:paraId="537C7CB6" w14:textId="77777777" w:rsidR="00C03562" w:rsidRDefault="006F3366">
      <w:pPr>
        <w:spacing w:after="107"/>
        <w:ind w:left="370" w:right="0"/>
      </w:pPr>
      <w:r>
        <w:rPr>
          <w:color w:val="424242"/>
        </w:rPr>
        <w:t>(Production Quality)</w:t>
      </w:r>
    </w:p>
    <w:p w14:paraId="69C93C23" w14:textId="77777777" w:rsidR="00C03562" w:rsidRDefault="006F3366">
      <w:pPr>
        <w:numPr>
          <w:ilvl w:val="0"/>
          <w:numId w:val="2"/>
        </w:numPr>
        <w:spacing w:after="107"/>
        <w:ind w:right="0" w:hanging="360"/>
      </w:pPr>
      <w:r>
        <w:rPr>
          <w:color w:val="424242"/>
        </w:rPr>
        <w:t xml:space="preserve">Certificate </w:t>
      </w:r>
      <w:r>
        <w:rPr>
          <w:b/>
          <w:color w:val="424242"/>
        </w:rPr>
        <w:t>BSEN1279 Part 3</w:t>
      </w:r>
      <w:r>
        <w:rPr>
          <w:color w:val="424242"/>
        </w:rPr>
        <w:t xml:space="preserve"> BSI 371/7758378 (Gas </w:t>
      </w:r>
      <w:r>
        <w:rPr>
          <w:color w:val="424242"/>
        </w:rPr>
        <w:t>Leakage)</w:t>
      </w:r>
    </w:p>
    <w:p w14:paraId="68150BBD" w14:textId="77777777" w:rsidR="00C03562" w:rsidRDefault="006F3366">
      <w:pPr>
        <w:numPr>
          <w:ilvl w:val="0"/>
          <w:numId w:val="2"/>
        </w:numPr>
        <w:spacing w:after="8"/>
        <w:ind w:right="0" w:hanging="360"/>
      </w:pPr>
      <w:r>
        <w:rPr>
          <w:color w:val="424242"/>
        </w:rPr>
        <w:t xml:space="preserve">Certificate </w:t>
      </w:r>
      <w:r>
        <w:rPr>
          <w:b/>
          <w:color w:val="424242"/>
        </w:rPr>
        <w:t>BSEN1279 Part 6</w:t>
      </w:r>
      <w:r>
        <w:rPr>
          <w:color w:val="424242"/>
        </w:rPr>
        <w:t xml:space="preserve"> SDG0703/11870B </w:t>
      </w:r>
    </w:p>
    <w:p w14:paraId="0A7049A0" w14:textId="77777777" w:rsidR="00C03562" w:rsidRDefault="006F3366">
      <w:pPr>
        <w:spacing w:after="8"/>
        <w:ind w:left="370" w:right="0"/>
      </w:pPr>
      <w:r>
        <w:rPr>
          <w:color w:val="424242"/>
        </w:rPr>
        <w:t xml:space="preserve">Annex B Audit Test, Declaration Of Performance </w:t>
      </w:r>
    </w:p>
    <w:p w14:paraId="10C52B30" w14:textId="77777777" w:rsidR="00C03562" w:rsidRDefault="006F3366">
      <w:pPr>
        <w:spacing w:after="107"/>
        <w:ind w:left="370" w:right="0"/>
      </w:pPr>
      <w:r>
        <w:rPr>
          <w:color w:val="424242"/>
        </w:rPr>
        <w:t>Number 68603</w:t>
      </w:r>
    </w:p>
    <w:p w14:paraId="77167C6B" w14:textId="77777777" w:rsidR="00C03562" w:rsidRDefault="006F3366">
      <w:pPr>
        <w:numPr>
          <w:ilvl w:val="0"/>
          <w:numId w:val="2"/>
        </w:numPr>
        <w:spacing w:after="8"/>
        <w:ind w:right="0" w:hanging="360"/>
      </w:pPr>
      <w:r>
        <w:rPr>
          <w:color w:val="424242"/>
        </w:rPr>
        <w:t xml:space="preserve">Certificate </w:t>
      </w:r>
      <w:r>
        <w:rPr>
          <w:b/>
          <w:color w:val="424242"/>
        </w:rPr>
        <w:t>BSEN673 UKAS</w:t>
      </w:r>
      <w:r>
        <w:rPr>
          <w:color w:val="424242"/>
        </w:rPr>
        <w:t xml:space="preserve"> Certified U-Value </w:t>
      </w:r>
    </w:p>
    <w:p w14:paraId="34B0069D" w14:textId="77777777" w:rsidR="00C03562" w:rsidRDefault="006F3366">
      <w:pPr>
        <w:spacing w:after="107"/>
        <w:ind w:left="370" w:right="0"/>
      </w:pPr>
      <w:r>
        <w:rPr>
          <w:color w:val="424242"/>
        </w:rPr>
        <w:t>(Insulation)</w:t>
      </w:r>
    </w:p>
    <w:p w14:paraId="5FFA8488" w14:textId="77777777" w:rsidR="00C03562" w:rsidRDefault="006F3366">
      <w:pPr>
        <w:spacing w:after="0" w:line="259" w:lineRule="auto"/>
        <w:ind w:left="-5" w:right="0"/>
      </w:pPr>
      <w:r>
        <w:rPr>
          <w:b/>
          <w:color w:val="424242"/>
          <w:sz w:val="24"/>
        </w:rPr>
        <w:t>Certification CE and  BSEN1279 Approved</w:t>
      </w:r>
    </w:p>
    <w:p w14:paraId="28BB4AE5" w14:textId="77777777" w:rsidR="00C03562" w:rsidRDefault="006F3366">
      <w:pPr>
        <w:spacing w:after="107"/>
        <w:ind w:left="-5" w:right="0"/>
      </w:pPr>
      <w:r>
        <w:rPr>
          <w:color w:val="424242"/>
        </w:rPr>
        <w:t>T</w:t>
      </w:r>
      <w:r>
        <w:rPr>
          <w:color w:val="424242"/>
        </w:rPr>
        <w:t xml:space="preserve">o manufacture double glazed units, certification is </w:t>
      </w:r>
      <w:r>
        <w:rPr>
          <w:color w:val="424242"/>
        </w:rPr>
        <w:t xml:space="preserve">required for </w:t>
      </w:r>
      <w:r>
        <w:rPr>
          <w:b/>
          <w:color w:val="424242"/>
        </w:rPr>
        <w:t>BSEN1279 Part 2</w:t>
      </w:r>
      <w:r>
        <w:rPr>
          <w:color w:val="424242"/>
        </w:rPr>
        <w:t xml:space="preserve">, production quality and </w:t>
      </w:r>
      <w:r>
        <w:rPr>
          <w:b/>
          <w:color w:val="424242"/>
        </w:rPr>
        <w:t>BSEN1279 Part 3</w:t>
      </w:r>
      <w:r>
        <w:rPr>
          <w:color w:val="424242"/>
        </w:rPr>
        <w:t xml:space="preserve">, which relates to gas leakage at less than </w:t>
      </w:r>
      <w:r>
        <w:rPr>
          <w:color w:val="424242"/>
        </w:rPr>
        <w:t xml:space="preserve">1% per annum. Certification is your guarantee of quality </w:t>
      </w:r>
      <w:r>
        <w:rPr>
          <w:color w:val="424242"/>
        </w:rPr>
        <w:t>and reliability.</w:t>
      </w:r>
    </w:p>
    <w:p w14:paraId="343505D7" w14:textId="77777777" w:rsidR="00C03562" w:rsidRDefault="006F3366">
      <w:pPr>
        <w:spacing w:after="107"/>
        <w:ind w:left="-5" w:right="0"/>
      </w:pPr>
      <w:r>
        <w:rPr>
          <w:noProof/>
        </w:rPr>
        <w:drawing>
          <wp:anchor distT="0" distB="0" distL="114300" distR="114300" simplePos="0" relativeHeight="251670528" behindDoc="0" locked="0" layoutInCell="1" allowOverlap="0" wp14:anchorId="432D3A44" wp14:editId="392119FF">
            <wp:simplePos x="0" y="0"/>
            <wp:positionH relativeFrom="margin">
              <wp:posOffset>3123070</wp:posOffset>
            </wp:positionH>
            <wp:positionV relativeFrom="paragraph">
              <wp:posOffset>350368</wp:posOffset>
            </wp:positionV>
            <wp:extent cx="3810800" cy="1934718"/>
            <wp:effectExtent l="0" t="0" r="0" b="0"/>
            <wp:wrapSquare wrapText="bothSides"/>
            <wp:docPr id="1630" name="Picture 1630"/>
            <wp:cNvGraphicFramePr/>
            <a:graphic xmlns:a="http://schemas.openxmlformats.org/drawingml/2006/main">
              <a:graphicData uri="http://schemas.openxmlformats.org/drawingml/2006/picture">
                <pic:pic xmlns:pic="http://schemas.openxmlformats.org/drawingml/2006/picture">
                  <pic:nvPicPr>
                    <pic:cNvPr id="1630" name="Picture 1630"/>
                    <pic:cNvPicPr/>
                  </pic:nvPicPr>
                  <pic:blipFill>
                    <a:blip r:embed="rId151"/>
                    <a:stretch>
                      <a:fillRect/>
                    </a:stretch>
                  </pic:blipFill>
                  <pic:spPr>
                    <a:xfrm>
                      <a:off x="0" y="0"/>
                      <a:ext cx="3810800" cy="1934718"/>
                    </a:xfrm>
                    <a:prstGeom prst="rect">
                      <a:avLst/>
                    </a:prstGeom>
                  </pic:spPr>
                </pic:pic>
              </a:graphicData>
            </a:graphic>
          </wp:anchor>
        </w:drawing>
      </w:r>
      <w:r>
        <w:rPr>
          <w:color w:val="424242"/>
        </w:rPr>
        <w:t xml:space="preserve">It is a legal requirement that all double glazed units must </w:t>
      </w:r>
      <w:r>
        <w:rPr>
          <w:color w:val="424242"/>
        </w:rPr>
        <w:t xml:space="preserve">have CE mark in accordance with construction products </w:t>
      </w:r>
      <w:r>
        <w:rPr>
          <w:color w:val="424242"/>
        </w:rPr>
        <w:t>Regulation declaration of performance.</w:t>
      </w:r>
    </w:p>
    <w:p w14:paraId="712DC9FE" w14:textId="77777777" w:rsidR="00C03562" w:rsidRDefault="00C03562">
      <w:pPr>
        <w:sectPr w:rsidR="00C03562">
          <w:type w:val="continuous"/>
          <w:pgSz w:w="11906" w:h="16838"/>
          <w:pgMar w:top="1440" w:right="762" w:bottom="1440" w:left="720" w:header="720" w:footer="720" w:gutter="0"/>
          <w:cols w:num="2" w:space="218"/>
        </w:sectPr>
      </w:pPr>
    </w:p>
    <w:p w14:paraId="04AAFAA8" w14:textId="77777777" w:rsidR="00C03562" w:rsidRDefault="006F3366">
      <w:pPr>
        <w:pStyle w:val="Heading3"/>
        <w:ind w:left="-5"/>
      </w:pPr>
      <w:r>
        <w:t>Saf et y Gl ass Standar d s</w:t>
      </w:r>
    </w:p>
    <w:p w14:paraId="2E5EA95E" w14:textId="77777777" w:rsidR="00C03562" w:rsidRDefault="006F3366">
      <w:pPr>
        <w:spacing w:after="107"/>
        <w:ind w:left="-5" w:right="0"/>
      </w:pPr>
      <w:r>
        <w:rPr>
          <w:color w:val="424242"/>
        </w:rPr>
        <w:t xml:space="preserve">Safety glass required for all door and sidelights and any </w:t>
      </w:r>
      <w:r>
        <w:rPr>
          <w:color w:val="424242"/>
        </w:rPr>
        <w:t xml:space="preserve">glass in a window below 800mm from the floor and can </w:t>
      </w:r>
      <w:r>
        <w:rPr>
          <w:color w:val="424242"/>
        </w:rPr>
        <w:t>be toughened or laminated glass. Laminate glass has less breaking resistance than toughened glass. Laminated glass will provide protection to internal furnishings as Ultra Violet radiation is reduced by 98/99% and a slightly better acoustic rating.</w:t>
      </w:r>
    </w:p>
    <w:p w14:paraId="009446AE" w14:textId="77777777" w:rsidR="00C03562" w:rsidRDefault="006F3366">
      <w:pPr>
        <w:spacing w:after="107"/>
        <w:ind w:left="-5" w:right="0"/>
      </w:pPr>
      <w:r>
        <w:rPr>
          <w:color w:val="424242"/>
        </w:rPr>
        <w:t>All  Double Glazed Units can be constructed with any type of glass or thickness. The width of the cavities determine the insulation or U Value, the thickness of glass has no effect on U Values.</w:t>
      </w:r>
    </w:p>
    <w:p w14:paraId="53683848" w14:textId="77777777" w:rsidR="00C03562" w:rsidRDefault="006F3366">
      <w:pPr>
        <w:spacing w:after="107"/>
        <w:ind w:left="-5" w:right="0"/>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14:anchorId="45EF1691" wp14:editId="004184BB">
                <wp:simplePos x="0" y="0"/>
                <wp:positionH relativeFrom="margin">
                  <wp:posOffset>0</wp:posOffset>
                </wp:positionH>
                <wp:positionV relativeFrom="paragraph">
                  <wp:posOffset>289966</wp:posOffset>
                </wp:positionV>
                <wp:extent cx="6645600" cy="3300781"/>
                <wp:effectExtent l="0" t="0" r="0" b="0"/>
                <wp:wrapTopAndBottom/>
                <wp:docPr id="17165" name="Group 17165"/>
                <wp:cNvGraphicFramePr/>
                <a:graphic xmlns:a="http://schemas.openxmlformats.org/drawingml/2006/main">
                  <a:graphicData uri="http://schemas.microsoft.com/office/word/2010/wordprocessingGroup">
                    <wpg:wgp>
                      <wpg:cNvGrpSpPr/>
                      <wpg:grpSpPr>
                        <a:xfrm>
                          <a:off x="0" y="0"/>
                          <a:ext cx="6645600" cy="3300781"/>
                          <a:chOff x="0" y="0"/>
                          <a:chExt cx="6645600" cy="3300781"/>
                        </a:xfrm>
                      </wpg:grpSpPr>
                      <wps:wsp>
                        <wps:cNvPr id="21430" name="Shape 21430"/>
                        <wps:cNvSpPr/>
                        <wps:spPr>
                          <a:xfrm>
                            <a:off x="3037231" y="91122"/>
                            <a:ext cx="975335" cy="2338248"/>
                          </a:xfrm>
                          <a:custGeom>
                            <a:avLst/>
                            <a:gdLst/>
                            <a:ahLst/>
                            <a:cxnLst/>
                            <a:rect l="0" t="0" r="0" b="0"/>
                            <a:pathLst>
                              <a:path w="975335" h="2338248">
                                <a:moveTo>
                                  <a:pt x="0" y="0"/>
                                </a:moveTo>
                                <a:lnTo>
                                  <a:pt x="975335" y="0"/>
                                </a:lnTo>
                                <a:lnTo>
                                  <a:pt x="975335" y="2338248"/>
                                </a:lnTo>
                                <a:lnTo>
                                  <a:pt x="0" y="2338248"/>
                                </a:lnTo>
                                <a:lnTo>
                                  <a:pt x="0" y="0"/>
                                </a:lnTo>
                              </a:path>
                            </a:pathLst>
                          </a:custGeom>
                          <a:ln w="0" cap="flat">
                            <a:miter lim="127000"/>
                          </a:ln>
                        </wps:spPr>
                        <wps:style>
                          <a:lnRef idx="0">
                            <a:srgbClr val="000000">
                              <a:alpha val="0"/>
                            </a:srgbClr>
                          </a:lnRef>
                          <a:fillRef idx="1">
                            <a:srgbClr val="99533A"/>
                          </a:fillRef>
                          <a:effectRef idx="0">
                            <a:scrgbClr r="0" g="0" b="0"/>
                          </a:effectRef>
                          <a:fontRef idx="none"/>
                        </wps:style>
                        <wps:bodyPr/>
                      </wps:wsp>
                      <wps:wsp>
                        <wps:cNvPr id="1565" name="Shape 1565"/>
                        <wps:cNvSpPr/>
                        <wps:spPr>
                          <a:xfrm>
                            <a:off x="3037231" y="91122"/>
                            <a:ext cx="975335" cy="2338248"/>
                          </a:xfrm>
                          <a:custGeom>
                            <a:avLst/>
                            <a:gdLst/>
                            <a:ahLst/>
                            <a:cxnLst/>
                            <a:rect l="0" t="0" r="0" b="0"/>
                            <a:pathLst>
                              <a:path w="975335" h="2338248">
                                <a:moveTo>
                                  <a:pt x="0" y="2338248"/>
                                </a:moveTo>
                                <a:lnTo>
                                  <a:pt x="975335" y="2338248"/>
                                </a:lnTo>
                                <a:lnTo>
                                  <a:pt x="975335"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21431" name="Shape 21431"/>
                        <wps:cNvSpPr/>
                        <wps:spPr>
                          <a:xfrm>
                            <a:off x="5475135" y="1578940"/>
                            <a:ext cx="758977" cy="321450"/>
                          </a:xfrm>
                          <a:custGeom>
                            <a:avLst/>
                            <a:gdLst/>
                            <a:ahLst/>
                            <a:cxnLst/>
                            <a:rect l="0" t="0" r="0" b="0"/>
                            <a:pathLst>
                              <a:path w="758977" h="321450">
                                <a:moveTo>
                                  <a:pt x="0" y="0"/>
                                </a:moveTo>
                                <a:lnTo>
                                  <a:pt x="758977" y="0"/>
                                </a:lnTo>
                                <a:lnTo>
                                  <a:pt x="758977" y="321450"/>
                                </a:lnTo>
                                <a:lnTo>
                                  <a:pt x="0" y="321450"/>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21432" name="Shape 21432"/>
                        <wps:cNvSpPr/>
                        <wps:spPr>
                          <a:xfrm>
                            <a:off x="445986" y="1578940"/>
                            <a:ext cx="758977" cy="850430"/>
                          </a:xfrm>
                          <a:custGeom>
                            <a:avLst/>
                            <a:gdLst/>
                            <a:ahLst/>
                            <a:cxnLst/>
                            <a:rect l="0" t="0" r="0" b="0"/>
                            <a:pathLst>
                              <a:path w="758977" h="850430">
                                <a:moveTo>
                                  <a:pt x="0" y="0"/>
                                </a:moveTo>
                                <a:lnTo>
                                  <a:pt x="758977" y="0"/>
                                </a:lnTo>
                                <a:lnTo>
                                  <a:pt x="758977" y="850430"/>
                                </a:lnTo>
                                <a:lnTo>
                                  <a:pt x="0" y="850430"/>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21433" name="Shape 21433"/>
                        <wps:cNvSpPr/>
                        <wps:spPr>
                          <a:xfrm>
                            <a:off x="1296950" y="1578940"/>
                            <a:ext cx="758977" cy="850430"/>
                          </a:xfrm>
                          <a:custGeom>
                            <a:avLst/>
                            <a:gdLst/>
                            <a:ahLst/>
                            <a:cxnLst/>
                            <a:rect l="0" t="0" r="0" b="0"/>
                            <a:pathLst>
                              <a:path w="758977" h="850430">
                                <a:moveTo>
                                  <a:pt x="0" y="0"/>
                                </a:moveTo>
                                <a:lnTo>
                                  <a:pt x="758977" y="0"/>
                                </a:lnTo>
                                <a:lnTo>
                                  <a:pt x="758977" y="850430"/>
                                </a:lnTo>
                                <a:lnTo>
                                  <a:pt x="0" y="850430"/>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21434" name="Shape 21434"/>
                        <wps:cNvSpPr/>
                        <wps:spPr>
                          <a:xfrm>
                            <a:off x="3136887" y="231966"/>
                            <a:ext cx="758977" cy="1028281"/>
                          </a:xfrm>
                          <a:custGeom>
                            <a:avLst/>
                            <a:gdLst/>
                            <a:ahLst/>
                            <a:cxnLst/>
                            <a:rect l="0" t="0" r="0" b="0"/>
                            <a:pathLst>
                              <a:path w="758977" h="1028281">
                                <a:moveTo>
                                  <a:pt x="0" y="0"/>
                                </a:moveTo>
                                <a:lnTo>
                                  <a:pt x="758977" y="0"/>
                                </a:lnTo>
                                <a:lnTo>
                                  <a:pt x="758977" y="1028281"/>
                                </a:lnTo>
                                <a:lnTo>
                                  <a:pt x="0" y="102828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35" name="Shape 21435"/>
                        <wps:cNvSpPr/>
                        <wps:spPr>
                          <a:xfrm>
                            <a:off x="3136887" y="1432726"/>
                            <a:ext cx="758977" cy="834682"/>
                          </a:xfrm>
                          <a:custGeom>
                            <a:avLst/>
                            <a:gdLst/>
                            <a:ahLst/>
                            <a:cxnLst/>
                            <a:rect l="0" t="0" r="0" b="0"/>
                            <a:pathLst>
                              <a:path w="758977" h="834682">
                                <a:moveTo>
                                  <a:pt x="0" y="0"/>
                                </a:moveTo>
                                <a:lnTo>
                                  <a:pt x="758977" y="0"/>
                                </a:lnTo>
                                <a:lnTo>
                                  <a:pt x="758977" y="834682"/>
                                </a:lnTo>
                                <a:lnTo>
                                  <a:pt x="0" y="834682"/>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21436" name="Shape 21436"/>
                        <wps:cNvSpPr/>
                        <wps:spPr>
                          <a:xfrm>
                            <a:off x="3136887" y="811759"/>
                            <a:ext cx="758977" cy="459981"/>
                          </a:xfrm>
                          <a:custGeom>
                            <a:avLst/>
                            <a:gdLst/>
                            <a:ahLst/>
                            <a:cxnLst/>
                            <a:rect l="0" t="0" r="0" b="0"/>
                            <a:pathLst>
                              <a:path w="758977" h="459981">
                                <a:moveTo>
                                  <a:pt x="0" y="0"/>
                                </a:moveTo>
                                <a:lnTo>
                                  <a:pt x="758977" y="0"/>
                                </a:lnTo>
                                <a:lnTo>
                                  <a:pt x="758977" y="459981"/>
                                </a:lnTo>
                                <a:lnTo>
                                  <a:pt x="0" y="459981"/>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21437" name="Shape 21437"/>
                        <wps:cNvSpPr/>
                        <wps:spPr>
                          <a:xfrm>
                            <a:off x="2607907" y="811759"/>
                            <a:ext cx="306654" cy="447129"/>
                          </a:xfrm>
                          <a:custGeom>
                            <a:avLst/>
                            <a:gdLst/>
                            <a:ahLst/>
                            <a:cxnLst/>
                            <a:rect l="0" t="0" r="0" b="0"/>
                            <a:pathLst>
                              <a:path w="306654" h="447129">
                                <a:moveTo>
                                  <a:pt x="0" y="0"/>
                                </a:moveTo>
                                <a:lnTo>
                                  <a:pt x="306654" y="0"/>
                                </a:lnTo>
                                <a:lnTo>
                                  <a:pt x="306654" y="447129"/>
                                </a:lnTo>
                                <a:lnTo>
                                  <a:pt x="0" y="447129"/>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1573" name="Shape 1573"/>
                        <wps:cNvSpPr/>
                        <wps:spPr>
                          <a:xfrm>
                            <a:off x="2155584" y="1432725"/>
                            <a:ext cx="758978" cy="996633"/>
                          </a:xfrm>
                          <a:custGeom>
                            <a:avLst/>
                            <a:gdLst/>
                            <a:ahLst/>
                            <a:cxnLst/>
                            <a:rect l="0" t="0" r="0" b="0"/>
                            <a:pathLst>
                              <a:path w="758978" h="996633">
                                <a:moveTo>
                                  <a:pt x="452323" y="0"/>
                                </a:moveTo>
                                <a:lnTo>
                                  <a:pt x="758978" y="0"/>
                                </a:lnTo>
                                <a:lnTo>
                                  <a:pt x="758978" y="996633"/>
                                </a:lnTo>
                                <a:lnTo>
                                  <a:pt x="0" y="996633"/>
                                </a:lnTo>
                                <a:lnTo>
                                  <a:pt x="0" y="146203"/>
                                </a:lnTo>
                                <a:lnTo>
                                  <a:pt x="452323" y="146203"/>
                                </a:lnTo>
                                <a:lnTo>
                                  <a:pt x="452323" y="0"/>
                                </a:lnTo>
                                <a:close/>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21438" name="Shape 21438"/>
                        <wps:cNvSpPr/>
                        <wps:spPr>
                          <a:xfrm>
                            <a:off x="4118191" y="811759"/>
                            <a:ext cx="306654" cy="459981"/>
                          </a:xfrm>
                          <a:custGeom>
                            <a:avLst/>
                            <a:gdLst/>
                            <a:ahLst/>
                            <a:cxnLst/>
                            <a:rect l="0" t="0" r="0" b="0"/>
                            <a:pathLst>
                              <a:path w="306654" h="459981">
                                <a:moveTo>
                                  <a:pt x="0" y="0"/>
                                </a:moveTo>
                                <a:lnTo>
                                  <a:pt x="306654" y="0"/>
                                </a:lnTo>
                                <a:lnTo>
                                  <a:pt x="306654" y="459981"/>
                                </a:lnTo>
                                <a:lnTo>
                                  <a:pt x="0" y="459981"/>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1575" name="Shape 1575"/>
                        <wps:cNvSpPr/>
                        <wps:spPr>
                          <a:xfrm>
                            <a:off x="4118191" y="1432725"/>
                            <a:ext cx="758977" cy="996633"/>
                          </a:xfrm>
                          <a:custGeom>
                            <a:avLst/>
                            <a:gdLst/>
                            <a:ahLst/>
                            <a:cxnLst/>
                            <a:rect l="0" t="0" r="0" b="0"/>
                            <a:pathLst>
                              <a:path w="758977" h="996633">
                                <a:moveTo>
                                  <a:pt x="0" y="0"/>
                                </a:moveTo>
                                <a:lnTo>
                                  <a:pt x="306654" y="0"/>
                                </a:lnTo>
                                <a:lnTo>
                                  <a:pt x="306654" y="146203"/>
                                </a:lnTo>
                                <a:lnTo>
                                  <a:pt x="758977" y="146203"/>
                                </a:lnTo>
                                <a:lnTo>
                                  <a:pt x="758977" y="996633"/>
                                </a:lnTo>
                                <a:lnTo>
                                  <a:pt x="0" y="996633"/>
                                </a:lnTo>
                                <a:lnTo>
                                  <a:pt x="0" y="0"/>
                                </a:lnTo>
                                <a:close/>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1576" name="Shape 1576"/>
                        <wps:cNvSpPr/>
                        <wps:spPr>
                          <a:xfrm>
                            <a:off x="445986" y="91122"/>
                            <a:ext cx="758977" cy="2338248"/>
                          </a:xfrm>
                          <a:custGeom>
                            <a:avLst/>
                            <a:gdLst/>
                            <a:ahLst/>
                            <a:cxnLst/>
                            <a:rect l="0" t="0" r="0" b="0"/>
                            <a:pathLst>
                              <a:path w="758977" h="2338248">
                                <a:moveTo>
                                  <a:pt x="0" y="2338248"/>
                                </a:moveTo>
                                <a:lnTo>
                                  <a:pt x="758977" y="2338248"/>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77" name="Shape 1577"/>
                        <wps:cNvSpPr/>
                        <wps:spPr>
                          <a:xfrm>
                            <a:off x="1296950" y="91122"/>
                            <a:ext cx="758977" cy="2338248"/>
                          </a:xfrm>
                          <a:custGeom>
                            <a:avLst/>
                            <a:gdLst/>
                            <a:ahLst/>
                            <a:cxnLst/>
                            <a:rect l="0" t="0" r="0" b="0"/>
                            <a:pathLst>
                              <a:path w="758977" h="2338248">
                                <a:moveTo>
                                  <a:pt x="0" y="2338248"/>
                                </a:moveTo>
                                <a:lnTo>
                                  <a:pt x="758977" y="2338248"/>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21439" name="Shape 21439"/>
                        <wps:cNvSpPr/>
                        <wps:spPr>
                          <a:xfrm>
                            <a:off x="1296950" y="91122"/>
                            <a:ext cx="758977" cy="1169124"/>
                          </a:xfrm>
                          <a:custGeom>
                            <a:avLst/>
                            <a:gdLst/>
                            <a:ahLst/>
                            <a:cxnLst/>
                            <a:rect l="0" t="0" r="0" b="0"/>
                            <a:pathLst>
                              <a:path w="758977" h="1169124">
                                <a:moveTo>
                                  <a:pt x="0" y="0"/>
                                </a:moveTo>
                                <a:lnTo>
                                  <a:pt x="758977" y="0"/>
                                </a:lnTo>
                                <a:lnTo>
                                  <a:pt x="758977" y="1169124"/>
                                </a:lnTo>
                                <a:lnTo>
                                  <a:pt x="0" y="1169124"/>
                                </a:lnTo>
                                <a:lnTo>
                                  <a:pt x="0" y="0"/>
                                </a:lnTo>
                              </a:path>
                            </a:pathLst>
                          </a:custGeom>
                          <a:ln w="0" cap="flat">
                            <a:miter lim="127000"/>
                          </a:ln>
                        </wps:spPr>
                        <wps:style>
                          <a:lnRef idx="0">
                            <a:srgbClr val="000000">
                              <a:alpha val="0"/>
                            </a:srgbClr>
                          </a:lnRef>
                          <a:fillRef idx="1">
                            <a:srgbClr val="FEFACB"/>
                          </a:fillRef>
                          <a:effectRef idx="0">
                            <a:scrgbClr r="0" g="0" b="0"/>
                          </a:effectRef>
                          <a:fontRef idx="none"/>
                        </wps:style>
                        <wps:bodyPr/>
                      </wps:wsp>
                      <wps:wsp>
                        <wps:cNvPr id="1579" name="Shape 1579"/>
                        <wps:cNvSpPr/>
                        <wps:spPr>
                          <a:xfrm>
                            <a:off x="1296950" y="91122"/>
                            <a:ext cx="758977" cy="1169124"/>
                          </a:xfrm>
                          <a:custGeom>
                            <a:avLst/>
                            <a:gdLst/>
                            <a:ahLst/>
                            <a:cxnLst/>
                            <a:rect l="0" t="0" r="0" b="0"/>
                            <a:pathLst>
                              <a:path w="758977" h="1169124">
                                <a:moveTo>
                                  <a:pt x="0" y="1169124"/>
                                </a:moveTo>
                                <a:lnTo>
                                  <a:pt x="758977" y="1169124"/>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0" name="Shape 1580"/>
                        <wps:cNvSpPr/>
                        <wps:spPr>
                          <a:xfrm>
                            <a:off x="1296949" y="1432738"/>
                            <a:ext cx="758978" cy="0"/>
                          </a:xfrm>
                          <a:custGeom>
                            <a:avLst/>
                            <a:gdLst/>
                            <a:ahLst/>
                            <a:cxnLst/>
                            <a:rect l="0" t="0" r="0" b="0"/>
                            <a:pathLst>
                              <a:path w="758978">
                                <a:moveTo>
                                  <a:pt x="0" y="0"/>
                                </a:moveTo>
                                <a:lnTo>
                                  <a:pt x="758978" y="0"/>
                                </a:lnTo>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1" name="Shape 1581"/>
                        <wps:cNvSpPr/>
                        <wps:spPr>
                          <a:xfrm>
                            <a:off x="5418633" y="34620"/>
                            <a:ext cx="871969" cy="1922284"/>
                          </a:xfrm>
                          <a:custGeom>
                            <a:avLst/>
                            <a:gdLst/>
                            <a:ahLst/>
                            <a:cxnLst/>
                            <a:rect l="0" t="0" r="0" b="0"/>
                            <a:pathLst>
                              <a:path w="871969" h="1922284">
                                <a:moveTo>
                                  <a:pt x="0" y="1922284"/>
                                </a:moveTo>
                                <a:lnTo>
                                  <a:pt x="871969" y="1922284"/>
                                </a:lnTo>
                                <a:lnTo>
                                  <a:pt x="871969"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2" name="Shape 1582"/>
                        <wps:cNvSpPr/>
                        <wps:spPr>
                          <a:xfrm>
                            <a:off x="5475135" y="91122"/>
                            <a:ext cx="758977" cy="1809268"/>
                          </a:xfrm>
                          <a:custGeom>
                            <a:avLst/>
                            <a:gdLst/>
                            <a:ahLst/>
                            <a:cxnLst/>
                            <a:rect l="0" t="0" r="0" b="0"/>
                            <a:pathLst>
                              <a:path w="758977" h="1809268">
                                <a:moveTo>
                                  <a:pt x="0" y="1809268"/>
                                </a:moveTo>
                                <a:lnTo>
                                  <a:pt x="758977" y="1809268"/>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21440" name="Shape 21440"/>
                        <wps:cNvSpPr/>
                        <wps:spPr>
                          <a:xfrm>
                            <a:off x="5475135" y="91110"/>
                            <a:ext cx="758977" cy="797065"/>
                          </a:xfrm>
                          <a:custGeom>
                            <a:avLst/>
                            <a:gdLst/>
                            <a:ahLst/>
                            <a:cxnLst/>
                            <a:rect l="0" t="0" r="0" b="0"/>
                            <a:pathLst>
                              <a:path w="758977" h="797065">
                                <a:moveTo>
                                  <a:pt x="0" y="0"/>
                                </a:moveTo>
                                <a:lnTo>
                                  <a:pt x="758977" y="0"/>
                                </a:lnTo>
                                <a:lnTo>
                                  <a:pt x="758977" y="797065"/>
                                </a:lnTo>
                                <a:lnTo>
                                  <a:pt x="0" y="797065"/>
                                </a:lnTo>
                                <a:lnTo>
                                  <a:pt x="0" y="0"/>
                                </a:lnTo>
                              </a:path>
                            </a:pathLst>
                          </a:custGeom>
                          <a:ln w="0" cap="flat">
                            <a:miter lim="127000"/>
                          </a:ln>
                        </wps:spPr>
                        <wps:style>
                          <a:lnRef idx="0">
                            <a:srgbClr val="000000">
                              <a:alpha val="0"/>
                            </a:srgbClr>
                          </a:lnRef>
                          <a:fillRef idx="1">
                            <a:srgbClr val="FEFACB"/>
                          </a:fillRef>
                          <a:effectRef idx="0">
                            <a:scrgbClr r="0" g="0" b="0"/>
                          </a:effectRef>
                          <a:fontRef idx="none"/>
                        </wps:style>
                        <wps:bodyPr/>
                      </wps:wsp>
                      <wps:wsp>
                        <wps:cNvPr id="1584" name="Shape 1584"/>
                        <wps:cNvSpPr/>
                        <wps:spPr>
                          <a:xfrm>
                            <a:off x="5475135" y="91110"/>
                            <a:ext cx="758977" cy="797065"/>
                          </a:xfrm>
                          <a:custGeom>
                            <a:avLst/>
                            <a:gdLst/>
                            <a:ahLst/>
                            <a:cxnLst/>
                            <a:rect l="0" t="0" r="0" b="0"/>
                            <a:pathLst>
                              <a:path w="758977" h="797065">
                                <a:moveTo>
                                  <a:pt x="0" y="797065"/>
                                </a:moveTo>
                                <a:lnTo>
                                  <a:pt x="758977" y="797065"/>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5" name="Shape 1585"/>
                        <wps:cNvSpPr/>
                        <wps:spPr>
                          <a:xfrm>
                            <a:off x="5475135" y="983983"/>
                            <a:ext cx="758977" cy="0"/>
                          </a:xfrm>
                          <a:custGeom>
                            <a:avLst/>
                            <a:gdLst/>
                            <a:ahLst/>
                            <a:cxnLst/>
                            <a:rect l="0" t="0" r="0" b="0"/>
                            <a:pathLst>
                              <a:path w="758977">
                                <a:moveTo>
                                  <a:pt x="0" y="0"/>
                                </a:moveTo>
                                <a:lnTo>
                                  <a:pt x="758977" y="0"/>
                                </a:lnTo>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6" name="Shape 1586"/>
                        <wps:cNvSpPr/>
                        <wps:spPr>
                          <a:xfrm>
                            <a:off x="2155584" y="91122"/>
                            <a:ext cx="758977" cy="2338248"/>
                          </a:xfrm>
                          <a:custGeom>
                            <a:avLst/>
                            <a:gdLst/>
                            <a:ahLst/>
                            <a:cxnLst/>
                            <a:rect l="0" t="0" r="0" b="0"/>
                            <a:pathLst>
                              <a:path w="758977" h="2338248">
                                <a:moveTo>
                                  <a:pt x="0" y="2338248"/>
                                </a:moveTo>
                                <a:lnTo>
                                  <a:pt x="758977" y="2338248"/>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7" name="Shape 1587"/>
                        <wps:cNvSpPr/>
                        <wps:spPr>
                          <a:xfrm>
                            <a:off x="2155584" y="91122"/>
                            <a:ext cx="758977" cy="1169124"/>
                          </a:xfrm>
                          <a:custGeom>
                            <a:avLst/>
                            <a:gdLst/>
                            <a:ahLst/>
                            <a:cxnLst/>
                            <a:rect l="0" t="0" r="0" b="0"/>
                            <a:pathLst>
                              <a:path w="758977" h="1169124">
                                <a:moveTo>
                                  <a:pt x="0" y="1169124"/>
                                </a:moveTo>
                                <a:lnTo>
                                  <a:pt x="758977" y="1169124"/>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8" name="Shape 1588"/>
                        <wps:cNvSpPr/>
                        <wps:spPr>
                          <a:xfrm>
                            <a:off x="2155584" y="1432738"/>
                            <a:ext cx="758978" cy="0"/>
                          </a:xfrm>
                          <a:custGeom>
                            <a:avLst/>
                            <a:gdLst/>
                            <a:ahLst/>
                            <a:cxnLst/>
                            <a:rect l="0" t="0" r="0" b="0"/>
                            <a:pathLst>
                              <a:path w="758978">
                                <a:moveTo>
                                  <a:pt x="0" y="0"/>
                                </a:moveTo>
                                <a:lnTo>
                                  <a:pt x="758978" y="0"/>
                                </a:lnTo>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89" name="Shape 1589"/>
                        <wps:cNvSpPr/>
                        <wps:spPr>
                          <a:xfrm>
                            <a:off x="4118191" y="91122"/>
                            <a:ext cx="758977" cy="2338248"/>
                          </a:xfrm>
                          <a:custGeom>
                            <a:avLst/>
                            <a:gdLst/>
                            <a:ahLst/>
                            <a:cxnLst/>
                            <a:rect l="0" t="0" r="0" b="0"/>
                            <a:pathLst>
                              <a:path w="758977" h="2338248">
                                <a:moveTo>
                                  <a:pt x="0" y="2338248"/>
                                </a:moveTo>
                                <a:lnTo>
                                  <a:pt x="758977" y="2338248"/>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90" name="Shape 1590"/>
                        <wps:cNvSpPr/>
                        <wps:spPr>
                          <a:xfrm>
                            <a:off x="4118191" y="91122"/>
                            <a:ext cx="758977" cy="1169124"/>
                          </a:xfrm>
                          <a:custGeom>
                            <a:avLst/>
                            <a:gdLst/>
                            <a:ahLst/>
                            <a:cxnLst/>
                            <a:rect l="0" t="0" r="0" b="0"/>
                            <a:pathLst>
                              <a:path w="758977" h="1169124">
                                <a:moveTo>
                                  <a:pt x="0" y="1169124"/>
                                </a:moveTo>
                                <a:lnTo>
                                  <a:pt x="758977" y="1169124"/>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91" name="Shape 1591"/>
                        <wps:cNvSpPr/>
                        <wps:spPr>
                          <a:xfrm>
                            <a:off x="4118179" y="1432738"/>
                            <a:ext cx="758977" cy="0"/>
                          </a:xfrm>
                          <a:custGeom>
                            <a:avLst/>
                            <a:gdLst/>
                            <a:ahLst/>
                            <a:cxnLst/>
                            <a:rect l="0" t="0" r="0" b="0"/>
                            <a:pathLst>
                              <a:path w="758977">
                                <a:moveTo>
                                  <a:pt x="758977" y="0"/>
                                </a:moveTo>
                                <a:lnTo>
                                  <a:pt x="0" y="0"/>
                                </a:lnTo>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92" name="Shape 1592"/>
                        <wps:cNvSpPr/>
                        <wps:spPr>
                          <a:xfrm>
                            <a:off x="384658" y="0"/>
                            <a:ext cx="4599838" cy="2521369"/>
                          </a:xfrm>
                          <a:custGeom>
                            <a:avLst/>
                            <a:gdLst/>
                            <a:ahLst/>
                            <a:cxnLst/>
                            <a:rect l="0" t="0" r="0" b="0"/>
                            <a:pathLst>
                              <a:path w="4599838" h="2521369">
                                <a:moveTo>
                                  <a:pt x="0" y="2521369"/>
                                </a:moveTo>
                                <a:lnTo>
                                  <a:pt x="4599838" y="2521369"/>
                                </a:lnTo>
                                <a:lnTo>
                                  <a:pt x="4599838"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93" name="Shape 1593"/>
                        <wps:cNvSpPr/>
                        <wps:spPr>
                          <a:xfrm>
                            <a:off x="55004" y="2521357"/>
                            <a:ext cx="6554762" cy="0"/>
                          </a:xfrm>
                          <a:custGeom>
                            <a:avLst/>
                            <a:gdLst/>
                            <a:ahLst/>
                            <a:cxnLst/>
                            <a:rect l="0" t="0" r="0" b="0"/>
                            <a:pathLst>
                              <a:path w="6554762">
                                <a:moveTo>
                                  <a:pt x="6554762" y="0"/>
                                </a:moveTo>
                                <a:lnTo>
                                  <a:pt x="0" y="0"/>
                                </a:lnTo>
                              </a:path>
                            </a:pathLst>
                          </a:custGeom>
                          <a:ln w="30671" cap="flat">
                            <a:miter lim="127000"/>
                          </a:ln>
                        </wps:spPr>
                        <wps:style>
                          <a:lnRef idx="1">
                            <a:srgbClr val="19376F"/>
                          </a:lnRef>
                          <a:fillRef idx="0">
                            <a:srgbClr val="000000">
                              <a:alpha val="0"/>
                            </a:srgbClr>
                          </a:fillRef>
                          <a:effectRef idx="0">
                            <a:scrgbClr r="0" g="0" b="0"/>
                          </a:effectRef>
                          <a:fontRef idx="none"/>
                        </wps:style>
                        <wps:bodyPr/>
                      </wps:wsp>
                      <wps:wsp>
                        <wps:cNvPr id="1594" name="Shape 1594"/>
                        <wps:cNvSpPr/>
                        <wps:spPr>
                          <a:xfrm>
                            <a:off x="3136887" y="1271740"/>
                            <a:ext cx="758977" cy="160998"/>
                          </a:xfrm>
                          <a:custGeom>
                            <a:avLst/>
                            <a:gdLst/>
                            <a:ahLst/>
                            <a:cxnLst/>
                            <a:rect l="0" t="0" r="0" b="0"/>
                            <a:pathLst>
                              <a:path w="758977" h="160998">
                                <a:moveTo>
                                  <a:pt x="0" y="160998"/>
                                </a:moveTo>
                                <a:lnTo>
                                  <a:pt x="758977" y="160998"/>
                                </a:lnTo>
                                <a:lnTo>
                                  <a:pt x="758977" y="0"/>
                                </a:lnTo>
                                <a:lnTo>
                                  <a:pt x="0" y="0"/>
                                </a:lnTo>
                                <a:close/>
                              </a:path>
                            </a:pathLst>
                          </a:custGeom>
                          <a:ln w="15329" cap="flat">
                            <a:miter lim="127000"/>
                          </a:ln>
                        </wps:spPr>
                        <wps:style>
                          <a:lnRef idx="1">
                            <a:srgbClr val="19376F"/>
                          </a:lnRef>
                          <a:fillRef idx="0">
                            <a:srgbClr val="000000">
                              <a:alpha val="0"/>
                            </a:srgbClr>
                          </a:fillRef>
                          <a:effectRef idx="0">
                            <a:scrgbClr r="0" g="0" b="0"/>
                          </a:effectRef>
                          <a:fontRef idx="none"/>
                        </wps:style>
                        <wps:bodyPr/>
                      </wps:wsp>
                      <wps:wsp>
                        <wps:cNvPr id="1595" name="Shape 1595"/>
                        <wps:cNvSpPr/>
                        <wps:spPr>
                          <a:xfrm>
                            <a:off x="4424845" y="590931"/>
                            <a:ext cx="0" cy="216992"/>
                          </a:xfrm>
                          <a:custGeom>
                            <a:avLst/>
                            <a:gdLst/>
                            <a:ahLst/>
                            <a:cxnLst/>
                            <a:rect l="0" t="0" r="0" b="0"/>
                            <a:pathLst>
                              <a:path h="216992">
                                <a:moveTo>
                                  <a:pt x="0" y="216992"/>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s:wsp>
                        <wps:cNvPr id="1596" name="Rectangle 1596"/>
                        <wps:cNvSpPr/>
                        <wps:spPr>
                          <a:xfrm>
                            <a:off x="2036280" y="2725907"/>
                            <a:ext cx="4562657" cy="207597"/>
                          </a:xfrm>
                          <a:prstGeom prst="rect">
                            <a:avLst/>
                          </a:prstGeom>
                          <a:ln>
                            <a:noFill/>
                          </a:ln>
                        </wps:spPr>
                        <wps:txbx>
                          <w:txbxContent>
                            <w:p w14:paraId="3AAA94D6" w14:textId="77777777" w:rsidR="00C03562" w:rsidRDefault="006F3366">
                              <w:pPr>
                                <w:spacing w:after="160" w:line="259" w:lineRule="auto"/>
                                <w:ind w:left="0" w:right="0" w:firstLine="0"/>
                              </w:pPr>
                              <w:r>
                                <w:rPr>
                                  <w:color w:val="424242"/>
                                  <w:sz w:val="24"/>
                                </w:rPr>
                                <w:t>Critical locations where safety glazing must be used</w:t>
                              </w:r>
                            </w:p>
                          </w:txbxContent>
                        </wps:txbx>
                        <wps:bodyPr horzOverflow="overflow" vert="horz" lIns="0" tIns="0" rIns="0" bIns="0" rtlCol="0">
                          <a:noAutofit/>
                        </wps:bodyPr>
                      </wps:wsp>
                      <wps:wsp>
                        <wps:cNvPr id="1597" name="Rectangle 1597"/>
                        <wps:cNvSpPr/>
                        <wps:spPr>
                          <a:xfrm>
                            <a:off x="2036280" y="3083010"/>
                            <a:ext cx="4045295" cy="207597"/>
                          </a:xfrm>
                          <a:prstGeom prst="rect">
                            <a:avLst/>
                          </a:prstGeom>
                          <a:ln>
                            <a:noFill/>
                          </a:ln>
                        </wps:spPr>
                        <wps:txbx>
                          <w:txbxContent>
                            <w:p w14:paraId="0F5DC641" w14:textId="77777777" w:rsidR="00C03562" w:rsidRDefault="006F3366">
                              <w:pPr>
                                <w:spacing w:after="160" w:line="259" w:lineRule="auto"/>
                                <w:ind w:left="0" w:right="0" w:firstLine="0"/>
                              </w:pPr>
                              <w:r>
                                <w:rPr>
                                  <w:color w:val="424242"/>
                                  <w:sz w:val="24"/>
                                </w:rPr>
                                <w:t>Locations where safety glazing is not required</w:t>
                              </w:r>
                            </w:p>
                          </w:txbxContent>
                        </wps:txbx>
                        <wps:bodyPr horzOverflow="overflow" vert="horz" lIns="0" tIns="0" rIns="0" bIns="0" rtlCol="0">
                          <a:noAutofit/>
                        </wps:bodyPr>
                      </wps:wsp>
                      <wps:wsp>
                        <wps:cNvPr id="21441" name="Shape 21441"/>
                        <wps:cNvSpPr/>
                        <wps:spPr>
                          <a:xfrm>
                            <a:off x="1178903" y="3035021"/>
                            <a:ext cx="758978" cy="265760"/>
                          </a:xfrm>
                          <a:custGeom>
                            <a:avLst/>
                            <a:gdLst/>
                            <a:ahLst/>
                            <a:cxnLst/>
                            <a:rect l="0" t="0" r="0" b="0"/>
                            <a:pathLst>
                              <a:path w="758978" h="265760">
                                <a:moveTo>
                                  <a:pt x="0" y="0"/>
                                </a:moveTo>
                                <a:lnTo>
                                  <a:pt x="758978" y="0"/>
                                </a:lnTo>
                                <a:lnTo>
                                  <a:pt x="758978" y="265760"/>
                                </a:lnTo>
                                <a:lnTo>
                                  <a:pt x="0" y="265760"/>
                                </a:lnTo>
                                <a:lnTo>
                                  <a:pt x="0" y="0"/>
                                </a:lnTo>
                              </a:path>
                            </a:pathLst>
                          </a:custGeom>
                          <a:ln w="0" cap="flat">
                            <a:miter lim="127000"/>
                          </a:ln>
                        </wps:spPr>
                        <wps:style>
                          <a:lnRef idx="0">
                            <a:srgbClr val="000000">
                              <a:alpha val="0"/>
                            </a:srgbClr>
                          </a:lnRef>
                          <a:fillRef idx="1">
                            <a:srgbClr val="FEFACB"/>
                          </a:fillRef>
                          <a:effectRef idx="0">
                            <a:scrgbClr r="0" g="0" b="0"/>
                          </a:effectRef>
                          <a:fontRef idx="none"/>
                        </wps:style>
                        <wps:bodyPr/>
                      </wps:wsp>
                      <wps:wsp>
                        <wps:cNvPr id="21442" name="Shape 21442"/>
                        <wps:cNvSpPr/>
                        <wps:spPr>
                          <a:xfrm>
                            <a:off x="1178903" y="2656802"/>
                            <a:ext cx="758978" cy="265773"/>
                          </a:xfrm>
                          <a:custGeom>
                            <a:avLst/>
                            <a:gdLst/>
                            <a:ahLst/>
                            <a:cxnLst/>
                            <a:rect l="0" t="0" r="0" b="0"/>
                            <a:pathLst>
                              <a:path w="758978" h="265773">
                                <a:moveTo>
                                  <a:pt x="0" y="0"/>
                                </a:moveTo>
                                <a:lnTo>
                                  <a:pt x="758978" y="0"/>
                                </a:lnTo>
                                <a:lnTo>
                                  <a:pt x="758978" y="265773"/>
                                </a:lnTo>
                                <a:lnTo>
                                  <a:pt x="0" y="265773"/>
                                </a:lnTo>
                                <a:lnTo>
                                  <a:pt x="0" y="0"/>
                                </a:lnTo>
                              </a:path>
                            </a:pathLst>
                          </a:custGeom>
                          <a:ln w="0" cap="flat">
                            <a:miter lim="127000"/>
                          </a:ln>
                        </wps:spPr>
                        <wps:style>
                          <a:lnRef idx="0">
                            <a:srgbClr val="000000">
                              <a:alpha val="0"/>
                            </a:srgbClr>
                          </a:lnRef>
                          <a:fillRef idx="1">
                            <a:srgbClr val="436A9F"/>
                          </a:fillRef>
                          <a:effectRef idx="0">
                            <a:scrgbClr r="0" g="0" b="0"/>
                          </a:effectRef>
                          <a:fontRef idx="none"/>
                        </wps:style>
                        <wps:bodyPr/>
                      </wps:wsp>
                      <wps:wsp>
                        <wps:cNvPr id="1600" name="Shape 1600"/>
                        <wps:cNvSpPr/>
                        <wps:spPr>
                          <a:xfrm>
                            <a:off x="2607907" y="590931"/>
                            <a:ext cx="0" cy="216992"/>
                          </a:xfrm>
                          <a:custGeom>
                            <a:avLst/>
                            <a:gdLst/>
                            <a:ahLst/>
                            <a:cxnLst/>
                            <a:rect l="0" t="0" r="0" b="0"/>
                            <a:pathLst>
                              <a:path h="216992">
                                <a:moveTo>
                                  <a:pt x="0" y="216992"/>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s:wsp>
                        <wps:cNvPr id="1601" name="Shape 1601"/>
                        <wps:cNvSpPr/>
                        <wps:spPr>
                          <a:xfrm>
                            <a:off x="2638908" y="675678"/>
                            <a:ext cx="247396" cy="0"/>
                          </a:xfrm>
                          <a:custGeom>
                            <a:avLst/>
                            <a:gdLst/>
                            <a:ahLst/>
                            <a:cxnLst/>
                            <a:rect l="0" t="0" r="0" b="0"/>
                            <a:pathLst>
                              <a:path w="247396">
                                <a:moveTo>
                                  <a:pt x="247396" y="0"/>
                                </a:moveTo>
                                <a:lnTo>
                                  <a:pt x="0" y="0"/>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02" name="Shape 1602"/>
                        <wps:cNvSpPr/>
                        <wps:spPr>
                          <a:xfrm>
                            <a:off x="2826944" y="646417"/>
                            <a:ext cx="83515" cy="58509"/>
                          </a:xfrm>
                          <a:custGeom>
                            <a:avLst/>
                            <a:gdLst/>
                            <a:ahLst/>
                            <a:cxnLst/>
                            <a:rect l="0" t="0" r="0" b="0"/>
                            <a:pathLst>
                              <a:path w="83515" h="58509">
                                <a:moveTo>
                                  <a:pt x="3137" y="0"/>
                                </a:moveTo>
                                <a:lnTo>
                                  <a:pt x="83515" y="29273"/>
                                </a:lnTo>
                                <a:lnTo>
                                  <a:pt x="3137" y="58509"/>
                                </a:lnTo>
                                <a:lnTo>
                                  <a:pt x="0" y="49873"/>
                                </a:lnTo>
                                <a:lnTo>
                                  <a:pt x="56617" y="29273"/>
                                </a:lnTo>
                                <a:lnTo>
                                  <a:pt x="0" y="8649"/>
                                </a:lnTo>
                                <a:lnTo>
                                  <a:pt x="3137"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03" name="Shape 1603"/>
                        <wps:cNvSpPr/>
                        <wps:spPr>
                          <a:xfrm>
                            <a:off x="2612009" y="646417"/>
                            <a:ext cx="83515" cy="58509"/>
                          </a:xfrm>
                          <a:custGeom>
                            <a:avLst/>
                            <a:gdLst/>
                            <a:ahLst/>
                            <a:cxnLst/>
                            <a:rect l="0" t="0" r="0" b="0"/>
                            <a:pathLst>
                              <a:path w="83515" h="58509">
                                <a:moveTo>
                                  <a:pt x="80378" y="0"/>
                                </a:moveTo>
                                <a:lnTo>
                                  <a:pt x="83515" y="8649"/>
                                </a:lnTo>
                                <a:lnTo>
                                  <a:pt x="26899" y="29273"/>
                                </a:lnTo>
                                <a:lnTo>
                                  <a:pt x="83515" y="49873"/>
                                </a:lnTo>
                                <a:lnTo>
                                  <a:pt x="80378" y="58509"/>
                                </a:lnTo>
                                <a:lnTo>
                                  <a:pt x="0" y="29273"/>
                                </a:lnTo>
                                <a:lnTo>
                                  <a:pt x="80378"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5712" name="Rectangle 15712"/>
                        <wps:cNvSpPr/>
                        <wps:spPr>
                          <a:xfrm>
                            <a:off x="2716123" y="452220"/>
                            <a:ext cx="234392" cy="145318"/>
                          </a:xfrm>
                          <a:prstGeom prst="rect">
                            <a:avLst/>
                          </a:prstGeom>
                          <a:ln>
                            <a:noFill/>
                          </a:ln>
                        </wps:spPr>
                        <wps:txbx>
                          <w:txbxContent>
                            <w:p w14:paraId="4DB77C6C" w14:textId="77777777" w:rsidR="00C03562" w:rsidRDefault="006F3366">
                              <w:pPr>
                                <w:spacing w:after="160" w:line="259" w:lineRule="auto"/>
                                <w:ind w:left="0" w:right="0" w:firstLine="0"/>
                              </w:pPr>
                              <w:r>
                                <w:rPr>
                                  <w:color w:val="424242"/>
                                  <w:sz w:val="17"/>
                                </w:rPr>
                                <w:t>mm</w:t>
                              </w:r>
                            </w:p>
                          </w:txbxContent>
                        </wps:txbx>
                        <wps:bodyPr horzOverflow="overflow" vert="horz" lIns="0" tIns="0" rIns="0" bIns="0" rtlCol="0">
                          <a:noAutofit/>
                        </wps:bodyPr>
                      </wps:wsp>
                      <wps:wsp>
                        <wps:cNvPr id="15710" name="Rectangle 15710"/>
                        <wps:cNvSpPr/>
                        <wps:spPr>
                          <a:xfrm>
                            <a:off x="2529370" y="452220"/>
                            <a:ext cx="248381" cy="145318"/>
                          </a:xfrm>
                          <a:prstGeom prst="rect">
                            <a:avLst/>
                          </a:prstGeom>
                          <a:ln>
                            <a:noFill/>
                          </a:ln>
                        </wps:spPr>
                        <wps:txbx>
                          <w:txbxContent>
                            <w:p w14:paraId="4496BFAD" w14:textId="77777777" w:rsidR="00C03562" w:rsidRDefault="006F3366">
                              <w:pPr>
                                <w:spacing w:after="160" w:line="259" w:lineRule="auto"/>
                                <w:ind w:left="0" w:right="0" w:firstLine="0"/>
                              </w:pPr>
                              <w:r>
                                <w:rPr>
                                  <w:color w:val="424242"/>
                                  <w:sz w:val="17"/>
                                </w:rPr>
                                <w:t>300</w:t>
                              </w:r>
                            </w:p>
                          </w:txbxContent>
                        </wps:txbx>
                        <wps:bodyPr horzOverflow="overflow" vert="horz" lIns="0" tIns="0" rIns="0" bIns="0" rtlCol="0">
                          <a:noAutofit/>
                        </wps:bodyPr>
                      </wps:wsp>
                      <wps:wsp>
                        <wps:cNvPr id="1605" name="Shape 1605"/>
                        <wps:cNvSpPr/>
                        <wps:spPr>
                          <a:xfrm>
                            <a:off x="4149179" y="675678"/>
                            <a:ext cx="247396" cy="0"/>
                          </a:xfrm>
                          <a:custGeom>
                            <a:avLst/>
                            <a:gdLst/>
                            <a:ahLst/>
                            <a:cxnLst/>
                            <a:rect l="0" t="0" r="0" b="0"/>
                            <a:pathLst>
                              <a:path w="247396">
                                <a:moveTo>
                                  <a:pt x="247396" y="0"/>
                                </a:moveTo>
                                <a:lnTo>
                                  <a:pt x="0" y="0"/>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06" name="Shape 1606"/>
                        <wps:cNvSpPr/>
                        <wps:spPr>
                          <a:xfrm>
                            <a:off x="4337215" y="646417"/>
                            <a:ext cx="83528" cy="58509"/>
                          </a:xfrm>
                          <a:custGeom>
                            <a:avLst/>
                            <a:gdLst/>
                            <a:ahLst/>
                            <a:cxnLst/>
                            <a:rect l="0" t="0" r="0" b="0"/>
                            <a:pathLst>
                              <a:path w="83528" h="58509">
                                <a:moveTo>
                                  <a:pt x="3149" y="0"/>
                                </a:moveTo>
                                <a:lnTo>
                                  <a:pt x="83528" y="29273"/>
                                </a:lnTo>
                                <a:lnTo>
                                  <a:pt x="3149" y="58509"/>
                                </a:lnTo>
                                <a:lnTo>
                                  <a:pt x="0" y="49873"/>
                                </a:lnTo>
                                <a:lnTo>
                                  <a:pt x="56629" y="29273"/>
                                </a:lnTo>
                                <a:lnTo>
                                  <a:pt x="0" y="8649"/>
                                </a:lnTo>
                                <a:lnTo>
                                  <a:pt x="3149"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07" name="Shape 1607"/>
                        <wps:cNvSpPr/>
                        <wps:spPr>
                          <a:xfrm>
                            <a:off x="4122293" y="646417"/>
                            <a:ext cx="83515" cy="58509"/>
                          </a:xfrm>
                          <a:custGeom>
                            <a:avLst/>
                            <a:gdLst/>
                            <a:ahLst/>
                            <a:cxnLst/>
                            <a:rect l="0" t="0" r="0" b="0"/>
                            <a:pathLst>
                              <a:path w="83515" h="58509">
                                <a:moveTo>
                                  <a:pt x="80378" y="0"/>
                                </a:moveTo>
                                <a:lnTo>
                                  <a:pt x="83515" y="8649"/>
                                </a:lnTo>
                                <a:lnTo>
                                  <a:pt x="26899" y="29273"/>
                                </a:lnTo>
                                <a:lnTo>
                                  <a:pt x="83515" y="49873"/>
                                </a:lnTo>
                                <a:lnTo>
                                  <a:pt x="80378" y="58509"/>
                                </a:lnTo>
                                <a:lnTo>
                                  <a:pt x="0" y="29273"/>
                                </a:lnTo>
                                <a:lnTo>
                                  <a:pt x="80378"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5714" name="Rectangle 15714"/>
                        <wps:cNvSpPr/>
                        <wps:spPr>
                          <a:xfrm>
                            <a:off x="4146982" y="452220"/>
                            <a:ext cx="248381" cy="145318"/>
                          </a:xfrm>
                          <a:prstGeom prst="rect">
                            <a:avLst/>
                          </a:prstGeom>
                          <a:ln>
                            <a:noFill/>
                          </a:ln>
                        </wps:spPr>
                        <wps:txbx>
                          <w:txbxContent>
                            <w:p w14:paraId="609B4FA0" w14:textId="77777777" w:rsidR="00C03562" w:rsidRDefault="006F3366">
                              <w:pPr>
                                <w:spacing w:after="160" w:line="259" w:lineRule="auto"/>
                                <w:ind w:left="0" w:right="0" w:firstLine="0"/>
                              </w:pPr>
                              <w:r>
                                <w:rPr>
                                  <w:color w:val="424242"/>
                                  <w:sz w:val="17"/>
                                </w:rPr>
                                <w:t>300</w:t>
                              </w:r>
                            </w:p>
                          </w:txbxContent>
                        </wps:txbx>
                        <wps:bodyPr horzOverflow="overflow" vert="horz" lIns="0" tIns="0" rIns="0" bIns="0" rtlCol="0">
                          <a:noAutofit/>
                        </wps:bodyPr>
                      </wps:wsp>
                      <wps:wsp>
                        <wps:cNvPr id="15716" name="Rectangle 15716"/>
                        <wps:cNvSpPr/>
                        <wps:spPr>
                          <a:xfrm>
                            <a:off x="4333735" y="452220"/>
                            <a:ext cx="234392" cy="145318"/>
                          </a:xfrm>
                          <a:prstGeom prst="rect">
                            <a:avLst/>
                          </a:prstGeom>
                          <a:ln>
                            <a:noFill/>
                          </a:ln>
                        </wps:spPr>
                        <wps:txbx>
                          <w:txbxContent>
                            <w:p w14:paraId="643C76FC" w14:textId="77777777" w:rsidR="00C03562" w:rsidRDefault="006F3366">
                              <w:pPr>
                                <w:spacing w:after="160" w:line="259" w:lineRule="auto"/>
                                <w:ind w:left="0" w:right="0" w:firstLine="0"/>
                              </w:pPr>
                              <w:r>
                                <w:rPr>
                                  <w:color w:val="424242"/>
                                  <w:sz w:val="17"/>
                                </w:rPr>
                                <w:t>mm</w:t>
                              </w:r>
                            </w:p>
                          </w:txbxContent>
                        </wps:txbx>
                        <wps:bodyPr horzOverflow="overflow" vert="horz" lIns="0" tIns="0" rIns="0" bIns="0" rtlCol="0">
                          <a:noAutofit/>
                        </wps:bodyPr>
                      </wps:wsp>
                      <wps:wsp>
                        <wps:cNvPr id="15719" name="Rectangle 15719"/>
                        <wps:cNvSpPr/>
                        <wps:spPr>
                          <a:xfrm>
                            <a:off x="0" y="2008491"/>
                            <a:ext cx="248381" cy="145317"/>
                          </a:xfrm>
                          <a:prstGeom prst="rect">
                            <a:avLst/>
                          </a:prstGeom>
                          <a:ln>
                            <a:noFill/>
                          </a:ln>
                        </wps:spPr>
                        <wps:txbx>
                          <w:txbxContent>
                            <w:p w14:paraId="6445E9E3" w14:textId="77777777" w:rsidR="00C03562" w:rsidRDefault="006F3366">
                              <w:pPr>
                                <w:spacing w:after="160" w:line="259" w:lineRule="auto"/>
                                <w:ind w:left="0" w:right="0" w:firstLine="0"/>
                              </w:pPr>
                              <w:r>
                                <w:rPr>
                                  <w:color w:val="424242"/>
                                  <w:sz w:val="17"/>
                                </w:rPr>
                                <w:t>800</w:t>
                              </w:r>
                            </w:p>
                          </w:txbxContent>
                        </wps:txbx>
                        <wps:bodyPr horzOverflow="overflow" vert="horz" lIns="0" tIns="0" rIns="0" bIns="0" rtlCol="0">
                          <a:noAutofit/>
                        </wps:bodyPr>
                      </wps:wsp>
                      <wps:wsp>
                        <wps:cNvPr id="15721" name="Rectangle 15721"/>
                        <wps:cNvSpPr/>
                        <wps:spPr>
                          <a:xfrm>
                            <a:off x="186752" y="2008491"/>
                            <a:ext cx="234391" cy="145317"/>
                          </a:xfrm>
                          <a:prstGeom prst="rect">
                            <a:avLst/>
                          </a:prstGeom>
                          <a:ln>
                            <a:noFill/>
                          </a:ln>
                        </wps:spPr>
                        <wps:txbx>
                          <w:txbxContent>
                            <w:p w14:paraId="23B362B1" w14:textId="77777777" w:rsidR="00C03562" w:rsidRDefault="006F3366">
                              <w:pPr>
                                <w:spacing w:after="160" w:line="259" w:lineRule="auto"/>
                                <w:ind w:left="0" w:right="0" w:firstLine="0"/>
                              </w:pPr>
                              <w:r>
                                <w:rPr>
                                  <w:color w:val="424242"/>
                                  <w:sz w:val="17"/>
                                </w:rPr>
                                <w:t>mm</w:t>
                              </w:r>
                            </w:p>
                          </w:txbxContent>
                        </wps:txbx>
                        <wps:bodyPr horzOverflow="overflow" vert="horz" lIns="0" tIns="0" rIns="0" bIns="0" rtlCol="0">
                          <a:noAutofit/>
                        </wps:bodyPr>
                      </wps:wsp>
                      <wps:wsp>
                        <wps:cNvPr id="1610" name="Shape 1610"/>
                        <wps:cNvSpPr/>
                        <wps:spPr>
                          <a:xfrm>
                            <a:off x="189159" y="2215515"/>
                            <a:ext cx="0" cy="279857"/>
                          </a:xfrm>
                          <a:custGeom>
                            <a:avLst/>
                            <a:gdLst/>
                            <a:ahLst/>
                            <a:cxnLst/>
                            <a:rect l="0" t="0" r="0" b="0"/>
                            <a:pathLst>
                              <a:path h="279857">
                                <a:moveTo>
                                  <a:pt x="0" y="0"/>
                                </a:moveTo>
                                <a:lnTo>
                                  <a:pt x="0" y="279857"/>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11" name="Shape 1611"/>
                        <wps:cNvSpPr/>
                        <wps:spPr>
                          <a:xfrm>
                            <a:off x="189159" y="1604925"/>
                            <a:ext cx="0" cy="264884"/>
                          </a:xfrm>
                          <a:custGeom>
                            <a:avLst/>
                            <a:gdLst/>
                            <a:ahLst/>
                            <a:cxnLst/>
                            <a:rect l="0" t="0" r="0" b="0"/>
                            <a:pathLst>
                              <a:path h="264884">
                                <a:moveTo>
                                  <a:pt x="0" y="0"/>
                                </a:moveTo>
                                <a:lnTo>
                                  <a:pt x="0" y="264884"/>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12" name="Shape 1612"/>
                        <wps:cNvSpPr/>
                        <wps:spPr>
                          <a:xfrm>
                            <a:off x="159901" y="1578928"/>
                            <a:ext cx="58509" cy="83515"/>
                          </a:xfrm>
                          <a:custGeom>
                            <a:avLst/>
                            <a:gdLst/>
                            <a:ahLst/>
                            <a:cxnLst/>
                            <a:rect l="0" t="0" r="0" b="0"/>
                            <a:pathLst>
                              <a:path w="58509" h="83515">
                                <a:moveTo>
                                  <a:pt x="29261" y="0"/>
                                </a:moveTo>
                                <a:lnTo>
                                  <a:pt x="58509" y="80378"/>
                                </a:lnTo>
                                <a:lnTo>
                                  <a:pt x="49860" y="83515"/>
                                </a:lnTo>
                                <a:lnTo>
                                  <a:pt x="29261" y="26898"/>
                                </a:lnTo>
                                <a:lnTo>
                                  <a:pt x="8649" y="83515"/>
                                </a:lnTo>
                                <a:lnTo>
                                  <a:pt x="0" y="80378"/>
                                </a:lnTo>
                                <a:lnTo>
                                  <a:pt x="29261"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13" name="Shape 1613"/>
                        <wps:cNvSpPr/>
                        <wps:spPr>
                          <a:xfrm>
                            <a:off x="159901" y="2437841"/>
                            <a:ext cx="58509" cy="83515"/>
                          </a:xfrm>
                          <a:custGeom>
                            <a:avLst/>
                            <a:gdLst/>
                            <a:ahLst/>
                            <a:cxnLst/>
                            <a:rect l="0" t="0" r="0" b="0"/>
                            <a:pathLst>
                              <a:path w="58509" h="83515">
                                <a:moveTo>
                                  <a:pt x="8649" y="0"/>
                                </a:moveTo>
                                <a:lnTo>
                                  <a:pt x="29261" y="56617"/>
                                </a:lnTo>
                                <a:lnTo>
                                  <a:pt x="49860" y="0"/>
                                </a:lnTo>
                                <a:lnTo>
                                  <a:pt x="58509" y="3137"/>
                                </a:lnTo>
                                <a:lnTo>
                                  <a:pt x="29261" y="83515"/>
                                </a:lnTo>
                                <a:lnTo>
                                  <a:pt x="0" y="3137"/>
                                </a:lnTo>
                                <a:lnTo>
                                  <a:pt x="8649"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5722" name="Rectangle 15722"/>
                        <wps:cNvSpPr/>
                        <wps:spPr>
                          <a:xfrm>
                            <a:off x="6282614" y="2008491"/>
                            <a:ext cx="248380" cy="145317"/>
                          </a:xfrm>
                          <a:prstGeom prst="rect">
                            <a:avLst/>
                          </a:prstGeom>
                          <a:ln>
                            <a:noFill/>
                          </a:ln>
                        </wps:spPr>
                        <wps:txbx>
                          <w:txbxContent>
                            <w:p w14:paraId="65145149" w14:textId="77777777" w:rsidR="00C03562" w:rsidRDefault="006F3366">
                              <w:pPr>
                                <w:spacing w:after="160" w:line="259" w:lineRule="auto"/>
                                <w:ind w:left="0" w:right="0" w:firstLine="0"/>
                              </w:pPr>
                              <w:r>
                                <w:rPr>
                                  <w:color w:val="424242"/>
                                  <w:sz w:val="17"/>
                                </w:rPr>
                                <w:t>800</w:t>
                              </w:r>
                            </w:p>
                          </w:txbxContent>
                        </wps:txbx>
                        <wps:bodyPr horzOverflow="overflow" vert="horz" lIns="0" tIns="0" rIns="0" bIns="0" rtlCol="0">
                          <a:noAutofit/>
                        </wps:bodyPr>
                      </wps:wsp>
                      <wps:wsp>
                        <wps:cNvPr id="15723" name="Rectangle 15723"/>
                        <wps:cNvSpPr/>
                        <wps:spPr>
                          <a:xfrm>
                            <a:off x="6469366" y="2008491"/>
                            <a:ext cx="234392" cy="145317"/>
                          </a:xfrm>
                          <a:prstGeom prst="rect">
                            <a:avLst/>
                          </a:prstGeom>
                          <a:ln>
                            <a:noFill/>
                          </a:ln>
                        </wps:spPr>
                        <wps:txbx>
                          <w:txbxContent>
                            <w:p w14:paraId="46EE90EC" w14:textId="77777777" w:rsidR="00C03562" w:rsidRDefault="006F3366">
                              <w:pPr>
                                <w:spacing w:after="160" w:line="259" w:lineRule="auto"/>
                                <w:ind w:left="0" w:right="0" w:firstLine="0"/>
                              </w:pPr>
                              <w:r>
                                <w:rPr>
                                  <w:color w:val="424242"/>
                                  <w:sz w:val="17"/>
                                </w:rPr>
                                <w:t>mm</w:t>
                              </w:r>
                            </w:p>
                          </w:txbxContent>
                        </wps:txbx>
                        <wps:bodyPr horzOverflow="overflow" vert="horz" lIns="0" tIns="0" rIns="0" bIns="0" rtlCol="0">
                          <a:noAutofit/>
                        </wps:bodyPr>
                      </wps:wsp>
                      <wps:wsp>
                        <wps:cNvPr id="1615" name="Shape 1615"/>
                        <wps:cNvSpPr/>
                        <wps:spPr>
                          <a:xfrm>
                            <a:off x="6471768" y="2215515"/>
                            <a:ext cx="0" cy="279857"/>
                          </a:xfrm>
                          <a:custGeom>
                            <a:avLst/>
                            <a:gdLst/>
                            <a:ahLst/>
                            <a:cxnLst/>
                            <a:rect l="0" t="0" r="0" b="0"/>
                            <a:pathLst>
                              <a:path h="279857">
                                <a:moveTo>
                                  <a:pt x="0" y="0"/>
                                </a:moveTo>
                                <a:lnTo>
                                  <a:pt x="0" y="279857"/>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16" name="Shape 1616"/>
                        <wps:cNvSpPr/>
                        <wps:spPr>
                          <a:xfrm>
                            <a:off x="6471768" y="1604925"/>
                            <a:ext cx="0" cy="264884"/>
                          </a:xfrm>
                          <a:custGeom>
                            <a:avLst/>
                            <a:gdLst/>
                            <a:ahLst/>
                            <a:cxnLst/>
                            <a:rect l="0" t="0" r="0" b="0"/>
                            <a:pathLst>
                              <a:path h="264884">
                                <a:moveTo>
                                  <a:pt x="0" y="0"/>
                                </a:moveTo>
                                <a:lnTo>
                                  <a:pt x="0" y="264884"/>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17" name="Shape 1617"/>
                        <wps:cNvSpPr/>
                        <wps:spPr>
                          <a:xfrm>
                            <a:off x="6442507" y="1578928"/>
                            <a:ext cx="58509" cy="83515"/>
                          </a:xfrm>
                          <a:custGeom>
                            <a:avLst/>
                            <a:gdLst/>
                            <a:ahLst/>
                            <a:cxnLst/>
                            <a:rect l="0" t="0" r="0" b="0"/>
                            <a:pathLst>
                              <a:path w="58509" h="83515">
                                <a:moveTo>
                                  <a:pt x="29261" y="0"/>
                                </a:moveTo>
                                <a:lnTo>
                                  <a:pt x="58509" y="80378"/>
                                </a:lnTo>
                                <a:lnTo>
                                  <a:pt x="49861" y="83515"/>
                                </a:lnTo>
                                <a:lnTo>
                                  <a:pt x="29261" y="26898"/>
                                </a:lnTo>
                                <a:lnTo>
                                  <a:pt x="8649" y="83515"/>
                                </a:lnTo>
                                <a:lnTo>
                                  <a:pt x="0" y="80378"/>
                                </a:lnTo>
                                <a:lnTo>
                                  <a:pt x="29261"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18" name="Shape 1618"/>
                        <wps:cNvSpPr/>
                        <wps:spPr>
                          <a:xfrm>
                            <a:off x="6442507" y="2437841"/>
                            <a:ext cx="58509" cy="83515"/>
                          </a:xfrm>
                          <a:custGeom>
                            <a:avLst/>
                            <a:gdLst/>
                            <a:ahLst/>
                            <a:cxnLst/>
                            <a:rect l="0" t="0" r="0" b="0"/>
                            <a:pathLst>
                              <a:path w="58509" h="83515">
                                <a:moveTo>
                                  <a:pt x="8649" y="0"/>
                                </a:moveTo>
                                <a:lnTo>
                                  <a:pt x="29261" y="56617"/>
                                </a:lnTo>
                                <a:lnTo>
                                  <a:pt x="49861" y="0"/>
                                </a:lnTo>
                                <a:lnTo>
                                  <a:pt x="58509" y="3137"/>
                                </a:lnTo>
                                <a:lnTo>
                                  <a:pt x="29261" y="83515"/>
                                </a:lnTo>
                                <a:lnTo>
                                  <a:pt x="0" y="3137"/>
                                </a:lnTo>
                                <a:lnTo>
                                  <a:pt x="8649"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19" name="Shape 1619"/>
                        <wps:cNvSpPr/>
                        <wps:spPr>
                          <a:xfrm>
                            <a:off x="54996" y="1578928"/>
                            <a:ext cx="268326" cy="0"/>
                          </a:xfrm>
                          <a:custGeom>
                            <a:avLst/>
                            <a:gdLst/>
                            <a:ahLst/>
                            <a:cxnLst/>
                            <a:rect l="0" t="0" r="0" b="0"/>
                            <a:pathLst>
                              <a:path w="268326">
                                <a:moveTo>
                                  <a:pt x="268326" y="0"/>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s:wsp>
                        <wps:cNvPr id="15717" name="Rectangle 15717"/>
                        <wps:cNvSpPr/>
                        <wps:spPr>
                          <a:xfrm>
                            <a:off x="3311424" y="1655838"/>
                            <a:ext cx="331175" cy="145316"/>
                          </a:xfrm>
                          <a:prstGeom prst="rect">
                            <a:avLst/>
                          </a:prstGeom>
                          <a:ln>
                            <a:noFill/>
                          </a:ln>
                        </wps:spPr>
                        <wps:txbx>
                          <w:txbxContent>
                            <w:p w14:paraId="63A9B881" w14:textId="77777777" w:rsidR="00C03562" w:rsidRDefault="006F3366">
                              <w:pPr>
                                <w:spacing w:after="160" w:line="259" w:lineRule="auto"/>
                                <w:ind w:left="0" w:right="0" w:firstLine="0"/>
                              </w:pPr>
                              <w:r>
                                <w:rPr>
                                  <w:color w:val="424242"/>
                                  <w:sz w:val="17"/>
                                </w:rPr>
                                <w:t>1500</w:t>
                              </w:r>
                            </w:p>
                          </w:txbxContent>
                        </wps:txbx>
                        <wps:bodyPr horzOverflow="overflow" vert="horz" lIns="0" tIns="0" rIns="0" bIns="0" rtlCol="0">
                          <a:noAutofit/>
                        </wps:bodyPr>
                      </wps:wsp>
                      <wps:wsp>
                        <wps:cNvPr id="15718" name="Rectangle 15718"/>
                        <wps:cNvSpPr/>
                        <wps:spPr>
                          <a:xfrm>
                            <a:off x="3560427" y="1655838"/>
                            <a:ext cx="234391" cy="145316"/>
                          </a:xfrm>
                          <a:prstGeom prst="rect">
                            <a:avLst/>
                          </a:prstGeom>
                          <a:ln>
                            <a:noFill/>
                          </a:ln>
                        </wps:spPr>
                        <wps:txbx>
                          <w:txbxContent>
                            <w:p w14:paraId="174C3970" w14:textId="77777777" w:rsidR="00C03562" w:rsidRDefault="006F3366">
                              <w:pPr>
                                <w:spacing w:after="160" w:line="259" w:lineRule="auto"/>
                                <w:ind w:left="0" w:right="0" w:firstLine="0"/>
                              </w:pPr>
                              <w:r>
                                <w:rPr>
                                  <w:color w:val="424242"/>
                                  <w:sz w:val="17"/>
                                </w:rPr>
                                <w:t>mm</w:t>
                              </w:r>
                            </w:p>
                          </w:txbxContent>
                        </wps:txbx>
                        <wps:bodyPr horzOverflow="overflow" vert="horz" lIns="0" tIns="0" rIns="0" bIns="0" rtlCol="0">
                          <a:noAutofit/>
                        </wps:bodyPr>
                      </wps:wsp>
                      <wps:wsp>
                        <wps:cNvPr id="1621" name="Shape 1621"/>
                        <wps:cNvSpPr/>
                        <wps:spPr>
                          <a:xfrm>
                            <a:off x="3516376" y="1798155"/>
                            <a:ext cx="0" cy="697217"/>
                          </a:xfrm>
                          <a:custGeom>
                            <a:avLst/>
                            <a:gdLst/>
                            <a:ahLst/>
                            <a:cxnLst/>
                            <a:rect l="0" t="0" r="0" b="0"/>
                            <a:pathLst>
                              <a:path h="697217">
                                <a:moveTo>
                                  <a:pt x="0" y="0"/>
                                </a:moveTo>
                                <a:lnTo>
                                  <a:pt x="0" y="697217"/>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22" name="Shape 1622"/>
                        <wps:cNvSpPr/>
                        <wps:spPr>
                          <a:xfrm>
                            <a:off x="3516376" y="826846"/>
                            <a:ext cx="0" cy="778078"/>
                          </a:xfrm>
                          <a:custGeom>
                            <a:avLst/>
                            <a:gdLst/>
                            <a:ahLst/>
                            <a:cxnLst/>
                            <a:rect l="0" t="0" r="0" b="0"/>
                            <a:pathLst>
                              <a:path h="778078">
                                <a:moveTo>
                                  <a:pt x="0" y="0"/>
                                </a:moveTo>
                                <a:lnTo>
                                  <a:pt x="0" y="778078"/>
                                </a:lnTo>
                              </a:path>
                            </a:pathLst>
                          </a:custGeom>
                          <a:ln w="15329" cap="flat">
                            <a:miter lim="127000"/>
                          </a:ln>
                        </wps:spPr>
                        <wps:style>
                          <a:lnRef idx="1">
                            <a:srgbClr val="424242"/>
                          </a:lnRef>
                          <a:fillRef idx="0">
                            <a:srgbClr val="000000">
                              <a:alpha val="0"/>
                            </a:srgbClr>
                          </a:fillRef>
                          <a:effectRef idx="0">
                            <a:scrgbClr r="0" g="0" b="0"/>
                          </a:effectRef>
                          <a:fontRef idx="none"/>
                        </wps:style>
                        <wps:bodyPr/>
                      </wps:wsp>
                      <wps:wsp>
                        <wps:cNvPr id="1623" name="Shape 1623"/>
                        <wps:cNvSpPr/>
                        <wps:spPr>
                          <a:xfrm>
                            <a:off x="3487115" y="815747"/>
                            <a:ext cx="58509" cy="83527"/>
                          </a:xfrm>
                          <a:custGeom>
                            <a:avLst/>
                            <a:gdLst/>
                            <a:ahLst/>
                            <a:cxnLst/>
                            <a:rect l="0" t="0" r="0" b="0"/>
                            <a:pathLst>
                              <a:path w="58509" h="83527">
                                <a:moveTo>
                                  <a:pt x="29261" y="0"/>
                                </a:moveTo>
                                <a:lnTo>
                                  <a:pt x="58509" y="80378"/>
                                </a:lnTo>
                                <a:lnTo>
                                  <a:pt x="49860" y="83527"/>
                                </a:lnTo>
                                <a:lnTo>
                                  <a:pt x="29261" y="26898"/>
                                </a:lnTo>
                                <a:lnTo>
                                  <a:pt x="8649" y="83527"/>
                                </a:lnTo>
                                <a:lnTo>
                                  <a:pt x="0" y="80378"/>
                                </a:lnTo>
                                <a:lnTo>
                                  <a:pt x="29261"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24" name="Shape 1624"/>
                        <wps:cNvSpPr/>
                        <wps:spPr>
                          <a:xfrm>
                            <a:off x="3487115" y="2437841"/>
                            <a:ext cx="58509" cy="83515"/>
                          </a:xfrm>
                          <a:custGeom>
                            <a:avLst/>
                            <a:gdLst/>
                            <a:ahLst/>
                            <a:cxnLst/>
                            <a:rect l="0" t="0" r="0" b="0"/>
                            <a:pathLst>
                              <a:path w="58509" h="83515">
                                <a:moveTo>
                                  <a:pt x="8649" y="0"/>
                                </a:moveTo>
                                <a:lnTo>
                                  <a:pt x="29261" y="56617"/>
                                </a:lnTo>
                                <a:lnTo>
                                  <a:pt x="49860" y="0"/>
                                </a:lnTo>
                                <a:lnTo>
                                  <a:pt x="58509" y="3137"/>
                                </a:lnTo>
                                <a:lnTo>
                                  <a:pt x="29261" y="83515"/>
                                </a:lnTo>
                                <a:lnTo>
                                  <a:pt x="0" y="3137"/>
                                </a:lnTo>
                                <a:lnTo>
                                  <a:pt x="8649" y="0"/>
                                </a:lnTo>
                                <a:close/>
                              </a:path>
                            </a:pathLst>
                          </a:custGeom>
                          <a:ln w="0" cap="flat">
                            <a:miter lim="127000"/>
                          </a:ln>
                        </wps:spPr>
                        <wps:style>
                          <a:lnRef idx="0">
                            <a:srgbClr val="000000">
                              <a:alpha val="0"/>
                            </a:srgbClr>
                          </a:lnRef>
                          <a:fillRef idx="1">
                            <a:srgbClr val="424242"/>
                          </a:fillRef>
                          <a:effectRef idx="0">
                            <a:scrgbClr r="0" g="0" b="0"/>
                          </a:effectRef>
                          <a:fontRef idx="none"/>
                        </wps:style>
                        <wps:bodyPr/>
                      </wps:wsp>
                      <wps:wsp>
                        <wps:cNvPr id="1625" name="Shape 1625"/>
                        <wps:cNvSpPr/>
                        <wps:spPr>
                          <a:xfrm>
                            <a:off x="6337605" y="1578928"/>
                            <a:ext cx="268325" cy="0"/>
                          </a:xfrm>
                          <a:custGeom>
                            <a:avLst/>
                            <a:gdLst/>
                            <a:ahLst/>
                            <a:cxnLst/>
                            <a:rect l="0" t="0" r="0" b="0"/>
                            <a:pathLst>
                              <a:path w="268325">
                                <a:moveTo>
                                  <a:pt x="268325" y="0"/>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s:wsp>
                        <wps:cNvPr id="1626" name="Shape 1626"/>
                        <wps:cNvSpPr/>
                        <wps:spPr>
                          <a:xfrm>
                            <a:off x="5038154" y="1578928"/>
                            <a:ext cx="332384" cy="0"/>
                          </a:xfrm>
                          <a:custGeom>
                            <a:avLst/>
                            <a:gdLst/>
                            <a:ahLst/>
                            <a:cxnLst/>
                            <a:rect l="0" t="0" r="0" b="0"/>
                            <a:pathLst>
                              <a:path w="332384">
                                <a:moveTo>
                                  <a:pt x="332384" y="0"/>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s:wsp>
                        <wps:cNvPr id="1627" name="Shape 1627"/>
                        <wps:cNvSpPr/>
                        <wps:spPr>
                          <a:xfrm>
                            <a:off x="3350184" y="807924"/>
                            <a:ext cx="332384" cy="0"/>
                          </a:xfrm>
                          <a:custGeom>
                            <a:avLst/>
                            <a:gdLst/>
                            <a:ahLst/>
                            <a:cxnLst/>
                            <a:rect l="0" t="0" r="0" b="0"/>
                            <a:pathLst>
                              <a:path w="332384">
                                <a:moveTo>
                                  <a:pt x="332384" y="0"/>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s:wsp>
                        <wps:cNvPr id="1628" name="Shape 1628"/>
                        <wps:cNvSpPr/>
                        <wps:spPr>
                          <a:xfrm>
                            <a:off x="6345149" y="1578928"/>
                            <a:ext cx="264617" cy="0"/>
                          </a:xfrm>
                          <a:custGeom>
                            <a:avLst/>
                            <a:gdLst/>
                            <a:ahLst/>
                            <a:cxnLst/>
                            <a:rect l="0" t="0" r="0" b="0"/>
                            <a:pathLst>
                              <a:path w="264617">
                                <a:moveTo>
                                  <a:pt x="264617" y="0"/>
                                </a:moveTo>
                                <a:lnTo>
                                  <a:pt x="0" y="0"/>
                                </a:lnTo>
                              </a:path>
                            </a:pathLst>
                          </a:custGeom>
                          <a:ln w="7671" cap="flat">
                            <a:miter lim="127000"/>
                          </a:ln>
                        </wps:spPr>
                        <wps:style>
                          <a:lnRef idx="1">
                            <a:srgbClr val="424242"/>
                          </a:lnRef>
                          <a:fillRef idx="0">
                            <a:srgbClr val="000000">
                              <a:alpha val="0"/>
                            </a:srgbClr>
                          </a:fillRef>
                          <a:effectRef idx="0">
                            <a:scrgbClr r="0" g="0" b="0"/>
                          </a:effectRef>
                          <a:fontRef idx="none"/>
                        </wps:style>
                        <wps:bodyPr/>
                      </wps:wsp>
                    </wpg:wgp>
                  </a:graphicData>
                </a:graphic>
              </wp:anchor>
            </w:drawing>
          </mc:Choice>
          <mc:Fallback>
            <w:pict>
              <v:group w14:anchorId="45EF1691" id="Group 17165" o:spid="_x0000_s1383" style="position:absolute;left:0;text-align:left;margin-left:0;margin-top:22.85pt;width:523.3pt;height:259.9pt;z-index:251671552;mso-position-horizontal-relative:margin;mso-position-vertical-relative:text" coordsize="66456,33007"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">
                <v:shape id="Shape 21430" o:spid="_x0000_s1384" style="position:absolute;left:30372;top:911;width:9753;height:23382;visibility:visible;mso-wrap-style:square;v-text-anchor:top" coordsize="975335,233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" path="m,l975335,r,2338248l,2338248,,e" fillcolor="#99533a" stroked="f" strokeweight="0">
                  <v:stroke miterlimit="83231f" joinstyle="miter"/>
                  <v:path arrowok="t" textboxrect="0,0,975335,2338248"/>
                </v:shape>
                <v:shape id="Shape 1565" o:spid="_x0000_s1385" style="position:absolute;left:30372;top:911;width:9753;height:23382;visibility:visible;mso-wrap-style:square;v-text-anchor:top" coordsize="975335,233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" path="m,2338248r975335,l975335,,,,,2338248xe" filled="f" strokecolor="#19376f" strokeweight=".42581mm">
                  <v:stroke miterlimit="83231f" joinstyle="miter"/>
                  <v:path arrowok="t" textboxrect="0,0,975335,2338248"/>
                </v:shape>
                <v:shape id="Shape 21431" o:spid="_x0000_s1386" style="position:absolute;left:54751;top:15789;width:7590;height:3214;visibility:visible;mso-wrap-style:square;v-text-anchor:top" coordsize="758977,32145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" path="m,l758977,r,321450l,321450,,e" fillcolor="#436a9f" stroked="f" strokeweight="0">
                  <v:stroke miterlimit="83231f" joinstyle="miter"/>
                  <v:path arrowok="t" textboxrect="0,0,758977,321450"/>
                </v:shape>
                <v:shape id="Shape 21432" o:spid="_x0000_s1387" style="position:absolute;left:4459;top:15789;width:7590;height:8504;visibility:visible;mso-wrap-style:square;v-text-anchor:top" coordsize="758977,8504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" path="m,l758977,r,850430l,850430,,e" fillcolor="#436a9f" stroked="f" strokeweight="0">
                  <v:stroke miterlimit="83231f" joinstyle="miter"/>
                  <v:path arrowok="t" textboxrect="0,0,758977,850430"/>
                </v:shape>
                <v:shape id="Shape 21433" o:spid="_x0000_s1388" style="position:absolute;left:12969;top:15789;width:7590;height:8504;visibility:visible;mso-wrap-style:square;v-text-anchor:top" coordsize="758977,8504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" path="m,l758977,r,850430l,850430,,e" fillcolor="#436a9f" stroked="f" strokeweight="0">
                  <v:stroke miterlimit="83231f" joinstyle="miter"/>
                  <v:path arrowok="t" textboxrect="0,0,758977,850430"/>
                </v:shape>
                <v:shape id="Shape 21434" o:spid="_x0000_s1389" style="position:absolute;left:31368;top:2319;width:7590;height:10283;visibility:visible;mso-wrap-style:square;v-text-anchor:top" coordsize="758977,10282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" path="m,l758977,r,1028281l,1028281,,e" stroked="f" strokeweight="0">
                  <v:stroke miterlimit="83231f" joinstyle="miter"/>
                  <v:path arrowok="t" textboxrect="0,0,758977,1028281"/>
                </v:shape>
                <v:shape id="Shape 21435" o:spid="_x0000_s1390" style="position:absolute;left:31368;top:14327;width:7590;height:8347;visibility:visible;mso-wrap-style:square;v-text-anchor:top" coordsize="758977,83468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" path="m,l758977,r,834682l,834682,,e" fillcolor="#436a9f" stroked="f" strokeweight="0">
                  <v:stroke miterlimit="83231f" joinstyle="miter"/>
                  <v:path arrowok="t" textboxrect="0,0,758977,834682"/>
                </v:shape>
                <v:shape id="Shape 21436" o:spid="_x0000_s1391" style="position:absolute;left:31368;top:8117;width:7590;height:4600;visibility:visible;mso-wrap-style:square;v-text-anchor:top" coordsize="758977,4599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" path="m,l758977,r,459981l,459981,,e" fillcolor="#436a9f" stroked="f" strokeweight="0">
                  <v:stroke miterlimit="83231f" joinstyle="miter"/>
                  <v:path arrowok="t" textboxrect="0,0,758977,459981"/>
                </v:shape>
                <v:shape id="Shape 21437" o:spid="_x0000_s1392" style="position:absolute;left:26079;top:8117;width:3066;height:4471;visibility:visible;mso-wrap-style:square;v-text-anchor:top" coordsize="306654,44712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" path="m,l306654,r,447129l,447129,,e" fillcolor="#436a9f" stroked="f" strokeweight="0">
                  <v:stroke miterlimit="83231f" joinstyle="miter"/>
                  <v:path arrowok="t" textboxrect="0,0,306654,447129"/>
                </v:shape>
                <v:shape id="Shape 1573" o:spid="_x0000_s1393" style="position:absolute;left:21555;top:14327;width:7590;height:9966;visibility:visible;mso-wrap-style:square;v-text-anchor:top" coordsize="758978,996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" path="m452323,l758978,r,996633l,996633,,146203r452323,l452323,xe" fillcolor="#436a9f" stroked="f" strokeweight="0">
                  <v:stroke miterlimit="83231f" joinstyle="miter"/>
                  <v:path arrowok="t" textboxrect="0,0,758978,996633"/>
                </v:shape>
                <v:shape id="Shape 21438" o:spid="_x0000_s1394" style="position:absolute;left:41181;top:8117;width:3067;height:4600;visibility:visible;mso-wrap-style:square;v-text-anchor:top" coordsize="306654,4599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" path="m,l306654,r,459981l,459981,,e" fillcolor="#436a9f" stroked="f" strokeweight="0">
                  <v:stroke miterlimit="83231f" joinstyle="miter"/>
                  <v:path arrowok="t" textboxrect="0,0,306654,459981"/>
                </v:shape>
                <v:shape id="Shape 1575" o:spid="_x0000_s1395" style="position:absolute;left:41181;top:14327;width:7590;height:9966;visibility:visible;mso-wrap-style:square;v-text-anchor:top" coordsize="758977,996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" path="m,l306654,r,146203l758977,146203r,850430l,996633,,xe" fillcolor="#436a9f" stroked="f" strokeweight="0">
                  <v:stroke miterlimit="83231f" joinstyle="miter"/>
                  <v:path arrowok="t" textboxrect="0,0,758977,996633"/>
                </v:shape>
                <v:shape id="Shape 1576" o:spid="_x0000_s1396" style="position:absolute;left:4459;top:911;width:7590;height:23382;visibility:visible;mso-wrap-style:square;v-text-anchor:top" coordsize="758977,233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" path="m,2338248r758977,l758977,,,,,2338248xe" filled="f" strokecolor="#19376f" strokeweight=".42581mm">
                  <v:stroke miterlimit="83231f" joinstyle="miter"/>
                  <v:path arrowok="t" textboxrect="0,0,758977,2338248"/>
                </v:shape>
                <v:shape id="Shape 1577" o:spid="_x0000_s1397" style="position:absolute;left:12969;top:911;width:7590;height:23382;visibility:visible;mso-wrap-style:square;v-text-anchor:top" coordsize="758977,233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" path="m,2338248r758977,l758977,,,,,2338248xe" filled="f" strokecolor="#19376f" strokeweight=".42581mm">
                  <v:stroke miterlimit="83231f" joinstyle="miter"/>
                  <v:path arrowok="t" textboxrect="0,0,758977,2338248"/>
                </v:shape>
                <v:shape id="Shape 21439" o:spid="_x0000_s1398" style="position:absolute;left:12969;top:911;width:7590;height:11691;visibility:visible;mso-wrap-style:square;v-text-anchor:top" coordsize="758977,11691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" path="m,l758977,r,1169124l,1169124,,e" fillcolor="#fefacb" stroked="f" strokeweight="0">
                  <v:stroke miterlimit="83231f" joinstyle="miter"/>
                  <v:path arrowok="t" textboxrect="0,0,758977,1169124"/>
                </v:shape>
                <v:shape id="Shape 1579" o:spid="_x0000_s1399" style="position:absolute;left:12969;top:911;width:7590;height:11691;visibility:visible;mso-wrap-style:square;v-text-anchor:top" coordsize="758977,11691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" path="m,1169124r758977,l758977,,,,,1169124xe" filled="f" strokecolor="#19376f" strokeweight=".42581mm">
                  <v:stroke miterlimit="83231f" joinstyle="miter"/>
                  <v:path arrowok="t" textboxrect="0,0,758977,1169124"/>
                </v:shape>
                <v:shape id="Shape 1580" o:spid="_x0000_s1400" style="position:absolute;left:12969;top:14327;width:7590;height:0;visibility:visible;mso-wrap-style:square;v-text-anchor:top" coordsize="75897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" path="m,l758978,e" filled="f" strokecolor="#19376f" strokeweight=".42581mm">
                  <v:stroke miterlimit="83231f" joinstyle="miter"/>
                  <v:path arrowok="t" textboxrect="0,0,758978,0"/>
                </v:shape>
                <v:shape id="Shape 1581" o:spid="_x0000_s1401" style="position:absolute;left:54186;top:346;width:8720;height:19223;visibility:visible;mso-wrap-style:square;v-text-anchor:top" coordsize="871969,192228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" path="m,1922284r871969,l871969,,,,,1922284xe" filled="f" strokecolor="#19376f" strokeweight=".42581mm">
                  <v:stroke miterlimit="83231f" joinstyle="miter"/>
                  <v:path arrowok="t" textboxrect="0,0,871969,1922284"/>
                </v:shape>
                <v:shape id="Shape 1582" o:spid="_x0000_s1402" style="position:absolute;left:54751;top:911;width:7590;height:18092;visibility:visible;mso-wrap-style:square;v-text-anchor:top" coordsize="758977,180926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" path="m,1809268r758977,l758977,,,,,1809268xe" filled="f" strokecolor="#19376f" strokeweight=".42581mm">
                  <v:stroke miterlimit="83231f" joinstyle="miter"/>
                  <v:path arrowok="t" textboxrect="0,0,758977,1809268"/>
                </v:shape>
                <v:shape id="Shape 21440" o:spid="_x0000_s1403" style="position:absolute;left:54751;top:911;width:7590;height:7970;visibility:visible;mso-wrap-style:square;v-text-anchor:top" coordsize="758977,7970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" path="m,l758977,r,797065l,797065,,e" fillcolor="#fefacb" stroked="f" strokeweight="0">
                  <v:stroke miterlimit="83231f" joinstyle="miter"/>
                  <v:path arrowok="t" textboxrect="0,0,758977,797065"/>
                </v:shape>
                <v:shape id="Shape 1584" o:spid="_x0000_s1404" style="position:absolute;left:54751;top:911;width:7590;height:7970;visibility:visible;mso-wrap-style:square;v-text-anchor:top" coordsize="758977,7970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" path="m,797065r758977,l758977,,,,,797065xe" filled="f" strokecolor="#19376f" strokeweight=".42581mm">
                  <v:stroke miterlimit="83231f" joinstyle="miter"/>
                  <v:path arrowok="t" textboxrect="0,0,758977,797065"/>
                </v:shape>
                <v:shape id="Shape 1585" o:spid="_x0000_s1405" style="position:absolute;left:54751;top:9839;width:7590;height:0;visibility:visible;mso-wrap-style:square;v-text-anchor:top" coordsize="75897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" path="m,l758977,e" filled="f" strokecolor="#19376f" strokeweight=".42581mm">
                  <v:stroke miterlimit="83231f" joinstyle="miter"/>
                  <v:path arrowok="t" textboxrect="0,0,758977,0"/>
                </v:shape>
                <v:shape id="Shape 1586" o:spid="_x0000_s1406" style="position:absolute;left:21555;top:911;width:7590;height:23382;visibility:visible;mso-wrap-style:square;v-text-anchor:top" coordsize="758977,233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" path="m,2338248r758977,l758977,,,,,2338248xe" filled="f" strokecolor="#19376f" strokeweight=".42581mm">
                  <v:stroke miterlimit="83231f" joinstyle="miter"/>
                  <v:path arrowok="t" textboxrect="0,0,758977,2338248"/>
                </v:shape>
                <v:shape id="Shape 1587" o:spid="_x0000_s1407" style="position:absolute;left:21555;top:911;width:7590;height:11691;visibility:visible;mso-wrap-style:square;v-text-anchor:top" coordsize="758977,11691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" path="m,1169124r758977,l758977,,,,,1169124xe" filled="f" strokecolor="#19376f" strokeweight=".42581mm">
                  <v:stroke miterlimit="83231f" joinstyle="miter"/>
                  <v:path arrowok="t" textboxrect="0,0,758977,1169124"/>
                </v:shape>
                <v:shape id="Shape 1588" o:spid="_x0000_s1408" style="position:absolute;left:21555;top:14327;width:7590;height:0;visibility:visible;mso-wrap-style:square;v-text-anchor:top" coordsize="75897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" path="m,l758978,e" filled="f" strokecolor="#19376f" strokeweight=".42581mm">
                  <v:stroke miterlimit="83231f" joinstyle="miter"/>
                  <v:path arrowok="t" textboxrect="0,0,758978,0"/>
                </v:shape>
                <v:shape id="Shape 1589" o:spid="_x0000_s1409" style="position:absolute;left:41181;top:911;width:7590;height:23382;visibility:visible;mso-wrap-style:square;v-text-anchor:top" coordsize="758977,233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" path="m,2338248r758977,l758977,,,,,2338248xe" filled="f" strokecolor="#19376f" strokeweight=".42581mm">
                  <v:stroke miterlimit="83231f" joinstyle="miter"/>
                  <v:path arrowok="t" textboxrect="0,0,758977,2338248"/>
                </v:shape>
                <v:shape id="Shape 1590" o:spid="_x0000_s1410" style="position:absolute;left:41181;top:911;width:7590;height:11691;visibility:visible;mso-wrap-style:square;v-text-anchor:top" coordsize="758977,11691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" path="m,1169124r758977,l758977,,,,,1169124xe" filled="f" strokecolor="#19376f" strokeweight=".42581mm">
                  <v:stroke miterlimit="83231f" joinstyle="miter"/>
                  <v:path arrowok="t" textboxrect="0,0,758977,1169124"/>
                </v:shape>
                <v:shape id="Shape 1591" o:spid="_x0000_s1411" style="position:absolute;left:41181;top:14327;width:7590;height:0;visibility:visible;mso-wrap-style:square;v-text-anchor:top" coordsize="75897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" path="m758977,l,e" filled="f" strokecolor="#19376f" strokeweight=".42581mm">
                  <v:stroke miterlimit="83231f" joinstyle="miter"/>
                  <v:path arrowok="t" textboxrect="0,0,758977,0"/>
                </v:shape>
                <v:shape id="Shape 1592" o:spid="_x0000_s1412" style="position:absolute;left:3846;width:45998;height:25213;visibility:visible;mso-wrap-style:square;v-text-anchor:top" coordsize="4599838,25213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" path="m,2521369r4599838,l4599838,,,,,2521369xe" filled="f" strokecolor="#19376f" strokeweight=".42581mm">
                  <v:stroke miterlimit="83231f" joinstyle="miter"/>
                  <v:path arrowok="t" textboxrect="0,0,4599838,2521369"/>
                </v:shape>
                <v:shape id="Shape 1593" o:spid="_x0000_s1413" style="position:absolute;left:550;top:25213;width:65547;height:0;visibility:visible;mso-wrap-style:square;v-text-anchor:top" coordsize="655476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" path="m6554762,l,e" filled="f" strokecolor="#19376f" strokeweight=".85197mm">
                  <v:stroke miterlimit="83231f" joinstyle="miter"/>
                  <v:path arrowok="t" textboxrect="0,0,6554762,0"/>
                </v:shape>
                <v:shape id="Shape 1594" o:spid="_x0000_s1414" style="position:absolute;left:31368;top:12717;width:7590;height:1610;visibility:visible;mso-wrap-style:square;v-text-anchor:top" coordsize="758977,16099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" path="m,160998r758977,l758977,,,,,160998xe" filled="f" strokecolor="#19376f" strokeweight=".42581mm">
                  <v:stroke miterlimit="83231f" joinstyle="miter"/>
                  <v:path arrowok="t" textboxrect="0,0,758977,160998"/>
                </v:shape>
                <v:shape id="Shape 1595" o:spid="_x0000_s1415" style="position:absolute;left:44248;top:5909;width:0;height:2170;visibility:visible;mso-wrap-style:square;v-text-anchor:top" coordsize="0,216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" path="m,216992l,e" filled="f" strokecolor="#424242" strokeweight=".21308mm">
                  <v:stroke miterlimit="83231f" joinstyle="miter"/>
                  <v:path arrowok="t" textboxrect="0,0,0,216992"/>
                </v:shape>
                <v:rect id="Rectangle 1596" o:spid="_x0000_s1416" style="position:absolute;left:20362;top:27259;width:45627;height:20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" filled="f" stroked="f">
                  <v:textbox inset="0,0,0,0">
                    <w:txbxContent>
                      <w:p w14:paraId="3AAA94D6" w14:textId="77777777" w:rsidR="00C03562" w:rsidRDefault="006F3366">
                        <w:pPr>
                          <w:spacing w:after="160" w:line="259" w:lineRule="auto"/>
                          <w:ind w:left="0" w:right="0" w:firstLine="0"/>
                        </w:pPr>
                        <w:r>
                          <w:rPr>
                            <w:color w:val="424242"/>
                            <w:sz w:val="24"/>
                          </w:rPr>
                          <w:t>Critical locations where safety glazing must be used</w:t>
                        </w:r>
                      </w:p>
                    </w:txbxContent>
                  </v:textbox>
                </v:rect>
                <v:rect id="Rectangle 1597" o:spid="_x0000_s1417" style="position:absolute;left:20362;top:30830;width:40453;height:207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" filled="f" stroked="f">
                  <v:textbox inset="0,0,0,0">
                    <w:txbxContent>
                      <w:p w14:paraId="0F5DC641" w14:textId="77777777" w:rsidR="00C03562" w:rsidRDefault="006F3366">
                        <w:pPr>
                          <w:spacing w:after="160" w:line="259" w:lineRule="auto"/>
                          <w:ind w:left="0" w:right="0" w:firstLine="0"/>
                        </w:pPr>
                        <w:r>
                          <w:rPr>
                            <w:color w:val="424242"/>
                            <w:sz w:val="24"/>
                          </w:rPr>
                          <w:t>Locations where safety glazing is not required</w:t>
                        </w:r>
                      </w:p>
                    </w:txbxContent>
                  </v:textbox>
                </v:rect>
                <v:shape id="Shape 21441" o:spid="_x0000_s1418" style="position:absolute;left:11789;top:30350;width:7589;height:2657;visibility:visible;mso-wrap-style:square;v-text-anchor:top" coordsize="758978,26576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" path="m,l758978,r,265760l,265760,,e" fillcolor="#fefacb" stroked="f" strokeweight="0">
                  <v:stroke miterlimit="83231f" joinstyle="miter"/>
                  <v:path arrowok="t" textboxrect="0,0,758978,265760"/>
                </v:shape>
                <v:shape id="Shape 21442" o:spid="_x0000_s1419" style="position:absolute;left:11789;top:26568;width:7589;height:2657;visibility:visible;mso-wrap-style:square;v-text-anchor:top" coordsize="758978,26577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" path="m,l758978,r,265773l,265773,,e" fillcolor="#436a9f" stroked="f" strokeweight="0">
                  <v:stroke miterlimit="83231f" joinstyle="miter"/>
                  <v:path arrowok="t" textboxrect="0,0,758978,265773"/>
                </v:shape>
                <v:shape id="Shape 1600" o:spid="_x0000_s1420" style="position:absolute;left:26079;top:5909;width:0;height:2170;visibility:visible;mso-wrap-style:square;v-text-anchor:top" coordsize="0,216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" path="m,216992l,e" filled="f" strokecolor="#424242" strokeweight=".21308mm">
                  <v:stroke miterlimit="83231f" joinstyle="miter"/>
                  <v:path arrowok="t" textboxrect="0,0,0,216992"/>
                </v:shape>
                <v:shape id="Shape 1601" o:spid="_x0000_s1421" style="position:absolute;left:26389;top:6756;width:2474;height:0;visibility:visible;mso-wrap-style:square;v-text-anchor:top" coordsize="247396,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" path="m247396,l,e" filled="f" strokecolor="#424242" strokeweight=".42581mm">
                  <v:stroke miterlimit="83231f" joinstyle="miter"/>
                  <v:path arrowok="t" textboxrect="0,0,247396,0"/>
                </v:shape>
                <v:shape id="Shape 1602" o:spid="_x0000_s1422" style="position:absolute;left:28269;top:6464;width:835;height:585;visibility:visible;mso-wrap-style:square;v-text-anchor:top" coordsize="83515,5850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" path="m3137,l83515,29273,3137,58509,,49873,56617,29273,,8649,3137,xe" fillcolor="#424242" stroked="f" strokeweight="0">
                  <v:stroke miterlimit="83231f" joinstyle="miter"/>
                  <v:path arrowok="t" textboxrect="0,0,83515,58509"/>
                </v:shape>
                <v:shape id="Shape 1603" o:spid="_x0000_s1423" style="position:absolute;left:26120;top:6464;width:835;height:585;visibility:visible;mso-wrap-style:square;v-text-anchor:top" coordsize="83515,5850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" path="m80378,r3137,8649l26899,29273,83515,49873r-3137,8636l,29273,80378,xe" fillcolor="#424242" stroked="f" strokeweight="0">
                  <v:stroke miterlimit="83231f" joinstyle="miter"/>
                  <v:path arrowok="t" textboxrect="0,0,83515,58509"/>
                </v:shape>
                <v:rect id="Rectangle 15712" o:spid="_x0000_s1424" style="position:absolute;left:27161;top:4522;width:2344;height:145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" filled="f" stroked="f">
                  <v:textbox inset="0,0,0,0">
                    <w:txbxContent>
                      <w:p w14:paraId="4DB77C6C" w14:textId="77777777" w:rsidR="00C03562" w:rsidRDefault="006F3366">
                        <w:pPr>
                          <w:spacing w:after="160" w:line="259" w:lineRule="auto"/>
                          <w:ind w:left="0" w:right="0" w:firstLine="0"/>
                        </w:pPr>
                        <w:r>
                          <w:rPr>
                            <w:color w:val="424242"/>
                            <w:sz w:val="17"/>
                          </w:rPr>
                          <w:t>mm</w:t>
                        </w:r>
                      </w:p>
                    </w:txbxContent>
                  </v:textbox>
                </v:rect>
                <v:rect id="Rectangle 15710" o:spid="_x0000_s1425" style="position:absolute;left:25293;top:4522;width:2484;height:145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" filled="f" stroked="f">
                  <v:textbox inset="0,0,0,0">
                    <w:txbxContent>
                      <w:p w14:paraId="4496BFAD" w14:textId="77777777" w:rsidR="00C03562" w:rsidRDefault="006F3366">
                        <w:pPr>
                          <w:spacing w:after="160" w:line="259" w:lineRule="auto"/>
                          <w:ind w:left="0" w:right="0" w:firstLine="0"/>
                        </w:pPr>
                        <w:r>
                          <w:rPr>
                            <w:color w:val="424242"/>
                            <w:sz w:val="17"/>
                          </w:rPr>
                          <w:t>300</w:t>
                        </w:r>
                      </w:p>
                    </w:txbxContent>
                  </v:textbox>
                </v:rect>
                <v:shape id="Shape 1605" o:spid="_x0000_s1426" style="position:absolute;left:41491;top:6756;width:2474;height:0;visibility:visible;mso-wrap-style:square;v-text-anchor:top" coordsize="247396,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" path="m247396,l,e" filled="f" strokecolor="#424242" strokeweight=".42581mm">
                  <v:stroke miterlimit="83231f" joinstyle="miter"/>
                  <v:path arrowok="t" textboxrect="0,0,247396,0"/>
                </v:shape>
                <v:shape id="Shape 1606" o:spid="_x0000_s1427" style="position:absolute;left:43372;top:6464;width:835;height:585;visibility:visible;mso-wrap-style:square;v-text-anchor:top" coordsize="83528,5850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" path="m3149,l83528,29273,3149,58509,,49873,56629,29273,,8649,3149,xe" fillcolor="#424242" stroked="f" strokeweight="0">
                  <v:stroke miterlimit="83231f" joinstyle="miter"/>
                  <v:path arrowok="t" textboxrect="0,0,83528,58509"/>
                </v:shape>
                <v:shape id="Shape 1607" o:spid="_x0000_s1428" style="position:absolute;left:41222;top:6464;width:836;height:585;visibility:visible;mso-wrap-style:square;v-text-anchor:top" coordsize="83515,5850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" path="m80378,r3137,8649l26899,29273,83515,49873r-3137,8636l,29273,80378,xe" fillcolor="#424242" stroked="f" strokeweight="0">
                  <v:stroke miterlimit="83231f" joinstyle="miter"/>
                  <v:path arrowok="t" textboxrect="0,0,83515,58509"/>
                </v:shape>
                <v:rect id="Rectangle 15714" o:spid="_x0000_s1429" style="position:absolute;left:41469;top:4522;width:2484;height:145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" filled="f" stroked="f">
                  <v:textbox inset="0,0,0,0">
                    <w:txbxContent>
                      <w:p w14:paraId="609B4FA0" w14:textId="77777777" w:rsidR="00C03562" w:rsidRDefault="006F3366">
                        <w:pPr>
                          <w:spacing w:after="160" w:line="259" w:lineRule="auto"/>
                          <w:ind w:left="0" w:right="0" w:firstLine="0"/>
                        </w:pPr>
                        <w:r>
                          <w:rPr>
                            <w:color w:val="424242"/>
                            <w:sz w:val="17"/>
                          </w:rPr>
                          <w:t>300</w:t>
                        </w:r>
                      </w:p>
                    </w:txbxContent>
                  </v:textbox>
                </v:rect>
                <v:rect id="Rectangle 15716" o:spid="_x0000_s1430" style="position:absolute;left:43337;top:4522;width:2344;height:145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" filled="f" stroked="f">
                  <v:textbox inset="0,0,0,0">
                    <w:txbxContent>
                      <w:p w14:paraId="643C76FC" w14:textId="77777777" w:rsidR="00C03562" w:rsidRDefault="006F3366">
                        <w:pPr>
                          <w:spacing w:after="160" w:line="259" w:lineRule="auto"/>
                          <w:ind w:left="0" w:right="0" w:firstLine="0"/>
                        </w:pPr>
                        <w:r>
                          <w:rPr>
                            <w:color w:val="424242"/>
                            <w:sz w:val="17"/>
                          </w:rPr>
                          <w:t>mm</w:t>
                        </w:r>
                      </w:p>
                    </w:txbxContent>
                  </v:textbox>
                </v:rect>
                <v:rect id="Rectangle 15719" o:spid="_x0000_s1431" style="position:absolute;top:20084;width:2483;height:145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" filled="f" stroked="f">
                  <v:textbox inset="0,0,0,0">
                    <w:txbxContent>
                      <w:p w14:paraId="6445E9E3" w14:textId="77777777" w:rsidR="00C03562" w:rsidRDefault="006F3366">
                        <w:pPr>
                          <w:spacing w:after="160" w:line="259" w:lineRule="auto"/>
                          <w:ind w:left="0" w:right="0" w:firstLine="0"/>
                        </w:pPr>
                        <w:r>
                          <w:rPr>
                            <w:color w:val="424242"/>
                            <w:sz w:val="17"/>
                          </w:rPr>
                          <w:t>800</w:t>
                        </w:r>
                      </w:p>
                    </w:txbxContent>
                  </v:textbox>
                </v:rect>
                <v:rect id="Rectangle 15721" o:spid="_x0000_s1432" style="position:absolute;left:1867;top:20084;width:2344;height:145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" filled="f" stroked="f">
                  <v:textbox inset="0,0,0,0">
                    <w:txbxContent>
                      <w:p w14:paraId="23B362B1" w14:textId="77777777" w:rsidR="00C03562" w:rsidRDefault="006F3366">
                        <w:pPr>
                          <w:spacing w:after="160" w:line="259" w:lineRule="auto"/>
                          <w:ind w:left="0" w:right="0" w:firstLine="0"/>
                        </w:pPr>
                        <w:r>
                          <w:rPr>
                            <w:color w:val="424242"/>
                            <w:sz w:val="17"/>
                          </w:rPr>
                          <w:t>mm</w:t>
                        </w:r>
                      </w:p>
                    </w:txbxContent>
                  </v:textbox>
                </v:rect>
                <v:shape id="Shape 1610" o:spid="_x0000_s1433" style="position:absolute;left:1891;top:22155;width:0;height:2798;visibility:visible;mso-wrap-style:square;v-text-anchor:top" coordsize="0,27985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" path="m,l,279857e" filled="f" strokecolor="#424242" strokeweight=".42581mm">
                  <v:stroke miterlimit="83231f" joinstyle="miter"/>
                  <v:path arrowok="t" textboxrect="0,0,0,279857"/>
                </v:shape>
                <v:shape id="Shape 1611" o:spid="_x0000_s1434" style="position:absolute;left:1891;top:16049;width:0;height:2649;visibility:visible;mso-wrap-style:square;v-text-anchor:top" coordsize="0,26488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" path="m,l,264884e" filled="f" strokecolor="#424242" strokeweight=".42581mm">
                  <v:stroke miterlimit="83231f" joinstyle="miter"/>
                  <v:path arrowok="t" textboxrect="0,0,0,264884"/>
                </v:shape>
                <v:shape id="Shape 1612" o:spid="_x0000_s1435" style="position:absolute;left:1599;top:15789;width:585;height:835;visibility:visible;mso-wrap-style:square;v-text-anchor:top" coordsize="58509,835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" path="m29261,l58509,80378r-8649,3137l29261,26898,8649,83515,,80378,29261,xe" fillcolor="#424242" stroked="f" strokeweight="0">
                  <v:stroke miterlimit="83231f" joinstyle="miter"/>
                  <v:path arrowok="t" textboxrect="0,0,58509,83515"/>
                </v:shape>
                <v:shape id="Shape 1613" o:spid="_x0000_s1436" style="position:absolute;left:1599;top:24378;width:585;height:835;visibility:visible;mso-wrap-style:square;v-text-anchor:top" coordsize="58509,835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" path="m8649,l29261,56617,49860,r8649,3137l29261,83515,,3137,8649,xe" fillcolor="#424242" stroked="f" strokeweight="0">
                  <v:stroke miterlimit="83231f" joinstyle="miter"/>
                  <v:path arrowok="t" textboxrect="0,0,58509,83515"/>
                </v:shape>
                <v:rect id="Rectangle 15722" o:spid="_x0000_s1437" style="position:absolute;left:62826;top:20084;width:2483;height:145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" filled="f" stroked="f">
                  <v:textbox inset="0,0,0,0">
                    <w:txbxContent>
                      <w:p w14:paraId="65145149" w14:textId="77777777" w:rsidR="00C03562" w:rsidRDefault="006F3366">
                        <w:pPr>
                          <w:spacing w:after="160" w:line="259" w:lineRule="auto"/>
                          <w:ind w:left="0" w:right="0" w:firstLine="0"/>
                        </w:pPr>
                        <w:r>
                          <w:rPr>
                            <w:color w:val="424242"/>
                            <w:sz w:val="17"/>
                          </w:rPr>
                          <w:t>800</w:t>
                        </w:r>
                      </w:p>
                    </w:txbxContent>
                  </v:textbox>
                </v:rect>
                <v:rect id="Rectangle 15723" o:spid="_x0000_s1438" style="position:absolute;left:64693;top:20084;width:2344;height:145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" filled="f" stroked="f">
                  <v:textbox inset="0,0,0,0">
                    <w:txbxContent>
                      <w:p w14:paraId="46EE90EC" w14:textId="77777777" w:rsidR="00C03562" w:rsidRDefault="006F3366">
                        <w:pPr>
                          <w:spacing w:after="160" w:line="259" w:lineRule="auto"/>
                          <w:ind w:left="0" w:right="0" w:firstLine="0"/>
                        </w:pPr>
                        <w:r>
                          <w:rPr>
                            <w:color w:val="424242"/>
                            <w:sz w:val="17"/>
                          </w:rPr>
                          <w:t>mm</w:t>
                        </w:r>
                      </w:p>
                    </w:txbxContent>
                  </v:textbox>
                </v:rect>
                <v:shape id="Shape 1615" o:spid="_x0000_s1439" style="position:absolute;left:64717;top:22155;width:0;height:2798;visibility:visible;mso-wrap-style:square;v-text-anchor:top" coordsize="0,27985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" path="m,l,279857e" filled="f" strokecolor="#424242" strokeweight=".42581mm">
                  <v:stroke miterlimit="83231f" joinstyle="miter"/>
                  <v:path arrowok="t" textboxrect="0,0,0,279857"/>
                </v:shape>
                <v:shape id="Shape 1616" o:spid="_x0000_s1440" style="position:absolute;left:64717;top:16049;width:0;height:2649;visibility:visible;mso-wrap-style:square;v-text-anchor:top" coordsize="0,26488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" path="m,l,264884e" filled="f" strokecolor="#424242" strokeweight=".42581mm">
                  <v:stroke miterlimit="83231f" joinstyle="miter"/>
                  <v:path arrowok="t" textboxrect="0,0,0,264884"/>
                </v:shape>
                <v:shape id="Shape 1617" o:spid="_x0000_s1441" style="position:absolute;left:64425;top:15789;width:585;height:835;visibility:visible;mso-wrap-style:square;v-text-anchor:top" coordsize="58509,835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" path="m29261,l58509,80378r-8648,3137l29261,26898,8649,83515,,80378,29261,xe" fillcolor="#424242" stroked="f" strokeweight="0">
                  <v:stroke miterlimit="83231f" joinstyle="miter"/>
                  <v:path arrowok="t" textboxrect="0,0,58509,83515"/>
                </v:shape>
                <v:shape id="Shape 1618" o:spid="_x0000_s1442" style="position:absolute;left:64425;top:24378;width:585;height:835;visibility:visible;mso-wrap-style:square;v-text-anchor:top" coordsize="58509,835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" path="m8649,l29261,56617,49861,r8648,3137l29261,83515,,3137,8649,xe" fillcolor="#424242" stroked="f" strokeweight="0">
                  <v:stroke miterlimit="83231f" joinstyle="miter"/>
                  <v:path arrowok="t" textboxrect="0,0,58509,83515"/>
                </v:shape>
                <v:shape id="Shape 1619" o:spid="_x0000_s1443" style="position:absolute;left:549;top:15789;width:2684;height:0;visibility:visible;mso-wrap-style:square;v-text-anchor:top" coordsize="268326,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" path="m268326,l,e" filled="f" strokecolor="#424242" strokeweight=".21308mm">
                  <v:stroke miterlimit="83231f" joinstyle="miter"/>
                  <v:path arrowok="t" textboxrect="0,0,268326,0"/>
                </v:shape>
                <v:rect id="Rectangle 15717" o:spid="_x0000_s1444" style="position:absolute;left:33114;top:16558;width:3311;height:145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" filled="f" stroked="f">
                  <v:textbox inset="0,0,0,0">
                    <w:txbxContent>
                      <w:p w14:paraId="63A9B881" w14:textId="77777777" w:rsidR="00C03562" w:rsidRDefault="006F3366">
                        <w:pPr>
                          <w:spacing w:after="160" w:line="259" w:lineRule="auto"/>
                          <w:ind w:left="0" w:right="0" w:firstLine="0"/>
                        </w:pPr>
                        <w:r>
                          <w:rPr>
                            <w:color w:val="424242"/>
                            <w:sz w:val="17"/>
                          </w:rPr>
                          <w:t>1500</w:t>
                        </w:r>
                      </w:p>
                    </w:txbxContent>
                  </v:textbox>
                </v:rect>
                <v:rect id="Rectangle 15718" o:spid="_x0000_s1445" style="position:absolute;left:35604;top:16558;width:2344;height:145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" filled="f" stroked="f">
                  <v:textbox inset="0,0,0,0">
                    <w:txbxContent>
                      <w:p w14:paraId="174C3970" w14:textId="77777777" w:rsidR="00C03562" w:rsidRDefault="006F3366">
                        <w:pPr>
                          <w:spacing w:after="160" w:line="259" w:lineRule="auto"/>
                          <w:ind w:left="0" w:right="0" w:firstLine="0"/>
                        </w:pPr>
                        <w:r>
                          <w:rPr>
                            <w:color w:val="424242"/>
                            <w:sz w:val="17"/>
                          </w:rPr>
                          <w:t>mm</w:t>
                        </w:r>
                      </w:p>
                    </w:txbxContent>
                  </v:textbox>
                </v:rect>
                <v:shape id="Shape 1621" o:spid="_x0000_s1446" style="position:absolute;left:35163;top:17981;width:0;height:6972;visibility:visible;mso-wrap-style:square;v-text-anchor:top" coordsize="0,69721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" path="m,l,697217e" filled="f" strokecolor="#424242" strokeweight=".42581mm">
                  <v:stroke miterlimit="83231f" joinstyle="miter"/>
                  <v:path arrowok="t" textboxrect="0,0,0,697217"/>
                </v:shape>
                <v:shape id="Shape 1622" o:spid="_x0000_s1447" style="position:absolute;left:35163;top:8268;width:0;height:7781;visibility:visible;mso-wrap-style:square;v-text-anchor:top" coordsize="0,7780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" path="m,l,778078e" filled="f" strokecolor="#424242" strokeweight=".42581mm">
                  <v:stroke miterlimit="83231f" joinstyle="miter"/>
                  <v:path arrowok="t" textboxrect="0,0,0,778078"/>
                </v:shape>
                <v:shape id="Shape 1623" o:spid="_x0000_s1448" style="position:absolute;left:34871;top:8157;width:585;height:835;visibility:visible;mso-wrap-style:square;v-text-anchor:top" coordsize="58509,8352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" path="m29261,l58509,80378r-8649,3149l29261,26898,8649,83527,,80378,29261,xe" fillcolor="#424242" stroked="f" strokeweight="0">
                  <v:stroke miterlimit="83231f" joinstyle="miter"/>
                  <v:path arrowok="t" textboxrect="0,0,58509,83527"/>
                </v:shape>
                <v:shape id="Shape 1624" o:spid="_x0000_s1449" style="position:absolute;left:34871;top:24378;width:585;height:835;visibility:visible;mso-wrap-style:square;v-text-anchor:top" coordsize="58509,835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" path="m8649,l29261,56617,49860,r8649,3137l29261,83515,,3137,8649,xe" fillcolor="#424242" stroked="f" strokeweight="0">
                  <v:stroke miterlimit="83231f" joinstyle="miter"/>
                  <v:path arrowok="t" textboxrect="0,0,58509,83515"/>
                </v:shape>
                <v:shape id="Shape 1625" o:spid="_x0000_s1450" style="position:absolute;left:63376;top:15789;width:2683;height:0;visibility:visible;mso-wrap-style:square;v-text-anchor:top" coordsize="268325,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" path="m268325,l,e" filled="f" strokecolor="#424242" strokeweight=".21308mm">
                  <v:stroke miterlimit="83231f" joinstyle="miter"/>
                  <v:path arrowok="t" textboxrect="0,0,268325,0"/>
                </v:shape>
                <v:shape id="Shape 1626" o:spid="_x0000_s1451" style="position:absolute;left:50381;top:15789;width:3324;height:0;visibility:visible;mso-wrap-style:square;v-text-anchor:top" coordsize="33238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" path="m332384,l,e" filled="f" strokecolor="#424242" strokeweight=".21308mm">
                  <v:stroke miterlimit="83231f" joinstyle="miter"/>
                  <v:path arrowok="t" textboxrect="0,0,332384,0"/>
                </v:shape>
                <v:shape id="Shape 1627" o:spid="_x0000_s1452" style="position:absolute;left:33501;top:8079;width:3324;height:0;visibility:visible;mso-wrap-style:square;v-text-anchor:top" coordsize="332384,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" path="m332384,l,e" filled="f" strokecolor="#424242" strokeweight=".21308mm">
                  <v:stroke miterlimit="83231f" joinstyle="miter"/>
                  <v:path arrowok="t" textboxrect="0,0,332384,0"/>
                </v:shape>
                <v:shape id="Shape 1628" o:spid="_x0000_s1453" style="position:absolute;left:63451;top:15789;width:2646;height:0;visibility:visible;mso-wrap-style:square;v-text-anchor:top" coordsize="26461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" path="m264617,l,e" filled="f" strokecolor="#424242" strokeweight=".21308mm">
                  <v:stroke miterlimit="83231f" joinstyle="miter"/>
                  <v:path arrowok="t" textboxrect="0,0,264617,0"/>
                </v:shape>
                <w10:wrap type="topAndBottom" anchorx="margin"/>
              </v:group>
            </w:pict>
          </mc:Fallback>
        </mc:AlternateContent>
      </w:r>
      <w:r>
        <w:rPr>
          <w:color w:val="424242"/>
        </w:rPr>
        <w:t>All simulations of U-values can be available on request.</w:t>
      </w:r>
    </w:p>
    <w:p w14:paraId="60440F67" w14:textId="77777777" w:rsidR="00C03562" w:rsidRDefault="006F3366">
      <w:pPr>
        <w:pStyle w:val="Heading4"/>
        <w:spacing w:after="45"/>
        <w:ind w:left="0" w:firstLine="0"/>
      </w:pPr>
      <w:r>
        <w:rPr>
          <w:color w:val="424242"/>
        </w:rPr>
        <w:t>Our Safety Glass Standards</w:t>
      </w:r>
    </w:p>
    <w:p w14:paraId="2E0FC147" w14:textId="77777777" w:rsidR="00C03562" w:rsidRDefault="006F3366">
      <w:pPr>
        <w:numPr>
          <w:ilvl w:val="0"/>
          <w:numId w:val="3"/>
        </w:numPr>
        <w:spacing w:after="107"/>
        <w:ind w:right="0" w:hanging="360"/>
      </w:pPr>
      <w:r>
        <w:rPr>
          <w:color w:val="424242"/>
        </w:rPr>
        <w:t>Toughened glass, Class 1 BSEN 12150</w:t>
      </w:r>
    </w:p>
    <w:p w14:paraId="2D7698FC" w14:textId="77777777" w:rsidR="00C03562" w:rsidRDefault="006F3366">
      <w:pPr>
        <w:numPr>
          <w:ilvl w:val="0"/>
          <w:numId w:val="3"/>
        </w:numPr>
        <w:spacing w:after="107"/>
        <w:ind w:right="0" w:hanging="360"/>
      </w:pPr>
      <w:r>
        <w:rPr>
          <w:color w:val="424242"/>
        </w:rPr>
        <w:t>Laminated glass, Class 2 BSEN 14449</w:t>
      </w:r>
    </w:p>
    <w:p w14:paraId="39D7CD5F" w14:textId="77777777" w:rsidR="00C03562" w:rsidRDefault="00C03562">
      <w:pPr>
        <w:sectPr w:rsidR="00C03562">
          <w:type w:val="continuous"/>
          <w:pgSz w:w="11906" w:h="16838"/>
          <w:pgMar w:top="1440" w:right="2182" w:bottom="1440" w:left="720" w:header="720" w:footer="720" w:gutter="0"/>
          <w:cols w:num="2" w:space="720" w:equalWidth="0">
            <w:col w:w="5098" w:space="255"/>
            <w:col w:w="3651"/>
          </w:cols>
        </w:sectPr>
      </w:pPr>
    </w:p>
    <w:p w14:paraId="26EE767A" w14:textId="77777777" w:rsidR="00C03562" w:rsidRDefault="006F3366">
      <w:pPr>
        <w:pStyle w:val="Heading3"/>
        <w:spacing w:after="3"/>
        <w:ind w:left="9"/>
      </w:pPr>
      <w:r>
        <w:rPr>
          <w:color w:val="35395A"/>
        </w:rPr>
        <w:t>GLAZING INSTALLATION RECOMMENDATIONS</w:t>
      </w:r>
    </w:p>
    <w:p w14:paraId="2543EC4E" w14:textId="77777777" w:rsidR="00C03562" w:rsidRDefault="00C03562">
      <w:pPr>
        <w:sectPr w:rsidR="00C03562">
          <w:pgSz w:w="11906" w:h="16838"/>
          <w:pgMar w:top="686" w:right="4984" w:bottom="8315" w:left="720" w:header="720" w:footer="720" w:gutter="0"/>
          <w:cols w:space="720"/>
          <w:titlePg/>
        </w:sectPr>
      </w:pPr>
    </w:p>
    <w:p w14:paraId="39CD38D7" w14:textId="77777777" w:rsidR="00C03562" w:rsidRDefault="006F3366">
      <w:pPr>
        <w:pStyle w:val="Heading4"/>
        <w:ind w:left="-4"/>
      </w:pPr>
      <w:r>
        <w:t>Glazing Materials</w:t>
      </w:r>
    </w:p>
    <w:p w14:paraId="110A550B" w14:textId="77777777" w:rsidR="00C03562" w:rsidRDefault="006F3366">
      <w:pPr>
        <w:numPr>
          <w:ilvl w:val="0"/>
          <w:numId w:val="4"/>
        </w:numPr>
        <w:spacing w:after="113" w:line="240" w:lineRule="auto"/>
        <w:ind w:right="0" w:hanging="227"/>
      </w:pPr>
      <w:r>
        <w:rPr>
          <w:b/>
        </w:rPr>
        <w:t>Hodgson Silfix U9 Low moisture Neutral-cure silicon which cures to form a flexible rubber.</w:t>
      </w:r>
    </w:p>
    <w:p w14:paraId="546D3EAB" w14:textId="77777777" w:rsidR="00C03562" w:rsidRDefault="006F3366">
      <w:pPr>
        <w:numPr>
          <w:ilvl w:val="0"/>
          <w:numId w:val="4"/>
        </w:numPr>
        <w:spacing w:after="104"/>
        <w:ind w:right="0" w:hanging="227"/>
      </w:pPr>
      <w:r>
        <w:rPr>
          <w:b/>
        </w:rPr>
        <w:t>Hodgson flexistrip a security glazing strip for double-glazing units and laminated glass.</w:t>
      </w:r>
    </w:p>
    <w:p w14:paraId="7E09FE62" w14:textId="77777777" w:rsidR="00C03562" w:rsidRDefault="006F3366">
      <w:pPr>
        <w:numPr>
          <w:ilvl w:val="0"/>
          <w:numId w:val="4"/>
        </w:numPr>
        <w:spacing w:after="104"/>
        <w:ind w:right="0" w:hanging="227"/>
      </w:pPr>
      <w:r>
        <w:rPr>
          <w:b/>
        </w:rPr>
        <w:t>Hodgson colour glaze putty</w:t>
      </w:r>
    </w:p>
    <w:p w14:paraId="6070F4C1" w14:textId="77777777" w:rsidR="00C03562" w:rsidRDefault="006F3366">
      <w:pPr>
        <w:numPr>
          <w:ilvl w:val="0"/>
          <w:numId w:val="4"/>
        </w:numPr>
        <w:spacing w:after="104"/>
        <w:ind w:right="0" w:hanging="227"/>
      </w:pPr>
      <w:r>
        <w:rPr>
          <w:b/>
        </w:rPr>
        <w:t>Hodgson multi- purpose putty</w:t>
      </w:r>
    </w:p>
    <w:p w14:paraId="686A7364" w14:textId="77777777" w:rsidR="00C03562" w:rsidRDefault="006F3366">
      <w:pPr>
        <w:numPr>
          <w:ilvl w:val="0"/>
          <w:numId w:val="4"/>
        </w:numPr>
        <w:spacing w:after="104"/>
        <w:ind w:right="0" w:hanging="227"/>
      </w:pPr>
      <w:r>
        <w:rPr>
          <w:b/>
        </w:rPr>
        <w:t>Hodgson butyl 66</w:t>
      </w:r>
    </w:p>
    <w:p w14:paraId="56D9B704" w14:textId="77777777" w:rsidR="00C03562" w:rsidRDefault="006F3366">
      <w:pPr>
        <w:spacing w:after="313"/>
        <w:ind w:left="9" w:right="0"/>
      </w:pPr>
      <w:r>
        <w:t>Dry seal mp manufactured by repaircare a non-linseed based product manufactured by repair-care which is a durable alternative to putty.</w:t>
      </w:r>
    </w:p>
    <w:p w14:paraId="794EFFAC" w14:textId="77777777" w:rsidR="00C03562" w:rsidRDefault="006F3366">
      <w:pPr>
        <w:spacing w:after="47" w:line="259" w:lineRule="auto"/>
        <w:ind w:left="-4" w:right="0"/>
      </w:pPr>
      <w:r>
        <w:rPr>
          <w:b/>
          <w:sz w:val="24"/>
        </w:rPr>
        <w:t>Moisture Attack</w:t>
      </w:r>
    </w:p>
    <w:p w14:paraId="66B366EA" w14:textId="77777777" w:rsidR="00C03562" w:rsidRDefault="006F3366">
      <w:pPr>
        <w:pStyle w:val="Heading4"/>
        <w:ind w:left="-4"/>
      </w:pPr>
      <w:r>
        <w:t>Face-Pointed Frames</w:t>
      </w:r>
    </w:p>
    <w:p w14:paraId="0B7FFB66" w14:textId="77777777" w:rsidR="00C03562" w:rsidRDefault="006F3366">
      <w:pPr>
        <w:spacing w:after="0"/>
        <w:ind w:left="9" w:right="0"/>
      </w:pPr>
      <w:r>
        <w:t xml:space="preserve">Slim Glaze units to be bedded in back rebate with approximately 2mm of butyl (non-hardening compound) or </w:t>
      </w:r>
      <w:r>
        <w:t xml:space="preserve">with flexistrip and centred in rebate </w:t>
      </w:r>
      <w:r>
        <w:t xml:space="preserve">with spacers or packers, (the latter not </w:t>
      </w:r>
      <w:r>
        <w:t xml:space="preserve">required if using flexistrip) to keep the </w:t>
      </w:r>
      <w:r>
        <w:t xml:space="preserve">unit raised from the rebate platform </w:t>
      </w:r>
      <w:r>
        <w:t xml:space="preserve">completely fill the void area with silfix </w:t>
      </w:r>
      <w:r>
        <w:t>silicone and allow to completely cure. The units can then be putty fronted using one of the above product’s making sure there is full adhesion to the frame and glass and no areas for water to enter the glazing system.</w:t>
      </w:r>
    </w:p>
    <w:p w14:paraId="47DC2A1B" w14:textId="77777777" w:rsidR="00C03562" w:rsidRDefault="006F3366">
      <w:pPr>
        <w:pStyle w:val="Heading4"/>
        <w:ind w:left="-4"/>
      </w:pPr>
      <w:r>
        <w:t>Beaded Frames</w:t>
      </w:r>
    </w:p>
    <w:p w14:paraId="64483489" w14:textId="77777777" w:rsidR="00C03562" w:rsidRDefault="006F3366">
      <w:pPr>
        <w:spacing w:after="0"/>
        <w:ind w:left="9" w:right="0"/>
      </w:pPr>
      <w:r>
        <w:t xml:space="preserve">Treat in the same way as above up to the point of putty-fronting. Timber beads to be secured against glass using nails or screws and sealed with </w:t>
      </w:r>
      <w:r>
        <w:t xml:space="preserve">Silfix U9 low moisture Silicone to </w:t>
      </w:r>
      <w:r>
        <w:t>completely seal any residual voids between glass and rebate and glass and bead. Finish with paint application making contact with glass both inside and outside. It is very important that regular maintenance of the frames and glazing system is undertaken to prevent the access of water into the glazing system.</w:t>
      </w:r>
    </w:p>
    <w:p w14:paraId="411446BC" w14:textId="77777777" w:rsidR="00C03562" w:rsidRDefault="00C03562">
      <w:pPr>
        <w:sectPr w:rsidR="00C03562">
          <w:type w:val="continuous"/>
          <w:pgSz w:w="11906" w:h="16838"/>
          <w:pgMar w:top="1440" w:right="727" w:bottom="1440" w:left="720" w:header="720" w:footer="720" w:gutter="0"/>
          <w:cols w:num="3" w:space="208"/>
        </w:sectPr>
      </w:pPr>
    </w:p>
    <w:p w14:paraId="41EA6167" w14:textId="77777777" w:rsidR="00C03562" w:rsidRDefault="006F3366">
      <w:pPr>
        <w:spacing w:after="687"/>
        <w:ind w:left="9" w:right="0"/>
      </w:pPr>
      <w:r>
        <w:t>The major enemy of insulated glass units is water. If water is trapped in contact with the seal of the unit for a period of time, the unit will fail. All glazing systems must protect the edge of the insulated glass unit, either by preventing access of water or by proper drainage and ventilation.</w:t>
      </w:r>
    </w:p>
    <w:p w14:paraId="57A794B8" w14:textId="77777777" w:rsidR="00C03562" w:rsidRDefault="006F3366">
      <w:pPr>
        <w:pStyle w:val="Heading2"/>
        <w:shd w:val="clear" w:color="auto" w:fill="C7332C"/>
        <w:spacing w:after="0" w:line="259" w:lineRule="auto"/>
        <w:ind w:left="226" w:right="128" w:firstLine="0"/>
        <w:jc w:val="center"/>
      </w:pPr>
      <w:r>
        <w:rPr>
          <w:rFonts w:ascii="Calibri" w:eastAsia="Calibri" w:hAnsi="Calibri" w:cs="Calibri"/>
          <w:color w:val="FFFEFD"/>
          <w:sz w:val="32"/>
        </w:rPr>
        <w:t>Warning</w:t>
      </w:r>
    </w:p>
    <w:p w14:paraId="53012AB0" w14:textId="77777777" w:rsidR="00C03562" w:rsidRDefault="006F3366">
      <w:pPr>
        <w:shd w:val="clear" w:color="auto" w:fill="C7332C"/>
        <w:spacing w:after="398" w:line="240" w:lineRule="auto"/>
        <w:ind w:left="226" w:right="128" w:firstLine="0"/>
        <w:jc w:val="center"/>
      </w:pPr>
      <w:r>
        <w:rPr>
          <w:color w:val="FFFEFD"/>
          <w:sz w:val="22"/>
        </w:rPr>
        <w:t xml:space="preserve">SOME SILICONES ARE NOT SUITABLE FOR USE WITH SEALED UNITS. A SILICONE COMPONENT </w:t>
      </w:r>
      <w:r>
        <w:rPr>
          <w:color w:val="FFFEFD"/>
          <w:sz w:val="22"/>
        </w:rPr>
        <w:t>(PLASTICIZER) CAN MIGRATE TO THE PRIMARY SEAL CAUSING CATASTROPHIC FAILURE OF THE UNIT, IF IN DOUBT PLEASE CONTACT YOUR SUPPLIER BEFORE INSTALLING.</w:t>
      </w:r>
    </w:p>
    <w:p w14:paraId="6ECF8597" w14:textId="77777777" w:rsidR="00C03562" w:rsidRDefault="006F3366">
      <w:pPr>
        <w:spacing w:after="0" w:line="259" w:lineRule="auto"/>
        <w:ind w:left="1" w:right="-92" w:firstLine="0"/>
      </w:pPr>
      <w:r>
        <w:rPr>
          <w:noProof/>
        </w:rPr>
        <w:drawing>
          <wp:inline distT="0" distB="0" distL="0" distR="0" wp14:anchorId="6C8DBB6B" wp14:editId="145BEEA3">
            <wp:extent cx="6656833" cy="4090417"/>
            <wp:effectExtent l="0" t="0" r="0" b="0"/>
            <wp:docPr id="20164" name="Picture 20164"/>
            <wp:cNvGraphicFramePr/>
            <a:graphic xmlns:a="http://schemas.openxmlformats.org/drawingml/2006/main">
              <a:graphicData uri="http://schemas.openxmlformats.org/drawingml/2006/picture">
                <pic:pic xmlns:pic="http://schemas.openxmlformats.org/drawingml/2006/picture">
                  <pic:nvPicPr>
                    <pic:cNvPr id="20164" name="Picture 20164"/>
                    <pic:cNvPicPr/>
                  </pic:nvPicPr>
                  <pic:blipFill>
                    <a:blip r:embed="rId152"/>
                    <a:stretch>
                      <a:fillRect/>
                    </a:stretch>
                  </pic:blipFill>
                  <pic:spPr>
                    <a:xfrm>
                      <a:off x="0" y="0"/>
                      <a:ext cx="6656833" cy="4090417"/>
                    </a:xfrm>
                    <a:prstGeom prst="rect">
                      <a:avLst/>
                    </a:prstGeom>
                  </pic:spPr>
                </pic:pic>
              </a:graphicData>
            </a:graphic>
          </wp:inline>
        </w:drawing>
      </w:r>
    </w:p>
    <w:p w14:paraId="2A44E206" w14:textId="77777777" w:rsidR="00C03562" w:rsidRDefault="006F3366">
      <w:pPr>
        <w:pStyle w:val="Heading3"/>
        <w:spacing w:after="3"/>
        <w:ind w:left="9"/>
      </w:pPr>
      <w:r>
        <w:rPr>
          <w:color w:val="35395A"/>
        </w:rPr>
        <w:t>GLAZING MAINTENANCE RECOMMENDATIONS</w:t>
      </w:r>
    </w:p>
    <w:p w14:paraId="2F9FD6E0" w14:textId="77777777" w:rsidR="00C03562" w:rsidRDefault="00C03562">
      <w:pPr>
        <w:sectPr w:rsidR="00C03562">
          <w:type w:val="continuous"/>
          <w:pgSz w:w="11906" w:h="16838"/>
          <w:pgMar w:top="686" w:right="797" w:bottom="1216" w:left="720" w:header="720" w:footer="720" w:gutter="0"/>
          <w:cols w:space="720"/>
        </w:sectPr>
      </w:pPr>
    </w:p>
    <w:p w14:paraId="220308EC" w14:textId="77777777" w:rsidR="00C03562" w:rsidRDefault="006F3366">
      <w:pPr>
        <w:ind w:left="9" w:right="285"/>
      </w:pPr>
      <w:r>
        <w:t xml:space="preserve">To obtain maximum life expectancy for sealed units, it is essential that water is prevented from leaking round the glazing putty / gasket into the frame and lodging there. Glazing and maintenance recommendations must therefore be carried out in accordance with the unit maker’s instructions. The schedules of maintenance detailed below refer to commonly used and accepted glazing systems are approved by the Glass and Glazing </w:t>
      </w:r>
      <w:r>
        <w:t xml:space="preserve">Federation for houses and low rise buildings. Where </w:t>
      </w:r>
      <w:r>
        <w:t>other systems have been used the unit maker should be consulted for advice on maintenance. Glazing should be inspected at least annually and treated as necessary.</w:t>
      </w:r>
    </w:p>
    <w:p w14:paraId="697A0C64" w14:textId="77777777" w:rsidR="00C03562" w:rsidRDefault="006F3366">
      <w:pPr>
        <w:ind w:left="9" w:right="0"/>
      </w:pPr>
      <w:r>
        <w:rPr>
          <w:noProof/>
        </w:rPr>
        <w:drawing>
          <wp:anchor distT="0" distB="0" distL="114300" distR="114300" simplePos="0" relativeHeight="251672576" behindDoc="0" locked="0" layoutInCell="1" allowOverlap="0" wp14:anchorId="25DEA12F" wp14:editId="68DA43DD">
            <wp:simplePos x="0" y="0"/>
            <wp:positionH relativeFrom="margin">
              <wp:posOffset>0</wp:posOffset>
            </wp:positionH>
            <wp:positionV relativeFrom="paragraph">
              <wp:posOffset>3926058</wp:posOffset>
            </wp:positionV>
            <wp:extent cx="6645605" cy="3315876"/>
            <wp:effectExtent l="0" t="0" r="0" b="0"/>
            <wp:wrapTopAndBottom/>
            <wp:docPr id="1740" name="Picture 1740"/>
            <wp:cNvGraphicFramePr/>
            <a:graphic xmlns:a="http://schemas.openxmlformats.org/drawingml/2006/main">
              <a:graphicData uri="http://schemas.openxmlformats.org/drawingml/2006/picture">
                <pic:pic xmlns:pic="http://schemas.openxmlformats.org/drawingml/2006/picture">
                  <pic:nvPicPr>
                    <pic:cNvPr id="1740" name="Picture 1740"/>
                    <pic:cNvPicPr/>
                  </pic:nvPicPr>
                  <pic:blipFill>
                    <a:blip r:embed="rId153"/>
                    <a:stretch>
                      <a:fillRect/>
                    </a:stretch>
                  </pic:blipFill>
                  <pic:spPr>
                    <a:xfrm>
                      <a:off x="0" y="0"/>
                      <a:ext cx="6645605" cy="3315876"/>
                    </a:xfrm>
                    <a:prstGeom prst="rect">
                      <a:avLst/>
                    </a:prstGeom>
                  </pic:spPr>
                </pic:pic>
              </a:graphicData>
            </a:graphic>
          </wp:anchor>
        </w:drawing>
      </w:r>
      <w:r>
        <w:rPr>
          <w:noProof/>
        </w:rPr>
        <w:drawing>
          <wp:anchor distT="0" distB="0" distL="114300" distR="114300" simplePos="0" relativeHeight="251673600" behindDoc="0" locked="0" layoutInCell="1" allowOverlap="0" wp14:anchorId="186A738B" wp14:editId="46DF5172">
            <wp:simplePos x="0" y="0"/>
            <wp:positionH relativeFrom="margin">
              <wp:posOffset>1056323</wp:posOffset>
            </wp:positionH>
            <wp:positionV relativeFrom="paragraph">
              <wp:posOffset>788556</wp:posOffset>
            </wp:positionV>
            <wp:extent cx="4452544" cy="2895892"/>
            <wp:effectExtent l="0" t="0" r="0" b="0"/>
            <wp:wrapTopAndBottom/>
            <wp:docPr id="1774" name="Picture 1774"/>
            <wp:cNvGraphicFramePr/>
            <a:graphic xmlns:a="http://schemas.openxmlformats.org/drawingml/2006/main">
              <a:graphicData uri="http://schemas.openxmlformats.org/drawingml/2006/picture">
                <pic:pic xmlns:pic="http://schemas.openxmlformats.org/drawingml/2006/picture">
                  <pic:nvPicPr>
                    <pic:cNvPr id="1774" name="Picture 1774"/>
                    <pic:cNvPicPr/>
                  </pic:nvPicPr>
                  <pic:blipFill>
                    <a:blip r:embed="rId154"/>
                    <a:stretch>
                      <a:fillRect/>
                    </a:stretch>
                  </pic:blipFill>
                  <pic:spPr>
                    <a:xfrm>
                      <a:off x="0" y="0"/>
                      <a:ext cx="4452544" cy="2895892"/>
                    </a:xfrm>
                    <a:prstGeom prst="rect">
                      <a:avLst/>
                    </a:prstGeom>
                  </pic:spPr>
                </pic:pic>
              </a:graphicData>
            </a:graphic>
          </wp:anchor>
        </w:drawing>
      </w:r>
      <w:r>
        <w:t xml:space="preserve">Standard units fitted into wooden frames with beads, using non-setting glazing compound and silicone sealant: Where </w:t>
      </w:r>
      <w:r>
        <w:t xml:space="preserve">they are surface cracks, loss of adhesion or voids, rake or remove the faulty compound or sealant and replace with non-setting compound or silicone sealant, preferably the same as originally used. Always use non-setting glazing </w:t>
      </w:r>
      <w:r>
        <w:t xml:space="preserve">compound for back bedding repair purposes. When </w:t>
      </w:r>
      <w:r>
        <w:t xml:space="preserve">pointing non-setting glazing compound between the beads and glass ensure that, the compound slopes away from the </w:t>
      </w:r>
      <w:r>
        <w:t>glass.</w:t>
      </w:r>
      <w:r>
        <w:t xml:space="preserve"> When using silicone sealant ensure that the sealant </w:t>
      </w:r>
      <w:r>
        <w:t>is proud of the glass, this will prevent water lodgement occurring.</w:t>
      </w:r>
    </w:p>
    <w:p w14:paraId="0A3A3D2F" w14:textId="77777777" w:rsidR="00C03562" w:rsidRDefault="006F3366">
      <w:pPr>
        <w:ind w:left="9" w:right="0"/>
      </w:pPr>
      <w:r>
        <w:t xml:space="preserve">Standard units fitted into frames with beads, using gaskets </w:t>
      </w:r>
      <w:r>
        <w:t>or mastic load bearing strips: this system is normally used for glazing into aluminium and uPVC window and door frames. Check annually for obvious deterioration and ensure that all drainage holes are free from obstruction.</w:t>
      </w:r>
    </w:p>
    <w:p w14:paraId="7749FA47" w14:textId="77777777" w:rsidR="00C03562" w:rsidRDefault="006F3366">
      <w:pPr>
        <w:spacing w:after="8"/>
        <w:ind w:left="-4" w:right="0"/>
      </w:pPr>
      <w:r>
        <w:rPr>
          <w:b/>
        </w:rPr>
        <w:t xml:space="preserve">IF A SERIOUS FAULT DEVELOPS INFORM YOUR </w:t>
      </w:r>
    </w:p>
    <w:p w14:paraId="6C137D90" w14:textId="77777777" w:rsidR="00C03562" w:rsidRDefault="006F3366">
      <w:pPr>
        <w:spacing w:after="104"/>
        <w:ind w:left="-4" w:right="0"/>
      </w:pPr>
      <w:r>
        <w:rPr>
          <w:b/>
        </w:rPr>
        <w:t>SUPPLIER AT ONCE</w:t>
      </w:r>
    </w:p>
    <w:p w14:paraId="42C4DC3F" w14:textId="77777777" w:rsidR="00C03562" w:rsidRDefault="00C03562">
      <w:pPr>
        <w:sectPr w:rsidR="00C03562">
          <w:type w:val="continuous"/>
          <w:pgSz w:w="11906" w:h="16838"/>
          <w:pgMar w:top="1440" w:right="761" w:bottom="1440" w:left="720" w:header="720" w:footer="720" w:gutter="0"/>
          <w:cols w:num="2" w:space="226"/>
        </w:sectPr>
      </w:pPr>
    </w:p>
    <w:p w14:paraId="15423C20" w14:textId="77777777" w:rsidR="00C03562" w:rsidRDefault="006F3366">
      <w:pPr>
        <w:spacing w:after="425" w:line="259" w:lineRule="auto"/>
        <w:ind w:left="-8" w:right="-105" w:firstLine="0"/>
      </w:pPr>
      <w:r>
        <w:rPr>
          <w:rFonts w:ascii="Calibri" w:eastAsia="Calibri" w:hAnsi="Calibri" w:cs="Calibri"/>
          <w:noProof/>
          <w:color w:val="000000"/>
          <w:sz w:val="22"/>
        </w:rPr>
        <mc:AlternateContent>
          <mc:Choice Requires="wpg">
            <w:drawing>
              <wp:inline distT="0" distB="0" distL="0" distR="0" wp14:anchorId="004453DE" wp14:editId="585209C5">
                <wp:extent cx="6659529" cy="6456092"/>
                <wp:effectExtent l="0" t="0" r="0" b="0"/>
                <wp:docPr id="20045" name="Group 20045"/>
                <wp:cNvGraphicFramePr/>
                <a:graphic xmlns:a="http://schemas.openxmlformats.org/drawingml/2006/main">
                  <a:graphicData uri="http://schemas.microsoft.com/office/word/2010/wordprocessingGroup">
                    <wpg:wgp>
                      <wpg:cNvGrpSpPr/>
                      <wpg:grpSpPr>
                        <a:xfrm>
                          <a:off x="0" y="0"/>
                          <a:ext cx="6659529" cy="6456092"/>
                          <a:chOff x="0" y="0"/>
                          <a:chExt cx="6659529" cy="6456092"/>
                        </a:xfrm>
                      </wpg:grpSpPr>
                      <wps:wsp>
                        <wps:cNvPr id="1778" name="Rectangle 1778"/>
                        <wps:cNvSpPr/>
                        <wps:spPr>
                          <a:xfrm>
                            <a:off x="2596202" y="5239140"/>
                            <a:ext cx="5221161" cy="171950"/>
                          </a:xfrm>
                          <a:prstGeom prst="rect">
                            <a:avLst/>
                          </a:prstGeom>
                          <a:ln>
                            <a:noFill/>
                          </a:ln>
                        </wps:spPr>
                        <wps:txbx>
                          <w:txbxContent>
                            <w:p w14:paraId="6DE82C60" w14:textId="77777777" w:rsidR="00C03562" w:rsidRDefault="006F3366">
                              <w:pPr>
                                <w:spacing w:after="160" w:line="259" w:lineRule="auto"/>
                                <w:ind w:left="0" w:right="0" w:firstLine="0"/>
                              </w:pPr>
                              <w:r>
                                <w:t xml:space="preserve">IMC Glass can always provide data sheets which can be calculated for a </w:t>
                              </w:r>
                            </w:p>
                          </w:txbxContent>
                        </wps:txbx>
                        <wps:bodyPr horzOverflow="overflow" vert="horz" lIns="0" tIns="0" rIns="0" bIns="0" rtlCol="0">
                          <a:noAutofit/>
                        </wps:bodyPr>
                      </wps:wsp>
                      <wps:wsp>
                        <wps:cNvPr id="1779" name="Rectangle 1779"/>
                        <wps:cNvSpPr/>
                        <wps:spPr>
                          <a:xfrm>
                            <a:off x="2596202" y="5391540"/>
                            <a:ext cx="5114038" cy="171950"/>
                          </a:xfrm>
                          <a:prstGeom prst="rect">
                            <a:avLst/>
                          </a:prstGeom>
                          <a:ln>
                            <a:noFill/>
                          </a:ln>
                        </wps:spPr>
                        <wps:txbx>
                          <w:txbxContent>
                            <w:p w14:paraId="0BA0DDD8" w14:textId="77777777" w:rsidR="00C03562" w:rsidRDefault="006F3366">
                              <w:pPr>
                                <w:spacing w:after="160" w:line="259" w:lineRule="auto"/>
                                <w:ind w:left="0" w:right="0" w:firstLine="0"/>
                              </w:pPr>
                              <w:r>
                                <w:t xml:space="preserve">wide range of products to determine their key properties such as light </w:t>
                              </w:r>
                            </w:p>
                          </w:txbxContent>
                        </wps:txbx>
                        <wps:bodyPr horzOverflow="overflow" vert="horz" lIns="0" tIns="0" rIns="0" bIns="0" rtlCol="0">
                          <a:noAutofit/>
                        </wps:bodyPr>
                      </wps:wsp>
                      <wps:wsp>
                        <wps:cNvPr id="1780" name="Rectangle 1780"/>
                        <wps:cNvSpPr/>
                        <wps:spPr>
                          <a:xfrm>
                            <a:off x="2596202" y="5543940"/>
                            <a:ext cx="2728741" cy="171950"/>
                          </a:xfrm>
                          <a:prstGeom prst="rect">
                            <a:avLst/>
                          </a:prstGeom>
                          <a:ln>
                            <a:noFill/>
                          </a:ln>
                        </wps:spPr>
                        <wps:txbx>
                          <w:txbxContent>
                            <w:p w14:paraId="747B3157" w14:textId="77777777" w:rsidR="00C03562" w:rsidRDefault="006F3366">
                              <w:pPr>
                                <w:spacing w:after="160" w:line="259" w:lineRule="auto"/>
                                <w:ind w:left="0" w:right="0" w:firstLine="0"/>
                              </w:pPr>
                              <w:r>
                                <w:t>transmittance, solar gain and U-value</w:t>
                              </w:r>
                            </w:p>
                          </w:txbxContent>
                        </wps:txbx>
                        <wps:bodyPr horzOverflow="overflow" vert="horz" lIns="0" tIns="0" rIns="0" bIns="0" rtlCol="0">
                          <a:noAutofit/>
                        </wps:bodyPr>
                      </wps:wsp>
                      <wps:wsp>
                        <wps:cNvPr id="1781" name="Rectangle 1781"/>
                        <wps:cNvSpPr/>
                        <wps:spPr>
                          <a:xfrm>
                            <a:off x="2596202" y="5768337"/>
                            <a:ext cx="4926396" cy="171950"/>
                          </a:xfrm>
                          <a:prstGeom prst="rect">
                            <a:avLst/>
                          </a:prstGeom>
                          <a:ln>
                            <a:noFill/>
                          </a:ln>
                        </wps:spPr>
                        <wps:txbx>
                          <w:txbxContent>
                            <w:p w14:paraId="450EF547" w14:textId="77777777" w:rsidR="00C03562" w:rsidRDefault="006F3366">
                              <w:pPr>
                                <w:spacing w:after="160" w:line="259" w:lineRule="auto"/>
                                <w:ind w:left="0" w:right="0" w:firstLine="0"/>
                              </w:pPr>
                              <w:r>
                                <w:t xml:space="preserve">Many product combinations can be available on request and can be </w:t>
                              </w:r>
                            </w:p>
                          </w:txbxContent>
                        </wps:txbx>
                        <wps:bodyPr horzOverflow="overflow" vert="horz" lIns="0" tIns="0" rIns="0" bIns="0" rtlCol="0">
                          <a:noAutofit/>
                        </wps:bodyPr>
                      </wps:wsp>
                      <wps:wsp>
                        <wps:cNvPr id="1782" name="Rectangle 1782"/>
                        <wps:cNvSpPr/>
                        <wps:spPr>
                          <a:xfrm>
                            <a:off x="2596202" y="5920737"/>
                            <a:ext cx="5129408" cy="171950"/>
                          </a:xfrm>
                          <a:prstGeom prst="rect">
                            <a:avLst/>
                          </a:prstGeom>
                          <a:ln>
                            <a:noFill/>
                          </a:ln>
                        </wps:spPr>
                        <wps:txbx>
                          <w:txbxContent>
                            <w:p w14:paraId="7E003CD7" w14:textId="77777777" w:rsidR="00C03562" w:rsidRDefault="006F3366">
                              <w:pPr>
                                <w:spacing w:after="160" w:line="259" w:lineRule="auto"/>
                                <w:ind w:left="0" w:right="0" w:firstLine="0"/>
                              </w:pPr>
                              <w:r>
                                <w:t xml:space="preserve">provided for customers to forward on architects/planning officers etc  </w:t>
                              </w:r>
                            </w:p>
                          </w:txbxContent>
                        </wps:txbx>
                        <wps:bodyPr horzOverflow="overflow" vert="horz" lIns="0" tIns="0" rIns="0" bIns="0" rtlCol="0">
                          <a:noAutofit/>
                        </wps:bodyPr>
                      </wps:wsp>
                      <wps:wsp>
                        <wps:cNvPr id="1783" name="Rectangle 1783"/>
                        <wps:cNvSpPr/>
                        <wps:spPr>
                          <a:xfrm>
                            <a:off x="2596202" y="6073137"/>
                            <a:ext cx="5111369" cy="171949"/>
                          </a:xfrm>
                          <a:prstGeom prst="rect">
                            <a:avLst/>
                          </a:prstGeom>
                          <a:ln>
                            <a:noFill/>
                          </a:ln>
                        </wps:spPr>
                        <wps:txbx>
                          <w:txbxContent>
                            <w:p w14:paraId="0CF85767" w14:textId="77777777" w:rsidR="00C03562" w:rsidRDefault="006F3366">
                              <w:pPr>
                                <w:spacing w:after="160" w:line="259" w:lineRule="auto"/>
                                <w:ind w:left="0" w:right="0" w:firstLine="0"/>
                              </w:pPr>
                              <w:r>
                                <w:t xml:space="preserve">to ensure that you are provided with all the necessary information for </w:t>
                              </w:r>
                            </w:p>
                          </w:txbxContent>
                        </wps:txbx>
                        <wps:bodyPr horzOverflow="overflow" vert="horz" lIns="0" tIns="0" rIns="0" bIns="0" rtlCol="0">
                          <a:noAutofit/>
                        </wps:bodyPr>
                      </wps:wsp>
                      <wps:wsp>
                        <wps:cNvPr id="1784" name="Rectangle 1784"/>
                        <wps:cNvSpPr/>
                        <wps:spPr>
                          <a:xfrm>
                            <a:off x="2596202" y="6225537"/>
                            <a:ext cx="2184007" cy="171949"/>
                          </a:xfrm>
                          <a:prstGeom prst="rect">
                            <a:avLst/>
                          </a:prstGeom>
                          <a:ln>
                            <a:noFill/>
                          </a:ln>
                        </wps:spPr>
                        <wps:txbx>
                          <w:txbxContent>
                            <w:p w14:paraId="14318EC5" w14:textId="77777777" w:rsidR="00C03562" w:rsidRDefault="006F3366">
                              <w:pPr>
                                <w:spacing w:after="160" w:line="259" w:lineRule="auto"/>
                                <w:ind w:left="0" w:right="0" w:firstLine="0"/>
                              </w:pPr>
                              <w:r>
                                <w:t>project specific requirements.</w:t>
                              </w:r>
                            </w:p>
                          </w:txbxContent>
                        </wps:txbx>
                        <wps:bodyPr horzOverflow="overflow" vert="horz" lIns="0" tIns="0" rIns="0" bIns="0" rtlCol="0">
                          <a:noAutofit/>
                        </wps:bodyPr>
                      </wps:wsp>
                      <wps:wsp>
                        <wps:cNvPr id="1785" name="Rectangle 1785"/>
                        <wps:cNvSpPr/>
                        <wps:spPr>
                          <a:xfrm>
                            <a:off x="2596202" y="4640869"/>
                            <a:ext cx="3345375" cy="274546"/>
                          </a:xfrm>
                          <a:prstGeom prst="rect">
                            <a:avLst/>
                          </a:prstGeom>
                          <a:ln>
                            <a:noFill/>
                          </a:ln>
                        </wps:spPr>
                        <wps:txbx>
                          <w:txbxContent>
                            <w:p w14:paraId="1F8E56B3" w14:textId="77777777" w:rsidR="00C03562" w:rsidRDefault="006F3366">
                              <w:pPr>
                                <w:spacing w:after="160" w:line="259" w:lineRule="auto"/>
                                <w:ind w:left="0" w:right="0" w:firstLine="0"/>
                              </w:pPr>
                              <w:r>
                                <w:rPr>
                                  <w:rFonts w:ascii="Calibri" w:eastAsia="Calibri" w:hAnsi="Calibri" w:cs="Calibri"/>
                                  <w:b/>
                                  <w:color w:val="35395A"/>
                                  <w:w w:val="121"/>
                                  <w:sz w:val="28"/>
                                </w:rPr>
                                <w:t>DATA</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SHEET</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FOR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STANDARD</w:t>
                              </w:r>
                              <w:r>
                                <w:rPr>
                                  <w:rFonts w:ascii="Calibri" w:eastAsia="Calibri" w:hAnsi="Calibri" w:cs="Calibri"/>
                                  <w:b/>
                                  <w:color w:val="35395A"/>
                                  <w:spacing w:val="7"/>
                                  <w:w w:val="121"/>
                                  <w:sz w:val="28"/>
                                </w:rPr>
                                <w:t xml:space="preserve"> </w:t>
                              </w:r>
                            </w:p>
                          </w:txbxContent>
                        </wps:txbx>
                        <wps:bodyPr horzOverflow="overflow" vert="horz" lIns="0" tIns="0" rIns="0" bIns="0" rtlCol="0">
                          <a:noAutofit/>
                        </wps:bodyPr>
                      </wps:wsp>
                      <wps:wsp>
                        <wps:cNvPr id="1786" name="Rectangle 1786"/>
                        <wps:cNvSpPr/>
                        <wps:spPr>
                          <a:xfrm>
                            <a:off x="5111513" y="4640869"/>
                            <a:ext cx="59119" cy="274546"/>
                          </a:xfrm>
                          <a:prstGeom prst="rect">
                            <a:avLst/>
                          </a:prstGeom>
                          <a:ln>
                            <a:noFill/>
                          </a:ln>
                        </wps:spPr>
                        <wps:txbx>
                          <w:txbxContent>
                            <w:p w14:paraId="5C7FBBF5" w14:textId="77777777" w:rsidR="00C03562" w:rsidRDefault="006F3366">
                              <w:pPr>
                                <w:spacing w:after="160" w:line="259" w:lineRule="auto"/>
                                <w:ind w:left="0" w:right="0" w:firstLine="0"/>
                              </w:pPr>
                              <w:r>
                                <w:rPr>
                                  <w:rFonts w:ascii="Calibri" w:eastAsia="Calibri" w:hAnsi="Calibri" w:cs="Calibri"/>
                                  <w:b/>
                                  <w:color w:val="35395A"/>
                                  <w:sz w:val="28"/>
                                </w:rPr>
                                <w:t xml:space="preserve"> </w:t>
                              </w:r>
                            </w:p>
                          </w:txbxContent>
                        </wps:txbx>
                        <wps:bodyPr horzOverflow="overflow" vert="horz" lIns="0" tIns="0" rIns="0" bIns="0" rtlCol="0">
                          <a:noAutofit/>
                        </wps:bodyPr>
                      </wps:wsp>
                      <wps:wsp>
                        <wps:cNvPr id="18562" name="Rectangle 18562"/>
                        <wps:cNvSpPr/>
                        <wps:spPr>
                          <a:xfrm>
                            <a:off x="2596202" y="4854228"/>
                            <a:ext cx="147323" cy="274546"/>
                          </a:xfrm>
                          <a:prstGeom prst="rect">
                            <a:avLst/>
                          </a:prstGeom>
                          <a:ln>
                            <a:noFill/>
                          </a:ln>
                        </wps:spPr>
                        <wps:txbx>
                          <w:txbxContent>
                            <w:p w14:paraId="4AE167E4" w14:textId="77777777" w:rsidR="00C03562" w:rsidRDefault="006F3366">
                              <w:pPr>
                                <w:spacing w:after="160" w:line="259" w:lineRule="auto"/>
                                <w:ind w:left="0" w:right="0" w:firstLine="0"/>
                              </w:pPr>
                              <w:r>
                                <w:rPr>
                                  <w:rFonts w:ascii="Calibri" w:eastAsia="Calibri" w:hAnsi="Calibri" w:cs="Calibri"/>
                                  <w:b/>
                                  <w:color w:val="35395A"/>
                                  <w:w w:val="122"/>
                                  <w:sz w:val="28"/>
                                </w:rPr>
                                <w:t>4</w:t>
                              </w:r>
                            </w:p>
                          </w:txbxContent>
                        </wps:txbx>
                        <wps:bodyPr horzOverflow="overflow" vert="horz" lIns="0" tIns="0" rIns="0" bIns="0" rtlCol="0">
                          <a:noAutofit/>
                        </wps:bodyPr>
                      </wps:wsp>
                      <wps:wsp>
                        <wps:cNvPr id="18563" name="Rectangle 18563"/>
                        <wps:cNvSpPr/>
                        <wps:spPr>
                          <a:xfrm>
                            <a:off x="2712305" y="4854228"/>
                            <a:ext cx="2025613" cy="274546"/>
                          </a:xfrm>
                          <a:prstGeom prst="rect">
                            <a:avLst/>
                          </a:prstGeom>
                          <a:ln>
                            <a:noFill/>
                          </a:ln>
                        </wps:spPr>
                        <wps:txbx>
                          <w:txbxContent>
                            <w:p w14:paraId="00C9BC77" w14:textId="77777777" w:rsidR="00C03562" w:rsidRDefault="006F3366">
                              <w:pPr>
                                <w:spacing w:after="160" w:line="259" w:lineRule="auto"/>
                                <w:ind w:left="0" w:right="0" w:firstLine="0"/>
                              </w:pPr>
                              <w:r>
                                <w:rPr>
                                  <w:rFonts w:ascii="Calibri" w:eastAsia="Calibri" w:hAnsi="Calibri" w:cs="Calibri"/>
                                  <w:b/>
                                  <w:color w:val="35395A"/>
                                  <w:w w:val="126"/>
                                  <w:sz w:val="28"/>
                                </w:rPr>
                                <w:t>/4/4</w:t>
                              </w:r>
                              <w:r>
                                <w:rPr>
                                  <w:rFonts w:ascii="Calibri" w:eastAsia="Calibri" w:hAnsi="Calibri" w:cs="Calibri"/>
                                  <w:b/>
                                  <w:color w:val="35395A"/>
                                  <w:spacing w:val="7"/>
                                  <w:w w:val="126"/>
                                  <w:sz w:val="28"/>
                                </w:rPr>
                                <w:t xml:space="preserve"> </w:t>
                              </w:r>
                              <w:r>
                                <w:rPr>
                                  <w:rFonts w:ascii="Calibri" w:eastAsia="Calibri" w:hAnsi="Calibri" w:cs="Calibri"/>
                                  <w:b/>
                                  <w:color w:val="35395A"/>
                                  <w:w w:val="126"/>
                                  <w:sz w:val="28"/>
                                </w:rPr>
                                <w:t>SLIM-GLAZE</w:t>
                              </w:r>
                            </w:p>
                          </w:txbxContent>
                        </wps:txbx>
                        <wps:bodyPr horzOverflow="overflow" vert="horz" lIns="0" tIns="0" rIns="0" bIns="0" rtlCol="0">
                          <a:noAutofit/>
                        </wps:bodyPr>
                      </wps:wsp>
                      <pic:pic xmlns:pic="http://schemas.openxmlformats.org/drawingml/2006/picture">
                        <pic:nvPicPr>
                          <pic:cNvPr id="1801" name="Picture 1801"/>
                          <pic:cNvPicPr/>
                        </pic:nvPicPr>
                        <pic:blipFill>
                          <a:blip r:embed="rId155"/>
                          <a:stretch>
                            <a:fillRect/>
                          </a:stretch>
                        </pic:blipFill>
                        <pic:spPr>
                          <a:xfrm>
                            <a:off x="0" y="4670167"/>
                            <a:ext cx="2296173" cy="1785925"/>
                          </a:xfrm>
                          <a:prstGeom prst="rect">
                            <a:avLst/>
                          </a:prstGeom>
                        </pic:spPr>
                      </pic:pic>
                      <wps:wsp>
                        <wps:cNvPr id="21469" name="Shape 21469"/>
                        <wps:cNvSpPr/>
                        <wps:spPr>
                          <a:xfrm>
                            <a:off x="4931" y="910"/>
                            <a:ext cx="6654597" cy="4337761"/>
                          </a:xfrm>
                          <a:custGeom>
                            <a:avLst/>
                            <a:gdLst/>
                            <a:ahLst/>
                            <a:cxnLst/>
                            <a:rect l="0" t="0" r="0" b="0"/>
                            <a:pathLst>
                              <a:path w="6654597" h="4337761">
                                <a:moveTo>
                                  <a:pt x="0" y="0"/>
                                </a:moveTo>
                                <a:lnTo>
                                  <a:pt x="6654597" y="0"/>
                                </a:lnTo>
                                <a:lnTo>
                                  <a:pt x="6654597" y="4337761"/>
                                </a:lnTo>
                                <a:lnTo>
                                  <a:pt x="0" y="433776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2024" name="Picture 2024"/>
                          <pic:cNvPicPr/>
                        </pic:nvPicPr>
                        <pic:blipFill>
                          <a:blip r:embed="rId156"/>
                          <a:stretch>
                            <a:fillRect/>
                          </a:stretch>
                        </pic:blipFill>
                        <pic:spPr>
                          <a:xfrm>
                            <a:off x="4929" y="0"/>
                            <a:ext cx="6654597" cy="4341093"/>
                          </a:xfrm>
                          <a:prstGeom prst="rect">
                            <a:avLst/>
                          </a:prstGeom>
                        </pic:spPr>
                      </pic:pic>
                    </wpg:wgp>
                  </a:graphicData>
                </a:graphic>
              </wp:inline>
            </w:drawing>
          </mc:Choice>
          <mc:Fallback>
            <w:pict>
              <v:group w14:anchorId="004453DE" id="Group 20045" o:spid="_x0000_s1454" style="width:524.35pt;height:508.35pt;mso-position-horizontal-relative:char;mso-position-vertical-relative:line" coordsize="66595,64560"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">
                <v:rect id="Rectangle 1778" o:spid="_x0000_s1455" style="position:absolute;left:25962;top:52391;width:5221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" filled="f" stroked="f">
                  <v:textbox inset="0,0,0,0">
                    <w:txbxContent>
                      <w:p w14:paraId="6DE82C60" w14:textId="77777777" w:rsidR="00C03562" w:rsidRDefault="006F3366">
                        <w:pPr>
                          <w:spacing w:after="160" w:line="259" w:lineRule="auto"/>
                          <w:ind w:left="0" w:right="0" w:firstLine="0"/>
                        </w:pPr>
                        <w:r>
                          <w:t xml:space="preserve">IMC Glass can always provide data sheets which can be calculated for a </w:t>
                        </w:r>
                      </w:p>
                    </w:txbxContent>
                  </v:textbox>
                </v:rect>
                <v:rect id="Rectangle 1779" o:spid="_x0000_s1456" style="position:absolute;left:25962;top:53915;width:5114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" filled="f" stroked="f">
                  <v:textbox inset="0,0,0,0">
                    <w:txbxContent>
                      <w:p w14:paraId="0BA0DDD8" w14:textId="77777777" w:rsidR="00C03562" w:rsidRDefault="006F3366">
                        <w:pPr>
                          <w:spacing w:after="160" w:line="259" w:lineRule="auto"/>
                          <w:ind w:left="0" w:right="0" w:firstLine="0"/>
                        </w:pPr>
                        <w:r>
                          <w:t xml:space="preserve">wide range of products to determine their key properties such as light </w:t>
                        </w:r>
                      </w:p>
                    </w:txbxContent>
                  </v:textbox>
                </v:rect>
                <v:rect id="Rectangle 1780" o:spid="_x0000_s1457" style="position:absolute;left:25962;top:55439;width:27287;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" filled="f" stroked="f">
                  <v:textbox inset="0,0,0,0">
                    <w:txbxContent>
                      <w:p w14:paraId="747B3157" w14:textId="77777777" w:rsidR="00C03562" w:rsidRDefault="006F3366">
                        <w:pPr>
                          <w:spacing w:after="160" w:line="259" w:lineRule="auto"/>
                          <w:ind w:left="0" w:right="0" w:firstLine="0"/>
                        </w:pPr>
                        <w:r>
                          <w:t>transmittance, solar gain and U-value</w:t>
                        </w:r>
                      </w:p>
                    </w:txbxContent>
                  </v:textbox>
                </v:rect>
                <v:rect id="Rectangle 1781" o:spid="_x0000_s1458" style="position:absolute;left:25962;top:57683;width:49263;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" filled="f" stroked="f">
                  <v:textbox inset="0,0,0,0">
                    <w:txbxContent>
                      <w:p w14:paraId="450EF547" w14:textId="77777777" w:rsidR="00C03562" w:rsidRDefault="006F3366">
                        <w:pPr>
                          <w:spacing w:after="160" w:line="259" w:lineRule="auto"/>
                          <w:ind w:left="0" w:right="0" w:firstLine="0"/>
                        </w:pPr>
                        <w:r>
                          <w:t xml:space="preserve">Many product combinations can be available on request and can be </w:t>
                        </w:r>
                      </w:p>
                    </w:txbxContent>
                  </v:textbox>
                </v:rect>
                <v:rect id="Rectangle 1782" o:spid="_x0000_s1459" style="position:absolute;left:25962;top:59207;width:51294;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" filled="f" stroked="f">
                  <v:textbox inset="0,0,0,0">
                    <w:txbxContent>
                      <w:p w14:paraId="7E003CD7" w14:textId="77777777" w:rsidR="00C03562" w:rsidRDefault="006F3366">
                        <w:pPr>
                          <w:spacing w:after="160" w:line="259" w:lineRule="auto"/>
                          <w:ind w:left="0" w:right="0" w:firstLine="0"/>
                        </w:pPr>
                        <w:r>
                          <w:t xml:space="preserve">provided for customers to forward on architects/planning officers etc  </w:t>
                        </w:r>
                      </w:p>
                    </w:txbxContent>
                  </v:textbox>
                </v:rect>
                <v:rect id="Rectangle 1783" o:spid="_x0000_s1460" style="position:absolute;left:25962;top:60731;width:51113;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" filled="f" stroked="f">
                  <v:textbox inset="0,0,0,0">
                    <w:txbxContent>
                      <w:p w14:paraId="0CF85767" w14:textId="77777777" w:rsidR="00C03562" w:rsidRDefault="006F3366">
                        <w:pPr>
                          <w:spacing w:after="160" w:line="259" w:lineRule="auto"/>
                          <w:ind w:left="0" w:right="0" w:firstLine="0"/>
                        </w:pPr>
                        <w:r>
                          <w:t xml:space="preserve">to ensure that you are provided with all the necessary information for </w:t>
                        </w:r>
                      </w:p>
                    </w:txbxContent>
                  </v:textbox>
                </v:rect>
                <v:rect id="Rectangle 1784" o:spid="_x0000_s1461" style="position:absolute;left:25962;top:62255;width:2184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" filled="f" stroked="f">
                  <v:textbox inset="0,0,0,0">
                    <w:txbxContent>
                      <w:p w14:paraId="14318EC5" w14:textId="77777777" w:rsidR="00C03562" w:rsidRDefault="006F3366">
                        <w:pPr>
                          <w:spacing w:after="160" w:line="259" w:lineRule="auto"/>
                          <w:ind w:left="0" w:right="0" w:firstLine="0"/>
                        </w:pPr>
                        <w:r>
                          <w:t>project specific requirements.</w:t>
                        </w:r>
                      </w:p>
                    </w:txbxContent>
                  </v:textbox>
                </v:rect>
                <v:rect id="Rectangle 1785" o:spid="_x0000_s1462" style="position:absolute;left:25962;top:46408;width:33453;height:274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" filled="f" stroked="f">
                  <v:textbox inset="0,0,0,0">
                    <w:txbxContent>
                      <w:p w14:paraId="1F8E56B3" w14:textId="77777777" w:rsidR="00C03562" w:rsidRDefault="006F3366">
                        <w:pPr>
                          <w:spacing w:after="160" w:line="259" w:lineRule="auto"/>
                          <w:ind w:left="0" w:right="0" w:firstLine="0"/>
                        </w:pPr>
                        <w:r>
                          <w:rPr>
                            <w:rFonts w:ascii="Calibri" w:eastAsia="Calibri" w:hAnsi="Calibri" w:cs="Calibri"/>
                            <w:b/>
                            <w:color w:val="35395A"/>
                            <w:w w:val="121"/>
                            <w:sz w:val="28"/>
                          </w:rPr>
                          <w:t>DATA</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SHEET</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FOR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STANDARD</w:t>
                        </w:r>
                        <w:r>
                          <w:rPr>
                            <w:rFonts w:ascii="Calibri" w:eastAsia="Calibri" w:hAnsi="Calibri" w:cs="Calibri"/>
                            <w:b/>
                            <w:color w:val="35395A"/>
                            <w:spacing w:val="7"/>
                            <w:w w:val="121"/>
                            <w:sz w:val="28"/>
                          </w:rPr>
                          <w:t xml:space="preserve"> </w:t>
                        </w:r>
                      </w:p>
                    </w:txbxContent>
                  </v:textbox>
                </v:rect>
                <v:rect id="Rectangle 1786" o:spid="_x0000_s1463" style="position:absolute;left:51115;top:46408;width:591;height:274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" filled="f" stroked="f">
                  <v:textbox inset="0,0,0,0">
                    <w:txbxContent>
                      <w:p w14:paraId="5C7FBBF5" w14:textId="77777777" w:rsidR="00C03562" w:rsidRDefault="006F3366">
                        <w:pPr>
                          <w:spacing w:after="160" w:line="259" w:lineRule="auto"/>
                          <w:ind w:left="0" w:right="0" w:firstLine="0"/>
                        </w:pPr>
                        <w:r>
                          <w:rPr>
                            <w:rFonts w:ascii="Calibri" w:eastAsia="Calibri" w:hAnsi="Calibri" w:cs="Calibri"/>
                            <w:b/>
                            <w:color w:val="35395A"/>
                            <w:sz w:val="28"/>
                          </w:rPr>
                          <w:t xml:space="preserve"> </w:t>
                        </w:r>
                      </w:p>
                    </w:txbxContent>
                  </v:textbox>
                </v:rect>
                <v:rect id="Rectangle 18562" o:spid="_x0000_s1464" style="position:absolute;left:25962;top:48542;width:1473;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" filled="f" stroked="f">
                  <v:textbox inset="0,0,0,0">
                    <w:txbxContent>
                      <w:p w14:paraId="4AE167E4" w14:textId="77777777" w:rsidR="00C03562" w:rsidRDefault="006F3366">
                        <w:pPr>
                          <w:spacing w:after="160" w:line="259" w:lineRule="auto"/>
                          <w:ind w:left="0" w:right="0" w:firstLine="0"/>
                        </w:pPr>
                        <w:r>
                          <w:rPr>
                            <w:rFonts w:ascii="Calibri" w:eastAsia="Calibri" w:hAnsi="Calibri" w:cs="Calibri"/>
                            <w:b/>
                            <w:color w:val="35395A"/>
                            <w:w w:val="122"/>
                            <w:sz w:val="28"/>
                          </w:rPr>
                          <w:t>4</w:t>
                        </w:r>
                      </w:p>
                    </w:txbxContent>
                  </v:textbox>
                </v:rect>
                <v:rect id="Rectangle 18563" o:spid="_x0000_s1465" style="position:absolute;left:27123;top:48542;width:20256;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" filled="f" stroked="f">
                  <v:textbox inset="0,0,0,0">
                    <w:txbxContent>
                      <w:p w14:paraId="00C9BC77" w14:textId="77777777" w:rsidR="00C03562" w:rsidRDefault="006F3366">
                        <w:pPr>
                          <w:spacing w:after="160" w:line="259" w:lineRule="auto"/>
                          <w:ind w:left="0" w:right="0" w:firstLine="0"/>
                        </w:pPr>
                        <w:r>
                          <w:rPr>
                            <w:rFonts w:ascii="Calibri" w:eastAsia="Calibri" w:hAnsi="Calibri" w:cs="Calibri"/>
                            <w:b/>
                            <w:color w:val="35395A"/>
                            <w:w w:val="126"/>
                            <w:sz w:val="28"/>
                          </w:rPr>
                          <w:t>/4/4</w:t>
                        </w:r>
                        <w:r>
                          <w:rPr>
                            <w:rFonts w:ascii="Calibri" w:eastAsia="Calibri" w:hAnsi="Calibri" w:cs="Calibri"/>
                            <w:b/>
                            <w:color w:val="35395A"/>
                            <w:spacing w:val="7"/>
                            <w:w w:val="126"/>
                            <w:sz w:val="28"/>
                          </w:rPr>
                          <w:t xml:space="preserve"> </w:t>
                        </w:r>
                        <w:r>
                          <w:rPr>
                            <w:rFonts w:ascii="Calibri" w:eastAsia="Calibri" w:hAnsi="Calibri" w:cs="Calibri"/>
                            <w:b/>
                            <w:color w:val="35395A"/>
                            <w:w w:val="126"/>
                            <w:sz w:val="28"/>
                          </w:rPr>
                          <w:t>SLIM-GLAZE</w:t>
                        </w:r>
                      </w:p>
                    </w:txbxContent>
                  </v:textbox>
                </v:rect>
                <v:shape id="Picture 1801" o:spid="_x0000_s1466" type="#_x0000_t75" style="position:absolute;top:46701;width:22961;height:1785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">
                  <v:imagedata r:id="rId157" o:title=""/>
                </v:shape>
                <v:shape id="Shape 21469" o:spid="_x0000_s1467" style="position:absolute;left:49;top:9;width:66546;height:43377;visibility:visible;mso-wrap-style:square;v-text-anchor:top" coordsize="6654597,433776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" path="m,l6654597,r,4337761l,4337761,,e" fillcolor="#181717" stroked="f" strokeweight="0">
                  <v:stroke miterlimit="83231f" joinstyle="miter"/>
                  <v:path arrowok="t" textboxrect="0,0,6654597,4337761"/>
                </v:shape>
                <v:shape id="Picture 2024" o:spid="_x0000_s1468" type="#_x0000_t75" style="position:absolute;left:49;width:66546;height:4341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">
                  <v:imagedata r:id="rId158" o:title=""/>
                </v:shape>
                <w10:anchorlock/>
              </v:group>
            </w:pict>
          </mc:Fallback>
        </mc:AlternateContent>
      </w:r>
    </w:p>
    <w:tbl>
      <w:tblPr>
        <w:tblStyle w:val="TableGrid"/>
        <w:tblW w:w="10474" w:type="dxa"/>
        <w:tblInd w:w="-14" w:type="dxa"/>
        <w:tblCellMar>
          <w:top w:w="80" w:type="dxa"/>
          <w:left w:w="0" w:type="dxa"/>
          <w:bottom w:w="0" w:type="dxa"/>
          <w:right w:w="0" w:type="dxa"/>
        </w:tblCellMar>
        <w:tblLook w:val="04A0" w:firstRow="1" w:lastRow="0" w:firstColumn="1" w:lastColumn="0" w:noHBand="0" w:noVBand="1"/>
      </w:tblPr>
      <w:tblGrid>
        <w:gridCol w:w="1288"/>
        <w:gridCol w:w="924"/>
        <w:gridCol w:w="857"/>
        <w:gridCol w:w="857"/>
        <w:gridCol w:w="857"/>
        <w:gridCol w:w="857"/>
        <w:gridCol w:w="721"/>
        <w:gridCol w:w="638"/>
        <w:gridCol w:w="624"/>
        <w:gridCol w:w="1137"/>
        <w:gridCol w:w="857"/>
        <w:gridCol w:w="857"/>
      </w:tblGrid>
      <w:tr w:rsidR="00C03562" w14:paraId="5E761432" w14:textId="77777777">
        <w:trPr>
          <w:trHeight w:val="305"/>
        </w:trPr>
        <w:tc>
          <w:tcPr>
            <w:tcW w:w="1288" w:type="dxa"/>
            <w:tcBorders>
              <w:top w:val="single" w:sz="4" w:space="0" w:color="181717"/>
              <w:left w:val="single" w:sz="4" w:space="0" w:color="181717"/>
              <w:bottom w:val="single" w:sz="4" w:space="0" w:color="181717"/>
              <w:right w:val="single" w:sz="4" w:space="0" w:color="181717"/>
            </w:tcBorders>
            <w:shd w:val="clear" w:color="auto" w:fill="D3D2D2"/>
          </w:tcPr>
          <w:p w14:paraId="290945EF" w14:textId="77777777" w:rsidR="00C03562" w:rsidRDefault="006F3366">
            <w:pPr>
              <w:spacing w:after="0" w:line="259" w:lineRule="auto"/>
              <w:ind w:left="91" w:right="0" w:firstLine="0"/>
              <w:jc w:val="both"/>
            </w:pPr>
            <w:r>
              <w:rPr>
                <w:b/>
                <w:color w:val="181717"/>
                <w:sz w:val="18"/>
              </w:rPr>
              <w:t>Product Code</w:t>
            </w:r>
          </w:p>
        </w:tc>
        <w:tc>
          <w:tcPr>
            <w:tcW w:w="924" w:type="dxa"/>
            <w:tcBorders>
              <w:top w:val="single" w:sz="4" w:space="0" w:color="181717"/>
              <w:left w:val="single" w:sz="4" w:space="0" w:color="181717"/>
              <w:bottom w:val="single" w:sz="4" w:space="0" w:color="181717"/>
              <w:right w:val="single" w:sz="4" w:space="0" w:color="181717"/>
            </w:tcBorders>
            <w:shd w:val="clear" w:color="auto" w:fill="D3D2D2"/>
          </w:tcPr>
          <w:p w14:paraId="63CC9F0A" w14:textId="77777777" w:rsidR="00C03562" w:rsidRDefault="006F3366">
            <w:pPr>
              <w:spacing w:after="0" w:line="259" w:lineRule="auto"/>
              <w:ind w:left="150" w:right="0" w:firstLine="0"/>
            </w:pPr>
            <w:r>
              <w:rPr>
                <w:b/>
                <w:color w:val="181717"/>
                <w:sz w:val="18"/>
              </w:rPr>
              <w:t>U Value</w:t>
            </w:r>
          </w:p>
        </w:tc>
        <w:tc>
          <w:tcPr>
            <w:tcW w:w="857" w:type="dxa"/>
            <w:tcBorders>
              <w:top w:val="single" w:sz="4" w:space="0" w:color="181717"/>
              <w:left w:val="single" w:sz="4" w:space="0" w:color="181717"/>
              <w:bottom w:val="single" w:sz="4" w:space="0" w:color="181717"/>
              <w:right w:val="single" w:sz="4" w:space="0" w:color="181717"/>
            </w:tcBorders>
            <w:shd w:val="clear" w:color="auto" w:fill="D3D2D2"/>
          </w:tcPr>
          <w:p w14:paraId="3BFE2BD5" w14:textId="77777777" w:rsidR="00C03562" w:rsidRDefault="006F3366">
            <w:pPr>
              <w:spacing w:after="0" w:line="259" w:lineRule="auto"/>
              <w:ind w:left="210" w:right="0" w:firstLine="0"/>
            </w:pPr>
            <w:r>
              <w:rPr>
                <w:b/>
                <w:color w:val="181717"/>
                <w:sz w:val="18"/>
              </w:rPr>
              <w:t>UV %</w:t>
            </w:r>
          </w:p>
        </w:tc>
        <w:tc>
          <w:tcPr>
            <w:tcW w:w="857" w:type="dxa"/>
            <w:tcBorders>
              <w:top w:val="single" w:sz="4" w:space="0" w:color="181717"/>
              <w:left w:val="single" w:sz="4" w:space="0" w:color="181717"/>
              <w:bottom w:val="single" w:sz="4" w:space="0" w:color="181717"/>
              <w:right w:val="nil"/>
            </w:tcBorders>
            <w:shd w:val="clear" w:color="auto" w:fill="D3D2D2"/>
          </w:tcPr>
          <w:p w14:paraId="20E4651F" w14:textId="77777777" w:rsidR="00C03562" w:rsidRDefault="00C03562">
            <w:pPr>
              <w:spacing w:after="160" w:line="259" w:lineRule="auto"/>
              <w:ind w:left="0" w:right="0" w:firstLine="0"/>
            </w:pPr>
          </w:p>
        </w:tc>
        <w:tc>
          <w:tcPr>
            <w:tcW w:w="857" w:type="dxa"/>
            <w:tcBorders>
              <w:top w:val="single" w:sz="4" w:space="0" w:color="181717"/>
              <w:left w:val="nil"/>
              <w:bottom w:val="single" w:sz="4" w:space="0" w:color="181717"/>
              <w:right w:val="nil"/>
            </w:tcBorders>
            <w:shd w:val="clear" w:color="auto" w:fill="D3D2D2"/>
          </w:tcPr>
          <w:p w14:paraId="75080876" w14:textId="77777777" w:rsidR="00C03562" w:rsidRDefault="006F3366">
            <w:pPr>
              <w:spacing w:after="0" w:line="259" w:lineRule="auto"/>
              <w:ind w:left="135" w:right="0" w:firstLine="0"/>
            </w:pPr>
            <w:r>
              <w:rPr>
                <w:b/>
                <w:color w:val="181717"/>
                <w:sz w:val="18"/>
              </w:rPr>
              <w:t>Light %</w:t>
            </w:r>
          </w:p>
        </w:tc>
        <w:tc>
          <w:tcPr>
            <w:tcW w:w="857" w:type="dxa"/>
            <w:tcBorders>
              <w:top w:val="single" w:sz="4" w:space="0" w:color="181717"/>
              <w:left w:val="nil"/>
              <w:bottom w:val="single" w:sz="4" w:space="0" w:color="181717"/>
              <w:right w:val="single" w:sz="4" w:space="0" w:color="181717"/>
            </w:tcBorders>
            <w:shd w:val="clear" w:color="auto" w:fill="D3D2D2"/>
          </w:tcPr>
          <w:p w14:paraId="50398B88" w14:textId="77777777" w:rsidR="00C03562" w:rsidRDefault="00C03562">
            <w:pPr>
              <w:spacing w:after="160" w:line="259" w:lineRule="auto"/>
              <w:ind w:left="0" w:right="0" w:firstLine="0"/>
            </w:pPr>
          </w:p>
        </w:tc>
        <w:tc>
          <w:tcPr>
            <w:tcW w:w="721" w:type="dxa"/>
            <w:tcBorders>
              <w:top w:val="single" w:sz="4" w:space="0" w:color="181717"/>
              <w:left w:val="single" w:sz="4" w:space="0" w:color="181717"/>
              <w:bottom w:val="single" w:sz="4" w:space="0" w:color="181717"/>
              <w:right w:val="nil"/>
            </w:tcBorders>
            <w:shd w:val="clear" w:color="auto" w:fill="D3D2D2"/>
          </w:tcPr>
          <w:p w14:paraId="4AAAB334" w14:textId="77777777" w:rsidR="00C03562" w:rsidRDefault="00C03562">
            <w:pPr>
              <w:spacing w:after="160" w:line="259" w:lineRule="auto"/>
              <w:ind w:left="0" w:right="0" w:firstLine="0"/>
            </w:pPr>
          </w:p>
        </w:tc>
        <w:tc>
          <w:tcPr>
            <w:tcW w:w="638" w:type="dxa"/>
            <w:tcBorders>
              <w:top w:val="single" w:sz="4" w:space="0" w:color="181717"/>
              <w:left w:val="nil"/>
              <w:bottom w:val="single" w:sz="4" w:space="0" w:color="181717"/>
              <w:right w:val="nil"/>
            </w:tcBorders>
            <w:shd w:val="clear" w:color="auto" w:fill="D3D2D2"/>
          </w:tcPr>
          <w:p w14:paraId="11A9A0B8" w14:textId="77777777" w:rsidR="00C03562" w:rsidRDefault="006F3366">
            <w:pPr>
              <w:spacing w:after="0" w:line="259" w:lineRule="auto"/>
              <w:ind w:left="-102" w:right="-4" w:firstLine="0"/>
            </w:pPr>
            <w:r>
              <w:rPr>
                <w:b/>
                <w:color w:val="181717"/>
                <w:sz w:val="18"/>
              </w:rPr>
              <w:t>Energy %</w:t>
            </w:r>
          </w:p>
        </w:tc>
        <w:tc>
          <w:tcPr>
            <w:tcW w:w="624" w:type="dxa"/>
            <w:tcBorders>
              <w:top w:val="single" w:sz="4" w:space="0" w:color="181717"/>
              <w:left w:val="nil"/>
              <w:bottom w:val="single" w:sz="4" w:space="0" w:color="181717"/>
              <w:right w:val="single" w:sz="4" w:space="0" w:color="181717"/>
            </w:tcBorders>
            <w:shd w:val="clear" w:color="auto" w:fill="D3D2D2"/>
          </w:tcPr>
          <w:p w14:paraId="3387699E" w14:textId="77777777" w:rsidR="00C03562" w:rsidRDefault="00C03562">
            <w:pPr>
              <w:spacing w:after="160" w:line="259" w:lineRule="auto"/>
              <w:ind w:left="0" w:right="0" w:firstLine="0"/>
            </w:pPr>
          </w:p>
        </w:tc>
        <w:tc>
          <w:tcPr>
            <w:tcW w:w="1137" w:type="dxa"/>
            <w:tcBorders>
              <w:top w:val="single" w:sz="4" w:space="0" w:color="181717"/>
              <w:left w:val="single" w:sz="4" w:space="0" w:color="181717"/>
              <w:bottom w:val="single" w:sz="4" w:space="0" w:color="181717"/>
              <w:right w:val="single" w:sz="4" w:space="0" w:color="181717"/>
            </w:tcBorders>
            <w:shd w:val="clear" w:color="auto" w:fill="D3D2D2"/>
          </w:tcPr>
          <w:p w14:paraId="6CEBA3C5" w14:textId="77777777" w:rsidR="00C03562" w:rsidRDefault="006F3366">
            <w:pPr>
              <w:spacing w:after="0" w:line="259" w:lineRule="auto"/>
              <w:ind w:left="80" w:right="0" w:firstLine="0"/>
              <w:jc w:val="both"/>
            </w:pPr>
            <w:r>
              <w:rPr>
                <w:b/>
                <w:color w:val="181717"/>
                <w:sz w:val="18"/>
              </w:rPr>
              <w:t>Solar Factor</w:t>
            </w:r>
          </w:p>
        </w:tc>
        <w:tc>
          <w:tcPr>
            <w:tcW w:w="1714" w:type="dxa"/>
            <w:gridSpan w:val="2"/>
            <w:tcBorders>
              <w:top w:val="single" w:sz="4" w:space="0" w:color="181717"/>
              <w:left w:val="single" w:sz="4" w:space="0" w:color="181717"/>
              <w:bottom w:val="single" w:sz="4" w:space="0" w:color="181717"/>
              <w:right w:val="single" w:sz="4" w:space="0" w:color="181717"/>
            </w:tcBorders>
            <w:shd w:val="clear" w:color="auto" w:fill="D3D2D2"/>
          </w:tcPr>
          <w:p w14:paraId="26F6A073" w14:textId="77777777" w:rsidR="00C03562" w:rsidRDefault="006F3366">
            <w:pPr>
              <w:spacing w:after="0" w:line="259" w:lineRule="auto"/>
              <w:ind w:left="0" w:right="0" w:firstLine="0"/>
              <w:jc w:val="center"/>
            </w:pPr>
            <w:r>
              <w:rPr>
                <w:b/>
                <w:color w:val="181717"/>
                <w:sz w:val="18"/>
              </w:rPr>
              <w:t>Shading Coeff.</w:t>
            </w:r>
          </w:p>
        </w:tc>
      </w:tr>
      <w:tr w:rsidR="00C03562" w14:paraId="1A5226B0" w14:textId="77777777">
        <w:trPr>
          <w:trHeight w:val="305"/>
        </w:trPr>
        <w:tc>
          <w:tcPr>
            <w:tcW w:w="1288" w:type="dxa"/>
            <w:vMerge w:val="restart"/>
            <w:tcBorders>
              <w:top w:val="single" w:sz="4" w:space="0" w:color="181717"/>
              <w:left w:val="single" w:sz="4" w:space="0" w:color="181717"/>
              <w:bottom w:val="single" w:sz="4" w:space="0" w:color="181717"/>
              <w:right w:val="single" w:sz="4" w:space="0" w:color="181717"/>
            </w:tcBorders>
          </w:tcPr>
          <w:p w14:paraId="72F1B9BF" w14:textId="77777777" w:rsidR="00C03562" w:rsidRDefault="006F3366">
            <w:pPr>
              <w:spacing w:after="0" w:line="259" w:lineRule="auto"/>
              <w:ind w:left="0" w:right="0" w:firstLine="0"/>
              <w:jc w:val="center"/>
            </w:pPr>
            <w:r>
              <w:rPr>
                <w:color w:val="181717"/>
                <w:sz w:val="18"/>
              </w:rPr>
              <w:t>4-4Kr-KS4</w:t>
            </w:r>
          </w:p>
        </w:tc>
        <w:tc>
          <w:tcPr>
            <w:tcW w:w="924" w:type="dxa"/>
            <w:tcBorders>
              <w:top w:val="single" w:sz="4" w:space="0" w:color="181717"/>
              <w:left w:val="single" w:sz="4" w:space="0" w:color="181717"/>
              <w:bottom w:val="single" w:sz="4" w:space="0" w:color="181717"/>
              <w:right w:val="single" w:sz="4" w:space="0" w:color="181717"/>
            </w:tcBorders>
          </w:tcPr>
          <w:p w14:paraId="3E6FD0B1" w14:textId="77777777" w:rsidR="00C03562" w:rsidRDefault="006F3366">
            <w:pPr>
              <w:spacing w:after="0" w:line="259" w:lineRule="auto"/>
              <w:ind w:left="183" w:right="0" w:firstLine="0"/>
            </w:pPr>
            <w:r>
              <w:rPr>
                <w:color w:val="181717"/>
                <w:sz w:val="18"/>
              </w:rPr>
              <w:t>W/m²K</w:t>
            </w:r>
          </w:p>
        </w:tc>
        <w:tc>
          <w:tcPr>
            <w:tcW w:w="857" w:type="dxa"/>
            <w:tcBorders>
              <w:top w:val="single" w:sz="4" w:space="0" w:color="181717"/>
              <w:left w:val="single" w:sz="4" w:space="0" w:color="181717"/>
              <w:bottom w:val="single" w:sz="4" w:space="0" w:color="181717"/>
              <w:right w:val="single" w:sz="4" w:space="0" w:color="181717"/>
            </w:tcBorders>
          </w:tcPr>
          <w:p w14:paraId="62A5FD53" w14:textId="77777777" w:rsidR="00C03562" w:rsidRDefault="006F3366">
            <w:pPr>
              <w:spacing w:after="0" w:line="259" w:lineRule="auto"/>
              <w:ind w:left="0" w:right="0" w:firstLine="0"/>
              <w:jc w:val="center"/>
            </w:pPr>
            <w:r>
              <w:rPr>
                <w:color w:val="181717"/>
                <w:sz w:val="18"/>
              </w:rPr>
              <w:t>Tuv</w:t>
            </w:r>
          </w:p>
        </w:tc>
        <w:tc>
          <w:tcPr>
            <w:tcW w:w="857" w:type="dxa"/>
            <w:tcBorders>
              <w:top w:val="single" w:sz="4" w:space="0" w:color="181717"/>
              <w:left w:val="single" w:sz="4" w:space="0" w:color="181717"/>
              <w:bottom w:val="single" w:sz="4" w:space="0" w:color="181717"/>
              <w:right w:val="single" w:sz="4" w:space="0" w:color="181717"/>
            </w:tcBorders>
          </w:tcPr>
          <w:p w14:paraId="14F44FFE" w14:textId="77777777" w:rsidR="00C03562" w:rsidRDefault="006F3366">
            <w:pPr>
              <w:spacing w:after="0" w:line="259" w:lineRule="auto"/>
              <w:ind w:left="0" w:right="0" w:firstLine="0"/>
              <w:jc w:val="center"/>
            </w:pPr>
            <w:r>
              <w:rPr>
                <w:color w:val="181717"/>
                <w:sz w:val="18"/>
              </w:rPr>
              <w:t>LT</w:t>
            </w:r>
          </w:p>
        </w:tc>
        <w:tc>
          <w:tcPr>
            <w:tcW w:w="857" w:type="dxa"/>
            <w:tcBorders>
              <w:top w:val="single" w:sz="4" w:space="0" w:color="181717"/>
              <w:left w:val="single" w:sz="4" w:space="0" w:color="181717"/>
              <w:bottom w:val="single" w:sz="4" w:space="0" w:color="181717"/>
              <w:right w:val="single" w:sz="4" w:space="0" w:color="181717"/>
            </w:tcBorders>
          </w:tcPr>
          <w:p w14:paraId="7BAD79E5" w14:textId="77777777" w:rsidR="00C03562" w:rsidRDefault="006F3366">
            <w:pPr>
              <w:spacing w:after="0" w:line="259" w:lineRule="auto"/>
              <w:ind w:left="0" w:right="0" w:firstLine="0"/>
              <w:jc w:val="center"/>
            </w:pPr>
            <w:r>
              <w:rPr>
                <w:color w:val="181717"/>
                <w:sz w:val="18"/>
              </w:rPr>
              <w:t>LR out</w:t>
            </w:r>
          </w:p>
        </w:tc>
        <w:tc>
          <w:tcPr>
            <w:tcW w:w="857" w:type="dxa"/>
            <w:tcBorders>
              <w:top w:val="single" w:sz="4" w:space="0" w:color="181717"/>
              <w:left w:val="single" w:sz="4" w:space="0" w:color="181717"/>
              <w:bottom w:val="single" w:sz="4" w:space="0" w:color="181717"/>
              <w:right w:val="single" w:sz="4" w:space="0" w:color="181717"/>
            </w:tcBorders>
          </w:tcPr>
          <w:p w14:paraId="492A2FFD" w14:textId="77777777" w:rsidR="00C03562" w:rsidRDefault="006F3366">
            <w:pPr>
              <w:spacing w:after="0" w:line="259" w:lineRule="auto"/>
              <w:ind w:left="0" w:right="0" w:firstLine="0"/>
              <w:jc w:val="center"/>
            </w:pPr>
            <w:r>
              <w:rPr>
                <w:color w:val="181717"/>
                <w:sz w:val="18"/>
              </w:rPr>
              <w:t>LR in</w:t>
            </w:r>
          </w:p>
        </w:tc>
        <w:tc>
          <w:tcPr>
            <w:tcW w:w="721" w:type="dxa"/>
            <w:tcBorders>
              <w:top w:val="single" w:sz="4" w:space="0" w:color="181717"/>
              <w:left w:val="single" w:sz="4" w:space="0" w:color="181717"/>
              <w:bottom w:val="single" w:sz="4" w:space="0" w:color="181717"/>
              <w:right w:val="single" w:sz="4" w:space="0" w:color="181717"/>
            </w:tcBorders>
          </w:tcPr>
          <w:p w14:paraId="727FE907" w14:textId="77777777" w:rsidR="00C03562" w:rsidRDefault="006F3366">
            <w:pPr>
              <w:spacing w:after="0" w:line="259" w:lineRule="auto"/>
              <w:ind w:left="0" w:right="0" w:firstLine="0"/>
              <w:jc w:val="center"/>
            </w:pPr>
            <w:r>
              <w:rPr>
                <w:color w:val="181717"/>
                <w:sz w:val="18"/>
              </w:rPr>
              <w:t>ET</w:t>
            </w:r>
          </w:p>
        </w:tc>
        <w:tc>
          <w:tcPr>
            <w:tcW w:w="638" w:type="dxa"/>
            <w:tcBorders>
              <w:top w:val="single" w:sz="4" w:space="0" w:color="181717"/>
              <w:left w:val="single" w:sz="4" w:space="0" w:color="181717"/>
              <w:bottom w:val="single" w:sz="4" w:space="0" w:color="181717"/>
              <w:right w:val="single" w:sz="4" w:space="0" w:color="181717"/>
            </w:tcBorders>
          </w:tcPr>
          <w:p w14:paraId="301BB5DE" w14:textId="77777777" w:rsidR="00C03562" w:rsidRDefault="006F3366">
            <w:pPr>
              <w:spacing w:after="0" w:line="259" w:lineRule="auto"/>
              <w:ind w:left="209" w:right="0" w:firstLine="0"/>
            </w:pPr>
            <w:r>
              <w:rPr>
                <w:color w:val="181717"/>
                <w:sz w:val="18"/>
              </w:rPr>
              <w:t>ER</w:t>
            </w:r>
          </w:p>
        </w:tc>
        <w:tc>
          <w:tcPr>
            <w:tcW w:w="624" w:type="dxa"/>
            <w:tcBorders>
              <w:top w:val="single" w:sz="4" w:space="0" w:color="181717"/>
              <w:left w:val="single" w:sz="4" w:space="0" w:color="181717"/>
              <w:bottom w:val="single" w:sz="4" w:space="0" w:color="181717"/>
              <w:right w:val="single" w:sz="4" w:space="0" w:color="181717"/>
            </w:tcBorders>
          </w:tcPr>
          <w:p w14:paraId="321CD6F2" w14:textId="77777777" w:rsidR="00C03562" w:rsidRDefault="006F3366">
            <w:pPr>
              <w:spacing w:after="0" w:line="259" w:lineRule="auto"/>
              <w:ind w:left="198" w:right="0" w:firstLine="0"/>
            </w:pPr>
            <w:r>
              <w:rPr>
                <w:color w:val="181717"/>
                <w:sz w:val="18"/>
              </w:rPr>
              <w:t>EA</w:t>
            </w:r>
          </w:p>
        </w:tc>
        <w:tc>
          <w:tcPr>
            <w:tcW w:w="1137" w:type="dxa"/>
            <w:tcBorders>
              <w:top w:val="single" w:sz="4" w:space="0" w:color="181717"/>
              <w:left w:val="single" w:sz="4" w:space="0" w:color="181717"/>
              <w:bottom w:val="single" w:sz="4" w:space="0" w:color="181717"/>
              <w:right w:val="single" w:sz="4" w:space="0" w:color="181717"/>
            </w:tcBorders>
          </w:tcPr>
          <w:p w14:paraId="176EDED4" w14:textId="77777777" w:rsidR="00C03562" w:rsidRDefault="006F3366">
            <w:pPr>
              <w:spacing w:after="0" w:line="259" w:lineRule="auto"/>
              <w:ind w:left="0" w:right="0" w:firstLine="0"/>
              <w:jc w:val="center"/>
            </w:pPr>
            <w:r>
              <w:rPr>
                <w:color w:val="181717"/>
                <w:sz w:val="18"/>
              </w:rPr>
              <w:t>g</w:t>
            </w:r>
          </w:p>
        </w:tc>
        <w:tc>
          <w:tcPr>
            <w:tcW w:w="857" w:type="dxa"/>
            <w:tcBorders>
              <w:top w:val="single" w:sz="4" w:space="0" w:color="181717"/>
              <w:left w:val="single" w:sz="4" w:space="0" w:color="181717"/>
              <w:bottom w:val="single" w:sz="4" w:space="0" w:color="181717"/>
              <w:right w:val="single" w:sz="4" w:space="0" w:color="181717"/>
            </w:tcBorders>
          </w:tcPr>
          <w:p w14:paraId="1367277C" w14:textId="77777777" w:rsidR="00C03562" w:rsidRDefault="006F3366">
            <w:pPr>
              <w:spacing w:after="0" w:line="259" w:lineRule="auto"/>
              <w:ind w:left="0" w:right="0" w:firstLine="0"/>
              <w:jc w:val="center"/>
            </w:pPr>
            <w:r>
              <w:rPr>
                <w:color w:val="181717"/>
                <w:sz w:val="18"/>
              </w:rPr>
              <w:t>T SC</w:t>
            </w:r>
          </w:p>
        </w:tc>
        <w:tc>
          <w:tcPr>
            <w:tcW w:w="857" w:type="dxa"/>
            <w:tcBorders>
              <w:top w:val="single" w:sz="4" w:space="0" w:color="181717"/>
              <w:left w:val="single" w:sz="4" w:space="0" w:color="181717"/>
              <w:bottom w:val="single" w:sz="4" w:space="0" w:color="181717"/>
              <w:right w:val="single" w:sz="4" w:space="0" w:color="181717"/>
            </w:tcBorders>
          </w:tcPr>
          <w:p w14:paraId="776289EC" w14:textId="77777777" w:rsidR="00C03562" w:rsidRDefault="006F3366">
            <w:pPr>
              <w:spacing w:after="0" w:line="259" w:lineRule="auto"/>
              <w:ind w:left="0" w:right="0" w:firstLine="0"/>
              <w:jc w:val="center"/>
            </w:pPr>
            <w:r>
              <w:rPr>
                <w:color w:val="181717"/>
                <w:sz w:val="18"/>
              </w:rPr>
              <w:t>S SC</w:t>
            </w:r>
          </w:p>
        </w:tc>
      </w:tr>
      <w:tr w:rsidR="00C03562" w14:paraId="6110418F" w14:textId="77777777">
        <w:trPr>
          <w:trHeight w:val="305"/>
        </w:trPr>
        <w:tc>
          <w:tcPr>
            <w:tcW w:w="0" w:type="auto"/>
            <w:vMerge/>
            <w:tcBorders>
              <w:top w:val="nil"/>
              <w:left w:val="single" w:sz="4" w:space="0" w:color="181717"/>
              <w:bottom w:val="single" w:sz="4" w:space="0" w:color="181717"/>
              <w:right w:val="single" w:sz="4" w:space="0" w:color="181717"/>
            </w:tcBorders>
          </w:tcPr>
          <w:p w14:paraId="5CA2DC77" w14:textId="77777777" w:rsidR="00C03562" w:rsidRDefault="00C03562">
            <w:pPr>
              <w:spacing w:after="160" w:line="259" w:lineRule="auto"/>
              <w:ind w:left="0" w:right="0" w:firstLine="0"/>
            </w:pPr>
          </w:p>
        </w:tc>
        <w:tc>
          <w:tcPr>
            <w:tcW w:w="924" w:type="dxa"/>
            <w:tcBorders>
              <w:top w:val="single" w:sz="4" w:space="0" w:color="181717"/>
              <w:left w:val="single" w:sz="4" w:space="0" w:color="181717"/>
              <w:bottom w:val="single" w:sz="4" w:space="0" w:color="181717"/>
              <w:right w:val="single" w:sz="4" w:space="0" w:color="181717"/>
            </w:tcBorders>
          </w:tcPr>
          <w:p w14:paraId="6EF0B9B6" w14:textId="77777777" w:rsidR="00C03562" w:rsidRDefault="006F3366">
            <w:pPr>
              <w:spacing w:after="0" w:line="259" w:lineRule="auto"/>
              <w:ind w:left="0" w:right="0" w:firstLine="0"/>
              <w:jc w:val="center"/>
            </w:pPr>
            <w:r>
              <w:rPr>
                <w:color w:val="181717"/>
                <w:sz w:val="18"/>
              </w:rPr>
              <w:t>1.9</w:t>
            </w:r>
          </w:p>
        </w:tc>
        <w:tc>
          <w:tcPr>
            <w:tcW w:w="857" w:type="dxa"/>
            <w:tcBorders>
              <w:top w:val="single" w:sz="4" w:space="0" w:color="181717"/>
              <w:left w:val="single" w:sz="4" w:space="0" w:color="181717"/>
              <w:bottom w:val="single" w:sz="4" w:space="0" w:color="181717"/>
              <w:right w:val="single" w:sz="4" w:space="0" w:color="181717"/>
            </w:tcBorders>
          </w:tcPr>
          <w:p w14:paraId="24117E52" w14:textId="77777777" w:rsidR="00C03562" w:rsidRDefault="006F3366">
            <w:pPr>
              <w:spacing w:after="0" w:line="259" w:lineRule="auto"/>
              <w:ind w:left="0" w:right="0" w:firstLine="0"/>
              <w:jc w:val="center"/>
            </w:pPr>
            <w:r>
              <w:rPr>
                <w:color w:val="181717"/>
                <w:sz w:val="18"/>
              </w:rPr>
              <w:t>39</w:t>
            </w:r>
          </w:p>
        </w:tc>
        <w:tc>
          <w:tcPr>
            <w:tcW w:w="857" w:type="dxa"/>
            <w:tcBorders>
              <w:top w:val="single" w:sz="4" w:space="0" w:color="181717"/>
              <w:left w:val="single" w:sz="4" w:space="0" w:color="181717"/>
              <w:bottom w:val="single" w:sz="4" w:space="0" w:color="181717"/>
              <w:right w:val="single" w:sz="4" w:space="0" w:color="181717"/>
            </w:tcBorders>
          </w:tcPr>
          <w:p w14:paraId="4E27C55D" w14:textId="77777777" w:rsidR="00C03562" w:rsidRDefault="006F3366">
            <w:pPr>
              <w:spacing w:after="0" w:line="259" w:lineRule="auto"/>
              <w:ind w:left="0" w:right="0" w:firstLine="0"/>
              <w:jc w:val="center"/>
            </w:pPr>
            <w:r>
              <w:rPr>
                <w:color w:val="181717"/>
                <w:sz w:val="18"/>
              </w:rPr>
              <w:t>80</w:t>
            </w:r>
          </w:p>
        </w:tc>
        <w:tc>
          <w:tcPr>
            <w:tcW w:w="857" w:type="dxa"/>
            <w:tcBorders>
              <w:top w:val="single" w:sz="4" w:space="0" w:color="181717"/>
              <w:left w:val="single" w:sz="4" w:space="0" w:color="181717"/>
              <w:bottom w:val="single" w:sz="4" w:space="0" w:color="181717"/>
              <w:right w:val="single" w:sz="4" w:space="0" w:color="181717"/>
            </w:tcBorders>
          </w:tcPr>
          <w:p w14:paraId="66CB55C0" w14:textId="77777777" w:rsidR="00C03562" w:rsidRDefault="006F3366">
            <w:pPr>
              <w:spacing w:after="0" w:line="259" w:lineRule="auto"/>
              <w:ind w:left="0" w:right="0" w:firstLine="0"/>
              <w:jc w:val="center"/>
            </w:pPr>
            <w:r>
              <w:rPr>
                <w:color w:val="181717"/>
                <w:sz w:val="18"/>
              </w:rPr>
              <w:t>12</w:t>
            </w:r>
          </w:p>
        </w:tc>
        <w:tc>
          <w:tcPr>
            <w:tcW w:w="857" w:type="dxa"/>
            <w:tcBorders>
              <w:top w:val="single" w:sz="4" w:space="0" w:color="181717"/>
              <w:left w:val="single" w:sz="4" w:space="0" w:color="181717"/>
              <w:bottom w:val="single" w:sz="4" w:space="0" w:color="181717"/>
              <w:right w:val="single" w:sz="4" w:space="0" w:color="181717"/>
            </w:tcBorders>
          </w:tcPr>
          <w:p w14:paraId="21A5A635" w14:textId="77777777" w:rsidR="00C03562" w:rsidRDefault="006F3366">
            <w:pPr>
              <w:spacing w:after="0" w:line="259" w:lineRule="auto"/>
              <w:ind w:left="0" w:right="0" w:firstLine="0"/>
              <w:jc w:val="center"/>
            </w:pPr>
            <w:r>
              <w:rPr>
                <w:color w:val="181717"/>
                <w:sz w:val="18"/>
              </w:rPr>
              <w:t>12</w:t>
            </w:r>
          </w:p>
        </w:tc>
        <w:tc>
          <w:tcPr>
            <w:tcW w:w="721" w:type="dxa"/>
            <w:tcBorders>
              <w:top w:val="single" w:sz="4" w:space="0" w:color="181717"/>
              <w:left w:val="single" w:sz="4" w:space="0" w:color="181717"/>
              <w:bottom w:val="single" w:sz="4" w:space="0" w:color="181717"/>
              <w:right w:val="single" w:sz="4" w:space="0" w:color="181717"/>
            </w:tcBorders>
          </w:tcPr>
          <w:p w14:paraId="6AE5F19A" w14:textId="77777777" w:rsidR="00C03562" w:rsidRDefault="006F3366">
            <w:pPr>
              <w:spacing w:after="0" w:line="259" w:lineRule="auto"/>
              <w:ind w:left="0" w:right="0" w:firstLine="0"/>
              <w:jc w:val="center"/>
            </w:pPr>
            <w:r>
              <w:rPr>
                <w:color w:val="181717"/>
                <w:sz w:val="18"/>
              </w:rPr>
              <w:t>61</w:t>
            </w:r>
          </w:p>
        </w:tc>
        <w:tc>
          <w:tcPr>
            <w:tcW w:w="638" w:type="dxa"/>
            <w:tcBorders>
              <w:top w:val="single" w:sz="4" w:space="0" w:color="181717"/>
              <w:left w:val="single" w:sz="4" w:space="0" w:color="181717"/>
              <w:bottom w:val="single" w:sz="4" w:space="0" w:color="181717"/>
              <w:right w:val="single" w:sz="4" w:space="0" w:color="181717"/>
            </w:tcBorders>
          </w:tcPr>
          <w:p w14:paraId="1272A38C" w14:textId="77777777" w:rsidR="00C03562" w:rsidRDefault="006F3366">
            <w:pPr>
              <w:spacing w:after="0" w:line="259" w:lineRule="auto"/>
              <w:ind w:left="0" w:right="0" w:firstLine="0"/>
              <w:jc w:val="center"/>
            </w:pPr>
            <w:r>
              <w:rPr>
                <w:color w:val="181717"/>
                <w:sz w:val="18"/>
              </w:rPr>
              <w:t>20</w:t>
            </w:r>
          </w:p>
        </w:tc>
        <w:tc>
          <w:tcPr>
            <w:tcW w:w="624" w:type="dxa"/>
            <w:tcBorders>
              <w:top w:val="single" w:sz="4" w:space="0" w:color="181717"/>
              <w:left w:val="single" w:sz="4" w:space="0" w:color="181717"/>
              <w:bottom w:val="single" w:sz="4" w:space="0" w:color="181717"/>
              <w:right w:val="single" w:sz="4" w:space="0" w:color="181717"/>
            </w:tcBorders>
          </w:tcPr>
          <w:p w14:paraId="52F8FC6A" w14:textId="77777777" w:rsidR="00C03562" w:rsidRDefault="006F3366">
            <w:pPr>
              <w:spacing w:after="0" w:line="259" w:lineRule="auto"/>
              <w:ind w:left="207" w:right="0" w:firstLine="0"/>
            </w:pPr>
            <w:r>
              <w:rPr>
                <w:color w:val="181717"/>
                <w:sz w:val="18"/>
              </w:rPr>
              <w:t>20</w:t>
            </w:r>
          </w:p>
        </w:tc>
        <w:tc>
          <w:tcPr>
            <w:tcW w:w="1137" w:type="dxa"/>
            <w:tcBorders>
              <w:top w:val="single" w:sz="4" w:space="0" w:color="181717"/>
              <w:left w:val="single" w:sz="4" w:space="0" w:color="181717"/>
              <w:bottom w:val="single" w:sz="4" w:space="0" w:color="181717"/>
              <w:right w:val="single" w:sz="4" w:space="0" w:color="181717"/>
            </w:tcBorders>
          </w:tcPr>
          <w:p w14:paraId="34F83E15" w14:textId="77777777" w:rsidR="00C03562" w:rsidRDefault="006F3366">
            <w:pPr>
              <w:spacing w:after="0" w:line="259" w:lineRule="auto"/>
              <w:ind w:left="0" w:right="0" w:firstLine="0"/>
              <w:jc w:val="center"/>
            </w:pPr>
            <w:r>
              <w:rPr>
                <w:color w:val="181717"/>
                <w:sz w:val="18"/>
              </w:rPr>
              <w:t>0.70</w:t>
            </w:r>
          </w:p>
        </w:tc>
        <w:tc>
          <w:tcPr>
            <w:tcW w:w="857" w:type="dxa"/>
            <w:tcBorders>
              <w:top w:val="single" w:sz="4" w:space="0" w:color="181717"/>
              <w:left w:val="single" w:sz="4" w:space="0" w:color="181717"/>
              <w:bottom w:val="single" w:sz="4" w:space="0" w:color="181717"/>
              <w:right w:val="single" w:sz="4" w:space="0" w:color="181717"/>
            </w:tcBorders>
          </w:tcPr>
          <w:p w14:paraId="327281B9" w14:textId="77777777" w:rsidR="00C03562" w:rsidRDefault="006F3366">
            <w:pPr>
              <w:spacing w:after="0" w:line="259" w:lineRule="auto"/>
              <w:ind w:left="0" w:right="0" w:firstLine="0"/>
              <w:jc w:val="center"/>
            </w:pPr>
            <w:r>
              <w:rPr>
                <w:color w:val="181717"/>
                <w:sz w:val="18"/>
              </w:rPr>
              <w:t>0.80</w:t>
            </w:r>
          </w:p>
        </w:tc>
        <w:tc>
          <w:tcPr>
            <w:tcW w:w="857" w:type="dxa"/>
            <w:tcBorders>
              <w:top w:val="single" w:sz="4" w:space="0" w:color="181717"/>
              <w:left w:val="single" w:sz="4" w:space="0" w:color="181717"/>
              <w:bottom w:val="single" w:sz="4" w:space="0" w:color="181717"/>
              <w:right w:val="single" w:sz="4" w:space="0" w:color="181717"/>
            </w:tcBorders>
          </w:tcPr>
          <w:p w14:paraId="6DE764BB" w14:textId="77777777" w:rsidR="00C03562" w:rsidRDefault="006F3366">
            <w:pPr>
              <w:spacing w:after="0" w:line="259" w:lineRule="auto"/>
              <w:ind w:left="0" w:right="0" w:firstLine="0"/>
              <w:jc w:val="center"/>
            </w:pPr>
            <w:r>
              <w:rPr>
                <w:color w:val="181717"/>
                <w:sz w:val="18"/>
              </w:rPr>
              <w:t>0.70</w:t>
            </w:r>
          </w:p>
        </w:tc>
      </w:tr>
    </w:tbl>
    <w:tbl>
      <w:tblPr>
        <w:tblStyle w:val="TableGrid"/>
        <w:tblpPr w:vertAnchor="text" w:tblpX="5" w:tblpY="-42"/>
        <w:tblOverlap w:val="never"/>
        <w:tblW w:w="7426" w:type="dxa"/>
        <w:tblInd w:w="0" w:type="dxa"/>
        <w:tblCellMar>
          <w:top w:w="80" w:type="dxa"/>
          <w:left w:w="80" w:type="dxa"/>
          <w:bottom w:w="0" w:type="dxa"/>
          <w:right w:w="80" w:type="dxa"/>
        </w:tblCellMar>
        <w:tblLook w:val="04A0" w:firstRow="1" w:lastRow="0" w:firstColumn="1" w:lastColumn="0" w:noHBand="0" w:noVBand="1"/>
      </w:tblPr>
      <w:tblGrid>
        <w:gridCol w:w="1949"/>
        <w:gridCol w:w="1576"/>
        <w:gridCol w:w="476"/>
        <w:gridCol w:w="1077"/>
        <w:gridCol w:w="1338"/>
        <w:gridCol w:w="1010"/>
      </w:tblGrid>
      <w:tr w:rsidR="00C03562" w14:paraId="579790A7" w14:textId="77777777">
        <w:trPr>
          <w:trHeight w:val="305"/>
        </w:trPr>
        <w:tc>
          <w:tcPr>
            <w:tcW w:w="1948" w:type="dxa"/>
            <w:tcBorders>
              <w:top w:val="single" w:sz="4" w:space="0" w:color="181717"/>
              <w:left w:val="single" w:sz="4" w:space="0" w:color="181717"/>
              <w:bottom w:val="single" w:sz="4" w:space="0" w:color="181717"/>
              <w:right w:val="single" w:sz="4" w:space="0" w:color="181717"/>
            </w:tcBorders>
            <w:shd w:val="clear" w:color="auto" w:fill="D3D2D2"/>
          </w:tcPr>
          <w:p w14:paraId="47AFECE1" w14:textId="77777777" w:rsidR="00C03562" w:rsidRDefault="006F3366">
            <w:pPr>
              <w:spacing w:after="0" w:line="259" w:lineRule="auto"/>
              <w:ind w:left="0" w:right="0" w:firstLine="0"/>
            </w:pPr>
            <w:r>
              <w:rPr>
                <w:b/>
                <w:color w:val="181717"/>
                <w:sz w:val="18"/>
              </w:rPr>
              <w:t>Performance Code</w:t>
            </w:r>
          </w:p>
        </w:tc>
        <w:tc>
          <w:tcPr>
            <w:tcW w:w="1576" w:type="dxa"/>
            <w:tcBorders>
              <w:top w:val="single" w:sz="4" w:space="0" w:color="181717"/>
              <w:left w:val="single" w:sz="4" w:space="0" w:color="181717"/>
              <w:bottom w:val="single" w:sz="4" w:space="0" w:color="181717"/>
              <w:right w:val="single" w:sz="4" w:space="0" w:color="181717"/>
            </w:tcBorders>
            <w:shd w:val="clear" w:color="auto" w:fill="D3D2D2"/>
          </w:tcPr>
          <w:p w14:paraId="431F5D16" w14:textId="77777777" w:rsidR="00C03562" w:rsidRDefault="006F3366">
            <w:pPr>
              <w:spacing w:after="0" w:line="259" w:lineRule="auto"/>
              <w:ind w:left="0" w:right="0" w:firstLine="0"/>
            </w:pPr>
            <w:r>
              <w:rPr>
                <w:b/>
                <w:color w:val="181717"/>
                <w:sz w:val="18"/>
              </w:rPr>
              <w:t>Sound Reduction</w:t>
            </w:r>
          </w:p>
        </w:tc>
        <w:tc>
          <w:tcPr>
            <w:tcW w:w="476" w:type="dxa"/>
            <w:tcBorders>
              <w:top w:val="single" w:sz="4" w:space="0" w:color="181717"/>
              <w:left w:val="single" w:sz="4" w:space="0" w:color="181717"/>
              <w:bottom w:val="single" w:sz="4" w:space="0" w:color="181717"/>
              <w:right w:val="single" w:sz="4" w:space="0" w:color="181717"/>
            </w:tcBorders>
            <w:shd w:val="clear" w:color="auto" w:fill="D3D2D2"/>
          </w:tcPr>
          <w:p w14:paraId="2542FDAB" w14:textId="77777777" w:rsidR="00C03562" w:rsidRDefault="006F3366">
            <w:pPr>
              <w:spacing w:after="0" w:line="259" w:lineRule="auto"/>
              <w:ind w:left="0" w:right="0" w:firstLine="0"/>
            </w:pPr>
            <w:r>
              <w:rPr>
                <w:b/>
                <w:color w:val="181717"/>
                <w:sz w:val="18"/>
              </w:rPr>
              <w:t>Ra</w:t>
            </w:r>
          </w:p>
        </w:tc>
        <w:tc>
          <w:tcPr>
            <w:tcW w:w="1077" w:type="dxa"/>
            <w:tcBorders>
              <w:top w:val="single" w:sz="4" w:space="0" w:color="181717"/>
              <w:left w:val="single" w:sz="4" w:space="0" w:color="181717"/>
              <w:bottom w:val="single" w:sz="4" w:space="0" w:color="181717"/>
              <w:right w:val="single" w:sz="4" w:space="0" w:color="181717"/>
            </w:tcBorders>
            <w:shd w:val="clear" w:color="auto" w:fill="D3D2D2"/>
          </w:tcPr>
          <w:p w14:paraId="160A5972" w14:textId="77777777" w:rsidR="00C03562" w:rsidRDefault="006F3366">
            <w:pPr>
              <w:spacing w:after="0" w:line="259" w:lineRule="auto"/>
              <w:ind w:left="0" w:right="0" w:firstLine="0"/>
            </w:pPr>
            <w:r>
              <w:rPr>
                <w:b/>
                <w:color w:val="181717"/>
                <w:sz w:val="18"/>
              </w:rPr>
              <w:t>Thickness</w:t>
            </w:r>
          </w:p>
        </w:tc>
        <w:tc>
          <w:tcPr>
            <w:tcW w:w="1338" w:type="dxa"/>
            <w:tcBorders>
              <w:top w:val="single" w:sz="4" w:space="0" w:color="181717"/>
              <w:left w:val="single" w:sz="4" w:space="0" w:color="181717"/>
              <w:bottom w:val="single" w:sz="4" w:space="0" w:color="181717"/>
              <w:right w:val="single" w:sz="4" w:space="0" w:color="181717"/>
            </w:tcBorders>
            <w:shd w:val="clear" w:color="auto" w:fill="D3D2D2"/>
          </w:tcPr>
          <w:p w14:paraId="26163977" w14:textId="77777777" w:rsidR="00C03562" w:rsidRDefault="006F3366">
            <w:pPr>
              <w:spacing w:after="0" w:line="259" w:lineRule="auto"/>
              <w:ind w:left="0" w:right="0" w:firstLine="0"/>
            </w:pPr>
            <w:r>
              <w:rPr>
                <w:b/>
                <w:color w:val="181717"/>
                <w:sz w:val="18"/>
              </w:rPr>
              <w:t>Weight kg/m²</w:t>
            </w:r>
          </w:p>
        </w:tc>
        <w:tc>
          <w:tcPr>
            <w:tcW w:w="1010" w:type="dxa"/>
            <w:tcBorders>
              <w:top w:val="single" w:sz="4" w:space="0" w:color="181717"/>
              <w:left w:val="single" w:sz="4" w:space="0" w:color="181717"/>
              <w:bottom w:val="single" w:sz="4" w:space="0" w:color="181717"/>
              <w:right w:val="single" w:sz="4" w:space="0" w:color="181717"/>
            </w:tcBorders>
            <w:shd w:val="clear" w:color="auto" w:fill="D3D2D2"/>
          </w:tcPr>
          <w:p w14:paraId="3DA755E9" w14:textId="77777777" w:rsidR="00C03562" w:rsidRDefault="006F3366">
            <w:pPr>
              <w:spacing w:after="0" w:line="259" w:lineRule="auto"/>
              <w:ind w:left="0" w:right="0" w:firstLine="0"/>
            </w:pPr>
            <w:r>
              <w:rPr>
                <w:b/>
                <w:color w:val="181717"/>
                <w:sz w:val="18"/>
              </w:rPr>
              <w:t>Selectivity</w:t>
            </w:r>
          </w:p>
        </w:tc>
      </w:tr>
      <w:tr w:rsidR="00C03562" w14:paraId="730D1ED3" w14:textId="77777777">
        <w:trPr>
          <w:trHeight w:val="305"/>
        </w:trPr>
        <w:tc>
          <w:tcPr>
            <w:tcW w:w="1948" w:type="dxa"/>
            <w:tcBorders>
              <w:top w:val="single" w:sz="4" w:space="0" w:color="181717"/>
              <w:left w:val="single" w:sz="4" w:space="0" w:color="181717"/>
              <w:bottom w:val="single" w:sz="4" w:space="0" w:color="181717"/>
              <w:right w:val="single" w:sz="4" w:space="0" w:color="181717"/>
            </w:tcBorders>
          </w:tcPr>
          <w:p w14:paraId="6C953BAB" w14:textId="77777777" w:rsidR="00C03562" w:rsidRDefault="006F3366">
            <w:pPr>
              <w:spacing w:after="0" w:line="259" w:lineRule="auto"/>
              <w:ind w:left="0" w:right="0" w:firstLine="0"/>
            </w:pPr>
            <w:r>
              <w:rPr>
                <w:color w:val="181717"/>
                <w:sz w:val="18"/>
              </w:rPr>
              <w:t>U-Value/Light/Energy</w:t>
            </w:r>
          </w:p>
        </w:tc>
        <w:tc>
          <w:tcPr>
            <w:tcW w:w="1576" w:type="dxa"/>
            <w:tcBorders>
              <w:top w:val="single" w:sz="4" w:space="0" w:color="181717"/>
              <w:left w:val="single" w:sz="4" w:space="0" w:color="181717"/>
              <w:bottom w:val="single" w:sz="4" w:space="0" w:color="181717"/>
              <w:right w:val="single" w:sz="4" w:space="0" w:color="181717"/>
            </w:tcBorders>
          </w:tcPr>
          <w:p w14:paraId="341F09A1" w14:textId="77777777" w:rsidR="00C03562" w:rsidRDefault="006F3366">
            <w:pPr>
              <w:spacing w:after="0" w:line="259" w:lineRule="auto"/>
              <w:ind w:left="0" w:right="0" w:firstLine="0"/>
            </w:pPr>
            <w:r>
              <w:rPr>
                <w:color w:val="181717"/>
                <w:sz w:val="18"/>
              </w:rPr>
              <w:t>Rw dB</w:t>
            </w:r>
          </w:p>
        </w:tc>
        <w:tc>
          <w:tcPr>
            <w:tcW w:w="476" w:type="dxa"/>
            <w:vMerge w:val="restart"/>
            <w:tcBorders>
              <w:top w:val="single" w:sz="4" w:space="0" w:color="181717"/>
              <w:left w:val="single" w:sz="4" w:space="0" w:color="181717"/>
              <w:bottom w:val="single" w:sz="4" w:space="0" w:color="181717"/>
              <w:right w:val="single" w:sz="4" w:space="0" w:color="181717"/>
            </w:tcBorders>
          </w:tcPr>
          <w:p w14:paraId="25C13EBB" w14:textId="77777777" w:rsidR="00C03562" w:rsidRDefault="006F3366">
            <w:pPr>
              <w:spacing w:after="0" w:line="259" w:lineRule="auto"/>
              <w:ind w:left="0" w:right="0" w:firstLine="0"/>
            </w:pPr>
            <w:r>
              <w:rPr>
                <w:color w:val="181717"/>
                <w:sz w:val="18"/>
              </w:rPr>
              <w:t>98</w:t>
            </w:r>
          </w:p>
        </w:tc>
        <w:tc>
          <w:tcPr>
            <w:tcW w:w="1077" w:type="dxa"/>
            <w:tcBorders>
              <w:top w:val="single" w:sz="4" w:space="0" w:color="181717"/>
              <w:left w:val="single" w:sz="4" w:space="0" w:color="181717"/>
              <w:bottom w:val="single" w:sz="4" w:space="0" w:color="181717"/>
              <w:right w:val="single" w:sz="4" w:space="0" w:color="181717"/>
            </w:tcBorders>
          </w:tcPr>
          <w:p w14:paraId="01904C3A" w14:textId="77777777" w:rsidR="00C03562" w:rsidRDefault="006F3366">
            <w:pPr>
              <w:spacing w:after="0" w:line="259" w:lineRule="auto"/>
              <w:ind w:left="0" w:right="0" w:firstLine="0"/>
            </w:pPr>
            <w:r>
              <w:rPr>
                <w:color w:val="181717"/>
                <w:sz w:val="18"/>
              </w:rPr>
              <w:t>mm</w:t>
            </w:r>
          </w:p>
        </w:tc>
        <w:tc>
          <w:tcPr>
            <w:tcW w:w="1338" w:type="dxa"/>
            <w:tcBorders>
              <w:top w:val="single" w:sz="4" w:space="0" w:color="181717"/>
              <w:left w:val="single" w:sz="4" w:space="0" w:color="181717"/>
              <w:bottom w:val="single" w:sz="4" w:space="0" w:color="181717"/>
              <w:right w:val="single" w:sz="4" w:space="0" w:color="181717"/>
            </w:tcBorders>
          </w:tcPr>
          <w:p w14:paraId="17C8FAB4" w14:textId="77777777" w:rsidR="00C03562" w:rsidRDefault="006F3366">
            <w:pPr>
              <w:spacing w:after="0" w:line="259" w:lineRule="auto"/>
              <w:ind w:left="0" w:right="0" w:firstLine="0"/>
            </w:pPr>
            <w:r>
              <w:rPr>
                <w:color w:val="181717"/>
                <w:sz w:val="18"/>
              </w:rPr>
              <w:t>Rw dB (C;Ctr)</w:t>
            </w:r>
          </w:p>
        </w:tc>
        <w:tc>
          <w:tcPr>
            <w:tcW w:w="1010" w:type="dxa"/>
            <w:vMerge w:val="restart"/>
            <w:tcBorders>
              <w:top w:val="single" w:sz="4" w:space="0" w:color="181717"/>
              <w:left w:val="single" w:sz="4" w:space="0" w:color="181717"/>
              <w:bottom w:val="single" w:sz="4" w:space="0" w:color="181717"/>
              <w:right w:val="single" w:sz="4" w:space="0" w:color="181717"/>
            </w:tcBorders>
          </w:tcPr>
          <w:p w14:paraId="1446969F" w14:textId="77777777" w:rsidR="00C03562" w:rsidRDefault="006F3366">
            <w:pPr>
              <w:spacing w:after="0" w:line="259" w:lineRule="auto"/>
              <w:ind w:left="0" w:right="0" w:firstLine="0"/>
            </w:pPr>
            <w:r>
              <w:rPr>
                <w:color w:val="181717"/>
                <w:sz w:val="18"/>
              </w:rPr>
              <w:t>1.14</w:t>
            </w:r>
          </w:p>
        </w:tc>
      </w:tr>
      <w:tr w:rsidR="00C03562" w14:paraId="37BBBD1B" w14:textId="77777777">
        <w:trPr>
          <w:trHeight w:val="305"/>
        </w:trPr>
        <w:tc>
          <w:tcPr>
            <w:tcW w:w="1948" w:type="dxa"/>
            <w:tcBorders>
              <w:top w:val="single" w:sz="4" w:space="0" w:color="181717"/>
              <w:left w:val="single" w:sz="4" w:space="0" w:color="181717"/>
              <w:bottom w:val="single" w:sz="4" w:space="0" w:color="181717"/>
              <w:right w:val="single" w:sz="4" w:space="0" w:color="181717"/>
            </w:tcBorders>
          </w:tcPr>
          <w:p w14:paraId="59646AAA" w14:textId="77777777" w:rsidR="00C03562" w:rsidRDefault="006F3366">
            <w:pPr>
              <w:spacing w:after="0" w:line="259" w:lineRule="auto"/>
              <w:ind w:left="0" w:right="0" w:firstLine="0"/>
            </w:pPr>
            <w:r>
              <w:rPr>
                <w:color w:val="181717"/>
                <w:sz w:val="18"/>
              </w:rPr>
              <w:t>1.9 / 80 / 70</w:t>
            </w:r>
          </w:p>
        </w:tc>
        <w:tc>
          <w:tcPr>
            <w:tcW w:w="1576" w:type="dxa"/>
            <w:tcBorders>
              <w:top w:val="single" w:sz="4" w:space="0" w:color="181717"/>
              <w:left w:val="single" w:sz="4" w:space="0" w:color="181717"/>
              <w:bottom w:val="single" w:sz="4" w:space="0" w:color="181717"/>
              <w:right w:val="single" w:sz="4" w:space="0" w:color="181717"/>
            </w:tcBorders>
          </w:tcPr>
          <w:p w14:paraId="7C5CF477" w14:textId="77777777" w:rsidR="00C03562" w:rsidRDefault="006F3366">
            <w:pPr>
              <w:spacing w:after="0" w:line="259" w:lineRule="auto"/>
              <w:ind w:left="0" w:right="0" w:firstLine="0"/>
            </w:pPr>
            <w:r>
              <w:rPr>
                <w:color w:val="181717"/>
                <w:sz w:val="18"/>
              </w:rPr>
              <w:t>29</w:t>
            </w:r>
          </w:p>
        </w:tc>
        <w:tc>
          <w:tcPr>
            <w:tcW w:w="0" w:type="auto"/>
            <w:vMerge/>
            <w:tcBorders>
              <w:top w:val="nil"/>
              <w:left w:val="single" w:sz="4" w:space="0" w:color="181717"/>
              <w:bottom w:val="single" w:sz="4" w:space="0" w:color="181717"/>
              <w:right w:val="single" w:sz="4" w:space="0" w:color="181717"/>
            </w:tcBorders>
          </w:tcPr>
          <w:p w14:paraId="151B6AF9" w14:textId="77777777" w:rsidR="00C03562" w:rsidRDefault="00C03562">
            <w:pPr>
              <w:spacing w:after="160" w:line="259" w:lineRule="auto"/>
              <w:ind w:left="0" w:right="0" w:firstLine="0"/>
            </w:pPr>
          </w:p>
        </w:tc>
        <w:tc>
          <w:tcPr>
            <w:tcW w:w="1077" w:type="dxa"/>
            <w:tcBorders>
              <w:top w:val="single" w:sz="4" w:space="0" w:color="181717"/>
              <w:left w:val="single" w:sz="4" w:space="0" w:color="181717"/>
              <w:bottom w:val="single" w:sz="4" w:space="0" w:color="181717"/>
              <w:right w:val="single" w:sz="4" w:space="0" w:color="181717"/>
            </w:tcBorders>
          </w:tcPr>
          <w:p w14:paraId="57E3A1F4" w14:textId="77777777" w:rsidR="00C03562" w:rsidRDefault="006F3366">
            <w:pPr>
              <w:spacing w:after="0" w:line="259" w:lineRule="auto"/>
              <w:ind w:left="0" w:right="0" w:firstLine="0"/>
            </w:pPr>
            <w:r>
              <w:rPr>
                <w:color w:val="181717"/>
                <w:sz w:val="18"/>
              </w:rPr>
              <w:t>12</w:t>
            </w:r>
          </w:p>
        </w:tc>
        <w:tc>
          <w:tcPr>
            <w:tcW w:w="1338" w:type="dxa"/>
            <w:tcBorders>
              <w:top w:val="single" w:sz="4" w:space="0" w:color="181717"/>
              <w:left w:val="single" w:sz="4" w:space="0" w:color="181717"/>
              <w:bottom w:val="single" w:sz="4" w:space="0" w:color="181717"/>
              <w:right w:val="single" w:sz="4" w:space="0" w:color="181717"/>
            </w:tcBorders>
          </w:tcPr>
          <w:p w14:paraId="52C90321" w14:textId="77777777" w:rsidR="00C03562" w:rsidRDefault="006F3366">
            <w:pPr>
              <w:spacing w:after="0" w:line="259" w:lineRule="auto"/>
              <w:ind w:left="0" w:right="0" w:firstLine="0"/>
            </w:pPr>
            <w:r>
              <w:rPr>
                <w:color w:val="181717"/>
                <w:sz w:val="18"/>
              </w:rPr>
              <w:t>20.00</w:t>
            </w:r>
          </w:p>
        </w:tc>
        <w:tc>
          <w:tcPr>
            <w:tcW w:w="0" w:type="auto"/>
            <w:vMerge/>
            <w:tcBorders>
              <w:top w:val="nil"/>
              <w:left w:val="single" w:sz="4" w:space="0" w:color="181717"/>
              <w:bottom w:val="single" w:sz="4" w:space="0" w:color="181717"/>
              <w:right w:val="single" w:sz="4" w:space="0" w:color="181717"/>
            </w:tcBorders>
          </w:tcPr>
          <w:p w14:paraId="0489DBA3" w14:textId="77777777" w:rsidR="00C03562" w:rsidRDefault="00C03562">
            <w:pPr>
              <w:spacing w:after="160" w:line="259" w:lineRule="auto"/>
              <w:ind w:left="0" w:right="0" w:firstLine="0"/>
            </w:pPr>
          </w:p>
        </w:tc>
      </w:tr>
    </w:tbl>
    <w:p w14:paraId="385273D3" w14:textId="77777777" w:rsidR="00C03562" w:rsidRDefault="006F3366">
      <w:pPr>
        <w:spacing w:after="0" w:line="259" w:lineRule="auto"/>
        <w:ind w:left="15" w:right="0"/>
        <w:jc w:val="center"/>
      </w:pPr>
      <w:r>
        <w:rPr>
          <w:b/>
          <w:color w:val="181717"/>
          <w:sz w:val="18"/>
        </w:rPr>
        <w:t xml:space="preserve">Glass 1 </w:t>
      </w:r>
    </w:p>
    <w:p w14:paraId="4E323646" w14:textId="77777777" w:rsidR="00C03562" w:rsidRDefault="006F3366">
      <w:pPr>
        <w:spacing w:after="19" w:line="265" w:lineRule="auto"/>
        <w:ind w:left="15" w:right="192"/>
        <w:jc w:val="right"/>
      </w:pPr>
      <w:r>
        <w:rPr>
          <w:color w:val="181717"/>
          <w:sz w:val="18"/>
        </w:rPr>
        <w:t>Pilkington Optifloat Clear 4mm</w:t>
      </w:r>
    </w:p>
    <w:p w14:paraId="77590659" w14:textId="77777777" w:rsidR="00C03562" w:rsidRDefault="006F3366">
      <w:pPr>
        <w:spacing w:after="0" w:line="259" w:lineRule="auto"/>
        <w:ind w:left="15" w:right="0"/>
        <w:jc w:val="center"/>
      </w:pPr>
      <w:r>
        <w:rPr>
          <w:b/>
          <w:color w:val="181717"/>
          <w:sz w:val="18"/>
        </w:rPr>
        <w:t xml:space="preserve">Glass 2 </w:t>
      </w:r>
    </w:p>
    <w:p w14:paraId="2D558C41" w14:textId="77777777" w:rsidR="00C03562" w:rsidRDefault="006F3366">
      <w:pPr>
        <w:spacing w:after="800" w:line="265" w:lineRule="auto"/>
        <w:ind w:left="15" w:right="677"/>
        <w:jc w:val="right"/>
      </w:pPr>
      <w:r>
        <w:rPr>
          <w:color w:val="181717"/>
          <w:sz w:val="18"/>
        </w:rPr>
        <w:t>Pilkington K Glass S 4mm</w:t>
      </w:r>
    </w:p>
    <w:p w14:paraId="45F2601F" w14:textId="77777777" w:rsidR="00C03562" w:rsidRDefault="006F3366">
      <w:pPr>
        <w:spacing w:after="0" w:line="259" w:lineRule="auto"/>
        <w:ind w:left="2894" w:right="0" w:firstLine="0"/>
      </w:pPr>
      <w:r>
        <w:rPr>
          <w:rFonts w:ascii="Calibri" w:eastAsia="Calibri" w:hAnsi="Calibri" w:cs="Calibri"/>
          <w:b/>
          <w:color w:val="FFFFFF"/>
          <w:sz w:val="38"/>
        </w:rPr>
        <w:t>We Del iv er Ac r o s s Ir el a n d &amp; t h e UK</w:t>
      </w:r>
    </w:p>
    <w:p w14:paraId="7E5E5C2D" w14:textId="77777777" w:rsidR="00C03562" w:rsidRDefault="006F3366">
      <w:pPr>
        <w:spacing w:after="0" w:line="240" w:lineRule="auto"/>
        <w:ind w:left="2894" w:right="0" w:firstLine="0"/>
      </w:pPr>
      <w:r>
        <w:rPr>
          <w:rFonts w:ascii="Calibri" w:eastAsia="Calibri" w:hAnsi="Calibri" w:cs="Calibri"/>
          <w:noProof/>
          <w:color w:val="000000"/>
          <w:sz w:val="22"/>
        </w:rPr>
        <mc:AlternateContent>
          <mc:Choice Requires="wpg">
            <w:drawing>
              <wp:anchor distT="0" distB="0" distL="114300" distR="114300" simplePos="0" relativeHeight="251674624" behindDoc="1" locked="0" layoutInCell="1" allowOverlap="1" wp14:anchorId="5E4DA528" wp14:editId="63C5C88B">
                <wp:simplePos x="0" y="0"/>
                <wp:positionH relativeFrom="column">
                  <wp:posOffset>0</wp:posOffset>
                </wp:positionH>
                <wp:positionV relativeFrom="paragraph">
                  <wp:posOffset>-467105</wp:posOffset>
                </wp:positionV>
                <wp:extent cx="7102792" cy="1204314"/>
                <wp:effectExtent l="0" t="0" r="0" b="0"/>
                <wp:wrapNone/>
                <wp:docPr id="20044" name="Group 20044"/>
                <wp:cNvGraphicFramePr/>
                <a:graphic xmlns:a="http://schemas.openxmlformats.org/drawingml/2006/main">
                  <a:graphicData uri="http://schemas.microsoft.com/office/word/2010/wordprocessingGroup">
                    <wpg:wgp>
                      <wpg:cNvGrpSpPr/>
                      <wpg:grpSpPr>
                        <a:xfrm>
                          <a:off x="0" y="0"/>
                          <a:ext cx="7102792" cy="1204314"/>
                          <a:chOff x="0" y="0"/>
                          <a:chExt cx="7102792" cy="1204314"/>
                        </a:xfrm>
                      </wpg:grpSpPr>
                      <wps:wsp>
                        <wps:cNvPr id="21484" name="Shape 21484"/>
                        <wps:cNvSpPr/>
                        <wps:spPr>
                          <a:xfrm>
                            <a:off x="6364795" y="0"/>
                            <a:ext cx="737997" cy="1128598"/>
                          </a:xfrm>
                          <a:custGeom>
                            <a:avLst/>
                            <a:gdLst/>
                            <a:ahLst/>
                            <a:cxnLst/>
                            <a:rect l="0" t="0" r="0" b="0"/>
                            <a:pathLst>
                              <a:path w="737997" h="1128598">
                                <a:moveTo>
                                  <a:pt x="0" y="0"/>
                                </a:moveTo>
                                <a:lnTo>
                                  <a:pt x="737997" y="0"/>
                                </a:lnTo>
                                <a:lnTo>
                                  <a:pt x="737997" y="1128598"/>
                                </a:lnTo>
                                <a:lnTo>
                                  <a:pt x="0" y="1128598"/>
                                </a:lnTo>
                                <a:lnTo>
                                  <a:pt x="0" y="0"/>
                                </a:lnTo>
                              </a:path>
                            </a:pathLst>
                          </a:custGeom>
                          <a:ln w="0" cap="flat">
                            <a:miter lim="127000"/>
                          </a:ln>
                        </wps:spPr>
                        <wps:style>
                          <a:lnRef idx="0">
                            <a:srgbClr val="000000">
                              <a:alpha val="0"/>
                            </a:srgbClr>
                          </a:lnRef>
                          <a:fillRef idx="1">
                            <a:srgbClr val="3C91C7"/>
                          </a:fillRef>
                          <a:effectRef idx="0">
                            <a:scrgbClr r="0" g="0" b="0"/>
                          </a:effectRef>
                          <a:fontRef idx="none"/>
                        </wps:style>
                        <wps:bodyPr/>
                      </wps:wsp>
                      <pic:pic xmlns:pic="http://schemas.openxmlformats.org/drawingml/2006/picture">
                        <pic:nvPicPr>
                          <pic:cNvPr id="20165" name="Picture 20165"/>
                          <pic:cNvPicPr/>
                        </pic:nvPicPr>
                        <pic:blipFill>
                          <a:blip r:embed="rId159"/>
                          <a:stretch>
                            <a:fillRect/>
                          </a:stretch>
                        </pic:blipFill>
                        <pic:spPr>
                          <a:xfrm>
                            <a:off x="-4063" y="-4267"/>
                            <a:ext cx="7089649" cy="1133856"/>
                          </a:xfrm>
                          <a:prstGeom prst="rect">
                            <a:avLst/>
                          </a:prstGeom>
                        </pic:spPr>
                      </pic:pic>
                      <wps:wsp>
                        <wps:cNvPr id="1794" name="Shape 1794"/>
                        <wps:cNvSpPr/>
                        <wps:spPr>
                          <a:xfrm>
                            <a:off x="160141" y="105118"/>
                            <a:ext cx="875119" cy="935672"/>
                          </a:xfrm>
                          <a:custGeom>
                            <a:avLst/>
                            <a:gdLst/>
                            <a:ahLst/>
                            <a:cxnLst/>
                            <a:rect l="0" t="0" r="0" b="0"/>
                            <a:pathLst>
                              <a:path w="875119" h="935672">
                                <a:moveTo>
                                  <a:pt x="806717" y="457"/>
                                </a:moveTo>
                                <a:cubicBezTo>
                                  <a:pt x="850011" y="533"/>
                                  <a:pt x="874903" y="25603"/>
                                  <a:pt x="874852" y="69444"/>
                                </a:cubicBezTo>
                                <a:cubicBezTo>
                                  <a:pt x="874547" y="336245"/>
                                  <a:pt x="874408" y="603047"/>
                                  <a:pt x="875043" y="869848"/>
                                </a:cubicBezTo>
                                <a:cubicBezTo>
                                  <a:pt x="875119" y="906399"/>
                                  <a:pt x="848259" y="935672"/>
                                  <a:pt x="811047" y="934618"/>
                                </a:cubicBezTo>
                                <a:cubicBezTo>
                                  <a:pt x="739724" y="932599"/>
                                  <a:pt x="668300" y="934034"/>
                                  <a:pt x="596925" y="934034"/>
                                </a:cubicBezTo>
                                <a:lnTo>
                                  <a:pt x="580073" y="934034"/>
                                </a:lnTo>
                                <a:cubicBezTo>
                                  <a:pt x="574421" y="886282"/>
                                  <a:pt x="552780" y="846430"/>
                                  <a:pt x="519379" y="814642"/>
                                </a:cubicBezTo>
                                <a:cubicBezTo>
                                  <a:pt x="478003" y="775259"/>
                                  <a:pt x="427037" y="753694"/>
                                  <a:pt x="369329" y="757186"/>
                                </a:cubicBezTo>
                                <a:cubicBezTo>
                                  <a:pt x="268338" y="763283"/>
                                  <a:pt x="189573" y="838974"/>
                                  <a:pt x="176479" y="934034"/>
                                </a:cubicBezTo>
                                <a:cubicBezTo>
                                  <a:pt x="139941" y="934034"/>
                                  <a:pt x="103149" y="934110"/>
                                  <a:pt x="66357" y="933971"/>
                                </a:cubicBezTo>
                                <a:cubicBezTo>
                                  <a:pt x="58077" y="933945"/>
                                  <a:pt x="49581" y="934200"/>
                                  <a:pt x="41580" y="932485"/>
                                </a:cubicBezTo>
                                <a:cubicBezTo>
                                  <a:pt x="19812" y="927836"/>
                                  <a:pt x="8382" y="911682"/>
                                  <a:pt x="0" y="892658"/>
                                </a:cubicBezTo>
                                <a:lnTo>
                                  <a:pt x="0" y="41605"/>
                                </a:lnTo>
                                <a:cubicBezTo>
                                  <a:pt x="8687" y="27889"/>
                                  <a:pt x="15748" y="12332"/>
                                  <a:pt x="33109" y="7315"/>
                                </a:cubicBezTo>
                                <a:cubicBezTo>
                                  <a:pt x="43663" y="4267"/>
                                  <a:pt x="54610" y="546"/>
                                  <a:pt x="65380" y="533"/>
                                </a:cubicBezTo>
                                <a:cubicBezTo>
                                  <a:pt x="312484" y="153"/>
                                  <a:pt x="559600" y="0"/>
                                  <a:pt x="806717" y="457"/>
                                </a:cubicBezTo>
                                <a:close/>
                              </a:path>
                            </a:pathLst>
                          </a:custGeom>
                          <a:ln w="0" cap="flat">
                            <a:miter lim="127000"/>
                          </a:ln>
                        </wps:spPr>
                        <wps:style>
                          <a:lnRef idx="0">
                            <a:srgbClr val="000000">
                              <a:alpha val="0"/>
                            </a:srgbClr>
                          </a:lnRef>
                          <a:fillRef idx="1">
                            <a:srgbClr val="1B3F72"/>
                          </a:fillRef>
                          <a:effectRef idx="0">
                            <a:scrgbClr r="0" g="0" b="0"/>
                          </a:effectRef>
                          <a:fontRef idx="none"/>
                        </wps:style>
                        <wps:bodyPr/>
                      </wps:wsp>
                      <wps:wsp>
                        <wps:cNvPr id="1795" name="Shape 1795"/>
                        <wps:cNvSpPr/>
                        <wps:spPr>
                          <a:xfrm>
                            <a:off x="1090879" y="338409"/>
                            <a:ext cx="331743" cy="701637"/>
                          </a:xfrm>
                          <a:custGeom>
                            <a:avLst/>
                            <a:gdLst/>
                            <a:ahLst/>
                            <a:cxnLst/>
                            <a:rect l="0" t="0" r="0" b="0"/>
                            <a:pathLst>
                              <a:path w="331743" h="701637">
                                <a:moveTo>
                                  <a:pt x="56401" y="559"/>
                                </a:moveTo>
                                <a:cubicBezTo>
                                  <a:pt x="145999" y="102"/>
                                  <a:pt x="235598" y="0"/>
                                  <a:pt x="325196" y="724"/>
                                </a:cubicBezTo>
                                <a:lnTo>
                                  <a:pt x="331743" y="1958"/>
                                </a:lnTo>
                                <a:lnTo>
                                  <a:pt x="331743" y="129901"/>
                                </a:lnTo>
                                <a:lnTo>
                                  <a:pt x="324580" y="123436"/>
                                </a:lnTo>
                                <a:cubicBezTo>
                                  <a:pt x="318354" y="120203"/>
                                  <a:pt x="311347" y="118650"/>
                                  <a:pt x="303378" y="118618"/>
                                </a:cubicBezTo>
                                <a:cubicBezTo>
                                  <a:pt x="286156" y="118542"/>
                                  <a:pt x="268935" y="118593"/>
                                  <a:pt x="251714" y="118593"/>
                                </a:cubicBezTo>
                                <a:lnTo>
                                  <a:pt x="177940" y="118593"/>
                                </a:lnTo>
                                <a:lnTo>
                                  <a:pt x="177940" y="348170"/>
                                </a:lnTo>
                                <a:lnTo>
                                  <a:pt x="331743" y="348170"/>
                                </a:lnTo>
                                <a:lnTo>
                                  <a:pt x="331743" y="539304"/>
                                </a:lnTo>
                                <a:lnTo>
                                  <a:pt x="284709" y="525856"/>
                                </a:lnTo>
                                <a:cubicBezTo>
                                  <a:pt x="249199" y="520992"/>
                                  <a:pt x="216738" y="527888"/>
                                  <a:pt x="184455" y="540753"/>
                                </a:cubicBezTo>
                                <a:cubicBezTo>
                                  <a:pt x="148857" y="554927"/>
                                  <a:pt x="119799" y="577317"/>
                                  <a:pt x="97739" y="608647"/>
                                </a:cubicBezTo>
                                <a:cubicBezTo>
                                  <a:pt x="80086" y="633730"/>
                                  <a:pt x="66789" y="660756"/>
                                  <a:pt x="61976" y="691452"/>
                                </a:cubicBezTo>
                                <a:cubicBezTo>
                                  <a:pt x="60592" y="700253"/>
                                  <a:pt x="54559" y="701637"/>
                                  <a:pt x="46926" y="700748"/>
                                </a:cubicBezTo>
                                <a:cubicBezTo>
                                  <a:pt x="23101" y="697967"/>
                                  <a:pt x="216" y="673583"/>
                                  <a:pt x="190" y="649363"/>
                                </a:cubicBezTo>
                                <a:cubicBezTo>
                                  <a:pt x="25" y="449987"/>
                                  <a:pt x="0" y="250622"/>
                                  <a:pt x="216" y="51245"/>
                                </a:cubicBezTo>
                                <a:cubicBezTo>
                                  <a:pt x="241" y="25591"/>
                                  <a:pt x="27521" y="712"/>
                                  <a:pt x="56401" y="559"/>
                                </a:cubicBezTo>
                                <a:close/>
                              </a:path>
                            </a:pathLst>
                          </a:custGeom>
                          <a:ln w="0" cap="flat">
                            <a:miter lim="127000"/>
                          </a:ln>
                        </wps:spPr>
                        <wps:style>
                          <a:lnRef idx="0">
                            <a:srgbClr val="000000">
                              <a:alpha val="0"/>
                            </a:srgbClr>
                          </a:lnRef>
                          <a:fillRef idx="1">
                            <a:srgbClr val="1B3F72"/>
                          </a:fillRef>
                          <a:effectRef idx="0">
                            <a:scrgbClr r="0" g="0" b="0"/>
                          </a:effectRef>
                          <a:fontRef idx="none"/>
                        </wps:style>
                        <wps:bodyPr/>
                      </wps:wsp>
                      <wps:wsp>
                        <wps:cNvPr id="1796" name="Shape 1796"/>
                        <wps:cNvSpPr/>
                        <wps:spPr>
                          <a:xfrm>
                            <a:off x="1422623" y="340367"/>
                            <a:ext cx="250501" cy="701571"/>
                          </a:xfrm>
                          <a:custGeom>
                            <a:avLst/>
                            <a:gdLst/>
                            <a:ahLst/>
                            <a:cxnLst/>
                            <a:rect l="0" t="0" r="0" b="0"/>
                            <a:pathLst>
                              <a:path w="250501" h="701571">
                                <a:moveTo>
                                  <a:pt x="0" y="0"/>
                                </a:moveTo>
                                <a:lnTo>
                                  <a:pt x="20942" y="3948"/>
                                </a:lnTo>
                                <a:cubicBezTo>
                                  <a:pt x="29534" y="7476"/>
                                  <a:pt x="37344" y="12952"/>
                                  <a:pt x="43745" y="20826"/>
                                </a:cubicBezTo>
                                <a:cubicBezTo>
                                  <a:pt x="77349" y="62164"/>
                                  <a:pt x="110826" y="103617"/>
                                  <a:pt x="143846" y="145425"/>
                                </a:cubicBezTo>
                                <a:cubicBezTo>
                                  <a:pt x="162109" y="168539"/>
                                  <a:pt x="179152" y="192618"/>
                                  <a:pt x="197110" y="215961"/>
                                </a:cubicBezTo>
                                <a:cubicBezTo>
                                  <a:pt x="222002" y="248334"/>
                                  <a:pt x="238017" y="285011"/>
                                  <a:pt x="250501" y="323492"/>
                                </a:cubicBezTo>
                                <a:lnTo>
                                  <a:pt x="250501" y="657413"/>
                                </a:lnTo>
                                <a:cubicBezTo>
                                  <a:pt x="238220" y="688147"/>
                                  <a:pt x="215741" y="701571"/>
                                  <a:pt x="182645" y="699006"/>
                                </a:cubicBezTo>
                                <a:cubicBezTo>
                                  <a:pt x="166554" y="697749"/>
                                  <a:pt x="150273" y="698790"/>
                                  <a:pt x="133547" y="698790"/>
                                </a:cubicBezTo>
                                <a:cubicBezTo>
                                  <a:pt x="123958" y="651610"/>
                                  <a:pt x="104781" y="610385"/>
                                  <a:pt x="69069" y="577721"/>
                                </a:cubicBezTo>
                                <a:cubicBezTo>
                                  <a:pt x="52483" y="562563"/>
                                  <a:pt x="34646" y="550638"/>
                                  <a:pt x="15360" y="541737"/>
                                </a:cubicBezTo>
                                <a:lnTo>
                                  <a:pt x="0" y="537346"/>
                                </a:lnTo>
                                <a:lnTo>
                                  <a:pt x="0" y="346212"/>
                                </a:lnTo>
                                <a:lnTo>
                                  <a:pt x="153803" y="346212"/>
                                </a:lnTo>
                                <a:cubicBezTo>
                                  <a:pt x="145129" y="329982"/>
                                  <a:pt x="139173" y="315212"/>
                                  <a:pt x="130168" y="302639"/>
                                </a:cubicBezTo>
                                <a:cubicBezTo>
                                  <a:pt x="90316" y="246924"/>
                                  <a:pt x="49295" y="192035"/>
                                  <a:pt x="9353" y="136383"/>
                                </a:cubicBezTo>
                                <a:lnTo>
                                  <a:pt x="0" y="127943"/>
                                </a:lnTo>
                                <a:lnTo>
                                  <a:pt x="0" y="0"/>
                                </a:lnTo>
                                <a:close/>
                              </a:path>
                            </a:pathLst>
                          </a:custGeom>
                          <a:ln w="0" cap="flat">
                            <a:miter lim="127000"/>
                          </a:ln>
                        </wps:spPr>
                        <wps:style>
                          <a:lnRef idx="0">
                            <a:srgbClr val="000000">
                              <a:alpha val="0"/>
                            </a:srgbClr>
                          </a:lnRef>
                          <a:fillRef idx="1">
                            <a:srgbClr val="1B3F72"/>
                          </a:fillRef>
                          <a:effectRef idx="0">
                            <a:scrgbClr r="0" g="0" b="0"/>
                          </a:effectRef>
                          <a:fontRef idx="none"/>
                        </wps:style>
                        <wps:bodyPr/>
                      </wps:wsp>
                      <wps:wsp>
                        <wps:cNvPr id="1797" name="Shape 1797"/>
                        <wps:cNvSpPr/>
                        <wps:spPr>
                          <a:xfrm>
                            <a:off x="1213764" y="928140"/>
                            <a:ext cx="275793" cy="276174"/>
                          </a:xfrm>
                          <a:custGeom>
                            <a:avLst/>
                            <a:gdLst/>
                            <a:ahLst/>
                            <a:cxnLst/>
                            <a:rect l="0" t="0" r="0" b="0"/>
                            <a:pathLst>
                              <a:path w="275793" h="276174">
                                <a:moveTo>
                                  <a:pt x="145034" y="4394"/>
                                </a:moveTo>
                                <a:cubicBezTo>
                                  <a:pt x="219393" y="8483"/>
                                  <a:pt x="274587" y="63233"/>
                                  <a:pt x="275171" y="138582"/>
                                </a:cubicBezTo>
                                <a:cubicBezTo>
                                  <a:pt x="275793" y="217094"/>
                                  <a:pt x="219050" y="275362"/>
                                  <a:pt x="138456" y="275780"/>
                                </a:cubicBezTo>
                                <a:cubicBezTo>
                                  <a:pt x="65380" y="276174"/>
                                  <a:pt x="2819" y="218160"/>
                                  <a:pt x="4280" y="139840"/>
                                </a:cubicBezTo>
                                <a:cubicBezTo>
                                  <a:pt x="0" y="69710"/>
                                  <a:pt x="64999" y="0"/>
                                  <a:pt x="145034" y="4394"/>
                                </a:cubicBezTo>
                                <a:close/>
                              </a:path>
                            </a:pathLst>
                          </a:custGeom>
                          <a:ln w="0" cap="flat">
                            <a:miter lim="127000"/>
                          </a:ln>
                        </wps:spPr>
                        <wps:style>
                          <a:lnRef idx="0">
                            <a:srgbClr val="000000">
                              <a:alpha val="0"/>
                            </a:srgbClr>
                          </a:lnRef>
                          <a:fillRef idx="1">
                            <a:srgbClr val="1B3F72"/>
                          </a:fillRef>
                          <a:effectRef idx="0">
                            <a:scrgbClr r="0" g="0" b="0"/>
                          </a:effectRef>
                          <a:fontRef idx="none"/>
                        </wps:style>
                        <wps:bodyPr/>
                      </wps:wsp>
                      <wps:wsp>
                        <wps:cNvPr id="1798" name="Shape 1798"/>
                        <wps:cNvSpPr/>
                        <wps:spPr>
                          <a:xfrm>
                            <a:off x="402732" y="928967"/>
                            <a:ext cx="271590" cy="275095"/>
                          </a:xfrm>
                          <a:custGeom>
                            <a:avLst/>
                            <a:gdLst/>
                            <a:ahLst/>
                            <a:cxnLst/>
                            <a:rect l="0" t="0" r="0" b="0"/>
                            <a:pathLst>
                              <a:path w="271590" h="275095">
                                <a:moveTo>
                                  <a:pt x="142697" y="3975"/>
                                </a:moveTo>
                                <a:cubicBezTo>
                                  <a:pt x="214846" y="7379"/>
                                  <a:pt x="269685" y="62750"/>
                                  <a:pt x="271590" y="138341"/>
                                </a:cubicBezTo>
                                <a:cubicBezTo>
                                  <a:pt x="269951" y="219113"/>
                                  <a:pt x="212001" y="274434"/>
                                  <a:pt x="135979" y="274765"/>
                                </a:cubicBezTo>
                                <a:cubicBezTo>
                                  <a:pt x="61430" y="275095"/>
                                  <a:pt x="0" y="220650"/>
                                  <a:pt x="25" y="137516"/>
                                </a:cubicBezTo>
                                <a:cubicBezTo>
                                  <a:pt x="51" y="64401"/>
                                  <a:pt x="58458" y="0"/>
                                  <a:pt x="142697" y="3975"/>
                                </a:cubicBezTo>
                                <a:close/>
                              </a:path>
                            </a:pathLst>
                          </a:custGeom>
                          <a:ln w="0" cap="flat">
                            <a:miter lim="127000"/>
                          </a:ln>
                        </wps:spPr>
                        <wps:style>
                          <a:lnRef idx="0">
                            <a:srgbClr val="000000">
                              <a:alpha val="0"/>
                            </a:srgbClr>
                          </a:lnRef>
                          <a:fillRef idx="1">
                            <a:srgbClr val="1B3F72"/>
                          </a:fillRef>
                          <a:effectRef idx="0">
                            <a:scrgbClr r="0" g="0" b="0"/>
                          </a:effectRef>
                          <a:fontRef idx="none"/>
                        </wps:style>
                        <wps:bodyPr/>
                      </wps:wsp>
                    </wpg:wgp>
                  </a:graphicData>
                </a:graphic>
              </wp:anchor>
            </w:drawing>
          </mc:Choice>
          <mc:Fallback xmlns:a="http://schemas.openxmlformats.org/drawingml/2006/main">
            <w:pict>
              <v:group id="Group 20044" style="width:559.275pt;height:94.8279pt;position:absolute;z-index:-2147483630;mso-position-horizontal-relative:text;mso-position-horizontal:absolute;margin-left:0pt;mso-position-vertical-relative:text;margin-top:-36.78pt;" coordsize="71027,12043">
                <v:shape id="Shape 21485" style="position:absolute;width:7379;height:11285;left:63647;top:0;" coordsize="737997,1128598" path="m0,0l737997,0l737997,1128598l0,1128598l0,0">
                  <v:stroke weight="0pt" endcap="flat" joinstyle="miter" miterlimit="10" on="false" color="#000000" opacity="0"/>
                  <v:fill on="true" color="#3c91c7"/>
                </v:shape>
                <v:shape id="Picture 20165" style="position:absolute;width:70896;height:11338;left:-40;top:-42;" filled="f">
                  <v:imagedata r:id="rId160"/>
                </v:shape>
                <v:shape id="Shape 1794" style="position:absolute;width:8751;height:9356;left:1601;top:1051;" coordsize="875119,935672" path="m806717,457c850011,533,874903,25603,874852,69444c874547,336245,874408,603047,875043,869848c875119,906399,848259,935672,811047,934618c739724,932599,668300,934034,596925,934034l580073,934034c574421,886282,552780,846430,519379,814642c478003,775259,427037,753694,369329,757186c268338,763283,189573,838974,176479,934034c139941,934034,103149,934110,66357,933971c58077,933945,49581,934200,41580,932485c19812,927836,8382,911682,0,892658l0,41605c8687,27889,15748,12332,33109,7315c43663,4267,54610,546,65380,533c312484,153,559600,0,806717,457x">
                  <v:stroke weight="0pt" endcap="flat" joinstyle="miter" miterlimit="10" on="false" color="#000000" opacity="0"/>
                  <v:fill on="true" color="#1b3f72"/>
                </v:shape>
                <v:shape id="Shape 1795" style="position:absolute;width:3317;height:7016;left:10908;top:3384;" coordsize="331743,701637" path="m56401,559c145999,102,235598,0,325196,724l331743,1958l331743,129901l324580,123436c318354,120203,311347,118650,303378,118618c286156,118542,268935,118593,251714,118593l177940,118593l177940,348170l331743,348170l331743,539304l284709,525856c249199,520992,216738,527888,184455,540753c148857,554927,119799,577317,97739,608647c80086,633730,66789,660756,61976,691452c60592,700253,54559,701637,46926,700748c23101,697967,216,673583,190,649363c25,449987,0,250622,216,51245c241,25591,27521,712,56401,559x">
                  <v:stroke weight="0pt" endcap="flat" joinstyle="miter" miterlimit="10" on="false" color="#000000" opacity="0"/>
                  <v:fill on="true" color="#1b3f72"/>
                </v:shape>
                <v:shape id="Shape 1796" style="position:absolute;width:2505;height:7015;left:14226;top:3403;" coordsize="250501,701571" path="m0,0l20942,3948c29534,7476,37344,12952,43745,20826c77349,62164,110826,103617,143846,145425c162109,168539,179152,192618,197110,215961c222002,248334,238017,285011,250501,323492l250501,657413c238220,688147,215741,701571,182645,699006c166554,697749,150273,698790,133547,698790c123958,651610,104781,610385,69069,577721c52483,562563,34646,550638,15360,541737l0,537346l0,346212l153803,346212c145129,329982,139173,315212,130168,302639c90316,246924,49295,192035,9353,136383l0,127943l0,0x">
                  <v:stroke weight="0pt" endcap="flat" joinstyle="miter" miterlimit="10" on="false" color="#000000" opacity="0"/>
                  <v:fill on="true" color="#1b3f72"/>
                </v:shape>
                <v:shape id="Shape 1797" style="position:absolute;width:2757;height:2761;left:12137;top:9281;" coordsize="275793,276174" path="m145034,4394c219393,8483,274587,63233,275171,138582c275793,217094,219050,275362,138456,275780c65380,276174,2819,218160,4280,139840c0,69710,64999,0,145034,4394x">
                  <v:stroke weight="0pt" endcap="flat" joinstyle="miter" miterlimit="10" on="false" color="#000000" opacity="0"/>
                  <v:fill on="true" color="#1b3f72"/>
                </v:shape>
                <v:shape id="Shape 1798" style="position:absolute;width:2715;height:2750;left:4027;top:9289;" coordsize="271590,275095" path="m142697,3975c214846,7379,269685,62750,271590,138341c269951,219113,212001,274434,135979,274765c61430,275095,0,220650,25,137516c51,64401,58458,0,142697,3975x">
                  <v:stroke weight="0pt" endcap="flat" joinstyle="miter" miterlimit="10" on="false" color="#000000" opacity="0"/>
                  <v:fill on="true" color="#1b3f72"/>
                </v:shape>
              </v:group>
            </w:pict>
          </mc:Fallback>
        </mc:AlternateContent>
      </w:r>
      <w:r>
        <w:rPr>
          <w:color w:val="FFFFFF"/>
        </w:rPr>
        <w:t xml:space="preserve">We currently have deliveries in Dublin and Northern Ireland on a regular basis but can accommodate anywhere in the UK and Ireland using our connections in the courier </w:t>
      </w:r>
      <w:r>
        <w:rPr>
          <w:color w:val="FFFFFF"/>
        </w:rPr>
        <w:t xml:space="preserve">trade, all large orders will come packed securely on a wooden A-frame and delivered straight to your preferred destination </w:t>
      </w:r>
    </w:p>
    <w:p w14:paraId="05031F2A" w14:textId="77777777" w:rsidR="00C03562" w:rsidRDefault="006F3366">
      <w:pPr>
        <w:spacing w:after="0" w:line="259" w:lineRule="auto"/>
        <w:ind w:left="-720" w:right="11095" w:firstLine="0"/>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14:anchorId="35AB749B" wp14:editId="0DA53EAB">
                <wp:simplePos x="0" y="0"/>
                <wp:positionH relativeFrom="page">
                  <wp:posOffset>0</wp:posOffset>
                </wp:positionH>
                <wp:positionV relativeFrom="page">
                  <wp:posOffset>0</wp:posOffset>
                </wp:positionV>
                <wp:extent cx="7559993" cy="9988546"/>
                <wp:effectExtent l="0" t="0" r="0" b="0"/>
                <wp:wrapTopAndBottom/>
                <wp:docPr id="18852" name="Group 18852"/>
                <wp:cNvGraphicFramePr/>
                <a:graphic xmlns:a="http://schemas.openxmlformats.org/drawingml/2006/main">
                  <a:graphicData uri="http://schemas.microsoft.com/office/word/2010/wordprocessingGroup">
                    <wpg:wgp>
                      <wpg:cNvGrpSpPr/>
                      <wpg:grpSpPr>
                        <a:xfrm>
                          <a:off x="0" y="0"/>
                          <a:ext cx="7559993" cy="9988546"/>
                          <a:chOff x="0" y="0"/>
                          <a:chExt cx="7559993" cy="9988546"/>
                        </a:xfrm>
                      </wpg:grpSpPr>
                      <pic:pic xmlns:pic="http://schemas.openxmlformats.org/drawingml/2006/picture">
                        <pic:nvPicPr>
                          <pic:cNvPr id="2038" name="Picture 2038"/>
                          <pic:cNvPicPr/>
                        </pic:nvPicPr>
                        <pic:blipFill>
                          <a:blip r:embed="rId161"/>
                          <a:stretch>
                            <a:fillRect/>
                          </a:stretch>
                        </pic:blipFill>
                        <pic:spPr>
                          <a:xfrm>
                            <a:off x="456201" y="2601060"/>
                            <a:ext cx="3953894" cy="7350717"/>
                          </a:xfrm>
                          <a:prstGeom prst="rect">
                            <a:avLst/>
                          </a:prstGeom>
                        </pic:spPr>
                      </pic:pic>
                      <pic:pic xmlns:pic="http://schemas.openxmlformats.org/drawingml/2006/picture">
                        <pic:nvPicPr>
                          <pic:cNvPr id="20166" name="Picture 20166"/>
                          <pic:cNvPicPr/>
                        </pic:nvPicPr>
                        <pic:blipFill>
                          <a:blip r:embed="rId162"/>
                          <a:stretch>
                            <a:fillRect/>
                          </a:stretch>
                        </pic:blipFill>
                        <pic:spPr>
                          <a:xfrm>
                            <a:off x="0" y="0"/>
                            <a:ext cx="7543800" cy="2304288"/>
                          </a:xfrm>
                          <a:prstGeom prst="rect">
                            <a:avLst/>
                          </a:prstGeom>
                        </pic:spPr>
                      </pic:pic>
                      <wps:wsp>
                        <wps:cNvPr id="2040" name="Rectangle 2040"/>
                        <wps:cNvSpPr/>
                        <wps:spPr>
                          <a:xfrm>
                            <a:off x="457200" y="807771"/>
                            <a:ext cx="7289555" cy="705977"/>
                          </a:xfrm>
                          <a:prstGeom prst="rect">
                            <a:avLst/>
                          </a:prstGeom>
                          <a:ln>
                            <a:noFill/>
                          </a:ln>
                        </wps:spPr>
                        <wps:txbx>
                          <w:txbxContent>
                            <w:p w14:paraId="4D97ACD6" w14:textId="77777777" w:rsidR="00C03562" w:rsidRDefault="006F3366">
                              <w:pPr>
                                <w:spacing w:after="160" w:line="259" w:lineRule="auto"/>
                                <w:ind w:left="0" w:right="0" w:firstLine="0"/>
                              </w:pPr>
                              <w:r>
                                <w:rPr>
                                  <w:rFonts w:ascii="Calibri" w:eastAsia="Calibri" w:hAnsi="Calibri" w:cs="Calibri"/>
                                  <w:b/>
                                  <w:color w:val="FFFEFD"/>
                                  <w:w w:val="118"/>
                                  <w:sz w:val="72"/>
                                </w:rPr>
                                <w:t>GENERAL</w:t>
                              </w:r>
                              <w:r>
                                <w:rPr>
                                  <w:rFonts w:ascii="Calibri" w:eastAsia="Calibri" w:hAnsi="Calibri" w:cs="Calibri"/>
                                  <w:b/>
                                  <w:color w:val="FFFEFD"/>
                                  <w:spacing w:val="17"/>
                                  <w:w w:val="118"/>
                                  <w:sz w:val="72"/>
                                </w:rPr>
                                <w:t xml:space="preserve"> </w:t>
                              </w:r>
                              <w:r>
                                <w:rPr>
                                  <w:rFonts w:ascii="Calibri" w:eastAsia="Calibri" w:hAnsi="Calibri" w:cs="Calibri"/>
                                  <w:b/>
                                  <w:color w:val="FFFEFD"/>
                                  <w:w w:val="118"/>
                                  <w:sz w:val="72"/>
                                </w:rPr>
                                <w:t>INFORMATION</w:t>
                              </w:r>
                              <w:r>
                                <w:rPr>
                                  <w:rFonts w:ascii="Calibri" w:eastAsia="Calibri" w:hAnsi="Calibri" w:cs="Calibri"/>
                                  <w:b/>
                                  <w:color w:val="FFFEFD"/>
                                  <w:spacing w:val="17"/>
                                  <w:w w:val="118"/>
                                  <w:sz w:val="72"/>
                                </w:rPr>
                                <w:t xml:space="preserve"> </w:t>
                              </w:r>
                            </w:p>
                          </w:txbxContent>
                        </wps:txbx>
                        <wps:bodyPr horzOverflow="overflow" vert="horz" lIns="0" tIns="0" rIns="0" bIns="0" rtlCol="0">
                          <a:noAutofit/>
                        </wps:bodyPr>
                      </wps:wsp>
                      <wps:wsp>
                        <wps:cNvPr id="2041" name="Rectangle 2041"/>
                        <wps:cNvSpPr/>
                        <wps:spPr>
                          <a:xfrm>
                            <a:off x="457200" y="1188771"/>
                            <a:ext cx="4345919" cy="705977"/>
                          </a:xfrm>
                          <a:prstGeom prst="rect">
                            <a:avLst/>
                          </a:prstGeom>
                          <a:ln>
                            <a:noFill/>
                          </a:ln>
                        </wps:spPr>
                        <wps:txbx>
                          <w:txbxContent>
                            <w:p w14:paraId="5DDBE2A5" w14:textId="77777777" w:rsidR="00C03562" w:rsidRDefault="006F3366">
                              <w:pPr>
                                <w:spacing w:after="160" w:line="259" w:lineRule="auto"/>
                                <w:ind w:left="0" w:right="0" w:firstLine="0"/>
                              </w:pPr>
                              <w:r>
                                <w:rPr>
                                  <w:rFonts w:ascii="Calibri" w:eastAsia="Calibri" w:hAnsi="Calibri" w:cs="Calibri"/>
                                  <w:b/>
                                  <w:color w:val="FFFEFD"/>
                                  <w:w w:val="122"/>
                                  <w:sz w:val="72"/>
                                </w:rPr>
                                <w:t>ON</w:t>
                              </w:r>
                              <w:r>
                                <w:rPr>
                                  <w:rFonts w:ascii="Calibri" w:eastAsia="Calibri" w:hAnsi="Calibri" w:cs="Calibri"/>
                                  <w:b/>
                                  <w:color w:val="FFFEFD"/>
                                  <w:spacing w:val="17"/>
                                  <w:w w:val="122"/>
                                  <w:sz w:val="72"/>
                                </w:rPr>
                                <w:t xml:space="preserve"> </w:t>
                              </w:r>
                              <w:r>
                                <w:rPr>
                                  <w:rFonts w:ascii="Calibri" w:eastAsia="Calibri" w:hAnsi="Calibri" w:cs="Calibri"/>
                                  <w:b/>
                                  <w:color w:val="FFFEFD"/>
                                  <w:w w:val="122"/>
                                  <w:sz w:val="72"/>
                                </w:rPr>
                                <w:t>HEAT</w:t>
                              </w:r>
                              <w:r>
                                <w:rPr>
                                  <w:rFonts w:ascii="Calibri" w:eastAsia="Calibri" w:hAnsi="Calibri" w:cs="Calibri"/>
                                  <w:b/>
                                  <w:color w:val="FFFEFD"/>
                                  <w:spacing w:val="17"/>
                                  <w:w w:val="122"/>
                                  <w:sz w:val="72"/>
                                </w:rPr>
                                <w:t xml:space="preserve"> </w:t>
                              </w:r>
                              <w:r>
                                <w:rPr>
                                  <w:rFonts w:ascii="Calibri" w:eastAsia="Calibri" w:hAnsi="Calibri" w:cs="Calibri"/>
                                  <w:b/>
                                  <w:color w:val="FFFEFD"/>
                                  <w:w w:val="122"/>
                                  <w:sz w:val="72"/>
                                </w:rPr>
                                <w:t>LOSS</w:t>
                              </w:r>
                            </w:p>
                          </w:txbxContent>
                        </wps:txbx>
                        <wps:bodyPr horzOverflow="overflow" vert="horz" lIns="0" tIns="0" rIns="0" bIns="0" rtlCol="0">
                          <a:noAutofit/>
                        </wps:bodyPr>
                      </wps:wsp>
                      <wps:wsp>
                        <wps:cNvPr id="2042" name="Rectangle 2042"/>
                        <wps:cNvSpPr/>
                        <wps:spPr>
                          <a:xfrm>
                            <a:off x="3724770" y="1188771"/>
                            <a:ext cx="152019" cy="705977"/>
                          </a:xfrm>
                          <a:prstGeom prst="rect">
                            <a:avLst/>
                          </a:prstGeom>
                          <a:ln>
                            <a:noFill/>
                          </a:ln>
                        </wps:spPr>
                        <wps:txbx>
                          <w:txbxContent>
                            <w:p w14:paraId="35CD6D88" w14:textId="77777777" w:rsidR="00C03562" w:rsidRDefault="006F3366">
                              <w:pPr>
                                <w:spacing w:after="160" w:line="259" w:lineRule="auto"/>
                                <w:ind w:left="0" w:right="0" w:firstLine="0"/>
                              </w:pPr>
                              <w:r>
                                <w:rPr>
                                  <w:rFonts w:ascii="Calibri" w:eastAsia="Calibri" w:hAnsi="Calibri" w:cs="Calibri"/>
                                  <w:b/>
                                  <w:color w:val="FFFEFD"/>
                                  <w:sz w:val="72"/>
                                </w:rPr>
                                <w:t xml:space="preserve"> </w:t>
                              </w:r>
                            </w:p>
                          </w:txbxContent>
                        </wps:txbx>
                        <wps:bodyPr horzOverflow="overflow" vert="horz" lIns="0" tIns="0" rIns="0" bIns="0" rtlCol="0">
                          <a:noAutofit/>
                        </wps:bodyPr>
                      </wps:wsp>
                      <wps:wsp>
                        <wps:cNvPr id="2043" name="Rectangle 2043"/>
                        <wps:cNvSpPr/>
                        <wps:spPr>
                          <a:xfrm>
                            <a:off x="457200" y="1578915"/>
                            <a:ext cx="5248851" cy="690166"/>
                          </a:xfrm>
                          <a:prstGeom prst="rect">
                            <a:avLst/>
                          </a:prstGeom>
                          <a:ln>
                            <a:noFill/>
                          </a:ln>
                        </wps:spPr>
                        <wps:txbx>
                          <w:txbxContent>
                            <w:p w14:paraId="1BA934DC" w14:textId="77777777" w:rsidR="00C03562" w:rsidRDefault="006F3366">
                              <w:pPr>
                                <w:spacing w:after="160" w:line="259" w:lineRule="auto"/>
                                <w:ind w:left="0" w:right="0" w:firstLine="0"/>
                              </w:pPr>
                              <w:r>
                                <w:rPr>
                                  <w:rFonts w:ascii="Calibri" w:eastAsia="Calibri" w:hAnsi="Calibri" w:cs="Calibri"/>
                                  <w:color w:val="FFFEFD"/>
                                  <w:w w:val="111"/>
                                  <w:sz w:val="72"/>
                                </w:rPr>
                                <w:t>TIMBER</w:t>
                              </w:r>
                              <w:r>
                                <w:rPr>
                                  <w:rFonts w:ascii="Calibri" w:eastAsia="Calibri" w:hAnsi="Calibri" w:cs="Calibri"/>
                                  <w:color w:val="FFFEFD"/>
                                  <w:spacing w:val="17"/>
                                  <w:w w:val="111"/>
                                  <w:sz w:val="72"/>
                                </w:rPr>
                                <w:t xml:space="preserve"> </w:t>
                              </w:r>
                              <w:r>
                                <w:rPr>
                                  <w:rFonts w:ascii="Calibri" w:eastAsia="Calibri" w:hAnsi="Calibri" w:cs="Calibri"/>
                                  <w:color w:val="FFFEFD"/>
                                  <w:w w:val="111"/>
                                  <w:sz w:val="72"/>
                                </w:rPr>
                                <w:t>WINDOWS</w:t>
                              </w:r>
                            </w:p>
                          </w:txbxContent>
                        </wps:txbx>
                        <wps:bodyPr horzOverflow="overflow" vert="horz" lIns="0" tIns="0" rIns="0" bIns="0" rtlCol="0">
                          <a:noAutofit/>
                        </wps:bodyPr>
                      </wps:wsp>
                      <wps:wsp>
                        <wps:cNvPr id="2044" name="Rectangle 2044"/>
                        <wps:cNvSpPr/>
                        <wps:spPr>
                          <a:xfrm>
                            <a:off x="4716005" y="2534133"/>
                            <a:ext cx="2820165" cy="274547"/>
                          </a:xfrm>
                          <a:prstGeom prst="rect">
                            <a:avLst/>
                          </a:prstGeom>
                          <a:ln>
                            <a:noFill/>
                          </a:ln>
                        </wps:spPr>
                        <wps:txbx>
                          <w:txbxContent>
                            <w:p w14:paraId="33E2703E" w14:textId="77777777" w:rsidR="00C03562" w:rsidRDefault="006F3366">
                              <w:pPr>
                                <w:spacing w:after="160" w:line="259" w:lineRule="auto"/>
                                <w:ind w:left="0" w:right="0" w:firstLine="0"/>
                              </w:pPr>
                              <w:r>
                                <w:rPr>
                                  <w:rFonts w:ascii="Calibri" w:eastAsia="Calibri" w:hAnsi="Calibri" w:cs="Calibri"/>
                                  <w:b/>
                                  <w:color w:val="35395A"/>
                                  <w:w w:val="115"/>
                                  <w:sz w:val="28"/>
                                </w:rPr>
                                <w:t>SOME</w:t>
                              </w:r>
                              <w:r>
                                <w:rPr>
                                  <w:rFonts w:ascii="Calibri" w:eastAsia="Calibri" w:hAnsi="Calibri" w:cs="Calibri"/>
                                  <w:b/>
                                  <w:color w:val="35395A"/>
                                  <w:spacing w:val="7"/>
                                  <w:w w:val="115"/>
                                  <w:sz w:val="28"/>
                                </w:rPr>
                                <w:t xml:space="preserve"> </w:t>
                              </w:r>
                              <w:r>
                                <w:rPr>
                                  <w:rFonts w:ascii="Calibri" w:eastAsia="Calibri" w:hAnsi="Calibri" w:cs="Calibri"/>
                                  <w:b/>
                                  <w:color w:val="35395A"/>
                                  <w:w w:val="115"/>
                                  <w:sz w:val="28"/>
                                </w:rPr>
                                <w:t>INFORMATION</w:t>
                              </w:r>
                              <w:r>
                                <w:rPr>
                                  <w:rFonts w:ascii="Calibri" w:eastAsia="Calibri" w:hAnsi="Calibri" w:cs="Calibri"/>
                                  <w:b/>
                                  <w:color w:val="35395A"/>
                                  <w:spacing w:val="7"/>
                                  <w:w w:val="115"/>
                                  <w:sz w:val="28"/>
                                </w:rPr>
                                <w:t xml:space="preserve"> </w:t>
                              </w:r>
                              <w:r>
                                <w:rPr>
                                  <w:rFonts w:ascii="Calibri" w:eastAsia="Calibri" w:hAnsi="Calibri" w:cs="Calibri"/>
                                  <w:b/>
                                  <w:color w:val="35395A"/>
                                  <w:w w:val="115"/>
                                  <w:sz w:val="28"/>
                                </w:rPr>
                                <w:t>ON</w:t>
                              </w:r>
                              <w:r>
                                <w:rPr>
                                  <w:rFonts w:ascii="Calibri" w:eastAsia="Calibri" w:hAnsi="Calibri" w:cs="Calibri"/>
                                  <w:b/>
                                  <w:color w:val="35395A"/>
                                  <w:spacing w:val="7"/>
                                  <w:w w:val="115"/>
                                  <w:sz w:val="28"/>
                                </w:rPr>
                                <w:t xml:space="preserve"> </w:t>
                              </w:r>
                            </w:p>
                          </w:txbxContent>
                        </wps:txbx>
                        <wps:bodyPr horzOverflow="overflow" vert="horz" lIns="0" tIns="0" rIns="0" bIns="0" rtlCol="0">
                          <a:noAutofit/>
                        </wps:bodyPr>
                      </wps:wsp>
                      <wps:wsp>
                        <wps:cNvPr id="2045" name="Rectangle 2045"/>
                        <wps:cNvSpPr/>
                        <wps:spPr>
                          <a:xfrm>
                            <a:off x="4716005" y="2711933"/>
                            <a:ext cx="2647066" cy="274547"/>
                          </a:xfrm>
                          <a:prstGeom prst="rect">
                            <a:avLst/>
                          </a:prstGeom>
                          <a:ln>
                            <a:noFill/>
                          </a:ln>
                        </wps:spPr>
                        <wps:txbx>
                          <w:txbxContent>
                            <w:p w14:paraId="321226D3" w14:textId="77777777" w:rsidR="00C03562" w:rsidRDefault="006F3366">
                              <w:pPr>
                                <w:spacing w:after="160" w:line="259" w:lineRule="auto"/>
                                <w:ind w:left="0" w:right="0" w:firstLine="0"/>
                              </w:pPr>
                              <w:r>
                                <w:rPr>
                                  <w:rFonts w:ascii="Calibri" w:eastAsia="Calibri" w:hAnsi="Calibri" w:cs="Calibri"/>
                                  <w:b/>
                                  <w:color w:val="35395A"/>
                                  <w:w w:val="124"/>
                                  <w:sz w:val="28"/>
                                </w:rPr>
                                <w:t>HEAT</w:t>
                              </w:r>
                              <w:r>
                                <w:rPr>
                                  <w:rFonts w:ascii="Calibri" w:eastAsia="Calibri" w:hAnsi="Calibri" w:cs="Calibri"/>
                                  <w:b/>
                                  <w:color w:val="35395A"/>
                                  <w:spacing w:val="7"/>
                                  <w:w w:val="124"/>
                                  <w:sz w:val="28"/>
                                </w:rPr>
                                <w:t xml:space="preserve"> </w:t>
                              </w:r>
                              <w:r>
                                <w:rPr>
                                  <w:rFonts w:ascii="Calibri" w:eastAsia="Calibri" w:hAnsi="Calibri" w:cs="Calibri"/>
                                  <w:b/>
                                  <w:color w:val="35395A"/>
                                  <w:w w:val="124"/>
                                  <w:sz w:val="28"/>
                                </w:rPr>
                                <w:t>LOSS</w:t>
                              </w:r>
                              <w:r>
                                <w:rPr>
                                  <w:rFonts w:ascii="Calibri" w:eastAsia="Calibri" w:hAnsi="Calibri" w:cs="Calibri"/>
                                  <w:b/>
                                  <w:color w:val="35395A"/>
                                  <w:spacing w:val="7"/>
                                  <w:w w:val="124"/>
                                  <w:sz w:val="28"/>
                                </w:rPr>
                                <w:t xml:space="preserve"> </w:t>
                              </w:r>
                              <w:r>
                                <w:rPr>
                                  <w:rFonts w:ascii="Calibri" w:eastAsia="Calibri" w:hAnsi="Calibri" w:cs="Calibri"/>
                                  <w:b/>
                                  <w:color w:val="35395A"/>
                                  <w:w w:val="124"/>
                                  <w:sz w:val="28"/>
                                </w:rPr>
                                <w:t>IN</w:t>
                              </w:r>
                              <w:r>
                                <w:rPr>
                                  <w:rFonts w:ascii="Calibri" w:eastAsia="Calibri" w:hAnsi="Calibri" w:cs="Calibri"/>
                                  <w:b/>
                                  <w:color w:val="35395A"/>
                                  <w:spacing w:val="7"/>
                                  <w:w w:val="124"/>
                                  <w:sz w:val="28"/>
                                </w:rPr>
                                <w:t xml:space="preserve"> </w:t>
                              </w:r>
                              <w:r>
                                <w:rPr>
                                  <w:rFonts w:ascii="Calibri" w:eastAsia="Calibri" w:hAnsi="Calibri" w:cs="Calibri"/>
                                  <w:b/>
                                  <w:color w:val="35395A"/>
                                  <w:w w:val="124"/>
                                  <w:sz w:val="28"/>
                                </w:rPr>
                                <w:t>GLAZED</w:t>
                              </w:r>
                              <w:r>
                                <w:rPr>
                                  <w:rFonts w:ascii="Calibri" w:eastAsia="Calibri" w:hAnsi="Calibri" w:cs="Calibri"/>
                                  <w:b/>
                                  <w:color w:val="35395A"/>
                                  <w:spacing w:val="7"/>
                                  <w:w w:val="124"/>
                                  <w:sz w:val="28"/>
                                </w:rPr>
                                <w:t xml:space="preserve"> </w:t>
                              </w:r>
                            </w:p>
                          </w:txbxContent>
                        </wps:txbx>
                        <wps:bodyPr horzOverflow="overflow" vert="horz" lIns="0" tIns="0" rIns="0" bIns="0" rtlCol="0">
                          <a:noAutofit/>
                        </wps:bodyPr>
                      </wps:wsp>
                      <wps:wsp>
                        <wps:cNvPr id="2046" name="Rectangle 2046"/>
                        <wps:cNvSpPr/>
                        <wps:spPr>
                          <a:xfrm>
                            <a:off x="4716005" y="2889733"/>
                            <a:ext cx="2511567" cy="274547"/>
                          </a:xfrm>
                          <a:prstGeom prst="rect">
                            <a:avLst/>
                          </a:prstGeom>
                          <a:ln>
                            <a:noFill/>
                          </a:ln>
                        </wps:spPr>
                        <wps:txbx>
                          <w:txbxContent>
                            <w:p w14:paraId="22B0351B" w14:textId="77777777" w:rsidR="00C03562" w:rsidRDefault="006F3366">
                              <w:pPr>
                                <w:spacing w:after="160" w:line="259" w:lineRule="auto"/>
                                <w:ind w:left="0" w:right="0" w:firstLine="0"/>
                              </w:pPr>
                              <w:r>
                                <w:rPr>
                                  <w:rFonts w:ascii="Calibri" w:eastAsia="Calibri" w:hAnsi="Calibri" w:cs="Calibri"/>
                                  <w:b/>
                                  <w:color w:val="35395A"/>
                                  <w:w w:val="121"/>
                                  <w:sz w:val="28"/>
                                </w:rPr>
                                <w:t>TIMBER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SASH</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&amp;</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CASE</w:t>
                              </w:r>
                              <w:r>
                                <w:rPr>
                                  <w:rFonts w:ascii="Calibri" w:eastAsia="Calibri" w:hAnsi="Calibri" w:cs="Calibri"/>
                                  <w:b/>
                                  <w:color w:val="35395A"/>
                                  <w:spacing w:val="7"/>
                                  <w:w w:val="121"/>
                                  <w:sz w:val="28"/>
                                </w:rPr>
                                <w:t xml:space="preserve"> </w:t>
                              </w:r>
                            </w:p>
                          </w:txbxContent>
                        </wps:txbx>
                        <wps:bodyPr horzOverflow="overflow" vert="horz" lIns="0" tIns="0" rIns="0" bIns="0" rtlCol="0">
                          <a:noAutofit/>
                        </wps:bodyPr>
                      </wps:wsp>
                      <wps:wsp>
                        <wps:cNvPr id="2047" name="Rectangle 2047"/>
                        <wps:cNvSpPr/>
                        <wps:spPr>
                          <a:xfrm>
                            <a:off x="4716005" y="3067533"/>
                            <a:ext cx="1206490" cy="274547"/>
                          </a:xfrm>
                          <a:prstGeom prst="rect">
                            <a:avLst/>
                          </a:prstGeom>
                          <a:ln>
                            <a:noFill/>
                          </a:ln>
                        </wps:spPr>
                        <wps:txbx>
                          <w:txbxContent>
                            <w:p w14:paraId="4CD36D3D" w14:textId="77777777" w:rsidR="00C03562" w:rsidRDefault="006F3366">
                              <w:pPr>
                                <w:spacing w:after="160" w:line="259" w:lineRule="auto"/>
                                <w:ind w:left="0" w:right="0" w:firstLine="0"/>
                              </w:pPr>
                              <w:r>
                                <w:rPr>
                                  <w:rFonts w:ascii="Calibri" w:eastAsia="Calibri" w:hAnsi="Calibri" w:cs="Calibri"/>
                                  <w:b/>
                                  <w:color w:val="35395A"/>
                                  <w:w w:val="116"/>
                                  <w:sz w:val="28"/>
                                </w:rPr>
                                <w:t>WINDOWS</w:t>
                              </w:r>
                            </w:p>
                          </w:txbxContent>
                        </wps:txbx>
                        <wps:bodyPr horzOverflow="overflow" vert="horz" lIns="0" tIns="0" rIns="0" bIns="0" rtlCol="0">
                          <a:noAutofit/>
                        </wps:bodyPr>
                      </wps:wsp>
                      <wps:wsp>
                        <wps:cNvPr id="2048" name="Rectangle 2048"/>
                        <wps:cNvSpPr/>
                        <wps:spPr>
                          <a:xfrm>
                            <a:off x="4716005" y="3354998"/>
                            <a:ext cx="2538886" cy="171950"/>
                          </a:xfrm>
                          <a:prstGeom prst="rect">
                            <a:avLst/>
                          </a:prstGeom>
                          <a:ln>
                            <a:noFill/>
                          </a:ln>
                        </wps:spPr>
                        <wps:txbx>
                          <w:txbxContent>
                            <w:p w14:paraId="759605DF" w14:textId="77777777" w:rsidR="00C03562" w:rsidRDefault="006F3366">
                              <w:pPr>
                                <w:spacing w:after="160" w:line="259" w:lineRule="auto"/>
                                <w:ind w:left="0" w:right="0" w:firstLine="0"/>
                              </w:pPr>
                              <w:r>
                                <w:t xml:space="preserve">Single glazed timber sash and case </w:t>
                              </w:r>
                            </w:p>
                          </w:txbxContent>
                        </wps:txbx>
                        <wps:bodyPr horzOverflow="overflow" vert="horz" lIns="0" tIns="0" rIns="0" bIns="0" rtlCol="0">
                          <a:noAutofit/>
                        </wps:bodyPr>
                      </wps:wsp>
                      <wps:wsp>
                        <wps:cNvPr id="2049" name="Rectangle 2049"/>
                        <wps:cNvSpPr/>
                        <wps:spPr>
                          <a:xfrm>
                            <a:off x="4716005" y="3504858"/>
                            <a:ext cx="3004048" cy="171950"/>
                          </a:xfrm>
                          <a:prstGeom prst="rect">
                            <a:avLst/>
                          </a:prstGeom>
                          <a:ln>
                            <a:noFill/>
                          </a:ln>
                        </wps:spPr>
                        <wps:txbx>
                          <w:txbxContent>
                            <w:p w14:paraId="2CF02B82" w14:textId="77777777" w:rsidR="00C03562" w:rsidRDefault="006F3366">
                              <w:pPr>
                                <w:spacing w:after="160" w:line="259" w:lineRule="auto"/>
                                <w:ind w:left="0" w:right="0" w:firstLine="0"/>
                              </w:pPr>
                              <w:r>
                                <w:t xml:space="preserve">windows are extremely poor at retaining </w:t>
                              </w:r>
                            </w:p>
                          </w:txbxContent>
                        </wps:txbx>
                        <wps:bodyPr horzOverflow="overflow" vert="horz" lIns="0" tIns="0" rIns="0" bIns="0" rtlCol="0">
                          <a:noAutofit/>
                        </wps:bodyPr>
                      </wps:wsp>
                      <wps:wsp>
                        <wps:cNvPr id="2050" name="Rectangle 2050"/>
                        <wps:cNvSpPr/>
                        <wps:spPr>
                          <a:xfrm>
                            <a:off x="4716005" y="3654717"/>
                            <a:ext cx="3199831" cy="171950"/>
                          </a:xfrm>
                          <a:prstGeom prst="rect">
                            <a:avLst/>
                          </a:prstGeom>
                          <a:ln>
                            <a:noFill/>
                          </a:ln>
                        </wps:spPr>
                        <wps:txbx>
                          <w:txbxContent>
                            <w:p w14:paraId="6B9291D3" w14:textId="77777777" w:rsidR="00C03562" w:rsidRDefault="006F3366">
                              <w:pPr>
                                <w:spacing w:after="160" w:line="259" w:lineRule="auto"/>
                                <w:ind w:left="0" w:right="0" w:firstLine="0"/>
                              </w:pPr>
                              <w:r>
                                <w:t xml:space="preserve">energy. The heat loss through single glazing </w:t>
                              </w:r>
                            </w:p>
                          </w:txbxContent>
                        </wps:txbx>
                        <wps:bodyPr horzOverflow="overflow" vert="horz" lIns="0" tIns="0" rIns="0" bIns="0" rtlCol="0">
                          <a:noAutofit/>
                        </wps:bodyPr>
                      </wps:wsp>
                      <wps:wsp>
                        <wps:cNvPr id="2051" name="Rectangle 2051"/>
                        <wps:cNvSpPr/>
                        <wps:spPr>
                          <a:xfrm>
                            <a:off x="4716005" y="3804577"/>
                            <a:ext cx="3020939" cy="171950"/>
                          </a:xfrm>
                          <a:prstGeom prst="rect">
                            <a:avLst/>
                          </a:prstGeom>
                          <a:ln>
                            <a:noFill/>
                          </a:ln>
                        </wps:spPr>
                        <wps:txbx>
                          <w:txbxContent>
                            <w:p w14:paraId="730F0CB4" w14:textId="77777777" w:rsidR="00C03562" w:rsidRDefault="006F3366">
                              <w:pPr>
                                <w:spacing w:after="160" w:line="259" w:lineRule="auto"/>
                                <w:ind w:left="0" w:right="0" w:firstLine="0"/>
                              </w:pPr>
                              <w:r>
                                <w:t>which has a U-Value of 5.4 is around 77%.</w:t>
                              </w:r>
                            </w:p>
                          </w:txbxContent>
                        </wps:txbx>
                        <wps:bodyPr horzOverflow="overflow" vert="horz" lIns="0" tIns="0" rIns="0" bIns="0" rtlCol="0">
                          <a:noAutofit/>
                        </wps:bodyPr>
                      </wps:wsp>
                      <wps:wsp>
                        <wps:cNvPr id="2052" name="Rectangle 2052"/>
                        <wps:cNvSpPr/>
                        <wps:spPr>
                          <a:xfrm>
                            <a:off x="4716005" y="4026447"/>
                            <a:ext cx="2981093" cy="171950"/>
                          </a:xfrm>
                          <a:prstGeom prst="rect">
                            <a:avLst/>
                          </a:prstGeom>
                          <a:ln>
                            <a:noFill/>
                          </a:ln>
                        </wps:spPr>
                        <wps:txbx>
                          <w:txbxContent>
                            <w:p w14:paraId="4C854E66" w14:textId="77777777" w:rsidR="00C03562" w:rsidRDefault="006F3366">
                              <w:pPr>
                                <w:spacing w:after="160" w:line="259" w:lineRule="auto"/>
                                <w:ind w:left="0" w:right="0" w:firstLine="0"/>
                              </w:pPr>
                              <w:r>
                                <w:t xml:space="preserve">Usually the single pane of glass will be at </w:t>
                              </w:r>
                            </w:p>
                          </w:txbxContent>
                        </wps:txbx>
                        <wps:bodyPr horzOverflow="overflow" vert="horz" lIns="0" tIns="0" rIns="0" bIns="0" rtlCol="0">
                          <a:noAutofit/>
                        </wps:bodyPr>
                      </wps:wsp>
                      <wps:wsp>
                        <wps:cNvPr id="2053" name="Rectangle 2053"/>
                        <wps:cNvSpPr/>
                        <wps:spPr>
                          <a:xfrm>
                            <a:off x="4716005" y="4176306"/>
                            <a:ext cx="3091188" cy="171950"/>
                          </a:xfrm>
                          <a:prstGeom prst="rect">
                            <a:avLst/>
                          </a:prstGeom>
                          <a:ln>
                            <a:noFill/>
                          </a:ln>
                        </wps:spPr>
                        <wps:txbx>
                          <w:txbxContent>
                            <w:p w14:paraId="5385916C" w14:textId="77777777" w:rsidR="00C03562" w:rsidRDefault="006F3366">
                              <w:pPr>
                                <w:spacing w:after="160" w:line="259" w:lineRule="auto"/>
                                <w:ind w:left="0" w:right="0" w:firstLine="0"/>
                              </w:pPr>
                              <w:r>
                                <w:t xml:space="preserve">approximately the same temperature as it </w:t>
                              </w:r>
                            </w:p>
                          </w:txbxContent>
                        </wps:txbx>
                        <wps:bodyPr horzOverflow="overflow" vert="horz" lIns="0" tIns="0" rIns="0" bIns="0" rtlCol="0">
                          <a:noAutofit/>
                        </wps:bodyPr>
                      </wps:wsp>
                      <wps:wsp>
                        <wps:cNvPr id="2054" name="Rectangle 2054"/>
                        <wps:cNvSpPr/>
                        <wps:spPr>
                          <a:xfrm>
                            <a:off x="4716005" y="4326167"/>
                            <a:ext cx="3146624" cy="171950"/>
                          </a:xfrm>
                          <a:prstGeom prst="rect">
                            <a:avLst/>
                          </a:prstGeom>
                          <a:ln>
                            <a:noFill/>
                          </a:ln>
                        </wps:spPr>
                        <wps:txbx>
                          <w:txbxContent>
                            <w:p w14:paraId="23B55EE0" w14:textId="77777777" w:rsidR="00C03562" w:rsidRDefault="006F3366">
                              <w:pPr>
                                <w:spacing w:after="160" w:line="259" w:lineRule="auto"/>
                                <w:ind w:left="0" w:right="0" w:firstLine="0"/>
                              </w:pPr>
                              <w:r>
                                <w:t xml:space="preserve">is outside. In colder conditions in a room at </w:t>
                              </w:r>
                            </w:p>
                          </w:txbxContent>
                        </wps:txbx>
                        <wps:bodyPr horzOverflow="overflow" vert="horz" lIns="0" tIns="0" rIns="0" bIns="0" rtlCol="0">
                          <a:noAutofit/>
                        </wps:bodyPr>
                      </wps:wsp>
                      <wps:wsp>
                        <wps:cNvPr id="2055" name="Rectangle 2055"/>
                        <wps:cNvSpPr/>
                        <wps:spPr>
                          <a:xfrm>
                            <a:off x="4716005" y="4476027"/>
                            <a:ext cx="2999301" cy="171950"/>
                          </a:xfrm>
                          <a:prstGeom prst="rect">
                            <a:avLst/>
                          </a:prstGeom>
                          <a:ln>
                            <a:noFill/>
                          </a:ln>
                        </wps:spPr>
                        <wps:txbx>
                          <w:txbxContent>
                            <w:p w14:paraId="703C212D" w14:textId="77777777" w:rsidR="00C03562" w:rsidRDefault="006F3366">
                              <w:pPr>
                                <w:spacing w:after="160" w:line="259" w:lineRule="auto"/>
                                <w:ind w:left="0" w:right="0" w:firstLine="0"/>
                              </w:pPr>
                              <w:r>
                                <w:t xml:space="preserve">around 20 degrees centigrade, the warm </w:t>
                              </w:r>
                            </w:p>
                          </w:txbxContent>
                        </wps:txbx>
                        <wps:bodyPr horzOverflow="overflow" vert="horz" lIns="0" tIns="0" rIns="0" bIns="0" rtlCol="0">
                          <a:noAutofit/>
                        </wps:bodyPr>
                      </wps:wsp>
                      <wps:wsp>
                        <wps:cNvPr id="2056" name="Rectangle 2056"/>
                        <wps:cNvSpPr/>
                        <wps:spPr>
                          <a:xfrm>
                            <a:off x="4716005" y="4625887"/>
                            <a:ext cx="3049164" cy="171950"/>
                          </a:xfrm>
                          <a:prstGeom prst="rect">
                            <a:avLst/>
                          </a:prstGeom>
                          <a:ln>
                            <a:noFill/>
                          </a:ln>
                        </wps:spPr>
                        <wps:txbx>
                          <w:txbxContent>
                            <w:p w14:paraId="00A2205E" w14:textId="77777777" w:rsidR="00C03562" w:rsidRDefault="006F3366">
                              <w:pPr>
                                <w:spacing w:after="160" w:line="259" w:lineRule="auto"/>
                                <w:ind w:left="0" w:right="0" w:firstLine="0"/>
                              </w:pPr>
                              <w:r>
                                <w:t xml:space="preserve">air will contact the cold single glazing and </w:t>
                              </w:r>
                            </w:p>
                          </w:txbxContent>
                        </wps:txbx>
                        <wps:bodyPr horzOverflow="overflow" vert="horz" lIns="0" tIns="0" rIns="0" bIns="0" rtlCol="0">
                          <a:noAutofit/>
                        </wps:bodyPr>
                      </wps:wsp>
                      <wps:wsp>
                        <wps:cNvPr id="2057" name="Rectangle 2057"/>
                        <wps:cNvSpPr/>
                        <wps:spPr>
                          <a:xfrm>
                            <a:off x="4716005" y="4775747"/>
                            <a:ext cx="2998794" cy="171950"/>
                          </a:xfrm>
                          <a:prstGeom prst="rect">
                            <a:avLst/>
                          </a:prstGeom>
                          <a:ln>
                            <a:noFill/>
                          </a:ln>
                        </wps:spPr>
                        <wps:txbx>
                          <w:txbxContent>
                            <w:p w14:paraId="002ABF16" w14:textId="77777777" w:rsidR="00C03562" w:rsidRDefault="006F3366">
                              <w:pPr>
                                <w:spacing w:after="160" w:line="259" w:lineRule="auto"/>
                                <w:ind w:left="0" w:right="0" w:firstLine="0"/>
                              </w:pPr>
                              <w:r>
                                <w:t xml:space="preserve">drop downwards at a rate exceeding two </w:t>
                              </w:r>
                            </w:p>
                          </w:txbxContent>
                        </wps:txbx>
                        <wps:bodyPr horzOverflow="overflow" vert="horz" lIns="0" tIns="0" rIns="0" bIns="0" rtlCol="0">
                          <a:noAutofit/>
                        </wps:bodyPr>
                      </wps:wsp>
                      <wps:wsp>
                        <wps:cNvPr id="2058" name="Rectangle 2058"/>
                        <wps:cNvSpPr/>
                        <wps:spPr>
                          <a:xfrm>
                            <a:off x="4716005" y="4925607"/>
                            <a:ext cx="3092185" cy="171950"/>
                          </a:xfrm>
                          <a:prstGeom prst="rect">
                            <a:avLst/>
                          </a:prstGeom>
                          <a:ln>
                            <a:noFill/>
                          </a:ln>
                        </wps:spPr>
                        <wps:txbx>
                          <w:txbxContent>
                            <w:p w14:paraId="7EE303B7" w14:textId="77777777" w:rsidR="00C03562" w:rsidRDefault="006F3366">
                              <w:pPr>
                                <w:spacing w:after="160" w:line="259" w:lineRule="auto"/>
                                <w:ind w:left="0" w:right="0" w:firstLine="0"/>
                              </w:pPr>
                              <w:r>
                                <w:t xml:space="preserve">metres per second, sometimes mistakenly </w:t>
                              </w:r>
                            </w:p>
                          </w:txbxContent>
                        </wps:txbx>
                        <wps:bodyPr horzOverflow="overflow" vert="horz" lIns="0" tIns="0" rIns="0" bIns="0" rtlCol="0">
                          <a:noAutofit/>
                        </wps:bodyPr>
                      </wps:wsp>
                      <wps:wsp>
                        <wps:cNvPr id="2059" name="Rectangle 2059"/>
                        <wps:cNvSpPr/>
                        <wps:spPr>
                          <a:xfrm>
                            <a:off x="4716005" y="5075467"/>
                            <a:ext cx="3016716" cy="171950"/>
                          </a:xfrm>
                          <a:prstGeom prst="rect">
                            <a:avLst/>
                          </a:prstGeom>
                          <a:ln>
                            <a:noFill/>
                          </a:ln>
                        </wps:spPr>
                        <wps:txbx>
                          <w:txbxContent>
                            <w:p w14:paraId="6F4C6F7D" w14:textId="77777777" w:rsidR="00C03562" w:rsidRDefault="006F3366">
                              <w:pPr>
                                <w:spacing w:after="160" w:line="259" w:lineRule="auto"/>
                                <w:ind w:left="0" w:right="0" w:firstLine="0"/>
                              </w:pPr>
                              <w:r>
                                <w:t xml:space="preserve">considered as a draught through window </w:t>
                              </w:r>
                            </w:p>
                          </w:txbxContent>
                        </wps:txbx>
                        <wps:bodyPr horzOverflow="overflow" vert="horz" lIns="0" tIns="0" rIns="0" bIns="0" rtlCol="0">
                          <a:noAutofit/>
                        </wps:bodyPr>
                      </wps:wsp>
                      <wps:wsp>
                        <wps:cNvPr id="2060" name="Rectangle 2060"/>
                        <wps:cNvSpPr/>
                        <wps:spPr>
                          <a:xfrm>
                            <a:off x="4716005" y="5225327"/>
                            <a:ext cx="1416648" cy="171950"/>
                          </a:xfrm>
                          <a:prstGeom prst="rect">
                            <a:avLst/>
                          </a:prstGeom>
                          <a:ln>
                            <a:noFill/>
                          </a:ln>
                        </wps:spPr>
                        <wps:txbx>
                          <w:txbxContent>
                            <w:p w14:paraId="49D9F772" w14:textId="77777777" w:rsidR="00C03562" w:rsidRDefault="006F3366">
                              <w:pPr>
                                <w:spacing w:after="160" w:line="259" w:lineRule="auto"/>
                                <w:ind w:left="0" w:right="0" w:firstLine="0"/>
                              </w:pPr>
                              <w:r>
                                <w:t>construction joints.</w:t>
                              </w:r>
                            </w:p>
                          </w:txbxContent>
                        </wps:txbx>
                        <wps:bodyPr horzOverflow="overflow" vert="horz" lIns="0" tIns="0" rIns="0" bIns="0" rtlCol="0">
                          <a:noAutofit/>
                        </wps:bodyPr>
                      </wps:wsp>
                      <wps:wsp>
                        <wps:cNvPr id="2061" name="Rectangle 2061"/>
                        <wps:cNvSpPr/>
                        <wps:spPr>
                          <a:xfrm>
                            <a:off x="4716005" y="5447183"/>
                            <a:ext cx="2795596" cy="171950"/>
                          </a:xfrm>
                          <a:prstGeom prst="rect">
                            <a:avLst/>
                          </a:prstGeom>
                          <a:ln>
                            <a:noFill/>
                          </a:ln>
                        </wps:spPr>
                        <wps:txbx>
                          <w:txbxContent>
                            <w:p w14:paraId="15EE7CCC" w14:textId="77777777" w:rsidR="00C03562" w:rsidRDefault="006F3366">
                              <w:pPr>
                                <w:spacing w:after="160" w:line="259" w:lineRule="auto"/>
                                <w:ind w:left="0" w:right="0" w:firstLine="0"/>
                              </w:pPr>
                              <w:r>
                                <w:t xml:space="preserve">This causes a constant convection in a </w:t>
                              </w:r>
                            </w:p>
                          </w:txbxContent>
                        </wps:txbx>
                        <wps:bodyPr horzOverflow="overflow" vert="horz" lIns="0" tIns="0" rIns="0" bIns="0" rtlCol="0">
                          <a:noAutofit/>
                        </wps:bodyPr>
                      </wps:wsp>
                      <wps:wsp>
                        <wps:cNvPr id="2062" name="Rectangle 2062"/>
                        <wps:cNvSpPr/>
                        <wps:spPr>
                          <a:xfrm>
                            <a:off x="4716005" y="5597043"/>
                            <a:ext cx="2877044" cy="171950"/>
                          </a:xfrm>
                          <a:prstGeom prst="rect">
                            <a:avLst/>
                          </a:prstGeom>
                          <a:ln>
                            <a:noFill/>
                          </a:ln>
                        </wps:spPr>
                        <wps:txbx>
                          <w:txbxContent>
                            <w:p w14:paraId="370C74D3" w14:textId="77777777" w:rsidR="00C03562" w:rsidRDefault="006F3366">
                              <w:pPr>
                                <w:spacing w:after="160" w:line="259" w:lineRule="auto"/>
                                <w:ind w:left="0" w:right="0" w:firstLine="0"/>
                              </w:pPr>
                              <w:r>
                                <w:t xml:space="preserve">room where the air is being heated and </w:t>
                              </w:r>
                            </w:p>
                          </w:txbxContent>
                        </wps:txbx>
                        <wps:bodyPr horzOverflow="overflow" vert="horz" lIns="0" tIns="0" rIns="0" bIns="0" rtlCol="0">
                          <a:noAutofit/>
                        </wps:bodyPr>
                      </wps:wsp>
                      <wps:wsp>
                        <wps:cNvPr id="2063" name="Rectangle 2063"/>
                        <wps:cNvSpPr/>
                        <wps:spPr>
                          <a:xfrm>
                            <a:off x="4716005" y="5746903"/>
                            <a:ext cx="2776019" cy="171950"/>
                          </a:xfrm>
                          <a:prstGeom prst="rect">
                            <a:avLst/>
                          </a:prstGeom>
                          <a:ln>
                            <a:noFill/>
                          </a:ln>
                        </wps:spPr>
                        <wps:txbx>
                          <w:txbxContent>
                            <w:p w14:paraId="0962EC62" w14:textId="77777777" w:rsidR="00C03562" w:rsidRDefault="006F3366">
                              <w:pPr>
                                <w:spacing w:after="160" w:line="259" w:lineRule="auto"/>
                                <w:ind w:left="0" w:right="0" w:firstLine="0"/>
                              </w:pPr>
                              <w:r>
                                <w:t xml:space="preserve">then cooled by the cold single glazing, </w:t>
                              </w:r>
                            </w:p>
                          </w:txbxContent>
                        </wps:txbx>
                        <wps:bodyPr horzOverflow="overflow" vert="horz" lIns="0" tIns="0" rIns="0" bIns="0" rtlCol="0">
                          <a:noAutofit/>
                        </wps:bodyPr>
                      </wps:wsp>
                      <wps:wsp>
                        <wps:cNvPr id="2064" name="Rectangle 2064"/>
                        <wps:cNvSpPr/>
                        <wps:spPr>
                          <a:xfrm>
                            <a:off x="4716005" y="5896763"/>
                            <a:ext cx="2955909" cy="171950"/>
                          </a:xfrm>
                          <a:prstGeom prst="rect">
                            <a:avLst/>
                          </a:prstGeom>
                          <a:ln>
                            <a:noFill/>
                          </a:ln>
                        </wps:spPr>
                        <wps:txbx>
                          <w:txbxContent>
                            <w:p w14:paraId="7E0F65C8" w14:textId="77777777" w:rsidR="00C03562" w:rsidRDefault="006F3366">
                              <w:pPr>
                                <w:spacing w:after="160" w:line="259" w:lineRule="auto"/>
                                <w:ind w:left="0" w:right="0" w:firstLine="0"/>
                              </w:pPr>
                              <w:r>
                                <w:t xml:space="preserve">resulting in an expensive, continual heat </w:t>
                              </w:r>
                            </w:p>
                          </w:txbxContent>
                        </wps:txbx>
                        <wps:bodyPr horzOverflow="overflow" vert="horz" lIns="0" tIns="0" rIns="0" bIns="0" rtlCol="0">
                          <a:noAutofit/>
                        </wps:bodyPr>
                      </wps:wsp>
                      <wps:wsp>
                        <wps:cNvPr id="2065" name="Rectangle 2065"/>
                        <wps:cNvSpPr/>
                        <wps:spPr>
                          <a:xfrm>
                            <a:off x="4716005" y="6046623"/>
                            <a:ext cx="1653460" cy="171950"/>
                          </a:xfrm>
                          <a:prstGeom prst="rect">
                            <a:avLst/>
                          </a:prstGeom>
                          <a:ln>
                            <a:noFill/>
                          </a:ln>
                        </wps:spPr>
                        <wps:txbx>
                          <w:txbxContent>
                            <w:p w14:paraId="0C2D3B16" w14:textId="77777777" w:rsidR="00C03562" w:rsidRDefault="006F3366">
                              <w:pPr>
                                <w:spacing w:after="160" w:line="259" w:lineRule="auto"/>
                                <w:ind w:left="0" w:right="0" w:firstLine="0"/>
                              </w:pPr>
                              <w:r>
                                <w:t>loss, through the glass.</w:t>
                              </w:r>
                            </w:p>
                          </w:txbxContent>
                        </wps:txbx>
                        <wps:bodyPr horzOverflow="overflow" vert="horz" lIns="0" tIns="0" rIns="0" bIns="0" rtlCol="0">
                          <a:noAutofit/>
                        </wps:bodyPr>
                      </wps:wsp>
                      <wps:wsp>
                        <wps:cNvPr id="2066" name="Rectangle 2066"/>
                        <wps:cNvSpPr/>
                        <wps:spPr>
                          <a:xfrm>
                            <a:off x="4716005" y="6268479"/>
                            <a:ext cx="3020617" cy="171950"/>
                          </a:xfrm>
                          <a:prstGeom prst="rect">
                            <a:avLst/>
                          </a:prstGeom>
                          <a:ln>
                            <a:noFill/>
                          </a:ln>
                        </wps:spPr>
                        <wps:txbx>
                          <w:txbxContent>
                            <w:p w14:paraId="4BA0C352" w14:textId="77777777" w:rsidR="00C03562" w:rsidRDefault="006F3366">
                              <w:pPr>
                                <w:spacing w:after="160" w:line="259" w:lineRule="auto"/>
                                <w:ind w:left="0" w:right="0" w:firstLine="0"/>
                              </w:pPr>
                              <w:r>
                                <w:t xml:space="preserve">Low E Double Glazing such as Slim-Glaze </w:t>
                              </w:r>
                            </w:p>
                          </w:txbxContent>
                        </wps:txbx>
                        <wps:bodyPr horzOverflow="overflow" vert="horz" lIns="0" tIns="0" rIns="0" bIns="0" rtlCol="0">
                          <a:noAutofit/>
                        </wps:bodyPr>
                      </wps:wsp>
                      <wps:wsp>
                        <wps:cNvPr id="2067" name="Rectangle 2067"/>
                        <wps:cNvSpPr/>
                        <wps:spPr>
                          <a:xfrm>
                            <a:off x="4716005" y="6418339"/>
                            <a:ext cx="2775664" cy="171951"/>
                          </a:xfrm>
                          <a:prstGeom prst="rect">
                            <a:avLst/>
                          </a:prstGeom>
                          <a:ln>
                            <a:noFill/>
                          </a:ln>
                        </wps:spPr>
                        <wps:txbx>
                          <w:txbxContent>
                            <w:p w14:paraId="3F468607" w14:textId="77777777" w:rsidR="00C03562" w:rsidRDefault="006F3366">
                              <w:pPr>
                                <w:spacing w:after="160" w:line="259" w:lineRule="auto"/>
                                <w:ind w:left="0" w:right="0" w:firstLine="0"/>
                              </w:pPr>
                              <w:r>
                                <w:t xml:space="preserve">will reduce heating energy costs by at </w:t>
                              </w:r>
                            </w:p>
                          </w:txbxContent>
                        </wps:txbx>
                        <wps:bodyPr horzOverflow="overflow" vert="horz" lIns="0" tIns="0" rIns="0" bIns="0" rtlCol="0">
                          <a:noAutofit/>
                        </wps:bodyPr>
                      </wps:wsp>
                      <wps:wsp>
                        <wps:cNvPr id="2068" name="Rectangle 2068"/>
                        <wps:cNvSpPr/>
                        <wps:spPr>
                          <a:xfrm>
                            <a:off x="4716005" y="6568199"/>
                            <a:ext cx="2937463" cy="171950"/>
                          </a:xfrm>
                          <a:prstGeom prst="rect">
                            <a:avLst/>
                          </a:prstGeom>
                          <a:ln>
                            <a:noFill/>
                          </a:ln>
                        </wps:spPr>
                        <wps:txbx>
                          <w:txbxContent>
                            <w:p w14:paraId="385FC7DC" w14:textId="77777777" w:rsidR="00C03562" w:rsidRDefault="006F3366">
                              <w:pPr>
                                <w:spacing w:after="160" w:line="259" w:lineRule="auto"/>
                                <w:ind w:left="0" w:right="0" w:firstLine="0"/>
                              </w:pPr>
                              <w:r>
                                <w:t xml:space="preserve">least 20%, due in part to the Low E glass </w:t>
                              </w:r>
                            </w:p>
                          </w:txbxContent>
                        </wps:txbx>
                        <wps:bodyPr horzOverflow="overflow" vert="horz" lIns="0" tIns="0" rIns="0" bIns="0" rtlCol="0">
                          <a:noAutofit/>
                        </wps:bodyPr>
                      </wps:wsp>
                      <wps:wsp>
                        <wps:cNvPr id="2069" name="Rectangle 2069"/>
                        <wps:cNvSpPr/>
                        <wps:spPr>
                          <a:xfrm>
                            <a:off x="4716005" y="6718059"/>
                            <a:ext cx="3005889" cy="171950"/>
                          </a:xfrm>
                          <a:prstGeom prst="rect">
                            <a:avLst/>
                          </a:prstGeom>
                          <a:ln>
                            <a:noFill/>
                          </a:ln>
                        </wps:spPr>
                        <wps:txbx>
                          <w:txbxContent>
                            <w:p w14:paraId="3ABC6D76" w14:textId="77777777" w:rsidR="00C03562" w:rsidRDefault="006F3366">
                              <w:pPr>
                                <w:spacing w:after="160" w:line="259" w:lineRule="auto"/>
                                <w:ind w:left="0" w:right="0" w:firstLine="0"/>
                              </w:pPr>
                              <w:r>
                                <w:t xml:space="preserve">which reflects the long wave radiation or </w:t>
                              </w:r>
                            </w:p>
                          </w:txbxContent>
                        </wps:txbx>
                        <wps:bodyPr horzOverflow="overflow" vert="horz" lIns="0" tIns="0" rIns="0" bIns="0" rtlCol="0">
                          <a:noAutofit/>
                        </wps:bodyPr>
                      </wps:wsp>
                      <wps:wsp>
                        <wps:cNvPr id="2070" name="Rectangle 2070"/>
                        <wps:cNvSpPr/>
                        <wps:spPr>
                          <a:xfrm>
                            <a:off x="4716005" y="6867919"/>
                            <a:ext cx="2932108" cy="171951"/>
                          </a:xfrm>
                          <a:prstGeom prst="rect">
                            <a:avLst/>
                          </a:prstGeom>
                          <a:ln>
                            <a:noFill/>
                          </a:ln>
                        </wps:spPr>
                        <wps:txbx>
                          <w:txbxContent>
                            <w:p w14:paraId="07CC119B" w14:textId="77777777" w:rsidR="00C03562" w:rsidRDefault="006F3366">
                              <w:pPr>
                                <w:spacing w:after="160" w:line="259" w:lineRule="auto"/>
                                <w:ind w:left="0" w:right="0" w:firstLine="0"/>
                              </w:pPr>
                              <w:r>
                                <w:t xml:space="preserve">heat back into the room, combined with </w:t>
                              </w:r>
                            </w:p>
                          </w:txbxContent>
                        </wps:txbx>
                        <wps:bodyPr horzOverflow="overflow" vert="horz" lIns="0" tIns="0" rIns="0" bIns="0" rtlCol="0">
                          <a:noAutofit/>
                        </wps:bodyPr>
                      </wps:wsp>
                      <wps:wsp>
                        <wps:cNvPr id="2071" name="Rectangle 2071"/>
                        <wps:cNvSpPr/>
                        <wps:spPr>
                          <a:xfrm>
                            <a:off x="4716005" y="7017780"/>
                            <a:ext cx="3075176" cy="171949"/>
                          </a:xfrm>
                          <a:prstGeom prst="rect">
                            <a:avLst/>
                          </a:prstGeom>
                          <a:ln>
                            <a:noFill/>
                          </a:ln>
                        </wps:spPr>
                        <wps:txbx>
                          <w:txbxContent>
                            <w:p w14:paraId="445D14FC" w14:textId="77777777" w:rsidR="00C03562" w:rsidRDefault="006F3366">
                              <w:pPr>
                                <w:spacing w:after="160" w:line="259" w:lineRule="auto"/>
                                <w:ind w:left="0" w:right="0" w:firstLine="0"/>
                              </w:pPr>
                              <w:r>
                                <w:t xml:space="preserve">the insulating inert gases contained in the </w:t>
                              </w:r>
                            </w:p>
                          </w:txbxContent>
                        </wps:txbx>
                        <wps:bodyPr horzOverflow="overflow" vert="horz" lIns="0" tIns="0" rIns="0" bIns="0" rtlCol="0">
                          <a:noAutofit/>
                        </wps:bodyPr>
                      </wps:wsp>
                      <wps:wsp>
                        <wps:cNvPr id="2072" name="Rectangle 2072"/>
                        <wps:cNvSpPr/>
                        <wps:spPr>
                          <a:xfrm>
                            <a:off x="4716005" y="7167639"/>
                            <a:ext cx="2979370" cy="171951"/>
                          </a:xfrm>
                          <a:prstGeom prst="rect">
                            <a:avLst/>
                          </a:prstGeom>
                          <a:ln>
                            <a:noFill/>
                          </a:ln>
                        </wps:spPr>
                        <wps:txbx>
                          <w:txbxContent>
                            <w:p w14:paraId="4E5AFF05" w14:textId="77777777" w:rsidR="00C03562" w:rsidRDefault="006F3366">
                              <w:pPr>
                                <w:spacing w:after="160" w:line="259" w:lineRule="auto"/>
                                <w:ind w:left="0" w:right="0" w:firstLine="0"/>
                              </w:pPr>
                              <w:r>
                                <w:t xml:space="preserve">cavity of Slim-Glaze, Krypton and Xenon </w:t>
                              </w:r>
                            </w:p>
                          </w:txbxContent>
                        </wps:txbx>
                        <wps:bodyPr horzOverflow="overflow" vert="horz" lIns="0" tIns="0" rIns="0" bIns="0" rtlCol="0">
                          <a:noAutofit/>
                        </wps:bodyPr>
                      </wps:wsp>
                      <wps:wsp>
                        <wps:cNvPr id="2073" name="Rectangle 2073"/>
                        <wps:cNvSpPr/>
                        <wps:spPr>
                          <a:xfrm>
                            <a:off x="4716005" y="7317499"/>
                            <a:ext cx="3067034" cy="171950"/>
                          </a:xfrm>
                          <a:prstGeom prst="rect">
                            <a:avLst/>
                          </a:prstGeom>
                          <a:ln>
                            <a:noFill/>
                          </a:ln>
                        </wps:spPr>
                        <wps:txbx>
                          <w:txbxContent>
                            <w:p w14:paraId="67F2112B" w14:textId="77777777" w:rsidR="00C03562" w:rsidRDefault="006F3366">
                              <w:pPr>
                                <w:spacing w:after="160" w:line="259" w:lineRule="auto"/>
                                <w:ind w:left="0" w:right="0" w:firstLine="0"/>
                              </w:pPr>
                              <w:r>
                                <w:t xml:space="preserve">are the most effective inert gas insulators </w:t>
                              </w:r>
                            </w:p>
                          </w:txbxContent>
                        </wps:txbx>
                        <wps:bodyPr horzOverflow="overflow" vert="horz" lIns="0" tIns="0" rIns="0" bIns="0" rtlCol="0">
                          <a:noAutofit/>
                        </wps:bodyPr>
                      </wps:wsp>
                      <wps:wsp>
                        <wps:cNvPr id="2074" name="Rectangle 2074"/>
                        <wps:cNvSpPr/>
                        <wps:spPr>
                          <a:xfrm>
                            <a:off x="4716005" y="7467359"/>
                            <a:ext cx="2840897" cy="171950"/>
                          </a:xfrm>
                          <a:prstGeom prst="rect">
                            <a:avLst/>
                          </a:prstGeom>
                          <a:ln>
                            <a:noFill/>
                          </a:ln>
                        </wps:spPr>
                        <wps:txbx>
                          <w:txbxContent>
                            <w:p w14:paraId="52F000BE" w14:textId="77777777" w:rsidR="00C03562" w:rsidRDefault="006F3366">
                              <w:pPr>
                                <w:spacing w:after="160" w:line="259" w:lineRule="auto"/>
                                <w:ind w:left="0" w:right="0" w:firstLine="0"/>
                              </w:pPr>
                              <w:r>
                                <w:t xml:space="preserve">as the thermal conductivity properties </w:t>
                              </w:r>
                            </w:p>
                          </w:txbxContent>
                        </wps:txbx>
                        <wps:bodyPr horzOverflow="overflow" vert="horz" lIns="0" tIns="0" rIns="0" bIns="0" rtlCol="0">
                          <a:noAutofit/>
                        </wps:bodyPr>
                      </wps:wsp>
                      <wps:wsp>
                        <wps:cNvPr id="2075" name="Rectangle 2075"/>
                        <wps:cNvSpPr/>
                        <wps:spPr>
                          <a:xfrm>
                            <a:off x="4716005" y="7617219"/>
                            <a:ext cx="3091696" cy="171950"/>
                          </a:xfrm>
                          <a:prstGeom prst="rect">
                            <a:avLst/>
                          </a:prstGeom>
                          <a:ln>
                            <a:noFill/>
                          </a:ln>
                        </wps:spPr>
                        <wps:txbx>
                          <w:txbxContent>
                            <w:p w14:paraId="6B146B36" w14:textId="77777777" w:rsidR="00C03562" w:rsidRDefault="006F3366">
                              <w:pPr>
                                <w:spacing w:after="160" w:line="259" w:lineRule="auto"/>
                                <w:ind w:left="0" w:right="0" w:firstLine="0"/>
                              </w:pPr>
                              <w:r>
                                <w:t xml:space="preserve">are much lower than air, meaning they are </w:t>
                              </w:r>
                            </w:p>
                          </w:txbxContent>
                        </wps:txbx>
                        <wps:bodyPr horzOverflow="overflow" vert="horz" lIns="0" tIns="0" rIns="0" bIns="0" rtlCol="0">
                          <a:noAutofit/>
                        </wps:bodyPr>
                      </wps:wsp>
                      <wps:wsp>
                        <wps:cNvPr id="2076" name="Rectangle 2076"/>
                        <wps:cNvSpPr/>
                        <wps:spPr>
                          <a:xfrm>
                            <a:off x="4716005" y="7767079"/>
                            <a:ext cx="2918089" cy="171950"/>
                          </a:xfrm>
                          <a:prstGeom prst="rect">
                            <a:avLst/>
                          </a:prstGeom>
                          <a:ln>
                            <a:noFill/>
                          </a:ln>
                        </wps:spPr>
                        <wps:txbx>
                          <w:txbxContent>
                            <w:p w14:paraId="0CCB391C" w14:textId="77777777" w:rsidR="00C03562" w:rsidRDefault="006F3366">
                              <w:pPr>
                                <w:spacing w:after="160" w:line="259" w:lineRule="auto"/>
                                <w:ind w:left="0" w:right="0" w:firstLine="0"/>
                              </w:pPr>
                              <w:r>
                                <w:t xml:space="preserve">excellent at reducing U-values in sealed </w:t>
                              </w:r>
                            </w:p>
                          </w:txbxContent>
                        </wps:txbx>
                        <wps:bodyPr horzOverflow="overflow" vert="horz" lIns="0" tIns="0" rIns="0" bIns="0" rtlCol="0">
                          <a:noAutofit/>
                        </wps:bodyPr>
                      </wps:wsp>
                      <wps:wsp>
                        <wps:cNvPr id="2077" name="Rectangle 2077"/>
                        <wps:cNvSpPr/>
                        <wps:spPr>
                          <a:xfrm>
                            <a:off x="4716005" y="7916939"/>
                            <a:ext cx="1417155" cy="171951"/>
                          </a:xfrm>
                          <a:prstGeom prst="rect">
                            <a:avLst/>
                          </a:prstGeom>
                          <a:ln>
                            <a:noFill/>
                          </a:ln>
                        </wps:spPr>
                        <wps:txbx>
                          <w:txbxContent>
                            <w:p w14:paraId="0FEE2CD5" w14:textId="77777777" w:rsidR="00C03562" w:rsidRDefault="006F3366">
                              <w:pPr>
                                <w:spacing w:after="160" w:line="259" w:lineRule="auto"/>
                                <w:ind w:left="0" w:right="0" w:firstLine="0"/>
                              </w:pPr>
                              <w:r>
                                <w:t>double glazed units</w:t>
                              </w:r>
                            </w:p>
                          </w:txbxContent>
                        </wps:txbx>
                        <wps:bodyPr horzOverflow="overflow" vert="horz" lIns="0" tIns="0" rIns="0" bIns="0" rtlCol="0">
                          <a:noAutofit/>
                        </wps:bodyPr>
                      </wps:wsp>
                      <wps:wsp>
                        <wps:cNvPr id="2078" name="Rectangle 2078"/>
                        <wps:cNvSpPr/>
                        <wps:spPr>
                          <a:xfrm>
                            <a:off x="4716005" y="8138795"/>
                            <a:ext cx="3168888" cy="171951"/>
                          </a:xfrm>
                          <a:prstGeom prst="rect">
                            <a:avLst/>
                          </a:prstGeom>
                          <a:ln>
                            <a:noFill/>
                          </a:ln>
                        </wps:spPr>
                        <wps:txbx>
                          <w:txbxContent>
                            <w:p w14:paraId="44F4E502" w14:textId="77777777" w:rsidR="00C03562" w:rsidRDefault="006F3366">
                              <w:pPr>
                                <w:spacing w:after="160" w:line="259" w:lineRule="auto"/>
                                <w:ind w:left="0" w:right="0" w:firstLine="0"/>
                              </w:pPr>
                              <w:r>
                                <w:t xml:space="preserve">The insulating effect keeps the inside pane, </w:t>
                              </w:r>
                            </w:p>
                          </w:txbxContent>
                        </wps:txbx>
                        <wps:bodyPr horzOverflow="overflow" vert="horz" lIns="0" tIns="0" rIns="0" bIns="0" rtlCol="0">
                          <a:noAutofit/>
                        </wps:bodyPr>
                      </wps:wsp>
                      <wps:wsp>
                        <wps:cNvPr id="2079" name="Rectangle 2079"/>
                        <wps:cNvSpPr/>
                        <wps:spPr>
                          <a:xfrm>
                            <a:off x="4716005" y="8288656"/>
                            <a:ext cx="2877534" cy="171950"/>
                          </a:xfrm>
                          <a:prstGeom prst="rect">
                            <a:avLst/>
                          </a:prstGeom>
                          <a:ln>
                            <a:noFill/>
                          </a:ln>
                        </wps:spPr>
                        <wps:txbx>
                          <w:txbxContent>
                            <w:p w14:paraId="2F702124" w14:textId="77777777" w:rsidR="00C03562" w:rsidRDefault="006F3366">
                              <w:pPr>
                                <w:spacing w:after="160" w:line="259" w:lineRule="auto"/>
                                <w:ind w:left="0" w:right="0" w:firstLine="0"/>
                              </w:pPr>
                              <w:r>
                                <w:t xml:space="preserve">normally the Low E glass much warmer </w:t>
                              </w:r>
                            </w:p>
                          </w:txbxContent>
                        </wps:txbx>
                        <wps:bodyPr horzOverflow="overflow" vert="horz" lIns="0" tIns="0" rIns="0" bIns="0" rtlCol="0">
                          <a:noAutofit/>
                        </wps:bodyPr>
                      </wps:wsp>
                      <wps:wsp>
                        <wps:cNvPr id="2080" name="Rectangle 2080"/>
                        <wps:cNvSpPr/>
                        <wps:spPr>
                          <a:xfrm>
                            <a:off x="4716005" y="8438515"/>
                            <a:ext cx="2847604" cy="171950"/>
                          </a:xfrm>
                          <a:prstGeom prst="rect">
                            <a:avLst/>
                          </a:prstGeom>
                          <a:ln>
                            <a:noFill/>
                          </a:ln>
                        </wps:spPr>
                        <wps:txbx>
                          <w:txbxContent>
                            <w:p w14:paraId="4B745A2B" w14:textId="77777777" w:rsidR="00C03562" w:rsidRDefault="006F3366">
                              <w:pPr>
                                <w:spacing w:after="160" w:line="259" w:lineRule="auto"/>
                                <w:ind w:left="0" w:right="0" w:firstLine="0"/>
                              </w:pPr>
                              <w:r>
                                <w:t xml:space="preserve">than the outside temperature, thereby </w:t>
                              </w:r>
                            </w:p>
                          </w:txbxContent>
                        </wps:txbx>
                        <wps:bodyPr horzOverflow="overflow" vert="horz" lIns="0" tIns="0" rIns="0" bIns="0" rtlCol="0">
                          <a:noAutofit/>
                        </wps:bodyPr>
                      </wps:wsp>
                      <wps:wsp>
                        <wps:cNvPr id="2081" name="Rectangle 2081"/>
                        <wps:cNvSpPr/>
                        <wps:spPr>
                          <a:xfrm>
                            <a:off x="4716005" y="8588375"/>
                            <a:ext cx="3133923" cy="171951"/>
                          </a:xfrm>
                          <a:prstGeom prst="rect">
                            <a:avLst/>
                          </a:prstGeom>
                          <a:ln>
                            <a:noFill/>
                          </a:ln>
                        </wps:spPr>
                        <wps:txbx>
                          <w:txbxContent>
                            <w:p w14:paraId="1903EA0F" w14:textId="77777777" w:rsidR="00C03562" w:rsidRDefault="006F3366">
                              <w:pPr>
                                <w:spacing w:after="160" w:line="259" w:lineRule="auto"/>
                                <w:ind w:left="0" w:right="0" w:firstLine="0"/>
                              </w:pPr>
                              <w:r>
                                <w:t xml:space="preserve">considerably slowing down the convection </w:t>
                              </w:r>
                            </w:p>
                          </w:txbxContent>
                        </wps:txbx>
                        <wps:bodyPr horzOverflow="overflow" vert="horz" lIns="0" tIns="0" rIns="0" bIns="0" rtlCol="0">
                          <a:noAutofit/>
                        </wps:bodyPr>
                      </wps:wsp>
                      <wps:wsp>
                        <wps:cNvPr id="2082" name="Rectangle 2082"/>
                        <wps:cNvSpPr/>
                        <wps:spPr>
                          <a:xfrm>
                            <a:off x="4716005" y="8738236"/>
                            <a:ext cx="3185609" cy="171950"/>
                          </a:xfrm>
                          <a:prstGeom prst="rect">
                            <a:avLst/>
                          </a:prstGeom>
                          <a:ln>
                            <a:noFill/>
                          </a:ln>
                        </wps:spPr>
                        <wps:txbx>
                          <w:txbxContent>
                            <w:p w14:paraId="47C61E18" w14:textId="77777777" w:rsidR="00C03562" w:rsidRDefault="006F3366">
                              <w:pPr>
                                <w:spacing w:after="160" w:line="259" w:lineRule="auto"/>
                                <w:ind w:left="0" w:right="0" w:firstLine="0"/>
                              </w:pPr>
                              <w:r>
                                <w:t xml:space="preserve">mentioned above and reducing heat loss by </w:t>
                              </w:r>
                            </w:p>
                          </w:txbxContent>
                        </wps:txbx>
                        <wps:bodyPr horzOverflow="overflow" vert="horz" lIns="0" tIns="0" rIns="0" bIns="0" rtlCol="0">
                          <a:noAutofit/>
                        </wps:bodyPr>
                      </wps:wsp>
                      <wps:wsp>
                        <wps:cNvPr id="2083" name="Rectangle 2083"/>
                        <wps:cNvSpPr/>
                        <wps:spPr>
                          <a:xfrm>
                            <a:off x="4716005" y="8888095"/>
                            <a:ext cx="926978" cy="171951"/>
                          </a:xfrm>
                          <a:prstGeom prst="rect">
                            <a:avLst/>
                          </a:prstGeom>
                          <a:ln>
                            <a:noFill/>
                          </a:ln>
                        </wps:spPr>
                        <wps:txbx>
                          <w:txbxContent>
                            <w:p w14:paraId="61BB379F" w14:textId="77777777" w:rsidR="00C03562" w:rsidRDefault="006F3366">
                              <w:pPr>
                                <w:spacing w:after="160" w:line="259" w:lineRule="auto"/>
                                <w:ind w:left="0" w:right="0" w:firstLine="0"/>
                              </w:pPr>
                              <w:r>
                                <w:t>around 50%.</w:t>
                              </w:r>
                            </w:p>
                          </w:txbxContent>
                        </wps:txbx>
                        <wps:bodyPr horzOverflow="overflow" vert="horz" lIns="0" tIns="0" rIns="0" bIns="0" rtlCol="0">
                          <a:noAutofit/>
                        </wps:bodyPr>
                      </wps:wsp>
                      <wps:wsp>
                        <wps:cNvPr id="2084" name="Rectangle 2084"/>
                        <wps:cNvSpPr/>
                        <wps:spPr>
                          <a:xfrm>
                            <a:off x="4716005" y="9109964"/>
                            <a:ext cx="3070615" cy="171950"/>
                          </a:xfrm>
                          <a:prstGeom prst="rect">
                            <a:avLst/>
                          </a:prstGeom>
                          <a:ln>
                            <a:noFill/>
                          </a:ln>
                        </wps:spPr>
                        <wps:txbx>
                          <w:txbxContent>
                            <w:p w14:paraId="65ACAE64" w14:textId="77777777" w:rsidR="00C03562" w:rsidRDefault="006F3366">
                              <w:pPr>
                                <w:spacing w:after="160" w:line="259" w:lineRule="auto"/>
                                <w:ind w:left="0" w:right="0" w:firstLine="0"/>
                              </w:pPr>
                              <w:r>
                                <w:t xml:space="preserve">Recent figures estimate that replacement </w:t>
                              </w:r>
                            </w:p>
                          </w:txbxContent>
                        </wps:txbx>
                        <wps:bodyPr horzOverflow="overflow" vert="horz" lIns="0" tIns="0" rIns="0" bIns="0" rtlCol="0">
                          <a:noAutofit/>
                        </wps:bodyPr>
                      </wps:wsp>
                      <wps:wsp>
                        <wps:cNvPr id="2085" name="Rectangle 2085"/>
                        <wps:cNvSpPr/>
                        <wps:spPr>
                          <a:xfrm>
                            <a:off x="4716005" y="9259824"/>
                            <a:ext cx="2953560" cy="171950"/>
                          </a:xfrm>
                          <a:prstGeom prst="rect">
                            <a:avLst/>
                          </a:prstGeom>
                          <a:ln>
                            <a:noFill/>
                          </a:ln>
                        </wps:spPr>
                        <wps:txbx>
                          <w:txbxContent>
                            <w:p w14:paraId="3CA1F564" w14:textId="77777777" w:rsidR="00C03562" w:rsidRDefault="006F3366">
                              <w:pPr>
                                <w:spacing w:after="160" w:line="259" w:lineRule="auto"/>
                                <w:ind w:left="0" w:right="0" w:firstLine="0"/>
                              </w:pPr>
                              <w:r>
                                <w:t xml:space="preserve">of one square meter of single glazing for </w:t>
                              </w:r>
                            </w:p>
                          </w:txbxContent>
                        </wps:txbx>
                        <wps:bodyPr horzOverflow="overflow" vert="horz" lIns="0" tIns="0" rIns="0" bIns="0" rtlCol="0">
                          <a:noAutofit/>
                        </wps:bodyPr>
                      </wps:wsp>
                      <wps:wsp>
                        <wps:cNvPr id="2086" name="Rectangle 2086"/>
                        <wps:cNvSpPr/>
                        <wps:spPr>
                          <a:xfrm>
                            <a:off x="4716005" y="9409680"/>
                            <a:ext cx="3067711" cy="171951"/>
                          </a:xfrm>
                          <a:prstGeom prst="rect">
                            <a:avLst/>
                          </a:prstGeom>
                          <a:ln>
                            <a:noFill/>
                          </a:ln>
                        </wps:spPr>
                        <wps:txbx>
                          <w:txbxContent>
                            <w:p w14:paraId="0F0C9224" w14:textId="77777777" w:rsidR="00C03562" w:rsidRDefault="006F3366">
                              <w:pPr>
                                <w:spacing w:after="160" w:line="259" w:lineRule="auto"/>
                                <w:ind w:left="0" w:right="0" w:firstLine="0"/>
                              </w:pPr>
                              <w:r>
                                <w:t xml:space="preserve">Low E double glazing will provide a saving </w:t>
                              </w:r>
                            </w:p>
                          </w:txbxContent>
                        </wps:txbx>
                        <wps:bodyPr horzOverflow="overflow" vert="horz" lIns="0" tIns="0" rIns="0" bIns="0" rtlCol="0">
                          <a:noAutofit/>
                        </wps:bodyPr>
                      </wps:wsp>
                      <wps:wsp>
                        <wps:cNvPr id="2087" name="Rectangle 2087"/>
                        <wps:cNvSpPr/>
                        <wps:spPr>
                          <a:xfrm>
                            <a:off x="4716005" y="9559541"/>
                            <a:ext cx="3010112" cy="171950"/>
                          </a:xfrm>
                          <a:prstGeom prst="rect">
                            <a:avLst/>
                          </a:prstGeom>
                          <a:ln>
                            <a:noFill/>
                          </a:ln>
                        </wps:spPr>
                        <wps:txbx>
                          <w:txbxContent>
                            <w:p w14:paraId="264C7A80" w14:textId="77777777" w:rsidR="00C03562" w:rsidRDefault="006F3366">
                              <w:pPr>
                                <w:spacing w:after="160" w:line="259" w:lineRule="auto"/>
                                <w:ind w:left="0" w:right="0" w:firstLine="0"/>
                              </w:pPr>
                              <w:r>
                                <w:t xml:space="preserve">of approximately 90Kg of carbon dioxide </w:t>
                              </w:r>
                            </w:p>
                          </w:txbxContent>
                        </wps:txbx>
                        <wps:bodyPr horzOverflow="overflow" vert="horz" lIns="0" tIns="0" rIns="0" bIns="0" rtlCol="0">
                          <a:noAutofit/>
                        </wps:bodyPr>
                      </wps:wsp>
                      <wps:wsp>
                        <wps:cNvPr id="2088" name="Rectangle 2088"/>
                        <wps:cNvSpPr/>
                        <wps:spPr>
                          <a:xfrm>
                            <a:off x="4716005" y="9709400"/>
                            <a:ext cx="3060954" cy="171950"/>
                          </a:xfrm>
                          <a:prstGeom prst="rect">
                            <a:avLst/>
                          </a:prstGeom>
                          <a:ln>
                            <a:noFill/>
                          </a:ln>
                        </wps:spPr>
                        <wps:txbx>
                          <w:txbxContent>
                            <w:p w14:paraId="45104D05" w14:textId="77777777" w:rsidR="00C03562" w:rsidRDefault="006F3366">
                              <w:pPr>
                                <w:spacing w:after="160" w:line="259" w:lineRule="auto"/>
                                <w:ind w:left="0" w:right="0" w:firstLine="0"/>
                              </w:pPr>
                              <w:r>
                                <w:t xml:space="preserve">emissions per year. Reducing your carbon </w:t>
                              </w:r>
                            </w:p>
                          </w:txbxContent>
                        </wps:txbx>
                        <wps:bodyPr horzOverflow="overflow" vert="horz" lIns="0" tIns="0" rIns="0" bIns="0" rtlCol="0">
                          <a:noAutofit/>
                        </wps:bodyPr>
                      </wps:wsp>
                      <wps:wsp>
                        <wps:cNvPr id="2089" name="Rectangle 2089"/>
                        <wps:cNvSpPr/>
                        <wps:spPr>
                          <a:xfrm>
                            <a:off x="4716005" y="9859260"/>
                            <a:ext cx="669221" cy="171950"/>
                          </a:xfrm>
                          <a:prstGeom prst="rect">
                            <a:avLst/>
                          </a:prstGeom>
                          <a:ln>
                            <a:noFill/>
                          </a:ln>
                        </wps:spPr>
                        <wps:txbx>
                          <w:txbxContent>
                            <w:p w14:paraId="282497B5" w14:textId="77777777" w:rsidR="00C03562" w:rsidRDefault="006F3366">
                              <w:pPr>
                                <w:spacing w:after="160" w:line="259" w:lineRule="auto"/>
                                <w:ind w:left="0" w:right="0" w:firstLine="0"/>
                              </w:pPr>
                              <w:r>
                                <w:t>footprint</w:t>
                              </w:r>
                            </w:p>
                          </w:txbxContent>
                        </wps:txbx>
                        <wps:bodyPr horzOverflow="overflow" vert="horz" lIns="0" tIns="0" rIns="0" bIns="0" rtlCol="0">
                          <a:noAutofit/>
                        </wps:bodyPr>
                      </wps:wsp>
                      <wps:wsp>
                        <wps:cNvPr id="21528" name="Shape 21528"/>
                        <wps:cNvSpPr/>
                        <wps:spPr>
                          <a:xfrm>
                            <a:off x="264382" y="2388667"/>
                            <a:ext cx="1664202" cy="1659636"/>
                          </a:xfrm>
                          <a:custGeom>
                            <a:avLst/>
                            <a:gdLst/>
                            <a:ahLst/>
                            <a:cxnLst/>
                            <a:rect l="0" t="0" r="0" b="0"/>
                            <a:pathLst>
                              <a:path w="1664202" h="1659636">
                                <a:moveTo>
                                  <a:pt x="0" y="0"/>
                                </a:moveTo>
                                <a:lnTo>
                                  <a:pt x="1664202" y="0"/>
                                </a:lnTo>
                                <a:lnTo>
                                  <a:pt x="1664202" y="1659636"/>
                                </a:lnTo>
                                <a:lnTo>
                                  <a:pt x="0" y="1659636"/>
                                </a:lnTo>
                                <a:lnTo>
                                  <a:pt x="0" y="0"/>
                                </a:lnTo>
                              </a:path>
                            </a:pathLst>
                          </a:custGeom>
                          <a:ln w="0" cap="flat">
                            <a:miter lim="127000"/>
                          </a:ln>
                        </wps:spPr>
                        <wps:style>
                          <a:lnRef idx="0">
                            <a:srgbClr val="000000">
                              <a:alpha val="0"/>
                            </a:srgbClr>
                          </a:lnRef>
                          <a:fillRef idx="1">
                            <a:srgbClr val="181717">
                              <a:alpha val="34901"/>
                            </a:srgbClr>
                          </a:fillRef>
                          <a:effectRef idx="0">
                            <a:scrgbClr r="0" g="0" b="0"/>
                          </a:effectRef>
                          <a:fontRef idx="none"/>
                        </wps:style>
                        <wps:bodyPr/>
                      </wps:wsp>
                      <pic:pic xmlns:pic="http://schemas.openxmlformats.org/drawingml/2006/picture">
                        <pic:nvPicPr>
                          <pic:cNvPr id="2092" name="Picture 2092"/>
                          <pic:cNvPicPr/>
                        </pic:nvPicPr>
                        <pic:blipFill>
                          <a:blip r:embed="rId163"/>
                          <a:stretch>
                            <a:fillRect/>
                          </a:stretch>
                        </pic:blipFill>
                        <pic:spPr>
                          <a:xfrm rot="-509999">
                            <a:off x="137063" y="2243065"/>
                            <a:ext cx="1871929" cy="1871930"/>
                          </a:xfrm>
                          <a:prstGeom prst="rect">
                            <a:avLst/>
                          </a:prstGeom>
                        </pic:spPr>
                      </pic:pic>
                    </wpg:wgp>
                  </a:graphicData>
                </a:graphic>
              </wp:anchor>
            </w:drawing>
          </mc:Choice>
          <mc:Fallback>
            <w:pict>
              <v:group w14:anchorId="35AB749B" id="Group 18852" o:spid="_x0000_s1469" style="position:absolute;left:0;text-align:left;margin-left:0;margin-top:0;width:595.3pt;height:786.5pt;z-index:251675648;mso-position-horizontal-relative:page;mso-position-vertical-relative:page" coordsize="75599,99885"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">
                <v:shape id="Picture 2038" o:spid="_x0000_s1470" type="#_x0000_t75" style="position:absolute;left:4562;top:26010;width:39538;height:7350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">
                  <v:imagedata r:id="rId164" o:title=""/>
                </v:shape>
                <v:shape id="Picture 20166" o:spid="_x0000_s1471" type="#_x0000_t75" style="position:absolute;width:75438;height:230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">
                  <v:imagedata r:id="rId165" o:title=""/>
                </v:shape>
                <v:rect id="Rectangle 2040" o:spid="_x0000_s1472" style="position:absolute;left:4572;top:8077;width:72895;height:706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" filled="f" stroked="f">
                  <v:textbox inset="0,0,0,0">
                    <w:txbxContent>
                      <w:p w14:paraId="4D97ACD6" w14:textId="77777777" w:rsidR="00C03562" w:rsidRDefault="006F3366">
                        <w:pPr>
                          <w:spacing w:after="160" w:line="259" w:lineRule="auto"/>
                          <w:ind w:left="0" w:right="0" w:firstLine="0"/>
                        </w:pPr>
                        <w:r>
                          <w:rPr>
                            <w:rFonts w:ascii="Calibri" w:eastAsia="Calibri" w:hAnsi="Calibri" w:cs="Calibri"/>
                            <w:b/>
                            <w:color w:val="FFFEFD"/>
                            <w:w w:val="118"/>
                            <w:sz w:val="72"/>
                          </w:rPr>
                          <w:t>GENERAL</w:t>
                        </w:r>
                        <w:r>
                          <w:rPr>
                            <w:rFonts w:ascii="Calibri" w:eastAsia="Calibri" w:hAnsi="Calibri" w:cs="Calibri"/>
                            <w:b/>
                            <w:color w:val="FFFEFD"/>
                            <w:spacing w:val="17"/>
                            <w:w w:val="118"/>
                            <w:sz w:val="72"/>
                          </w:rPr>
                          <w:t xml:space="preserve"> </w:t>
                        </w:r>
                        <w:r>
                          <w:rPr>
                            <w:rFonts w:ascii="Calibri" w:eastAsia="Calibri" w:hAnsi="Calibri" w:cs="Calibri"/>
                            <w:b/>
                            <w:color w:val="FFFEFD"/>
                            <w:w w:val="118"/>
                            <w:sz w:val="72"/>
                          </w:rPr>
                          <w:t>INFORMATION</w:t>
                        </w:r>
                        <w:r>
                          <w:rPr>
                            <w:rFonts w:ascii="Calibri" w:eastAsia="Calibri" w:hAnsi="Calibri" w:cs="Calibri"/>
                            <w:b/>
                            <w:color w:val="FFFEFD"/>
                            <w:spacing w:val="17"/>
                            <w:w w:val="118"/>
                            <w:sz w:val="72"/>
                          </w:rPr>
                          <w:t xml:space="preserve"> </w:t>
                        </w:r>
                      </w:p>
                    </w:txbxContent>
                  </v:textbox>
                </v:rect>
                <v:rect id="Rectangle 2041" o:spid="_x0000_s1473" style="position:absolute;left:4572;top:11887;width:43459;height:706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" filled="f" stroked="f">
                  <v:textbox inset="0,0,0,0">
                    <w:txbxContent>
                      <w:p w14:paraId="5DDBE2A5" w14:textId="77777777" w:rsidR="00C03562" w:rsidRDefault="006F3366">
                        <w:pPr>
                          <w:spacing w:after="160" w:line="259" w:lineRule="auto"/>
                          <w:ind w:left="0" w:right="0" w:firstLine="0"/>
                        </w:pPr>
                        <w:r>
                          <w:rPr>
                            <w:rFonts w:ascii="Calibri" w:eastAsia="Calibri" w:hAnsi="Calibri" w:cs="Calibri"/>
                            <w:b/>
                            <w:color w:val="FFFEFD"/>
                            <w:w w:val="122"/>
                            <w:sz w:val="72"/>
                          </w:rPr>
                          <w:t>ON</w:t>
                        </w:r>
                        <w:r>
                          <w:rPr>
                            <w:rFonts w:ascii="Calibri" w:eastAsia="Calibri" w:hAnsi="Calibri" w:cs="Calibri"/>
                            <w:b/>
                            <w:color w:val="FFFEFD"/>
                            <w:spacing w:val="17"/>
                            <w:w w:val="122"/>
                            <w:sz w:val="72"/>
                          </w:rPr>
                          <w:t xml:space="preserve"> </w:t>
                        </w:r>
                        <w:r>
                          <w:rPr>
                            <w:rFonts w:ascii="Calibri" w:eastAsia="Calibri" w:hAnsi="Calibri" w:cs="Calibri"/>
                            <w:b/>
                            <w:color w:val="FFFEFD"/>
                            <w:w w:val="122"/>
                            <w:sz w:val="72"/>
                          </w:rPr>
                          <w:t>HEAT</w:t>
                        </w:r>
                        <w:r>
                          <w:rPr>
                            <w:rFonts w:ascii="Calibri" w:eastAsia="Calibri" w:hAnsi="Calibri" w:cs="Calibri"/>
                            <w:b/>
                            <w:color w:val="FFFEFD"/>
                            <w:spacing w:val="17"/>
                            <w:w w:val="122"/>
                            <w:sz w:val="72"/>
                          </w:rPr>
                          <w:t xml:space="preserve"> </w:t>
                        </w:r>
                        <w:r>
                          <w:rPr>
                            <w:rFonts w:ascii="Calibri" w:eastAsia="Calibri" w:hAnsi="Calibri" w:cs="Calibri"/>
                            <w:b/>
                            <w:color w:val="FFFEFD"/>
                            <w:w w:val="122"/>
                            <w:sz w:val="72"/>
                          </w:rPr>
                          <w:t>LOSS</w:t>
                        </w:r>
                      </w:p>
                    </w:txbxContent>
                  </v:textbox>
                </v:rect>
                <v:rect id="Rectangle 2042" o:spid="_x0000_s1474" style="position:absolute;left:37247;top:11887;width:1520;height:706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" filled="f" stroked="f">
                  <v:textbox inset="0,0,0,0">
                    <w:txbxContent>
                      <w:p w14:paraId="35CD6D88" w14:textId="77777777" w:rsidR="00C03562" w:rsidRDefault="006F3366">
                        <w:pPr>
                          <w:spacing w:after="160" w:line="259" w:lineRule="auto"/>
                          <w:ind w:left="0" w:right="0" w:firstLine="0"/>
                        </w:pPr>
                        <w:r>
                          <w:rPr>
                            <w:rFonts w:ascii="Calibri" w:eastAsia="Calibri" w:hAnsi="Calibri" w:cs="Calibri"/>
                            <w:b/>
                            <w:color w:val="FFFEFD"/>
                            <w:sz w:val="72"/>
                          </w:rPr>
                          <w:t xml:space="preserve"> </w:t>
                        </w:r>
                      </w:p>
                    </w:txbxContent>
                  </v:textbox>
                </v:rect>
                <v:rect id="Rectangle 2043" o:spid="_x0000_s1475" style="position:absolute;left:4572;top:15789;width:52488;height:690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" filled="f" stroked="f">
                  <v:textbox inset="0,0,0,0">
                    <w:txbxContent>
                      <w:p w14:paraId="1BA934DC" w14:textId="77777777" w:rsidR="00C03562" w:rsidRDefault="006F3366">
                        <w:pPr>
                          <w:spacing w:after="160" w:line="259" w:lineRule="auto"/>
                          <w:ind w:left="0" w:right="0" w:firstLine="0"/>
                        </w:pPr>
                        <w:r>
                          <w:rPr>
                            <w:rFonts w:ascii="Calibri" w:eastAsia="Calibri" w:hAnsi="Calibri" w:cs="Calibri"/>
                            <w:color w:val="FFFEFD"/>
                            <w:w w:val="111"/>
                            <w:sz w:val="72"/>
                          </w:rPr>
                          <w:t>TIMBER</w:t>
                        </w:r>
                        <w:r>
                          <w:rPr>
                            <w:rFonts w:ascii="Calibri" w:eastAsia="Calibri" w:hAnsi="Calibri" w:cs="Calibri"/>
                            <w:color w:val="FFFEFD"/>
                            <w:spacing w:val="17"/>
                            <w:w w:val="111"/>
                            <w:sz w:val="72"/>
                          </w:rPr>
                          <w:t xml:space="preserve"> </w:t>
                        </w:r>
                        <w:r>
                          <w:rPr>
                            <w:rFonts w:ascii="Calibri" w:eastAsia="Calibri" w:hAnsi="Calibri" w:cs="Calibri"/>
                            <w:color w:val="FFFEFD"/>
                            <w:w w:val="111"/>
                            <w:sz w:val="72"/>
                          </w:rPr>
                          <w:t>WINDOWS</w:t>
                        </w:r>
                      </w:p>
                    </w:txbxContent>
                  </v:textbox>
                </v:rect>
                <v:rect id="Rectangle 2044" o:spid="_x0000_s1476" style="position:absolute;left:47160;top:25341;width:28201;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" filled="f" stroked="f">
                  <v:textbox inset="0,0,0,0">
                    <w:txbxContent>
                      <w:p w14:paraId="33E2703E" w14:textId="77777777" w:rsidR="00C03562" w:rsidRDefault="006F3366">
                        <w:pPr>
                          <w:spacing w:after="160" w:line="259" w:lineRule="auto"/>
                          <w:ind w:left="0" w:right="0" w:firstLine="0"/>
                        </w:pPr>
                        <w:r>
                          <w:rPr>
                            <w:rFonts w:ascii="Calibri" w:eastAsia="Calibri" w:hAnsi="Calibri" w:cs="Calibri"/>
                            <w:b/>
                            <w:color w:val="35395A"/>
                            <w:w w:val="115"/>
                            <w:sz w:val="28"/>
                          </w:rPr>
                          <w:t>SOME</w:t>
                        </w:r>
                        <w:r>
                          <w:rPr>
                            <w:rFonts w:ascii="Calibri" w:eastAsia="Calibri" w:hAnsi="Calibri" w:cs="Calibri"/>
                            <w:b/>
                            <w:color w:val="35395A"/>
                            <w:spacing w:val="7"/>
                            <w:w w:val="115"/>
                            <w:sz w:val="28"/>
                          </w:rPr>
                          <w:t xml:space="preserve"> </w:t>
                        </w:r>
                        <w:r>
                          <w:rPr>
                            <w:rFonts w:ascii="Calibri" w:eastAsia="Calibri" w:hAnsi="Calibri" w:cs="Calibri"/>
                            <w:b/>
                            <w:color w:val="35395A"/>
                            <w:w w:val="115"/>
                            <w:sz w:val="28"/>
                          </w:rPr>
                          <w:t>INFORMATION</w:t>
                        </w:r>
                        <w:r>
                          <w:rPr>
                            <w:rFonts w:ascii="Calibri" w:eastAsia="Calibri" w:hAnsi="Calibri" w:cs="Calibri"/>
                            <w:b/>
                            <w:color w:val="35395A"/>
                            <w:spacing w:val="7"/>
                            <w:w w:val="115"/>
                            <w:sz w:val="28"/>
                          </w:rPr>
                          <w:t xml:space="preserve"> </w:t>
                        </w:r>
                        <w:r>
                          <w:rPr>
                            <w:rFonts w:ascii="Calibri" w:eastAsia="Calibri" w:hAnsi="Calibri" w:cs="Calibri"/>
                            <w:b/>
                            <w:color w:val="35395A"/>
                            <w:w w:val="115"/>
                            <w:sz w:val="28"/>
                          </w:rPr>
                          <w:t>ON</w:t>
                        </w:r>
                        <w:r>
                          <w:rPr>
                            <w:rFonts w:ascii="Calibri" w:eastAsia="Calibri" w:hAnsi="Calibri" w:cs="Calibri"/>
                            <w:b/>
                            <w:color w:val="35395A"/>
                            <w:spacing w:val="7"/>
                            <w:w w:val="115"/>
                            <w:sz w:val="28"/>
                          </w:rPr>
                          <w:t xml:space="preserve"> </w:t>
                        </w:r>
                      </w:p>
                    </w:txbxContent>
                  </v:textbox>
                </v:rect>
                <v:rect id="Rectangle 2045" o:spid="_x0000_s1477" style="position:absolute;left:47160;top:27119;width:26470;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" filled="f" stroked="f">
                  <v:textbox inset="0,0,0,0">
                    <w:txbxContent>
                      <w:p w14:paraId="321226D3" w14:textId="77777777" w:rsidR="00C03562" w:rsidRDefault="006F3366">
                        <w:pPr>
                          <w:spacing w:after="160" w:line="259" w:lineRule="auto"/>
                          <w:ind w:left="0" w:right="0" w:firstLine="0"/>
                        </w:pPr>
                        <w:r>
                          <w:rPr>
                            <w:rFonts w:ascii="Calibri" w:eastAsia="Calibri" w:hAnsi="Calibri" w:cs="Calibri"/>
                            <w:b/>
                            <w:color w:val="35395A"/>
                            <w:w w:val="124"/>
                            <w:sz w:val="28"/>
                          </w:rPr>
                          <w:t>HEAT</w:t>
                        </w:r>
                        <w:r>
                          <w:rPr>
                            <w:rFonts w:ascii="Calibri" w:eastAsia="Calibri" w:hAnsi="Calibri" w:cs="Calibri"/>
                            <w:b/>
                            <w:color w:val="35395A"/>
                            <w:spacing w:val="7"/>
                            <w:w w:val="124"/>
                            <w:sz w:val="28"/>
                          </w:rPr>
                          <w:t xml:space="preserve"> </w:t>
                        </w:r>
                        <w:r>
                          <w:rPr>
                            <w:rFonts w:ascii="Calibri" w:eastAsia="Calibri" w:hAnsi="Calibri" w:cs="Calibri"/>
                            <w:b/>
                            <w:color w:val="35395A"/>
                            <w:w w:val="124"/>
                            <w:sz w:val="28"/>
                          </w:rPr>
                          <w:t>LOSS</w:t>
                        </w:r>
                        <w:r>
                          <w:rPr>
                            <w:rFonts w:ascii="Calibri" w:eastAsia="Calibri" w:hAnsi="Calibri" w:cs="Calibri"/>
                            <w:b/>
                            <w:color w:val="35395A"/>
                            <w:spacing w:val="7"/>
                            <w:w w:val="124"/>
                            <w:sz w:val="28"/>
                          </w:rPr>
                          <w:t xml:space="preserve"> </w:t>
                        </w:r>
                        <w:r>
                          <w:rPr>
                            <w:rFonts w:ascii="Calibri" w:eastAsia="Calibri" w:hAnsi="Calibri" w:cs="Calibri"/>
                            <w:b/>
                            <w:color w:val="35395A"/>
                            <w:w w:val="124"/>
                            <w:sz w:val="28"/>
                          </w:rPr>
                          <w:t>IN</w:t>
                        </w:r>
                        <w:r>
                          <w:rPr>
                            <w:rFonts w:ascii="Calibri" w:eastAsia="Calibri" w:hAnsi="Calibri" w:cs="Calibri"/>
                            <w:b/>
                            <w:color w:val="35395A"/>
                            <w:spacing w:val="7"/>
                            <w:w w:val="124"/>
                            <w:sz w:val="28"/>
                          </w:rPr>
                          <w:t xml:space="preserve"> </w:t>
                        </w:r>
                        <w:r>
                          <w:rPr>
                            <w:rFonts w:ascii="Calibri" w:eastAsia="Calibri" w:hAnsi="Calibri" w:cs="Calibri"/>
                            <w:b/>
                            <w:color w:val="35395A"/>
                            <w:w w:val="124"/>
                            <w:sz w:val="28"/>
                          </w:rPr>
                          <w:t>GLAZED</w:t>
                        </w:r>
                        <w:r>
                          <w:rPr>
                            <w:rFonts w:ascii="Calibri" w:eastAsia="Calibri" w:hAnsi="Calibri" w:cs="Calibri"/>
                            <w:b/>
                            <w:color w:val="35395A"/>
                            <w:spacing w:val="7"/>
                            <w:w w:val="124"/>
                            <w:sz w:val="28"/>
                          </w:rPr>
                          <w:t xml:space="preserve"> </w:t>
                        </w:r>
                      </w:p>
                    </w:txbxContent>
                  </v:textbox>
                </v:rect>
                <v:rect id="Rectangle 2046" o:spid="_x0000_s1478" style="position:absolute;left:47160;top:28897;width:25115;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" filled="f" stroked="f">
                  <v:textbox inset="0,0,0,0">
                    <w:txbxContent>
                      <w:p w14:paraId="22B0351B" w14:textId="77777777" w:rsidR="00C03562" w:rsidRDefault="006F3366">
                        <w:pPr>
                          <w:spacing w:after="160" w:line="259" w:lineRule="auto"/>
                          <w:ind w:left="0" w:right="0" w:firstLine="0"/>
                        </w:pPr>
                        <w:r>
                          <w:rPr>
                            <w:rFonts w:ascii="Calibri" w:eastAsia="Calibri" w:hAnsi="Calibri" w:cs="Calibri"/>
                            <w:b/>
                            <w:color w:val="35395A"/>
                            <w:w w:val="121"/>
                            <w:sz w:val="28"/>
                          </w:rPr>
                          <w:t>TIMBER</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SASH</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&amp;</w:t>
                        </w:r>
                        <w:r>
                          <w:rPr>
                            <w:rFonts w:ascii="Calibri" w:eastAsia="Calibri" w:hAnsi="Calibri" w:cs="Calibri"/>
                            <w:b/>
                            <w:color w:val="35395A"/>
                            <w:spacing w:val="7"/>
                            <w:w w:val="121"/>
                            <w:sz w:val="28"/>
                          </w:rPr>
                          <w:t xml:space="preserve"> </w:t>
                        </w:r>
                        <w:r>
                          <w:rPr>
                            <w:rFonts w:ascii="Calibri" w:eastAsia="Calibri" w:hAnsi="Calibri" w:cs="Calibri"/>
                            <w:b/>
                            <w:color w:val="35395A"/>
                            <w:w w:val="121"/>
                            <w:sz w:val="28"/>
                          </w:rPr>
                          <w:t>CASE</w:t>
                        </w:r>
                        <w:r>
                          <w:rPr>
                            <w:rFonts w:ascii="Calibri" w:eastAsia="Calibri" w:hAnsi="Calibri" w:cs="Calibri"/>
                            <w:b/>
                            <w:color w:val="35395A"/>
                            <w:spacing w:val="7"/>
                            <w:w w:val="121"/>
                            <w:sz w:val="28"/>
                          </w:rPr>
                          <w:t xml:space="preserve"> </w:t>
                        </w:r>
                      </w:p>
                    </w:txbxContent>
                  </v:textbox>
                </v:rect>
                <v:rect id="Rectangle 2047" o:spid="_x0000_s1479" style="position:absolute;left:47160;top:30675;width:12064;height:274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" filled="f" stroked="f">
                  <v:textbox inset="0,0,0,0">
                    <w:txbxContent>
                      <w:p w14:paraId="4CD36D3D" w14:textId="77777777" w:rsidR="00C03562" w:rsidRDefault="006F3366">
                        <w:pPr>
                          <w:spacing w:after="160" w:line="259" w:lineRule="auto"/>
                          <w:ind w:left="0" w:right="0" w:firstLine="0"/>
                        </w:pPr>
                        <w:r>
                          <w:rPr>
                            <w:rFonts w:ascii="Calibri" w:eastAsia="Calibri" w:hAnsi="Calibri" w:cs="Calibri"/>
                            <w:b/>
                            <w:color w:val="35395A"/>
                            <w:w w:val="116"/>
                            <w:sz w:val="28"/>
                          </w:rPr>
                          <w:t>WINDOWS</w:t>
                        </w:r>
                      </w:p>
                    </w:txbxContent>
                  </v:textbox>
                </v:rect>
                <v:rect id="Rectangle 2048" o:spid="_x0000_s1480" style="position:absolute;left:47160;top:33549;width:25388;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" filled="f" stroked="f">
                  <v:textbox inset="0,0,0,0">
                    <w:txbxContent>
                      <w:p w14:paraId="759605DF" w14:textId="77777777" w:rsidR="00C03562" w:rsidRDefault="006F3366">
                        <w:pPr>
                          <w:spacing w:after="160" w:line="259" w:lineRule="auto"/>
                          <w:ind w:left="0" w:right="0" w:firstLine="0"/>
                        </w:pPr>
                        <w:r>
                          <w:t xml:space="preserve">Single glazed timber sash and case </w:t>
                        </w:r>
                      </w:p>
                    </w:txbxContent>
                  </v:textbox>
                </v:rect>
                <v:rect id="Rectangle 2049" o:spid="_x0000_s1481" style="position:absolute;left:47160;top:35048;width:3004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" filled="f" stroked="f">
                  <v:textbox inset="0,0,0,0">
                    <w:txbxContent>
                      <w:p w14:paraId="2CF02B82" w14:textId="77777777" w:rsidR="00C03562" w:rsidRDefault="006F3366">
                        <w:pPr>
                          <w:spacing w:after="160" w:line="259" w:lineRule="auto"/>
                          <w:ind w:left="0" w:right="0" w:firstLine="0"/>
                        </w:pPr>
                        <w:r>
                          <w:t xml:space="preserve">windows are extremely poor at retaining </w:t>
                        </w:r>
                      </w:p>
                    </w:txbxContent>
                  </v:textbox>
                </v:rect>
                <v:rect id="Rectangle 2050" o:spid="_x0000_s1482" style="position:absolute;left:47160;top:36547;width:31998;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" filled="f" stroked="f">
                  <v:textbox inset="0,0,0,0">
                    <w:txbxContent>
                      <w:p w14:paraId="6B9291D3" w14:textId="77777777" w:rsidR="00C03562" w:rsidRDefault="006F3366">
                        <w:pPr>
                          <w:spacing w:after="160" w:line="259" w:lineRule="auto"/>
                          <w:ind w:left="0" w:right="0" w:firstLine="0"/>
                        </w:pPr>
                        <w:r>
                          <w:t xml:space="preserve">energy. The heat loss through single glazing </w:t>
                        </w:r>
                      </w:p>
                    </w:txbxContent>
                  </v:textbox>
                </v:rect>
                <v:rect id="Rectangle 2051" o:spid="_x0000_s1483" style="position:absolute;left:47160;top:38045;width:3020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" filled="f" stroked="f">
                  <v:textbox inset="0,0,0,0">
                    <w:txbxContent>
                      <w:p w14:paraId="730F0CB4" w14:textId="77777777" w:rsidR="00C03562" w:rsidRDefault="006F3366">
                        <w:pPr>
                          <w:spacing w:after="160" w:line="259" w:lineRule="auto"/>
                          <w:ind w:left="0" w:right="0" w:firstLine="0"/>
                        </w:pPr>
                        <w:r>
                          <w:t>which has a U-Value of 5.4 is around 77%.</w:t>
                        </w:r>
                      </w:p>
                    </w:txbxContent>
                  </v:textbox>
                </v:rect>
                <v:rect id="Rectangle 2052" o:spid="_x0000_s1484" style="position:absolute;left:47160;top:40264;width:2981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" filled="f" stroked="f">
                  <v:textbox inset="0,0,0,0">
                    <w:txbxContent>
                      <w:p w14:paraId="4C854E66" w14:textId="77777777" w:rsidR="00C03562" w:rsidRDefault="006F3366">
                        <w:pPr>
                          <w:spacing w:after="160" w:line="259" w:lineRule="auto"/>
                          <w:ind w:left="0" w:right="0" w:firstLine="0"/>
                        </w:pPr>
                        <w:r>
                          <w:t xml:space="preserve">Usually the single pane of glass will be at </w:t>
                        </w:r>
                      </w:p>
                    </w:txbxContent>
                  </v:textbox>
                </v:rect>
                <v:rect id="Rectangle 2053" o:spid="_x0000_s1485" style="position:absolute;left:47160;top:41763;width:3091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" filled="f" stroked="f">
                  <v:textbox inset="0,0,0,0">
                    <w:txbxContent>
                      <w:p w14:paraId="5385916C" w14:textId="77777777" w:rsidR="00C03562" w:rsidRDefault="006F3366">
                        <w:pPr>
                          <w:spacing w:after="160" w:line="259" w:lineRule="auto"/>
                          <w:ind w:left="0" w:right="0" w:firstLine="0"/>
                        </w:pPr>
                        <w:r>
                          <w:t xml:space="preserve">approximately the same temperature as it </w:t>
                        </w:r>
                      </w:p>
                    </w:txbxContent>
                  </v:textbox>
                </v:rect>
                <v:rect id="Rectangle 2054" o:spid="_x0000_s1486" style="position:absolute;left:47160;top:43261;width:3146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" filled="f" stroked="f">
                  <v:textbox inset="0,0,0,0">
                    <w:txbxContent>
                      <w:p w14:paraId="23B55EE0" w14:textId="77777777" w:rsidR="00C03562" w:rsidRDefault="006F3366">
                        <w:pPr>
                          <w:spacing w:after="160" w:line="259" w:lineRule="auto"/>
                          <w:ind w:left="0" w:right="0" w:firstLine="0"/>
                        </w:pPr>
                        <w:r>
                          <w:t xml:space="preserve">is outside. In colder conditions in a room at </w:t>
                        </w:r>
                      </w:p>
                    </w:txbxContent>
                  </v:textbox>
                </v:rect>
                <v:rect id="Rectangle 2055" o:spid="_x0000_s1487" style="position:absolute;left:47160;top:44760;width:29993;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" filled="f" stroked="f">
                  <v:textbox inset="0,0,0,0">
                    <w:txbxContent>
                      <w:p w14:paraId="703C212D" w14:textId="77777777" w:rsidR="00C03562" w:rsidRDefault="006F3366">
                        <w:pPr>
                          <w:spacing w:after="160" w:line="259" w:lineRule="auto"/>
                          <w:ind w:left="0" w:right="0" w:firstLine="0"/>
                        </w:pPr>
                        <w:r>
                          <w:t xml:space="preserve">around 20 degrees centigrade, the warm </w:t>
                        </w:r>
                      </w:p>
                    </w:txbxContent>
                  </v:textbox>
                </v:rect>
                <v:rect id="Rectangle 2056" o:spid="_x0000_s1488" style="position:absolute;left:47160;top:46258;width:3049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" filled="f" stroked="f">
                  <v:textbox inset="0,0,0,0">
                    <w:txbxContent>
                      <w:p w14:paraId="00A2205E" w14:textId="77777777" w:rsidR="00C03562" w:rsidRDefault="006F3366">
                        <w:pPr>
                          <w:spacing w:after="160" w:line="259" w:lineRule="auto"/>
                          <w:ind w:left="0" w:right="0" w:firstLine="0"/>
                        </w:pPr>
                        <w:r>
                          <w:t xml:space="preserve">air will contact the cold single glazing and </w:t>
                        </w:r>
                      </w:p>
                    </w:txbxContent>
                  </v:textbox>
                </v:rect>
                <v:rect id="Rectangle 2057" o:spid="_x0000_s1489" style="position:absolute;left:47160;top:47757;width:29987;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" filled="f" stroked="f">
                  <v:textbox inset="0,0,0,0">
                    <w:txbxContent>
                      <w:p w14:paraId="002ABF16" w14:textId="77777777" w:rsidR="00C03562" w:rsidRDefault="006F3366">
                        <w:pPr>
                          <w:spacing w:after="160" w:line="259" w:lineRule="auto"/>
                          <w:ind w:left="0" w:right="0" w:firstLine="0"/>
                        </w:pPr>
                        <w:r>
                          <w:t xml:space="preserve">drop downwards at a rate exceeding two </w:t>
                        </w:r>
                      </w:p>
                    </w:txbxContent>
                  </v:textbox>
                </v:rect>
                <v:rect id="Rectangle 2058" o:spid="_x0000_s1490" style="position:absolute;left:47160;top:49256;width:3092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" filled="f" stroked="f">
                  <v:textbox inset="0,0,0,0">
                    <w:txbxContent>
                      <w:p w14:paraId="7EE303B7" w14:textId="77777777" w:rsidR="00C03562" w:rsidRDefault="006F3366">
                        <w:pPr>
                          <w:spacing w:after="160" w:line="259" w:lineRule="auto"/>
                          <w:ind w:left="0" w:right="0" w:firstLine="0"/>
                        </w:pPr>
                        <w:r>
                          <w:t xml:space="preserve">metres per second, sometimes mistakenly </w:t>
                        </w:r>
                      </w:p>
                    </w:txbxContent>
                  </v:textbox>
                </v:rect>
                <v:rect id="Rectangle 2059" o:spid="_x0000_s1491" style="position:absolute;left:47160;top:50754;width:3016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" filled="f" stroked="f">
                  <v:textbox inset="0,0,0,0">
                    <w:txbxContent>
                      <w:p w14:paraId="6F4C6F7D" w14:textId="77777777" w:rsidR="00C03562" w:rsidRDefault="006F3366">
                        <w:pPr>
                          <w:spacing w:after="160" w:line="259" w:lineRule="auto"/>
                          <w:ind w:left="0" w:right="0" w:firstLine="0"/>
                        </w:pPr>
                        <w:r>
                          <w:t xml:space="preserve">considered as a draught through window </w:t>
                        </w:r>
                      </w:p>
                    </w:txbxContent>
                  </v:textbox>
                </v:rect>
                <v:rect id="Rectangle 2060" o:spid="_x0000_s1492" style="position:absolute;left:47160;top:52253;width:1416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" filled="f" stroked="f">
                  <v:textbox inset="0,0,0,0">
                    <w:txbxContent>
                      <w:p w14:paraId="49D9F772" w14:textId="77777777" w:rsidR="00C03562" w:rsidRDefault="006F3366">
                        <w:pPr>
                          <w:spacing w:after="160" w:line="259" w:lineRule="auto"/>
                          <w:ind w:left="0" w:right="0" w:firstLine="0"/>
                        </w:pPr>
                        <w:r>
                          <w:t>construction joints.</w:t>
                        </w:r>
                      </w:p>
                    </w:txbxContent>
                  </v:textbox>
                </v:rect>
                <v:rect id="Rectangle 2061" o:spid="_x0000_s1493" style="position:absolute;left:47160;top:54471;width:2795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" filled="f" stroked="f">
                  <v:textbox inset="0,0,0,0">
                    <w:txbxContent>
                      <w:p w14:paraId="15EE7CCC" w14:textId="77777777" w:rsidR="00C03562" w:rsidRDefault="006F3366">
                        <w:pPr>
                          <w:spacing w:after="160" w:line="259" w:lineRule="auto"/>
                          <w:ind w:left="0" w:right="0" w:firstLine="0"/>
                        </w:pPr>
                        <w:r>
                          <w:t xml:space="preserve">This causes a constant convection in a </w:t>
                        </w:r>
                      </w:p>
                    </w:txbxContent>
                  </v:textbox>
                </v:rect>
                <v:rect id="Rectangle 2062" o:spid="_x0000_s1494" style="position:absolute;left:47160;top:55970;width:2877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" filled="f" stroked="f">
                  <v:textbox inset="0,0,0,0">
                    <w:txbxContent>
                      <w:p w14:paraId="370C74D3" w14:textId="77777777" w:rsidR="00C03562" w:rsidRDefault="006F3366">
                        <w:pPr>
                          <w:spacing w:after="160" w:line="259" w:lineRule="auto"/>
                          <w:ind w:left="0" w:right="0" w:firstLine="0"/>
                        </w:pPr>
                        <w:r>
                          <w:t xml:space="preserve">room where the air is being heated and </w:t>
                        </w:r>
                      </w:p>
                    </w:txbxContent>
                  </v:textbox>
                </v:rect>
                <v:rect id="Rectangle 2063" o:spid="_x0000_s1495" style="position:absolute;left:47160;top:57469;width:2776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" filled="f" stroked="f">
                  <v:textbox inset="0,0,0,0">
                    <w:txbxContent>
                      <w:p w14:paraId="0962EC62" w14:textId="77777777" w:rsidR="00C03562" w:rsidRDefault="006F3366">
                        <w:pPr>
                          <w:spacing w:after="160" w:line="259" w:lineRule="auto"/>
                          <w:ind w:left="0" w:right="0" w:firstLine="0"/>
                        </w:pPr>
                        <w:r>
                          <w:t xml:space="preserve">then cooled by the cold single glazing, </w:t>
                        </w:r>
                      </w:p>
                    </w:txbxContent>
                  </v:textbox>
                </v:rect>
                <v:rect id="Rectangle 2064" o:spid="_x0000_s1496" style="position:absolute;left:47160;top:58967;width:2955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" filled="f" stroked="f">
                  <v:textbox inset="0,0,0,0">
                    <w:txbxContent>
                      <w:p w14:paraId="7E0F65C8" w14:textId="77777777" w:rsidR="00C03562" w:rsidRDefault="006F3366">
                        <w:pPr>
                          <w:spacing w:after="160" w:line="259" w:lineRule="auto"/>
                          <w:ind w:left="0" w:right="0" w:firstLine="0"/>
                        </w:pPr>
                        <w:r>
                          <w:t xml:space="preserve">resulting in an expensive, continual heat </w:t>
                        </w:r>
                      </w:p>
                    </w:txbxContent>
                  </v:textbox>
                </v:rect>
                <v:rect id="Rectangle 2065" o:spid="_x0000_s1497" style="position:absolute;left:47160;top:60466;width:16534;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" filled="f" stroked="f">
                  <v:textbox inset="0,0,0,0">
                    <w:txbxContent>
                      <w:p w14:paraId="0C2D3B16" w14:textId="77777777" w:rsidR="00C03562" w:rsidRDefault="006F3366">
                        <w:pPr>
                          <w:spacing w:after="160" w:line="259" w:lineRule="auto"/>
                          <w:ind w:left="0" w:right="0" w:firstLine="0"/>
                        </w:pPr>
                        <w:r>
                          <w:t>loss, through the glass.</w:t>
                        </w:r>
                      </w:p>
                    </w:txbxContent>
                  </v:textbox>
                </v:rect>
                <v:rect id="Rectangle 2066" o:spid="_x0000_s1498" style="position:absolute;left:47160;top:62684;width:3020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" filled="f" stroked="f">
                  <v:textbox inset="0,0,0,0">
                    <w:txbxContent>
                      <w:p w14:paraId="4BA0C352" w14:textId="77777777" w:rsidR="00C03562" w:rsidRDefault="006F3366">
                        <w:pPr>
                          <w:spacing w:after="160" w:line="259" w:lineRule="auto"/>
                          <w:ind w:left="0" w:right="0" w:firstLine="0"/>
                        </w:pPr>
                        <w:r>
                          <w:t xml:space="preserve">Low E Double Glazing such as Slim-Glaze </w:t>
                        </w:r>
                      </w:p>
                    </w:txbxContent>
                  </v:textbox>
                </v:rect>
                <v:rect id="Rectangle 2067" o:spid="_x0000_s1499" style="position:absolute;left:47160;top:64183;width:2775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" filled="f" stroked="f">
                  <v:textbox inset="0,0,0,0">
                    <w:txbxContent>
                      <w:p w14:paraId="3F468607" w14:textId="77777777" w:rsidR="00C03562" w:rsidRDefault="006F3366">
                        <w:pPr>
                          <w:spacing w:after="160" w:line="259" w:lineRule="auto"/>
                          <w:ind w:left="0" w:right="0" w:firstLine="0"/>
                        </w:pPr>
                        <w:r>
                          <w:t xml:space="preserve">will reduce heating energy costs by at </w:t>
                        </w:r>
                      </w:p>
                    </w:txbxContent>
                  </v:textbox>
                </v:rect>
                <v:rect id="Rectangle 2068" o:spid="_x0000_s1500" style="position:absolute;left:47160;top:65681;width:29374;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" filled="f" stroked="f">
                  <v:textbox inset="0,0,0,0">
                    <w:txbxContent>
                      <w:p w14:paraId="385FC7DC" w14:textId="77777777" w:rsidR="00C03562" w:rsidRDefault="006F3366">
                        <w:pPr>
                          <w:spacing w:after="160" w:line="259" w:lineRule="auto"/>
                          <w:ind w:left="0" w:right="0" w:firstLine="0"/>
                        </w:pPr>
                        <w:r>
                          <w:t xml:space="preserve">least 20%, due in part to the Low E glass </w:t>
                        </w:r>
                      </w:p>
                    </w:txbxContent>
                  </v:textbox>
                </v:rect>
                <v:rect id="Rectangle 2069" o:spid="_x0000_s1501" style="position:absolute;left:47160;top:67180;width:30058;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" filled="f" stroked="f">
                  <v:textbox inset="0,0,0,0">
                    <w:txbxContent>
                      <w:p w14:paraId="3ABC6D76" w14:textId="77777777" w:rsidR="00C03562" w:rsidRDefault="006F3366">
                        <w:pPr>
                          <w:spacing w:after="160" w:line="259" w:lineRule="auto"/>
                          <w:ind w:left="0" w:right="0" w:firstLine="0"/>
                        </w:pPr>
                        <w:r>
                          <w:t xml:space="preserve">which reflects the long wave radiation or </w:t>
                        </w:r>
                      </w:p>
                    </w:txbxContent>
                  </v:textbox>
                </v:rect>
                <v:rect id="Rectangle 2070" o:spid="_x0000_s1502" style="position:absolute;left:47160;top:68679;width:2932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" filled="f" stroked="f">
                  <v:textbox inset="0,0,0,0">
                    <w:txbxContent>
                      <w:p w14:paraId="07CC119B" w14:textId="77777777" w:rsidR="00C03562" w:rsidRDefault="006F3366">
                        <w:pPr>
                          <w:spacing w:after="160" w:line="259" w:lineRule="auto"/>
                          <w:ind w:left="0" w:right="0" w:firstLine="0"/>
                        </w:pPr>
                        <w:r>
                          <w:t xml:space="preserve">heat back into the room, combined with </w:t>
                        </w:r>
                      </w:p>
                    </w:txbxContent>
                  </v:textbox>
                </v:rect>
                <v:rect id="Rectangle 2071" o:spid="_x0000_s1503" style="position:absolute;left:47160;top:70177;width:30751;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" filled="f" stroked="f">
                  <v:textbox inset="0,0,0,0">
                    <w:txbxContent>
                      <w:p w14:paraId="445D14FC" w14:textId="77777777" w:rsidR="00C03562" w:rsidRDefault="006F3366">
                        <w:pPr>
                          <w:spacing w:after="160" w:line="259" w:lineRule="auto"/>
                          <w:ind w:left="0" w:right="0" w:firstLine="0"/>
                        </w:pPr>
                        <w:r>
                          <w:t xml:space="preserve">the insulating inert gases contained in the </w:t>
                        </w:r>
                      </w:p>
                    </w:txbxContent>
                  </v:textbox>
                </v:rect>
                <v:rect id="Rectangle 2072" o:spid="_x0000_s1504" style="position:absolute;left:47160;top:71676;width:29793;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" filled="f" stroked="f">
                  <v:textbox inset="0,0,0,0">
                    <w:txbxContent>
                      <w:p w14:paraId="4E5AFF05" w14:textId="77777777" w:rsidR="00C03562" w:rsidRDefault="006F3366">
                        <w:pPr>
                          <w:spacing w:after="160" w:line="259" w:lineRule="auto"/>
                          <w:ind w:left="0" w:right="0" w:firstLine="0"/>
                        </w:pPr>
                        <w:r>
                          <w:t xml:space="preserve">cavity of Slim-Glaze, Krypton and Xenon </w:t>
                        </w:r>
                      </w:p>
                    </w:txbxContent>
                  </v:textbox>
                </v:rect>
                <v:rect id="Rectangle 2073" o:spid="_x0000_s1505" style="position:absolute;left:47160;top:73174;width:3067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" filled="f" stroked="f">
                  <v:textbox inset="0,0,0,0">
                    <w:txbxContent>
                      <w:p w14:paraId="67F2112B" w14:textId="77777777" w:rsidR="00C03562" w:rsidRDefault="006F3366">
                        <w:pPr>
                          <w:spacing w:after="160" w:line="259" w:lineRule="auto"/>
                          <w:ind w:left="0" w:right="0" w:firstLine="0"/>
                        </w:pPr>
                        <w:r>
                          <w:t xml:space="preserve">are the most effective inert gas insulators </w:t>
                        </w:r>
                      </w:p>
                    </w:txbxContent>
                  </v:textbox>
                </v:rect>
                <v:rect id="Rectangle 2074" o:spid="_x0000_s1506" style="position:absolute;left:47160;top:74673;width:2840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" filled="f" stroked="f">
                  <v:textbox inset="0,0,0,0">
                    <w:txbxContent>
                      <w:p w14:paraId="52F000BE" w14:textId="77777777" w:rsidR="00C03562" w:rsidRDefault="006F3366">
                        <w:pPr>
                          <w:spacing w:after="160" w:line="259" w:lineRule="auto"/>
                          <w:ind w:left="0" w:right="0" w:firstLine="0"/>
                        </w:pPr>
                        <w:r>
                          <w:t xml:space="preserve">as the thermal conductivity properties </w:t>
                        </w:r>
                      </w:p>
                    </w:txbxContent>
                  </v:textbox>
                </v:rect>
                <v:rect id="Rectangle 2075" o:spid="_x0000_s1507" style="position:absolute;left:47160;top:76172;width:30917;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" filled="f" stroked="f">
                  <v:textbox inset="0,0,0,0">
                    <w:txbxContent>
                      <w:p w14:paraId="6B146B36" w14:textId="77777777" w:rsidR="00C03562" w:rsidRDefault="006F3366">
                        <w:pPr>
                          <w:spacing w:after="160" w:line="259" w:lineRule="auto"/>
                          <w:ind w:left="0" w:right="0" w:firstLine="0"/>
                        </w:pPr>
                        <w:r>
                          <w:t xml:space="preserve">are much lower than air, meaning they are </w:t>
                        </w:r>
                      </w:p>
                    </w:txbxContent>
                  </v:textbox>
                </v:rect>
                <v:rect id="Rectangle 2076" o:spid="_x0000_s1508" style="position:absolute;left:47160;top:77670;width:29180;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" filled="f" stroked="f">
                  <v:textbox inset="0,0,0,0">
                    <w:txbxContent>
                      <w:p w14:paraId="0CCB391C" w14:textId="77777777" w:rsidR="00C03562" w:rsidRDefault="006F3366">
                        <w:pPr>
                          <w:spacing w:after="160" w:line="259" w:lineRule="auto"/>
                          <w:ind w:left="0" w:right="0" w:firstLine="0"/>
                        </w:pPr>
                        <w:r>
                          <w:t xml:space="preserve">excellent at reducing U-values in sealed </w:t>
                        </w:r>
                      </w:p>
                    </w:txbxContent>
                  </v:textbox>
                </v:rect>
                <v:rect id="Rectangle 2077" o:spid="_x0000_s1509" style="position:absolute;left:47160;top:79169;width:1417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" filled="f" stroked="f">
                  <v:textbox inset="0,0,0,0">
                    <w:txbxContent>
                      <w:p w14:paraId="0FEE2CD5" w14:textId="77777777" w:rsidR="00C03562" w:rsidRDefault="006F3366">
                        <w:pPr>
                          <w:spacing w:after="160" w:line="259" w:lineRule="auto"/>
                          <w:ind w:left="0" w:right="0" w:firstLine="0"/>
                        </w:pPr>
                        <w:r>
                          <w:t>double glazed units</w:t>
                        </w:r>
                      </w:p>
                    </w:txbxContent>
                  </v:textbox>
                </v:rect>
                <v:rect id="Rectangle 2078" o:spid="_x0000_s1510" style="position:absolute;left:47160;top:81387;width:31688;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" filled="f" stroked="f">
                  <v:textbox inset="0,0,0,0">
                    <w:txbxContent>
                      <w:p w14:paraId="44F4E502" w14:textId="77777777" w:rsidR="00C03562" w:rsidRDefault="006F3366">
                        <w:pPr>
                          <w:spacing w:after="160" w:line="259" w:lineRule="auto"/>
                          <w:ind w:left="0" w:right="0" w:firstLine="0"/>
                        </w:pPr>
                        <w:r>
                          <w:t xml:space="preserve">The insulating effect keeps the inside pane, </w:t>
                        </w:r>
                      </w:p>
                    </w:txbxContent>
                  </v:textbox>
                </v:rect>
                <v:rect id="Rectangle 2079" o:spid="_x0000_s1511" style="position:absolute;left:47160;top:82886;width:28775;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" filled="f" stroked="f">
                  <v:textbox inset="0,0,0,0">
                    <w:txbxContent>
                      <w:p w14:paraId="2F702124" w14:textId="77777777" w:rsidR="00C03562" w:rsidRDefault="006F3366">
                        <w:pPr>
                          <w:spacing w:after="160" w:line="259" w:lineRule="auto"/>
                          <w:ind w:left="0" w:right="0" w:firstLine="0"/>
                        </w:pPr>
                        <w:r>
                          <w:t xml:space="preserve">normally the Low E glass much warmer </w:t>
                        </w:r>
                      </w:p>
                    </w:txbxContent>
                  </v:textbox>
                </v:rect>
                <v:rect id="Rectangle 2080" o:spid="_x0000_s1512" style="position:absolute;left:47160;top:84385;width:2847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" filled="f" stroked="f">
                  <v:textbox inset="0,0,0,0">
                    <w:txbxContent>
                      <w:p w14:paraId="4B745A2B" w14:textId="77777777" w:rsidR="00C03562" w:rsidRDefault="006F3366">
                        <w:pPr>
                          <w:spacing w:after="160" w:line="259" w:lineRule="auto"/>
                          <w:ind w:left="0" w:right="0" w:firstLine="0"/>
                        </w:pPr>
                        <w:r>
                          <w:t xml:space="preserve">than the outside temperature, thereby </w:t>
                        </w:r>
                      </w:p>
                    </w:txbxContent>
                  </v:textbox>
                </v:rect>
                <v:rect id="Rectangle 2081" o:spid="_x0000_s1513" style="position:absolute;left:47160;top:85883;width:3133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" filled="f" stroked="f">
                  <v:textbox inset="0,0,0,0">
                    <w:txbxContent>
                      <w:p w14:paraId="1903EA0F" w14:textId="77777777" w:rsidR="00C03562" w:rsidRDefault="006F3366">
                        <w:pPr>
                          <w:spacing w:after="160" w:line="259" w:lineRule="auto"/>
                          <w:ind w:left="0" w:right="0" w:firstLine="0"/>
                        </w:pPr>
                        <w:r>
                          <w:t xml:space="preserve">considerably slowing down the convection </w:t>
                        </w:r>
                      </w:p>
                    </w:txbxContent>
                  </v:textbox>
                </v:rect>
                <v:rect id="Rectangle 2082" o:spid="_x0000_s1514" style="position:absolute;left:47160;top:87382;width:3185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" filled="f" stroked="f">
                  <v:textbox inset="0,0,0,0">
                    <w:txbxContent>
                      <w:p w14:paraId="47C61E18" w14:textId="77777777" w:rsidR="00C03562" w:rsidRDefault="006F3366">
                        <w:pPr>
                          <w:spacing w:after="160" w:line="259" w:lineRule="auto"/>
                          <w:ind w:left="0" w:right="0" w:firstLine="0"/>
                        </w:pPr>
                        <w:r>
                          <w:t xml:space="preserve">mentioned above and reducing heat loss by </w:t>
                        </w:r>
                      </w:p>
                    </w:txbxContent>
                  </v:textbox>
                </v:rect>
                <v:rect id="Rectangle 2083" o:spid="_x0000_s1515" style="position:absolute;left:47160;top:88880;width:9269;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" filled="f" stroked="f">
                  <v:textbox inset="0,0,0,0">
                    <w:txbxContent>
                      <w:p w14:paraId="61BB379F" w14:textId="77777777" w:rsidR="00C03562" w:rsidRDefault="006F3366">
                        <w:pPr>
                          <w:spacing w:after="160" w:line="259" w:lineRule="auto"/>
                          <w:ind w:left="0" w:right="0" w:firstLine="0"/>
                        </w:pPr>
                        <w:r>
                          <w:t>around 50%.</w:t>
                        </w:r>
                      </w:p>
                    </w:txbxContent>
                  </v:textbox>
                </v:rect>
                <v:rect id="Rectangle 2084" o:spid="_x0000_s1516" style="position:absolute;left:47160;top:91099;width:30706;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" filled="f" stroked="f">
                  <v:textbox inset="0,0,0,0">
                    <w:txbxContent>
                      <w:p w14:paraId="65ACAE64" w14:textId="77777777" w:rsidR="00C03562" w:rsidRDefault="006F3366">
                        <w:pPr>
                          <w:spacing w:after="160" w:line="259" w:lineRule="auto"/>
                          <w:ind w:left="0" w:right="0" w:firstLine="0"/>
                        </w:pPr>
                        <w:r>
                          <w:t xml:space="preserve">Recent figures estimate that replacement </w:t>
                        </w:r>
                      </w:p>
                    </w:txbxContent>
                  </v:textbox>
                </v:rect>
                <v:rect id="Rectangle 2085" o:spid="_x0000_s1517" style="position:absolute;left:47160;top:92598;width:29535;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" filled="f" stroked="f">
                  <v:textbox inset="0,0,0,0">
                    <w:txbxContent>
                      <w:p w14:paraId="3CA1F564" w14:textId="77777777" w:rsidR="00C03562" w:rsidRDefault="006F3366">
                        <w:pPr>
                          <w:spacing w:after="160" w:line="259" w:lineRule="auto"/>
                          <w:ind w:left="0" w:right="0" w:firstLine="0"/>
                        </w:pPr>
                        <w:r>
                          <w:t xml:space="preserve">of one square meter of single glazing for </w:t>
                        </w:r>
                      </w:p>
                    </w:txbxContent>
                  </v:textbox>
                </v:rect>
                <v:rect id="Rectangle 2086" o:spid="_x0000_s1518" style="position:absolute;left:47160;top:94096;width:30677;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" filled="f" stroked="f">
                  <v:textbox inset="0,0,0,0">
                    <w:txbxContent>
                      <w:p w14:paraId="0F0C9224" w14:textId="77777777" w:rsidR="00C03562" w:rsidRDefault="006F3366">
                        <w:pPr>
                          <w:spacing w:after="160" w:line="259" w:lineRule="auto"/>
                          <w:ind w:left="0" w:right="0" w:firstLine="0"/>
                        </w:pPr>
                        <w:r>
                          <w:t xml:space="preserve">Low E double glazing will provide a saving </w:t>
                        </w:r>
                      </w:p>
                    </w:txbxContent>
                  </v:textbox>
                </v:rect>
                <v:rect id="Rectangle 2087" o:spid="_x0000_s1519" style="position:absolute;left:47160;top:95595;width:30101;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" filled="f" stroked="f">
                  <v:textbox inset="0,0,0,0">
                    <w:txbxContent>
                      <w:p w14:paraId="264C7A80" w14:textId="77777777" w:rsidR="00C03562" w:rsidRDefault="006F3366">
                        <w:pPr>
                          <w:spacing w:after="160" w:line="259" w:lineRule="auto"/>
                          <w:ind w:left="0" w:right="0" w:firstLine="0"/>
                        </w:pPr>
                        <w:r>
                          <w:t xml:space="preserve">of approximately 90Kg of carbon dioxide </w:t>
                        </w:r>
                      </w:p>
                    </w:txbxContent>
                  </v:textbox>
                </v:rect>
                <v:rect id="Rectangle 2088" o:spid="_x0000_s1520" style="position:absolute;left:47160;top:97094;width:30609;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" filled="f" stroked="f">
                  <v:textbox inset="0,0,0,0">
                    <w:txbxContent>
                      <w:p w14:paraId="45104D05" w14:textId="77777777" w:rsidR="00C03562" w:rsidRDefault="006F3366">
                        <w:pPr>
                          <w:spacing w:after="160" w:line="259" w:lineRule="auto"/>
                          <w:ind w:left="0" w:right="0" w:firstLine="0"/>
                        </w:pPr>
                        <w:r>
                          <w:t xml:space="preserve">emissions per year. Reducing your carbon </w:t>
                        </w:r>
                      </w:p>
                    </w:txbxContent>
                  </v:textbox>
                </v:rect>
                <v:rect id="Rectangle 2089" o:spid="_x0000_s1521" style="position:absolute;left:47160;top:98592;width:6692;height:17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" filled="f" stroked="f">
                  <v:textbox inset="0,0,0,0">
                    <w:txbxContent>
                      <w:p w14:paraId="282497B5" w14:textId="77777777" w:rsidR="00C03562" w:rsidRDefault="006F3366">
                        <w:pPr>
                          <w:spacing w:after="160" w:line="259" w:lineRule="auto"/>
                          <w:ind w:left="0" w:right="0" w:firstLine="0"/>
                        </w:pPr>
                        <w:r>
                          <w:t>footprint</w:t>
                        </w:r>
                      </w:p>
                    </w:txbxContent>
                  </v:textbox>
                </v:rect>
                <v:shape id="Shape 21528" o:spid="_x0000_s1522" style="position:absolute;left:2643;top:23886;width:16642;height:16597;visibility:visible;mso-wrap-style:square;v-text-anchor:top" coordsize="1664202,165963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" path="m,l1664202,r,1659636l,1659636,,e" fillcolor="#181717" stroked="f" strokeweight="0">
                  <v:fill opacity="22873f"/>
                  <v:stroke miterlimit="83231f" joinstyle="miter"/>
                  <v:path arrowok="t" textboxrect="0,0,1664202,1659636"/>
                </v:shape>
                <v:shape id="Picture 2092" o:spid="_x0000_s1523" type="#_x0000_t75" style="position:absolute;left:1370;top:22430;width:18719;height:18719;rotation:-557055fd;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">
                  <v:imagedata r:id="rId166" o:title=""/>
                </v:shape>
                <w10:wrap type="topAndBottom" anchorx="page" anchory="page"/>
              </v:group>
            </w:pict>
          </mc:Fallback>
        </mc:AlternateContent>
      </w:r>
      <w:r>
        <w:br w:type="page"/>
      </w:r>
    </w:p>
    <w:p w14:paraId="63CF48A0" w14:textId="77777777" w:rsidR="00C03562" w:rsidRDefault="006F3366">
      <w:pPr>
        <w:pStyle w:val="Heading2"/>
        <w:spacing w:after="0" w:line="216" w:lineRule="auto"/>
        <w:ind w:left="0" w:right="24" w:firstLine="0"/>
      </w:pPr>
      <w:r>
        <w:rPr>
          <w:rFonts w:ascii="Calibri" w:eastAsia="Calibri" w:hAnsi="Calibri" w:cs="Calibri"/>
          <w:b w:val="0"/>
          <w:color w:val="35395A"/>
          <w:sz w:val="56"/>
        </w:rPr>
        <w:t>THE DANGERS OF USING</w:t>
      </w:r>
      <w:r>
        <w:rPr>
          <w:rFonts w:ascii="Calibri" w:eastAsia="Calibri" w:hAnsi="Calibri" w:cs="Calibri"/>
          <w:color w:val="35395A"/>
          <w:sz w:val="56"/>
        </w:rPr>
        <w:t xml:space="preserve"> UNCERTIFIED UNITS</w:t>
      </w:r>
    </w:p>
    <w:p w14:paraId="22220F13" w14:textId="77777777" w:rsidR="00C03562" w:rsidRDefault="00C03562">
      <w:pPr>
        <w:sectPr w:rsidR="00C03562">
          <w:pgSz w:w="11906" w:h="16838"/>
          <w:pgMar w:top="662" w:right="811" w:bottom="1277" w:left="720" w:header="720" w:footer="720" w:gutter="0"/>
          <w:cols w:space="720"/>
          <w:titlePg/>
        </w:sectPr>
      </w:pPr>
    </w:p>
    <w:tbl>
      <w:tblPr>
        <w:tblStyle w:val="TableGrid"/>
        <w:tblpPr w:vertAnchor="text" w:tblpX="3583"/>
        <w:tblOverlap w:val="never"/>
        <w:tblW w:w="6911" w:type="dxa"/>
        <w:tblInd w:w="0" w:type="dxa"/>
        <w:tblCellMar>
          <w:top w:w="0" w:type="dxa"/>
          <w:left w:w="0" w:type="dxa"/>
          <w:bottom w:w="0" w:type="dxa"/>
          <w:right w:w="0" w:type="dxa"/>
        </w:tblCellMar>
        <w:tblLook w:val="04A0" w:firstRow="1" w:lastRow="0" w:firstColumn="1" w:lastColumn="0" w:noHBand="0" w:noVBand="1"/>
      </w:tblPr>
      <w:tblGrid>
        <w:gridCol w:w="3583"/>
        <w:gridCol w:w="3328"/>
      </w:tblGrid>
      <w:tr w:rsidR="00C03562" w14:paraId="72DBBAC0" w14:textId="77777777">
        <w:trPr>
          <w:trHeight w:val="3437"/>
        </w:trPr>
        <w:tc>
          <w:tcPr>
            <w:tcW w:w="3583" w:type="dxa"/>
            <w:tcBorders>
              <w:top w:val="nil"/>
              <w:left w:val="nil"/>
              <w:bottom w:val="nil"/>
              <w:right w:val="nil"/>
            </w:tcBorders>
          </w:tcPr>
          <w:p w14:paraId="0FA9036D" w14:textId="77777777" w:rsidR="00C03562" w:rsidRDefault="006F3366">
            <w:pPr>
              <w:spacing w:after="113" w:line="240" w:lineRule="auto"/>
              <w:ind w:left="0" w:right="342" w:firstLine="0"/>
            </w:pPr>
            <w:r>
              <w:t xml:space="preserve">Before you buy from any company please ensure that they can show you their EN1279 test results based on heritage units, if not then you could </w:t>
            </w:r>
            <w:r>
              <w:t xml:space="preserve">be using uncertified products and </w:t>
            </w:r>
            <w:r>
              <w:t xml:space="preserve">will not conform to any regulations set out by architects and planning </w:t>
            </w:r>
            <w:r>
              <w:t>officers .</w:t>
            </w:r>
          </w:p>
          <w:p w14:paraId="61F536ED" w14:textId="77777777" w:rsidR="00C03562" w:rsidRDefault="006F3366">
            <w:pPr>
              <w:spacing w:after="0" w:line="259" w:lineRule="auto"/>
              <w:ind w:left="0" w:right="300" w:firstLine="0"/>
            </w:pPr>
            <w:r>
              <w:t xml:space="preserve">So far IMC Glass is the only manufacturer in all of Ireland that has passed all test requirements , we spend many thousands each year to maintain our kite-mark which includes testing samples to B.S.I every </w:t>
            </w:r>
          </w:p>
        </w:tc>
        <w:tc>
          <w:tcPr>
            <w:tcW w:w="3328" w:type="dxa"/>
            <w:tcBorders>
              <w:top w:val="nil"/>
              <w:left w:val="nil"/>
              <w:bottom w:val="nil"/>
              <w:right w:val="nil"/>
            </w:tcBorders>
          </w:tcPr>
          <w:p w14:paraId="17490322" w14:textId="77777777" w:rsidR="00C03562" w:rsidRDefault="006F3366">
            <w:pPr>
              <w:spacing w:after="113" w:line="240" w:lineRule="auto"/>
              <w:ind w:left="0" w:right="0" w:firstLine="0"/>
            </w:pPr>
            <w:r>
              <w:t xml:space="preserve">Please see link for recommendations when placing orders for narrow cavity </w:t>
            </w:r>
            <w:r>
              <w:t>units set out by the BWF.</w:t>
            </w:r>
          </w:p>
          <w:p w14:paraId="6709EB71" w14:textId="77777777" w:rsidR="00C03562" w:rsidRDefault="006F3366">
            <w:pPr>
              <w:spacing w:after="113" w:line="240" w:lineRule="auto"/>
              <w:ind w:left="0" w:right="0" w:firstLine="0"/>
            </w:pPr>
            <w:r>
              <w:rPr>
                <w:b/>
              </w:rPr>
              <w:t>https://www.bwf.org.uk/wp-content/ uploads/bwf-igu-advice.pdf</w:t>
            </w:r>
          </w:p>
          <w:p w14:paraId="029A41D2" w14:textId="77777777" w:rsidR="00C03562" w:rsidRDefault="006F3366">
            <w:pPr>
              <w:spacing w:after="0" w:line="259" w:lineRule="auto"/>
              <w:ind w:left="0" w:right="95" w:firstLine="0"/>
            </w:pPr>
            <w:r>
              <w:t xml:space="preserve">Also featured is an article written by </w:t>
            </w:r>
            <w:r>
              <w:t xml:space="preserve">BWF warning their members about </w:t>
            </w:r>
            <w:r>
              <w:t xml:space="preserve">this issue with strong warnings not to use any products made without </w:t>
            </w:r>
            <w:r>
              <w:t>certification.</w:t>
            </w:r>
          </w:p>
        </w:tc>
      </w:tr>
    </w:tbl>
    <w:p w14:paraId="7298510F" w14:textId="77777777" w:rsidR="00C03562" w:rsidRDefault="006F3366">
      <w:pPr>
        <w:ind w:left="9" w:right="0"/>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14:anchorId="1761F03A" wp14:editId="2349AD33">
                <wp:simplePos x="0" y="0"/>
                <wp:positionH relativeFrom="column">
                  <wp:posOffset>2247062</wp:posOffset>
                </wp:positionH>
                <wp:positionV relativeFrom="paragraph">
                  <wp:posOffset>2205596</wp:posOffset>
                </wp:positionV>
                <wp:extent cx="4517136" cy="6395322"/>
                <wp:effectExtent l="0" t="0" r="0" b="0"/>
                <wp:wrapSquare wrapText="bothSides"/>
                <wp:docPr id="18933" name="Group 18933"/>
                <wp:cNvGraphicFramePr/>
                <a:graphic xmlns:a="http://schemas.openxmlformats.org/drawingml/2006/main">
                  <a:graphicData uri="http://schemas.microsoft.com/office/word/2010/wordprocessingGroup">
                    <wpg:wgp>
                      <wpg:cNvGrpSpPr/>
                      <wpg:grpSpPr>
                        <a:xfrm>
                          <a:off x="0" y="0"/>
                          <a:ext cx="4517136" cy="6395322"/>
                          <a:chOff x="0" y="0"/>
                          <a:chExt cx="4517136" cy="6395322"/>
                        </a:xfrm>
                      </wpg:grpSpPr>
                      <wps:wsp>
                        <wps:cNvPr id="18918" name="Rectangle 18918"/>
                        <wps:cNvSpPr/>
                        <wps:spPr>
                          <a:xfrm>
                            <a:off x="28143" y="0"/>
                            <a:ext cx="97968" cy="171950"/>
                          </a:xfrm>
                          <a:prstGeom prst="rect">
                            <a:avLst/>
                          </a:prstGeom>
                          <a:ln>
                            <a:noFill/>
                          </a:ln>
                        </wps:spPr>
                        <wps:txbx>
                          <w:txbxContent>
                            <w:p w14:paraId="15AA015D" w14:textId="77777777" w:rsidR="00C03562" w:rsidRDefault="006F3366">
                              <w:pPr>
                                <w:spacing w:after="160" w:line="259" w:lineRule="auto"/>
                                <w:ind w:left="0" w:right="0" w:firstLine="0"/>
                              </w:pPr>
                              <w:r>
                                <w:t>6</w:t>
                              </w:r>
                            </w:p>
                          </w:txbxContent>
                        </wps:txbx>
                        <wps:bodyPr horzOverflow="overflow" vert="horz" lIns="0" tIns="0" rIns="0" bIns="0" rtlCol="0">
                          <a:noAutofit/>
                        </wps:bodyPr>
                      </wps:wsp>
                      <wps:wsp>
                        <wps:cNvPr id="18919" name="Rectangle 18919"/>
                        <wps:cNvSpPr/>
                        <wps:spPr>
                          <a:xfrm>
                            <a:off x="101803" y="0"/>
                            <a:ext cx="657735" cy="171950"/>
                          </a:xfrm>
                          <a:prstGeom prst="rect">
                            <a:avLst/>
                          </a:prstGeom>
                          <a:ln>
                            <a:noFill/>
                          </a:ln>
                        </wps:spPr>
                        <wps:txbx>
                          <w:txbxContent>
                            <w:p w14:paraId="2DCBC964" w14:textId="77777777" w:rsidR="00C03562" w:rsidRDefault="006F3366">
                              <w:pPr>
                                <w:spacing w:after="160" w:line="259" w:lineRule="auto"/>
                                <w:ind w:left="0" w:right="0" w:firstLine="0"/>
                              </w:pPr>
                              <w:r>
                                <w:t xml:space="preserve"> months .</w:t>
                              </w:r>
                            </w:p>
                          </w:txbxContent>
                        </wps:txbx>
                        <wps:bodyPr horzOverflow="overflow" vert="horz" lIns="0" tIns="0" rIns="0" bIns="0" rtlCol="0">
                          <a:noAutofit/>
                        </wps:bodyPr>
                      </wps:wsp>
                      <wps:wsp>
                        <wps:cNvPr id="21572" name="Shape 21572"/>
                        <wps:cNvSpPr/>
                        <wps:spPr>
                          <a:xfrm>
                            <a:off x="0" y="387718"/>
                            <a:ext cx="4517136" cy="6007603"/>
                          </a:xfrm>
                          <a:custGeom>
                            <a:avLst/>
                            <a:gdLst/>
                            <a:ahLst/>
                            <a:cxnLst/>
                            <a:rect l="0" t="0" r="0" b="0"/>
                            <a:pathLst>
                              <a:path w="4517136" h="6007603">
                                <a:moveTo>
                                  <a:pt x="0" y="0"/>
                                </a:moveTo>
                                <a:lnTo>
                                  <a:pt x="4517136" y="0"/>
                                </a:lnTo>
                                <a:lnTo>
                                  <a:pt x="4517136" y="6007603"/>
                                </a:lnTo>
                                <a:lnTo>
                                  <a:pt x="0" y="6007603"/>
                                </a:lnTo>
                                <a:lnTo>
                                  <a:pt x="0" y="0"/>
                                </a:lnTo>
                              </a:path>
                            </a:pathLst>
                          </a:custGeom>
                          <a:ln w="0" cap="flat">
                            <a:miter lim="127000"/>
                          </a:ln>
                        </wps:spPr>
                        <wps:style>
                          <a:lnRef idx="0">
                            <a:srgbClr val="000000">
                              <a:alpha val="0"/>
                            </a:srgbClr>
                          </a:lnRef>
                          <a:fillRef idx="1">
                            <a:srgbClr val="181717">
                              <a:alpha val="20000"/>
                            </a:srgbClr>
                          </a:fillRef>
                          <a:effectRef idx="0">
                            <a:scrgbClr r="0" g="0" b="0"/>
                          </a:effectRef>
                          <a:fontRef idx="none"/>
                        </wps:style>
                        <wps:bodyPr/>
                      </wps:wsp>
                      <pic:pic xmlns:pic="http://schemas.openxmlformats.org/drawingml/2006/picture">
                        <pic:nvPicPr>
                          <pic:cNvPr id="2184" name="Picture 2184"/>
                          <pic:cNvPicPr/>
                        </pic:nvPicPr>
                        <pic:blipFill>
                          <a:blip r:embed="rId167"/>
                          <a:stretch>
                            <a:fillRect/>
                          </a:stretch>
                        </pic:blipFill>
                        <pic:spPr>
                          <a:xfrm>
                            <a:off x="18936" y="406645"/>
                            <a:ext cx="4379596" cy="5868670"/>
                          </a:xfrm>
                          <a:prstGeom prst="rect">
                            <a:avLst/>
                          </a:prstGeom>
                        </pic:spPr>
                      </pic:pic>
                    </wpg:wgp>
                  </a:graphicData>
                </a:graphic>
              </wp:anchor>
            </w:drawing>
          </mc:Choice>
          <mc:Fallback>
            <w:pict>
              <v:group w14:anchorId="1761F03A" id="Group 18933" o:spid="_x0000_s1524" style="position:absolute;left:0;text-align:left;margin-left:176.95pt;margin-top:173.65pt;width:355.7pt;height:503.55pt;z-index:251676672;mso-position-horizontal-relative:text;mso-position-vertical-relative:text" coordsize="45171,63953"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">
                <v:rect id="Rectangle 18918" o:spid="_x0000_s1525" style="position:absolute;left:281;width:98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" filled="f" stroked="f">
                  <v:textbox inset="0,0,0,0">
                    <w:txbxContent>
                      <w:p w14:paraId="15AA015D" w14:textId="77777777" w:rsidR="00C03562" w:rsidRDefault="006F3366">
                        <w:pPr>
                          <w:spacing w:after="160" w:line="259" w:lineRule="auto"/>
                          <w:ind w:left="0" w:right="0" w:firstLine="0"/>
                        </w:pPr>
                        <w:r>
                          <w:t>6</w:t>
                        </w:r>
                      </w:p>
                    </w:txbxContent>
                  </v:textbox>
                </v:rect>
                <v:rect id="Rectangle 18919" o:spid="_x0000_s1526" style="position:absolute;left:1018;width:6577;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" filled="f" stroked="f">
                  <v:textbox inset="0,0,0,0">
                    <w:txbxContent>
                      <w:p w14:paraId="2DCBC964" w14:textId="77777777" w:rsidR="00C03562" w:rsidRDefault="006F3366">
                        <w:pPr>
                          <w:spacing w:after="160" w:line="259" w:lineRule="auto"/>
                          <w:ind w:left="0" w:right="0" w:firstLine="0"/>
                        </w:pPr>
                        <w:r>
                          <w:t xml:space="preserve"> months .</w:t>
                        </w:r>
                      </w:p>
                    </w:txbxContent>
                  </v:textbox>
                </v:rect>
                <v:shape id="Shape 21572" o:spid="_x0000_s1527" style="position:absolute;top:3877;width:45171;height:60076;visibility:visible;mso-wrap-style:square;v-text-anchor:top" coordsize="4517136,60076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" path="m,l4517136,r,6007603l,6007603,,e" fillcolor="#181717" stroked="f" strokeweight="0">
                  <v:fill opacity="13107f"/>
                  <v:stroke miterlimit="83231f" joinstyle="miter"/>
                  <v:path arrowok="t" textboxrect="0,0,4517136,6007603"/>
                </v:shape>
                <v:shape id="Picture 2184" o:spid="_x0000_s1528" type="#_x0000_t75" style="position:absolute;left:189;top:4066;width:43796;height:586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">
                  <v:imagedata r:id="rId168" o:title=""/>
                </v:shape>
                <w10:wrap type="square"/>
              </v:group>
            </w:pict>
          </mc:Fallback>
        </mc:AlternateContent>
      </w:r>
      <w:r>
        <w:t xml:space="preserve">There are widespread concerns in the Industry in relation to some lessor known companies in Ireland now manufacturing their own version of our Slim-Glaze units, reduced sightline insulating glass units. (IGU’s) apart from these companies not having much or any experience within IGU manufacturing they are also using standard Argon gas to pass them off and in turn they will have </w:t>
      </w:r>
      <w:r>
        <w:t xml:space="preserve">more than 30% less energy efficiency. Why take a chance on a product </w:t>
      </w:r>
      <w:r>
        <w:t xml:space="preserve">which already underperforms, hasn’t been tested and could lead </w:t>
      </w:r>
      <w:r>
        <w:t>to more issues down the line? even one these companies based around Rathmines area of Dublin have even resorted to copying and pasting from our own website in an effort to try and make themselves look genuine.</w:t>
      </w:r>
    </w:p>
    <w:p w14:paraId="586AA036" w14:textId="77777777" w:rsidR="00C03562" w:rsidRDefault="006F3366">
      <w:pPr>
        <w:spacing w:after="8"/>
        <w:ind w:left="9" w:right="0"/>
      </w:pPr>
      <w:r>
        <w:t xml:space="preserve">All IGUs placed on the European </w:t>
      </w:r>
    </w:p>
    <w:p w14:paraId="0D9129E3" w14:textId="77777777" w:rsidR="00C03562" w:rsidRDefault="006F3366">
      <w:pPr>
        <w:ind w:left="9" w:right="0"/>
      </w:pPr>
      <w:r>
        <w:t xml:space="preserve">Market and UK must, under the </w:t>
      </w:r>
      <w:r>
        <w:t>Construction Products Regulations, be manufactured in accordance with all parts (1 to 6) of EN 1279, the harmonised European Standard for Insulating Glass Units.</w:t>
      </w:r>
    </w:p>
    <w:p w14:paraId="15009D05" w14:textId="77777777" w:rsidR="00C03562" w:rsidRDefault="006F3366">
      <w:pPr>
        <w:spacing w:after="104"/>
        <w:ind w:left="-4" w:right="0"/>
      </w:pPr>
      <w:r>
        <w:rPr>
          <w:b/>
        </w:rPr>
        <w:t>The primary requirements of EN 1279 to demonstrate durability of the IGU, to provide a reasonable service life are:</w:t>
      </w:r>
    </w:p>
    <w:p w14:paraId="53947B18" w14:textId="77777777" w:rsidR="00C03562" w:rsidRDefault="006F3366">
      <w:pPr>
        <w:numPr>
          <w:ilvl w:val="0"/>
          <w:numId w:val="5"/>
        </w:numPr>
        <w:ind w:right="89" w:hanging="227"/>
      </w:pPr>
      <w:r>
        <w:t>Testing to EN 1279 part 2 – Long term test method and requirements for moisture penetration to ensure they don’t “condensate inside cavity space”.</w:t>
      </w:r>
    </w:p>
    <w:p w14:paraId="02431CFE" w14:textId="77777777" w:rsidR="00C03562" w:rsidRDefault="006F3366">
      <w:pPr>
        <w:numPr>
          <w:ilvl w:val="0"/>
          <w:numId w:val="5"/>
        </w:numPr>
        <w:ind w:right="89" w:hanging="227"/>
      </w:pPr>
      <w:r>
        <w:t>Testing to EN 1279 part 3 – Long term test method and requirement for gas leakage rate and for gas concentration tolerances to guarantee that gas cannot escape the unit .</w:t>
      </w:r>
    </w:p>
    <w:p w14:paraId="63BBE482" w14:textId="77777777" w:rsidR="00C03562" w:rsidRDefault="006F3366">
      <w:pPr>
        <w:ind w:left="9" w:right="0"/>
      </w:pPr>
      <w:r>
        <w:t xml:space="preserve">There also needs to be a clear system description to prove that the test evidence, that some companies </w:t>
      </w:r>
      <w:r>
        <w:t xml:space="preserve">are producing, relate specifically </w:t>
      </w:r>
      <w:r>
        <w:t>to the low sightline narrow cavity units (heritage)  and not to standard units. which are two totally different test requirements as some places have been trying to “bluff” their way showing test results based on standard units.</w:t>
      </w:r>
    </w:p>
    <w:p w14:paraId="3A3A3DD3" w14:textId="77777777" w:rsidR="00C03562" w:rsidRDefault="00C03562">
      <w:pPr>
        <w:sectPr w:rsidR="00C03562">
          <w:type w:val="continuous"/>
          <w:pgSz w:w="11906" w:h="16838"/>
          <w:pgMar w:top="662" w:right="7924" w:bottom="1202" w:left="720" w:header="720" w:footer="720" w:gutter="0"/>
          <w:cols w:space="720"/>
        </w:sectPr>
      </w:pPr>
    </w:p>
    <w:p w14:paraId="67629606" w14:textId="77777777" w:rsidR="00C03562" w:rsidRDefault="006F3366">
      <w:pPr>
        <w:spacing w:after="242" w:line="240" w:lineRule="auto"/>
        <w:ind w:left="404" w:right="354" w:firstLine="0"/>
        <w:jc w:val="center"/>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14:anchorId="5C8645FB" wp14:editId="2637A0D3">
                <wp:simplePos x="0" y="0"/>
                <wp:positionH relativeFrom="page">
                  <wp:posOffset>0</wp:posOffset>
                </wp:positionH>
                <wp:positionV relativeFrom="page">
                  <wp:posOffset>7713790</wp:posOffset>
                </wp:positionV>
                <wp:extent cx="7559993" cy="2978214"/>
                <wp:effectExtent l="0" t="0" r="0" b="0"/>
                <wp:wrapTopAndBottom/>
                <wp:docPr id="18777" name="Group 18777"/>
                <wp:cNvGraphicFramePr/>
                <a:graphic xmlns:a="http://schemas.openxmlformats.org/drawingml/2006/main">
                  <a:graphicData uri="http://schemas.microsoft.com/office/word/2010/wordprocessingGroup">
                    <wpg:wgp>
                      <wpg:cNvGrpSpPr/>
                      <wpg:grpSpPr>
                        <a:xfrm>
                          <a:off x="0" y="0"/>
                          <a:ext cx="7559993" cy="2978214"/>
                          <a:chOff x="0" y="0"/>
                          <a:chExt cx="7559993" cy="2978214"/>
                        </a:xfrm>
                      </wpg:grpSpPr>
                      <pic:pic xmlns:pic="http://schemas.openxmlformats.org/drawingml/2006/picture">
                        <pic:nvPicPr>
                          <pic:cNvPr id="20170" name="Picture 20170"/>
                          <pic:cNvPicPr/>
                        </pic:nvPicPr>
                        <pic:blipFill>
                          <a:blip r:embed="rId169"/>
                          <a:stretch>
                            <a:fillRect/>
                          </a:stretch>
                        </pic:blipFill>
                        <pic:spPr>
                          <a:xfrm>
                            <a:off x="0" y="635698"/>
                            <a:ext cx="7543800" cy="2316480"/>
                          </a:xfrm>
                          <a:prstGeom prst="rect">
                            <a:avLst/>
                          </a:prstGeom>
                        </pic:spPr>
                      </pic:pic>
                      <wps:wsp>
                        <wps:cNvPr id="2199" name="Rectangle 2199"/>
                        <wps:cNvSpPr/>
                        <wps:spPr>
                          <a:xfrm>
                            <a:off x="1290003" y="8001"/>
                            <a:ext cx="4187222" cy="270526"/>
                          </a:xfrm>
                          <a:prstGeom prst="rect">
                            <a:avLst/>
                          </a:prstGeom>
                          <a:ln>
                            <a:noFill/>
                          </a:ln>
                        </wps:spPr>
                        <wps:txbx>
                          <w:txbxContent>
                            <w:p w14:paraId="7296B21B" w14:textId="77777777" w:rsidR="00C03562" w:rsidRDefault="006F3366">
                              <w:pPr>
                                <w:spacing w:after="160" w:line="259" w:lineRule="auto"/>
                                <w:ind w:left="0" w:right="0" w:firstLine="0"/>
                              </w:pPr>
                              <w:r>
                                <w:rPr>
                                  <w:rFonts w:ascii="Calibri" w:eastAsia="Calibri" w:hAnsi="Calibri" w:cs="Calibri"/>
                                  <w:color w:val="35395A"/>
                                  <w:w w:val="124"/>
                                  <w:sz w:val="28"/>
                                </w:rPr>
                                <w:t>FEEL</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FREE</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TO</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CALL</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OUR</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OFFICE</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ON</w:t>
                              </w:r>
                              <w:r>
                                <w:rPr>
                                  <w:rFonts w:ascii="Calibri" w:eastAsia="Calibri" w:hAnsi="Calibri" w:cs="Calibri"/>
                                  <w:color w:val="35395A"/>
                                  <w:spacing w:val="7"/>
                                  <w:w w:val="124"/>
                                  <w:sz w:val="28"/>
                                </w:rPr>
                                <w:t xml:space="preserve"> </w:t>
                              </w:r>
                            </w:p>
                          </w:txbxContent>
                        </wps:txbx>
                        <wps:bodyPr horzOverflow="overflow" vert="horz" lIns="0" tIns="0" rIns="0" bIns="0" rtlCol="0">
                          <a:noAutofit/>
                        </wps:bodyPr>
                      </wps:wsp>
                      <wps:wsp>
                        <wps:cNvPr id="2200" name="Rectangle 2200"/>
                        <wps:cNvSpPr/>
                        <wps:spPr>
                          <a:xfrm>
                            <a:off x="4438269" y="0"/>
                            <a:ext cx="1870746" cy="283769"/>
                          </a:xfrm>
                          <a:prstGeom prst="rect">
                            <a:avLst/>
                          </a:prstGeom>
                          <a:ln>
                            <a:noFill/>
                          </a:ln>
                        </wps:spPr>
                        <wps:txbx>
                          <w:txbxContent>
                            <w:p w14:paraId="7C6409A2" w14:textId="77777777" w:rsidR="00C03562" w:rsidRDefault="006F3366">
                              <w:pPr>
                                <w:spacing w:after="160" w:line="259" w:lineRule="auto"/>
                                <w:ind w:left="0" w:right="0" w:firstLine="0"/>
                              </w:pPr>
                              <w:r>
                                <w:rPr>
                                  <w:rFonts w:ascii="Calibri" w:eastAsia="Calibri" w:hAnsi="Calibri" w:cs="Calibri"/>
                                  <w:b/>
                                  <w:color w:val="35395A"/>
                                  <w:w w:val="120"/>
                                  <w:sz w:val="28"/>
                                </w:rPr>
                                <w:t>(028)</w:t>
                              </w:r>
                              <w:r>
                                <w:rPr>
                                  <w:rFonts w:ascii="Calibri" w:eastAsia="Calibri" w:hAnsi="Calibri" w:cs="Calibri"/>
                                  <w:b/>
                                  <w:color w:val="35395A"/>
                                  <w:spacing w:val="7"/>
                                  <w:w w:val="120"/>
                                  <w:sz w:val="28"/>
                                </w:rPr>
                                <w:t xml:space="preserve"> </w:t>
                              </w:r>
                              <w:r>
                                <w:rPr>
                                  <w:rFonts w:ascii="Calibri" w:eastAsia="Calibri" w:hAnsi="Calibri" w:cs="Calibri"/>
                                  <w:b/>
                                  <w:color w:val="35395A"/>
                                  <w:w w:val="120"/>
                                  <w:sz w:val="28"/>
                                </w:rPr>
                                <w:t>3883</w:t>
                              </w:r>
                              <w:r>
                                <w:rPr>
                                  <w:rFonts w:ascii="Calibri" w:eastAsia="Calibri" w:hAnsi="Calibri" w:cs="Calibri"/>
                                  <w:b/>
                                  <w:color w:val="35395A"/>
                                  <w:spacing w:val="7"/>
                                  <w:w w:val="120"/>
                                  <w:sz w:val="28"/>
                                </w:rPr>
                                <w:t xml:space="preserve"> </w:t>
                              </w:r>
                              <w:r>
                                <w:rPr>
                                  <w:rFonts w:ascii="Calibri" w:eastAsia="Calibri" w:hAnsi="Calibri" w:cs="Calibri"/>
                                  <w:b/>
                                  <w:color w:val="35395A"/>
                                  <w:w w:val="120"/>
                                  <w:sz w:val="28"/>
                                </w:rPr>
                                <w:t>2123</w:t>
                              </w:r>
                            </w:p>
                          </w:txbxContent>
                        </wps:txbx>
                        <wps:bodyPr horzOverflow="overflow" vert="horz" lIns="0" tIns="0" rIns="0" bIns="0" rtlCol="0">
                          <a:noAutofit/>
                        </wps:bodyPr>
                      </wps:wsp>
                      <wps:wsp>
                        <wps:cNvPr id="2201" name="Rectangle 2201"/>
                        <wps:cNvSpPr/>
                        <wps:spPr>
                          <a:xfrm>
                            <a:off x="5844832" y="8001"/>
                            <a:ext cx="1092746" cy="270526"/>
                          </a:xfrm>
                          <a:prstGeom prst="rect">
                            <a:avLst/>
                          </a:prstGeom>
                          <a:ln>
                            <a:noFill/>
                          </a:ln>
                        </wps:spPr>
                        <wps:txbx>
                          <w:txbxContent>
                            <w:p w14:paraId="38DB8EB8" w14:textId="77777777" w:rsidR="00C03562" w:rsidRDefault="006F3366">
                              <w:pPr>
                                <w:spacing w:after="160" w:line="259" w:lineRule="auto"/>
                                <w:ind w:left="0" w:right="0" w:firstLine="0"/>
                              </w:pPr>
                              <w:r>
                                <w:rPr>
                                  <w:rFonts w:ascii="Calibri" w:eastAsia="Calibri" w:hAnsi="Calibri" w:cs="Calibri"/>
                                  <w:color w:val="35395A"/>
                                  <w:spacing w:val="7"/>
                                  <w:w w:val="124"/>
                                  <w:sz w:val="28"/>
                                </w:rPr>
                                <w:t xml:space="preserve"> </w:t>
                              </w:r>
                              <w:r>
                                <w:rPr>
                                  <w:rFonts w:ascii="Calibri" w:eastAsia="Calibri" w:hAnsi="Calibri" w:cs="Calibri"/>
                                  <w:color w:val="35395A"/>
                                  <w:w w:val="124"/>
                                  <w:sz w:val="28"/>
                                </w:rPr>
                                <w:t>TO</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TALK</w:t>
                              </w:r>
                              <w:r>
                                <w:rPr>
                                  <w:rFonts w:ascii="Calibri" w:eastAsia="Calibri" w:hAnsi="Calibri" w:cs="Calibri"/>
                                  <w:color w:val="35395A"/>
                                  <w:spacing w:val="7"/>
                                  <w:w w:val="124"/>
                                  <w:sz w:val="28"/>
                                </w:rPr>
                                <w:t xml:space="preserve"> </w:t>
                              </w:r>
                            </w:p>
                          </w:txbxContent>
                        </wps:txbx>
                        <wps:bodyPr horzOverflow="overflow" vert="horz" lIns="0" tIns="0" rIns="0" bIns="0" rtlCol="0">
                          <a:noAutofit/>
                        </wps:bodyPr>
                      </wps:wsp>
                      <wps:wsp>
                        <wps:cNvPr id="2202" name="Rectangle 2202"/>
                        <wps:cNvSpPr/>
                        <wps:spPr>
                          <a:xfrm>
                            <a:off x="1290003" y="221361"/>
                            <a:ext cx="4488253" cy="270527"/>
                          </a:xfrm>
                          <a:prstGeom prst="rect">
                            <a:avLst/>
                          </a:prstGeom>
                          <a:ln>
                            <a:noFill/>
                          </a:ln>
                        </wps:spPr>
                        <wps:txbx>
                          <w:txbxContent>
                            <w:p w14:paraId="28221938" w14:textId="77777777" w:rsidR="00C03562" w:rsidRDefault="006F3366">
                              <w:pPr>
                                <w:spacing w:after="160" w:line="259" w:lineRule="auto"/>
                                <w:ind w:left="0" w:right="0" w:firstLine="0"/>
                              </w:pPr>
                              <w:r>
                                <w:rPr>
                                  <w:rFonts w:ascii="Calibri" w:eastAsia="Calibri" w:hAnsi="Calibri" w:cs="Calibri"/>
                                  <w:color w:val="35395A"/>
                                  <w:w w:val="115"/>
                                  <w:sz w:val="28"/>
                                </w:rPr>
                                <w:t>TO</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A</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MEMBER</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OF</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OUR</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TEAM,</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OR</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EMAIL</w:t>
                              </w:r>
                              <w:r>
                                <w:rPr>
                                  <w:rFonts w:ascii="Calibri" w:eastAsia="Calibri" w:hAnsi="Calibri" w:cs="Calibri"/>
                                  <w:color w:val="35395A"/>
                                  <w:spacing w:val="7"/>
                                  <w:w w:val="115"/>
                                  <w:sz w:val="28"/>
                                </w:rPr>
                                <w:t xml:space="preserve"> </w:t>
                              </w:r>
                            </w:p>
                          </w:txbxContent>
                        </wps:txbx>
                        <wps:bodyPr horzOverflow="overflow" vert="horz" lIns="0" tIns="0" rIns="0" bIns="0" rtlCol="0">
                          <a:noAutofit/>
                        </wps:bodyPr>
                      </wps:wsp>
                      <wps:wsp>
                        <wps:cNvPr id="2203" name="Rectangle 2203"/>
                        <wps:cNvSpPr/>
                        <wps:spPr>
                          <a:xfrm>
                            <a:off x="4664596" y="213361"/>
                            <a:ext cx="2606866" cy="283768"/>
                          </a:xfrm>
                          <a:prstGeom prst="rect">
                            <a:avLst/>
                          </a:prstGeom>
                          <a:ln>
                            <a:noFill/>
                          </a:ln>
                        </wps:spPr>
                        <wps:txbx>
                          <w:txbxContent>
                            <w:p w14:paraId="6F3723DF" w14:textId="77777777" w:rsidR="00C03562" w:rsidRDefault="006F3366">
                              <w:pPr>
                                <w:spacing w:after="160" w:line="259" w:lineRule="auto"/>
                                <w:ind w:left="0" w:right="0" w:firstLine="0"/>
                              </w:pPr>
                              <w:r>
                                <w:rPr>
                                  <w:rFonts w:ascii="Calibri" w:eastAsia="Calibri" w:hAnsi="Calibri" w:cs="Calibri"/>
                                  <w:b/>
                                  <w:color w:val="35395A"/>
                                  <w:w w:val="118"/>
                                  <w:sz w:val="28"/>
                                </w:rPr>
                                <w:t>INFO@IMCGLASS.COM</w:t>
                              </w:r>
                            </w:p>
                          </w:txbxContent>
                        </wps:txbx>
                        <wps:bodyPr horzOverflow="overflow" vert="horz" lIns="0" tIns="0" rIns="0" bIns="0" rtlCol="0">
                          <a:noAutofit/>
                        </wps:bodyPr>
                      </wps:wsp>
                      <wps:wsp>
                        <wps:cNvPr id="2204" name="Shape 2204"/>
                        <wps:cNvSpPr/>
                        <wps:spPr>
                          <a:xfrm>
                            <a:off x="1042797" y="233480"/>
                            <a:ext cx="128588" cy="126603"/>
                          </a:xfrm>
                          <a:custGeom>
                            <a:avLst/>
                            <a:gdLst/>
                            <a:ahLst/>
                            <a:cxnLst/>
                            <a:rect l="0" t="0" r="0" b="0"/>
                            <a:pathLst>
                              <a:path w="128588" h="126603">
                                <a:moveTo>
                                  <a:pt x="44469" y="0"/>
                                </a:moveTo>
                                <a:cubicBezTo>
                                  <a:pt x="47968" y="0"/>
                                  <a:pt x="51467" y="1312"/>
                                  <a:pt x="54140" y="3934"/>
                                </a:cubicBezTo>
                                <a:lnTo>
                                  <a:pt x="123241" y="73060"/>
                                </a:lnTo>
                                <a:cubicBezTo>
                                  <a:pt x="128588" y="78381"/>
                                  <a:pt x="128473" y="86941"/>
                                  <a:pt x="123050" y="92263"/>
                                </a:cubicBezTo>
                                <a:cubicBezTo>
                                  <a:pt x="111582" y="103731"/>
                                  <a:pt x="100140" y="115046"/>
                                  <a:pt x="88710" y="126603"/>
                                </a:cubicBezTo>
                                <a:lnTo>
                                  <a:pt x="0" y="37805"/>
                                </a:lnTo>
                                <a:cubicBezTo>
                                  <a:pt x="2019" y="36471"/>
                                  <a:pt x="3899" y="34934"/>
                                  <a:pt x="5588" y="33144"/>
                                </a:cubicBezTo>
                                <a:lnTo>
                                  <a:pt x="19698" y="19148"/>
                                </a:lnTo>
                                <a:lnTo>
                                  <a:pt x="34798" y="3934"/>
                                </a:lnTo>
                                <a:cubicBezTo>
                                  <a:pt x="37471" y="1312"/>
                                  <a:pt x="40970" y="0"/>
                                  <a:pt x="44469" y="0"/>
                                </a:cubicBezTo>
                                <a:close/>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205" name="Shape 2205"/>
                        <wps:cNvSpPr/>
                        <wps:spPr>
                          <a:xfrm>
                            <a:off x="779234" y="63818"/>
                            <a:ext cx="334797" cy="334950"/>
                          </a:xfrm>
                          <a:custGeom>
                            <a:avLst/>
                            <a:gdLst/>
                            <a:ahLst/>
                            <a:cxnLst/>
                            <a:rect l="0" t="0" r="0" b="0"/>
                            <a:pathLst>
                              <a:path w="334797" h="334950">
                                <a:moveTo>
                                  <a:pt x="21222" y="0"/>
                                </a:moveTo>
                                <a:lnTo>
                                  <a:pt x="112230" y="91122"/>
                                </a:lnTo>
                                <a:cubicBezTo>
                                  <a:pt x="106909" y="105461"/>
                                  <a:pt x="108890" y="122695"/>
                                  <a:pt x="119113" y="134480"/>
                                </a:cubicBezTo>
                                <a:cubicBezTo>
                                  <a:pt x="131572" y="149034"/>
                                  <a:pt x="144793" y="162928"/>
                                  <a:pt x="158344" y="176581"/>
                                </a:cubicBezTo>
                                <a:cubicBezTo>
                                  <a:pt x="171907" y="190030"/>
                                  <a:pt x="185788" y="203264"/>
                                  <a:pt x="200355" y="215811"/>
                                </a:cubicBezTo>
                                <a:cubicBezTo>
                                  <a:pt x="212128" y="226047"/>
                                  <a:pt x="229349" y="228041"/>
                                  <a:pt x="243802" y="222695"/>
                                </a:cubicBezTo>
                                <a:lnTo>
                                  <a:pt x="334797" y="313728"/>
                                </a:lnTo>
                                <a:cubicBezTo>
                                  <a:pt x="313042" y="334950"/>
                                  <a:pt x="259017" y="332384"/>
                                  <a:pt x="211569" y="309143"/>
                                </a:cubicBezTo>
                                <a:cubicBezTo>
                                  <a:pt x="191110" y="299276"/>
                                  <a:pt x="172568" y="286385"/>
                                  <a:pt x="154902" y="273050"/>
                                </a:cubicBezTo>
                                <a:cubicBezTo>
                                  <a:pt x="137452" y="259703"/>
                                  <a:pt x="121018" y="244945"/>
                                  <a:pt x="105562" y="229489"/>
                                </a:cubicBezTo>
                                <a:cubicBezTo>
                                  <a:pt x="90119" y="213932"/>
                                  <a:pt x="75438" y="197371"/>
                                  <a:pt x="62103" y="179934"/>
                                </a:cubicBezTo>
                                <a:cubicBezTo>
                                  <a:pt x="48781" y="162357"/>
                                  <a:pt x="35865" y="143802"/>
                                  <a:pt x="25883" y="123241"/>
                                </a:cubicBezTo>
                                <a:cubicBezTo>
                                  <a:pt x="2642" y="75781"/>
                                  <a:pt x="0" y="21793"/>
                                  <a:pt x="21222" y="0"/>
                                </a:cubicBezTo>
                                <a:close/>
                              </a:path>
                            </a:pathLst>
                          </a:custGeom>
                          <a:ln w="0" cap="flat">
                            <a:miter lim="127000"/>
                          </a:ln>
                        </wps:spPr>
                        <wps:style>
                          <a:lnRef idx="0">
                            <a:srgbClr val="000000">
                              <a:alpha val="0"/>
                            </a:srgbClr>
                          </a:lnRef>
                          <a:fillRef idx="1">
                            <a:srgbClr val="5A87B2"/>
                          </a:fillRef>
                          <a:effectRef idx="0">
                            <a:scrgbClr r="0" g="0" b="0"/>
                          </a:effectRef>
                          <a:fontRef idx="none"/>
                        </wps:style>
                        <wps:bodyPr/>
                      </wps:wsp>
                      <wps:wsp>
                        <wps:cNvPr id="2206" name="Shape 2206"/>
                        <wps:cNvSpPr/>
                        <wps:spPr>
                          <a:xfrm>
                            <a:off x="817893" y="7928"/>
                            <a:ext cx="127902" cy="127124"/>
                          </a:xfrm>
                          <a:custGeom>
                            <a:avLst/>
                            <a:gdLst/>
                            <a:ahLst/>
                            <a:cxnLst/>
                            <a:rect l="0" t="0" r="0" b="0"/>
                            <a:pathLst>
                              <a:path w="127902" h="127124">
                                <a:moveTo>
                                  <a:pt x="43955" y="26"/>
                                </a:moveTo>
                                <a:cubicBezTo>
                                  <a:pt x="47425" y="0"/>
                                  <a:pt x="50895" y="1280"/>
                                  <a:pt x="53569" y="3883"/>
                                </a:cubicBezTo>
                                <a:lnTo>
                                  <a:pt x="122580" y="73010"/>
                                </a:lnTo>
                                <a:cubicBezTo>
                                  <a:pt x="127902" y="78331"/>
                                  <a:pt x="127902" y="87017"/>
                                  <a:pt x="122580" y="92364"/>
                                </a:cubicBezTo>
                                <a:lnTo>
                                  <a:pt x="93332" y="121574"/>
                                </a:lnTo>
                                <a:cubicBezTo>
                                  <a:pt x="91567" y="123225"/>
                                  <a:pt x="90005" y="125130"/>
                                  <a:pt x="88671" y="127124"/>
                                </a:cubicBezTo>
                                <a:lnTo>
                                  <a:pt x="0" y="38453"/>
                                </a:lnTo>
                                <a:cubicBezTo>
                                  <a:pt x="11430" y="27010"/>
                                  <a:pt x="22898" y="15440"/>
                                  <a:pt x="34341" y="3997"/>
                                </a:cubicBezTo>
                                <a:cubicBezTo>
                                  <a:pt x="37014" y="1381"/>
                                  <a:pt x="40484" y="51"/>
                                  <a:pt x="43955" y="26"/>
                                </a:cubicBezTo>
                                <a:close/>
                              </a:path>
                            </a:pathLst>
                          </a:custGeom>
                          <a:ln w="0" cap="flat">
                            <a:miter lim="127000"/>
                          </a:ln>
                        </wps:spPr>
                        <wps:style>
                          <a:lnRef idx="0">
                            <a:srgbClr val="000000">
                              <a:alpha val="0"/>
                            </a:srgbClr>
                          </a:lnRef>
                          <a:fillRef idx="1">
                            <a:srgbClr val="5A87B2"/>
                          </a:fillRef>
                          <a:effectRef idx="0">
                            <a:scrgbClr r="0" g="0" b="0"/>
                          </a:effectRef>
                          <a:fontRef idx="none"/>
                        </wps:style>
                        <wps:bodyPr/>
                      </wps:wsp>
                      <pic:pic xmlns:pic="http://schemas.openxmlformats.org/drawingml/2006/picture">
                        <pic:nvPicPr>
                          <pic:cNvPr id="2221" name="Picture 2221"/>
                          <pic:cNvPicPr/>
                        </pic:nvPicPr>
                        <pic:blipFill>
                          <a:blip r:embed="rId170"/>
                          <a:stretch>
                            <a:fillRect/>
                          </a:stretch>
                        </pic:blipFill>
                        <pic:spPr>
                          <a:xfrm>
                            <a:off x="4068953" y="870947"/>
                            <a:ext cx="2125809" cy="1394143"/>
                          </a:xfrm>
                          <a:prstGeom prst="rect">
                            <a:avLst/>
                          </a:prstGeom>
                        </pic:spPr>
                      </pic:pic>
                      <wps:wsp>
                        <wps:cNvPr id="2222" name="Shape 2222"/>
                        <wps:cNvSpPr/>
                        <wps:spPr>
                          <a:xfrm>
                            <a:off x="4068953" y="872313"/>
                            <a:ext cx="2124532" cy="1390738"/>
                          </a:xfrm>
                          <a:custGeom>
                            <a:avLst/>
                            <a:gdLst/>
                            <a:ahLst/>
                            <a:cxnLst/>
                            <a:rect l="0" t="0" r="0" b="0"/>
                            <a:pathLst>
                              <a:path w="2124532" h="1390738">
                                <a:moveTo>
                                  <a:pt x="0" y="1390738"/>
                                </a:moveTo>
                                <a:lnTo>
                                  <a:pt x="2124532" y="1390738"/>
                                </a:lnTo>
                                <a:lnTo>
                                  <a:pt x="2124532" y="0"/>
                                </a:lnTo>
                                <a:lnTo>
                                  <a:pt x="0" y="0"/>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2223" name="Rectangle 2223"/>
                        <wps:cNvSpPr/>
                        <wps:spPr>
                          <a:xfrm>
                            <a:off x="540000" y="873875"/>
                            <a:ext cx="3896259" cy="254935"/>
                          </a:xfrm>
                          <a:prstGeom prst="rect">
                            <a:avLst/>
                          </a:prstGeom>
                          <a:ln>
                            <a:noFill/>
                          </a:ln>
                        </wps:spPr>
                        <wps:txbx>
                          <w:txbxContent>
                            <w:p w14:paraId="03824352" w14:textId="77777777" w:rsidR="00C03562" w:rsidRDefault="006F3366">
                              <w:pPr>
                                <w:spacing w:after="160" w:line="259" w:lineRule="auto"/>
                                <w:ind w:left="0" w:right="0" w:firstLine="0"/>
                              </w:pPr>
                              <w:r>
                                <w:rPr>
                                  <w:rFonts w:ascii="Calibri" w:eastAsia="Calibri" w:hAnsi="Calibri" w:cs="Calibri"/>
                                  <w:b/>
                                  <w:color w:val="FFFEFD"/>
                                  <w:w w:val="120"/>
                                  <w:sz w:val="26"/>
                                </w:rPr>
                                <w:t>AWARD</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WINNER</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AT</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THE</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ARCHITECT</w:t>
                              </w:r>
                              <w:r>
                                <w:rPr>
                                  <w:rFonts w:ascii="Calibri" w:eastAsia="Calibri" w:hAnsi="Calibri" w:cs="Calibri"/>
                                  <w:b/>
                                  <w:color w:val="FFFEFD"/>
                                  <w:spacing w:val="6"/>
                                  <w:w w:val="120"/>
                                  <w:sz w:val="26"/>
                                </w:rPr>
                                <w:t xml:space="preserve"> </w:t>
                              </w:r>
                            </w:p>
                          </w:txbxContent>
                        </wps:txbx>
                        <wps:bodyPr horzOverflow="overflow" vert="horz" lIns="0" tIns="0" rIns="0" bIns="0" rtlCol="0">
                          <a:noAutofit/>
                        </wps:bodyPr>
                      </wps:wsp>
                      <wps:wsp>
                        <wps:cNvPr id="2224" name="Rectangle 2224"/>
                        <wps:cNvSpPr/>
                        <wps:spPr>
                          <a:xfrm>
                            <a:off x="540000" y="1071994"/>
                            <a:ext cx="2980378" cy="254936"/>
                          </a:xfrm>
                          <a:prstGeom prst="rect">
                            <a:avLst/>
                          </a:prstGeom>
                          <a:ln>
                            <a:noFill/>
                          </a:ln>
                        </wps:spPr>
                        <wps:txbx>
                          <w:txbxContent>
                            <w:p w14:paraId="10E1389D" w14:textId="77777777" w:rsidR="00C03562" w:rsidRDefault="006F3366">
                              <w:pPr>
                                <w:spacing w:after="160" w:line="259" w:lineRule="auto"/>
                                <w:ind w:left="0" w:right="0" w:firstLine="0"/>
                              </w:pPr>
                              <w:r>
                                <w:rPr>
                                  <w:rFonts w:ascii="Calibri" w:eastAsia="Calibri" w:hAnsi="Calibri" w:cs="Calibri"/>
                                  <w:b/>
                                  <w:color w:val="FFFEFD"/>
                                  <w:w w:val="122"/>
                                  <w:sz w:val="26"/>
                                </w:rPr>
                                <w:t>CHOICE</w:t>
                              </w:r>
                              <w:r>
                                <w:rPr>
                                  <w:rFonts w:ascii="Calibri" w:eastAsia="Calibri" w:hAnsi="Calibri" w:cs="Calibri"/>
                                  <w:b/>
                                  <w:color w:val="FFFEFD"/>
                                  <w:spacing w:val="6"/>
                                  <w:w w:val="122"/>
                                  <w:sz w:val="26"/>
                                </w:rPr>
                                <w:t xml:space="preserve"> </w:t>
                              </w:r>
                              <w:r>
                                <w:rPr>
                                  <w:rFonts w:ascii="Calibri" w:eastAsia="Calibri" w:hAnsi="Calibri" w:cs="Calibri"/>
                                  <w:b/>
                                  <w:color w:val="FFFEFD"/>
                                  <w:w w:val="122"/>
                                  <w:sz w:val="26"/>
                                </w:rPr>
                                <w:t>AWARDS</w:t>
                              </w:r>
                              <w:r>
                                <w:rPr>
                                  <w:rFonts w:ascii="Calibri" w:eastAsia="Calibri" w:hAnsi="Calibri" w:cs="Calibri"/>
                                  <w:b/>
                                  <w:color w:val="FFFEFD"/>
                                  <w:spacing w:val="6"/>
                                  <w:w w:val="122"/>
                                  <w:sz w:val="26"/>
                                </w:rPr>
                                <w:t xml:space="preserve"> </w:t>
                              </w:r>
                              <w:r>
                                <w:rPr>
                                  <w:rFonts w:ascii="Calibri" w:eastAsia="Calibri" w:hAnsi="Calibri" w:cs="Calibri"/>
                                  <w:b/>
                                  <w:color w:val="FFFEFD"/>
                                  <w:w w:val="122"/>
                                  <w:sz w:val="26"/>
                                </w:rPr>
                                <w:t>FOR</w:t>
                              </w:r>
                              <w:r>
                                <w:rPr>
                                  <w:rFonts w:ascii="Calibri" w:eastAsia="Calibri" w:hAnsi="Calibri" w:cs="Calibri"/>
                                  <w:b/>
                                  <w:color w:val="FFFEFD"/>
                                  <w:spacing w:val="6"/>
                                  <w:w w:val="122"/>
                                  <w:sz w:val="26"/>
                                </w:rPr>
                                <w:t xml:space="preserve"> </w:t>
                              </w:r>
                              <w:r>
                                <w:rPr>
                                  <w:rFonts w:ascii="Calibri" w:eastAsia="Calibri" w:hAnsi="Calibri" w:cs="Calibri"/>
                                  <w:b/>
                                  <w:color w:val="FFFEFD"/>
                                  <w:w w:val="122"/>
                                  <w:sz w:val="26"/>
                                </w:rPr>
                                <w:t>BEST</w:t>
                              </w:r>
                              <w:r>
                                <w:rPr>
                                  <w:rFonts w:ascii="Calibri" w:eastAsia="Calibri" w:hAnsi="Calibri" w:cs="Calibri"/>
                                  <w:b/>
                                  <w:color w:val="FFFEFD"/>
                                  <w:spacing w:val="6"/>
                                  <w:w w:val="122"/>
                                  <w:sz w:val="26"/>
                                </w:rPr>
                                <w:t xml:space="preserve"> </w:t>
                              </w:r>
                            </w:p>
                          </w:txbxContent>
                        </wps:txbx>
                        <wps:bodyPr horzOverflow="overflow" vert="horz" lIns="0" tIns="0" rIns="0" bIns="0" rtlCol="0">
                          <a:noAutofit/>
                        </wps:bodyPr>
                      </wps:wsp>
                      <wps:wsp>
                        <wps:cNvPr id="2225" name="Rectangle 2225"/>
                        <wps:cNvSpPr/>
                        <wps:spPr>
                          <a:xfrm>
                            <a:off x="540000" y="1270115"/>
                            <a:ext cx="2203713" cy="254935"/>
                          </a:xfrm>
                          <a:prstGeom prst="rect">
                            <a:avLst/>
                          </a:prstGeom>
                          <a:ln>
                            <a:noFill/>
                          </a:ln>
                        </wps:spPr>
                        <wps:txbx>
                          <w:txbxContent>
                            <w:p w14:paraId="27D8D457" w14:textId="77777777" w:rsidR="00C03562" w:rsidRDefault="006F3366">
                              <w:pPr>
                                <w:spacing w:after="160" w:line="259" w:lineRule="auto"/>
                                <w:ind w:left="0" w:right="0" w:firstLine="0"/>
                              </w:pPr>
                              <w:r>
                                <w:rPr>
                                  <w:rFonts w:ascii="Calibri" w:eastAsia="Calibri" w:hAnsi="Calibri" w:cs="Calibri"/>
                                  <w:b/>
                                  <w:color w:val="FFFEFD"/>
                                  <w:w w:val="120"/>
                                  <w:sz w:val="26"/>
                                </w:rPr>
                                <w:t>EXTERIOR</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PRODUCT.</w:t>
                              </w:r>
                            </w:p>
                          </w:txbxContent>
                        </wps:txbx>
                        <wps:bodyPr horzOverflow="overflow" vert="horz" lIns="0" tIns="0" rIns="0" bIns="0" rtlCol="0">
                          <a:noAutofit/>
                        </wps:bodyPr>
                      </wps:wsp>
                      <wps:wsp>
                        <wps:cNvPr id="2226" name="Rectangle 2226"/>
                        <wps:cNvSpPr/>
                        <wps:spPr>
                          <a:xfrm>
                            <a:off x="1332002" y="1736144"/>
                            <a:ext cx="1451934" cy="171950"/>
                          </a:xfrm>
                          <a:prstGeom prst="rect">
                            <a:avLst/>
                          </a:prstGeom>
                          <a:ln>
                            <a:noFill/>
                          </a:ln>
                        </wps:spPr>
                        <wps:txbx>
                          <w:txbxContent>
                            <w:p w14:paraId="528A0E26" w14:textId="77777777" w:rsidR="00C03562" w:rsidRDefault="006F3366">
                              <w:pPr>
                                <w:spacing w:after="160" w:line="259" w:lineRule="auto"/>
                                <w:ind w:left="0" w:right="0" w:firstLine="0"/>
                              </w:pPr>
                              <w:r>
                                <w:rPr>
                                  <w:color w:val="FFFEFD"/>
                                </w:rPr>
                                <w:t xml:space="preserve">Voted by The Royal </w:t>
                              </w:r>
                            </w:p>
                          </w:txbxContent>
                        </wps:txbx>
                        <wps:bodyPr horzOverflow="overflow" vert="horz" lIns="0" tIns="0" rIns="0" bIns="0" rtlCol="0">
                          <a:noAutofit/>
                        </wps:bodyPr>
                      </wps:wsp>
                      <wps:wsp>
                        <wps:cNvPr id="2227" name="Rectangle 2227"/>
                        <wps:cNvSpPr/>
                        <wps:spPr>
                          <a:xfrm>
                            <a:off x="1332002" y="1888544"/>
                            <a:ext cx="1648055" cy="171950"/>
                          </a:xfrm>
                          <a:prstGeom prst="rect">
                            <a:avLst/>
                          </a:prstGeom>
                          <a:ln>
                            <a:noFill/>
                          </a:ln>
                        </wps:spPr>
                        <wps:txbx>
                          <w:txbxContent>
                            <w:p w14:paraId="5FF6D4D3" w14:textId="77777777" w:rsidR="00C03562" w:rsidRDefault="006F3366">
                              <w:pPr>
                                <w:spacing w:after="160" w:line="259" w:lineRule="auto"/>
                                <w:ind w:left="0" w:right="0" w:firstLine="0"/>
                              </w:pPr>
                              <w:r>
                                <w:rPr>
                                  <w:color w:val="FFFEFD"/>
                                </w:rPr>
                                <w:t xml:space="preserve">Institute of Architects </w:t>
                              </w:r>
                            </w:p>
                          </w:txbxContent>
                        </wps:txbx>
                        <wps:bodyPr horzOverflow="overflow" vert="horz" lIns="0" tIns="0" rIns="0" bIns="0" rtlCol="0">
                          <a:noAutofit/>
                        </wps:bodyPr>
                      </wps:wsp>
                      <wps:wsp>
                        <wps:cNvPr id="2228" name="Rectangle 2228"/>
                        <wps:cNvSpPr/>
                        <wps:spPr>
                          <a:xfrm>
                            <a:off x="1332002" y="2040944"/>
                            <a:ext cx="709084" cy="171950"/>
                          </a:xfrm>
                          <a:prstGeom prst="rect">
                            <a:avLst/>
                          </a:prstGeom>
                          <a:ln>
                            <a:noFill/>
                          </a:ln>
                        </wps:spPr>
                        <wps:txbx>
                          <w:txbxContent>
                            <w:p w14:paraId="56953AD8" w14:textId="77777777" w:rsidR="00C03562" w:rsidRDefault="006F3366">
                              <w:pPr>
                                <w:spacing w:after="160" w:line="259" w:lineRule="auto"/>
                                <w:ind w:left="0" w:right="0" w:firstLine="0"/>
                              </w:pPr>
                              <w:r>
                                <w:rPr>
                                  <w:color w:val="FFFEFD"/>
                                </w:rPr>
                                <w:t>of Ireland</w:t>
                              </w:r>
                            </w:p>
                          </w:txbxContent>
                        </wps:txbx>
                        <wps:bodyPr horzOverflow="overflow" vert="horz" lIns="0" tIns="0" rIns="0" bIns="0" rtlCol="0">
                          <a:noAutofit/>
                        </wps:bodyPr>
                      </wps:wsp>
                      <wps:wsp>
                        <wps:cNvPr id="21644" name="Shape 21644"/>
                        <wps:cNvSpPr/>
                        <wps:spPr>
                          <a:xfrm>
                            <a:off x="6023420" y="942187"/>
                            <a:ext cx="1037844" cy="1339591"/>
                          </a:xfrm>
                          <a:custGeom>
                            <a:avLst/>
                            <a:gdLst/>
                            <a:ahLst/>
                            <a:cxnLst/>
                            <a:rect l="0" t="0" r="0" b="0"/>
                            <a:pathLst>
                              <a:path w="1037844" h="1339591">
                                <a:moveTo>
                                  <a:pt x="0" y="0"/>
                                </a:moveTo>
                                <a:lnTo>
                                  <a:pt x="1037844" y="0"/>
                                </a:lnTo>
                                <a:lnTo>
                                  <a:pt x="1037844" y="1339591"/>
                                </a:lnTo>
                                <a:lnTo>
                                  <a:pt x="0" y="1339591"/>
                                </a:lnTo>
                                <a:lnTo>
                                  <a:pt x="0" y="0"/>
                                </a:lnTo>
                              </a:path>
                            </a:pathLst>
                          </a:custGeom>
                          <a:ln w="0" cap="flat">
                            <a:miter lim="127000"/>
                          </a:ln>
                        </wps:spPr>
                        <wps:style>
                          <a:lnRef idx="0">
                            <a:srgbClr val="000000">
                              <a:alpha val="0"/>
                            </a:srgbClr>
                          </a:lnRef>
                          <a:fillRef idx="1">
                            <a:srgbClr val="181717">
                              <a:alpha val="27058"/>
                            </a:srgbClr>
                          </a:fillRef>
                          <a:effectRef idx="0">
                            <a:scrgbClr r="0" g="0" b="0"/>
                          </a:effectRef>
                          <a:fontRef idx="none"/>
                        </wps:style>
                        <wps:bodyPr/>
                      </wps:wsp>
                      <pic:pic xmlns:pic="http://schemas.openxmlformats.org/drawingml/2006/picture">
                        <pic:nvPicPr>
                          <pic:cNvPr id="2231" name="Picture 2231"/>
                          <pic:cNvPicPr/>
                        </pic:nvPicPr>
                        <pic:blipFill>
                          <a:blip r:embed="rId171"/>
                          <a:stretch>
                            <a:fillRect/>
                          </a:stretch>
                        </pic:blipFill>
                        <pic:spPr>
                          <a:xfrm>
                            <a:off x="5977801" y="878275"/>
                            <a:ext cx="1034114" cy="1378814"/>
                          </a:xfrm>
                          <a:prstGeom prst="rect">
                            <a:avLst/>
                          </a:prstGeom>
                        </pic:spPr>
                      </pic:pic>
                      <pic:pic xmlns:pic="http://schemas.openxmlformats.org/drawingml/2006/picture">
                        <pic:nvPicPr>
                          <pic:cNvPr id="2233" name="Picture 2233"/>
                          <pic:cNvPicPr/>
                        </pic:nvPicPr>
                        <pic:blipFill>
                          <a:blip r:embed="rId172"/>
                          <a:stretch>
                            <a:fillRect/>
                          </a:stretch>
                        </pic:blipFill>
                        <pic:spPr>
                          <a:xfrm>
                            <a:off x="547808" y="1621898"/>
                            <a:ext cx="665615" cy="666642"/>
                          </a:xfrm>
                          <a:prstGeom prst="rect">
                            <a:avLst/>
                          </a:prstGeom>
                        </pic:spPr>
                      </pic:pic>
                      <wps:wsp>
                        <wps:cNvPr id="2234" name="Shape 2234"/>
                        <wps:cNvSpPr/>
                        <wps:spPr>
                          <a:xfrm>
                            <a:off x="547802" y="1621892"/>
                            <a:ext cx="664070" cy="666648"/>
                          </a:xfrm>
                          <a:custGeom>
                            <a:avLst/>
                            <a:gdLst/>
                            <a:ahLst/>
                            <a:cxnLst/>
                            <a:rect l="0" t="0" r="0" b="0"/>
                            <a:pathLst>
                              <a:path w="664070" h="666648">
                                <a:moveTo>
                                  <a:pt x="0" y="666648"/>
                                </a:moveTo>
                                <a:lnTo>
                                  <a:pt x="664070" y="666648"/>
                                </a:lnTo>
                                <a:lnTo>
                                  <a:pt x="664070" y="0"/>
                                </a:lnTo>
                                <a:lnTo>
                                  <a:pt x="0" y="0"/>
                                </a:lnTo>
                                <a:close/>
                              </a:path>
                            </a:pathLst>
                          </a:custGeom>
                          <a:ln w="9830" cap="flat">
                            <a:miter lim="100000"/>
                          </a:ln>
                        </wps:spPr>
                        <wps:style>
                          <a:lnRef idx="1">
                            <a:srgbClr val="FFFEFD"/>
                          </a:lnRef>
                          <a:fillRef idx="0">
                            <a:srgbClr val="000000">
                              <a:alpha val="0"/>
                            </a:srgbClr>
                          </a:fillRef>
                          <a:effectRef idx="0">
                            <a:scrgbClr r="0" g="0" b="0"/>
                          </a:effectRef>
                          <a:fontRef idx="none"/>
                        </wps:style>
                        <wps:bodyPr/>
                      </wps:wsp>
                      <wps:wsp>
                        <wps:cNvPr id="2235" name="Rectangle 2235"/>
                        <wps:cNvSpPr/>
                        <wps:spPr>
                          <a:xfrm>
                            <a:off x="3257969" y="2521012"/>
                            <a:ext cx="1388609" cy="171951"/>
                          </a:xfrm>
                          <a:prstGeom prst="rect">
                            <a:avLst/>
                          </a:prstGeom>
                          <a:ln>
                            <a:noFill/>
                          </a:ln>
                        </wps:spPr>
                        <wps:txbx>
                          <w:txbxContent>
                            <w:p w14:paraId="2133C372" w14:textId="77777777" w:rsidR="00C03562" w:rsidRDefault="006F3366">
                              <w:pPr>
                                <w:spacing w:after="160" w:line="259" w:lineRule="auto"/>
                                <w:ind w:left="0" w:right="0" w:firstLine="0"/>
                              </w:pPr>
                              <w:r>
                                <w:rPr>
                                  <w:color w:val="FFFEFD"/>
                                </w:rPr>
                                <w:t>www.imcglass.com</w:t>
                              </w:r>
                            </w:p>
                          </w:txbxContent>
                        </wps:txbx>
                        <wps:bodyPr horzOverflow="overflow" vert="horz" lIns="0" tIns="0" rIns="0" bIns="0" rtlCol="0">
                          <a:noAutofit/>
                        </wps:bodyPr>
                      </wps:wsp>
                    </wpg:wgp>
                  </a:graphicData>
                </a:graphic>
              </wp:anchor>
            </w:drawing>
          </mc:Choice>
          <mc:Fallback>
            <w:pict>
              <v:group w14:anchorId="5C8645FB" id="Group 18777" o:spid="_x0000_s1529" style="position:absolute;left:0;text-align:left;margin-left:0;margin-top:607.4pt;width:595.3pt;height:234.5pt;z-index:251677696;mso-position-horizontal-relative:page;mso-position-vertical-relative:page" coordsize="75599,29782"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">
                <v:shape id="Picture 20170" o:spid="_x0000_s1530" type="#_x0000_t75" style="position:absolute;top:6356;width:75438;height:2316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">
                  <v:imagedata r:id="rId173" o:title=""/>
                </v:shape>
                <v:rect id="Rectangle 2199" o:spid="_x0000_s1531" style="position:absolute;left:12900;top:80;width:41872;height:27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" filled="f" stroked="f">
                  <v:textbox inset="0,0,0,0">
                    <w:txbxContent>
                      <w:p w14:paraId="7296B21B" w14:textId="77777777" w:rsidR="00C03562" w:rsidRDefault="006F3366">
                        <w:pPr>
                          <w:spacing w:after="160" w:line="259" w:lineRule="auto"/>
                          <w:ind w:left="0" w:right="0" w:firstLine="0"/>
                        </w:pPr>
                        <w:r>
                          <w:rPr>
                            <w:rFonts w:ascii="Calibri" w:eastAsia="Calibri" w:hAnsi="Calibri" w:cs="Calibri"/>
                            <w:color w:val="35395A"/>
                            <w:w w:val="124"/>
                            <w:sz w:val="28"/>
                          </w:rPr>
                          <w:t>FEEL</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FREE</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TO</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CALL</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OUR</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OFFICE</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ON</w:t>
                        </w:r>
                        <w:r>
                          <w:rPr>
                            <w:rFonts w:ascii="Calibri" w:eastAsia="Calibri" w:hAnsi="Calibri" w:cs="Calibri"/>
                            <w:color w:val="35395A"/>
                            <w:spacing w:val="7"/>
                            <w:w w:val="124"/>
                            <w:sz w:val="28"/>
                          </w:rPr>
                          <w:t xml:space="preserve"> </w:t>
                        </w:r>
                      </w:p>
                    </w:txbxContent>
                  </v:textbox>
                </v:rect>
                <v:rect id="Rectangle 2200" o:spid="_x0000_s1532" style="position:absolute;left:44382;width:18708;height:283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" filled="f" stroked="f">
                  <v:textbox inset="0,0,0,0">
                    <w:txbxContent>
                      <w:p w14:paraId="7C6409A2" w14:textId="77777777" w:rsidR="00C03562" w:rsidRDefault="006F3366">
                        <w:pPr>
                          <w:spacing w:after="160" w:line="259" w:lineRule="auto"/>
                          <w:ind w:left="0" w:right="0" w:firstLine="0"/>
                        </w:pPr>
                        <w:r>
                          <w:rPr>
                            <w:rFonts w:ascii="Calibri" w:eastAsia="Calibri" w:hAnsi="Calibri" w:cs="Calibri"/>
                            <w:b/>
                            <w:color w:val="35395A"/>
                            <w:w w:val="120"/>
                            <w:sz w:val="28"/>
                          </w:rPr>
                          <w:t>(028)</w:t>
                        </w:r>
                        <w:r>
                          <w:rPr>
                            <w:rFonts w:ascii="Calibri" w:eastAsia="Calibri" w:hAnsi="Calibri" w:cs="Calibri"/>
                            <w:b/>
                            <w:color w:val="35395A"/>
                            <w:spacing w:val="7"/>
                            <w:w w:val="120"/>
                            <w:sz w:val="28"/>
                          </w:rPr>
                          <w:t xml:space="preserve"> </w:t>
                        </w:r>
                        <w:r>
                          <w:rPr>
                            <w:rFonts w:ascii="Calibri" w:eastAsia="Calibri" w:hAnsi="Calibri" w:cs="Calibri"/>
                            <w:b/>
                            <w:color w:val="35395A"/>
                            <w:w w:val="120"/>
                            <w:sz w:val="28"/>
                          </w:rPr>
                          <w:t>3883</w:t>
                        </w:r>
                        <w:r>
                          <w:rPr>
                            <w:rFonts w:ascii="Calibri" w:eastAsia="Calibri" w:hAnsi="Calibri" w:cs="Calibri"/>
                            <w:b/>
                            <w:color w:val="35395A"/>
                            <w:spacing w:val="7"/>
                            <w:w w:val="120"/>
                            <w:sz w:val="28"/>
                          </w:rPr>
                          <w:t xml:space="preserve"> </w:t>
                        </w:r>
                        <w:r>
                          <w:rPr>
                            <w:rFonts w:ascii="Calibri" w:eastAsia="Calibri" w:hAnsi="Calibri" w:cs="Calibri"/>
                            <w:b/>
                            <w:color w:val="35395A"/>
                            <w:w w:val="120"/>
                            <w:sz w:val="28"/>
                          </w:rPr>
                          <w:t>2123</w:t>
                        </w:r>
                      </w:p>
                    </w:txbxContent>
                  </v:textbox>
                </v:rect>
                <v:rect id="Rectangle 2201" o:spid="_x0000_s1533" style="position:absolute;left:58448;top:80;width:10927;height:27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" filled="f" stroked="f">
                  <v:textbox inset="0,0,0,0">
                    <w:txbxContent>
                      <w:p w14:paraId="38DB8EB8" w14:textId="77777777" w:rsidR="00C03562" w:rsidRDefault="006F3366">
                        <w:pPr>
                          <w:spacing w:after="160" w:line="259" w:lineRule="auto"/>
                          <w:ind w:left="0" w:right="0" w:firstLine="0"/>
                        </w:pPr>
                        <w:r>
                          <w:rPr>
                            <w:rFonts w:ascii="Calibri" w:eastAsia="Calibri" w:hAnsi="Calibri" w:cs="Calibri"/>
                            <w:color w:val="35395A"/>
                            <w:spacing w:val="7"/>
                            <w:w w:val="124"/>
                            <w:sz w:val="28"/>
                          </w:rPr>
                          <w:t xml:space="preserve"> </w:t>
                        </w:r>
                        <w:r>
                          <w:rPr>
                            <w:rFonts w:ascii="Calibri" w:eastAsia="Calibri" w:hAnsi="Calibri" w:cs="Calibri"/>
                            <w:color w:val="35395A"/>
                            <w:w w:val="124"/>
                            <w:sz w:val="28"/>
                          </w:rPr>
                          <w:t>TO</w:t>
                        </w:r>
                        <w:r>
                          <w:rPr>
                            <w:rFonts w:ascii="Calibri" w:eastAsia="Calibri" w:hAnsi="Calibri" w:cs="Calibri"/>
                            <w:color w:val="35395A"/>
                            <w:spacing w:val="7"/>
                            <w:w w:val="124"/>
                            <w:sz w:val="28"/>
                          </w:rPr>
                          <w:t xml:space="preserve"> </w:t>
                        </w:r>
                        <w:r>
                          <w:rPr>
                            <w:rFonts w:ascii="Calibri" w:eastAsia="Calibri" w:hAnsi="Calibri" w:cs="Calibri"/>
                            <w:color w:val="35395A"/>
                            <w:w w:val="124"/>
                            <w:sz w:val="28"/>
                          </w:rPr>
                          <w:t>TALK</w:t>
                        </w:r>
                        <w:r>
                          <w:rPr>
                            <w:rFonts w:ascii="Calibri" w:eastAsia="Calibri" w:hAnsi="Calibri" w:cs="Calibri"/>
                            <w:color w:val="35395A"/>
                            <w:spacing w:val="7"/>
                            <w:w w:val="124"/>
                            <w:sz w:val="28"/>
                          </w:rPr>
                          <w:t xml:space="preserve"> </w:t>
                        </w:r>
                      </w:p>
                    </w:txbxContent>
                  </v:textbox>
                </v:rect>
                <v:rect id="Rectangle 2202" o:spid="_x0000_s1534" style="position:absolute;left:12900;top:2213;width:44882;height:27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" filled="f" stroked="f">
                  <v:textbox inset="0,0,0,0">
                    <w:txbxContent>
                      <w:p w14:paraId="28221938" w14:textId="77777777" w:rsidR="00C03562" w:rsidRDefault="006F3366">
                        <w:pPr>
                          <w:spacing w:after="160" w:line="259" w:lineRule="auto"/>
                          <w:ind w:left="0" w:right="0" w:firstLine="0"/>
                        </w:pPr>
                        <w:r>
                          <w:rPr>
                            <w:rFonts w:ascii="Calibri" w:eastAsia="Calibri" w:hAnsi="Calibri" w:cs="Calibri"/>
                            <w:color w:val="35395A"/>
                            <w:w w:val="115"/>
                            <w:sz w:val="28"/>
                          </w:rPr>
                          <w:t>TO</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A</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MEMBER</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OF</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OUR</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TEAM,</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OR</w:t>
                        </w:r>
                        <w:r>
                          <w:rPr>
                            <w:rFonts w:ascii="Calibri" w:eastAsia="Calibri" w:hAnsi="Calibri" w:cs="Calibri"/>
                            <w:color w:val="35395A"/>
                            <w:spacing w:val="7"/>
                            <w:w w:val="115"/>
                            <w:sz w:val="28"/>
                          </w:rPr>
                          <w:t xml:space="preserve"> </w:t>
                        </w:r>
                        <w:r>
                          <w:rPr>
                            <w:rFonts w:ascii="Calibri" w:eastAsia="Calibri" w:hAnsi="Calibri" w:cs="Calibri"/>
                            <w:color w:val="35395A"/>
                            <w:w w:val="115"/>
                            <w:sz w:val="28"/>
                          </w:rPr>
                          <w:t>EMAIL</w:t>
                        </w:r>
                        <w:r>
                          <w:rPr>
                            <w:rFonts w:ascii="Calibri" w:eastAsia="Calibri" w:hAnsi="Calibri" w:cs="Calibri"/>
                            <w:color w:val="35395A"/>
                            <w:spacing w:val="7"/>
                            <w:w w:val="115"/>
                            <w:sz w:val="28"/>
                          </w:rPr>
                          <w:t xml:space="preserve"> </w:t>
                        </w:r>
                      </w:p>
                    </w:txbxContent>
                  </v:textbox>
                </v:rect>
                <v:rect id="Rectangle 2203" o:spid="_x0000_s1535" style="position:absolute;left:46645;top:2133;width:26069;height:283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" filled="f" stroked="f">
                  <v:textbox inset="0,0,0,0">
                    <w:txbxContent>
                      <w:p w14:paraId="6F3723DF" w14:textId="77777777" w:rsidR="00C03562" w:rsidRDefault="006F3366">
                        <w:pPr>
                          <w:spacing w:after="160" w:line="259" w:lineRule="auto"/>
                          <w:ind w:left="0" w:right="0" w:firstLine="0"/>
                        </w:pPr>
                        <w:r>
                          <w:rPr>
                            <w:rFonts w:ascii="Calibri" w:eastAsia="Calibri" w:hAnsi="Calibri" w:cs="Calibri"/>
                            <w:b/>
                            <w:color w:val="35395A"/>
                            <w:w w:val="118"/>
                            <w:sz w:val="28"/>
                          </w:rPr>
                          <w:t>INFO@IMCGLASS.COM</w:t>
                        </w:r>
                      </w:p>
                    </w:txbxContent>
                  </v:textbox>
                </v:rect>
                <v:shape id="Shape 2204" o:spid="_x0000_s1536" style="position:absolute;left:10427;top:2334;width:1286;height:1266;visibility:visible;mso-wrap-style:square;v-text-anchor:top" coordsize="128588,1266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" path="m44469,v3499,,6998,1312,9671,3934l123241,73060v5347,5321,5232,13881,-191,19203c111582,103731,100140,115046,88710,126603l,37805c2019,36471,3899,34934,5588,33144l19698,19148,34798,3934c37471,1312,40970,,44469,xe" fillcolor="#5a87b2" stroked="f" strokeweight="0">
                  <v:stroke miterlimit="83231f" joinstyle="miter"/>
                  <v:path arrowok="t" textboxrect="0,0,128588,126603"/>
                </v:shape>
                <v:shape id="Shape 2205" o:spid="_x0000_s1537" style="position:absolute;left:7792;top:638;width:3348;height:3349;visibility:visible;mso-wrap-style:square;v-text-anchor:top" coordsize="334797,33495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" path="m21222,r91008,91122c106909,105461,108890,122695,119113,134480v12459,14554,25680,28448,39231,42101c171907,190030,185788,203264,200355,215811v11773,10236,28994,12230,43447,6884l334797,313728v-21755,21222,-75780,18656,-123228,-4585c191110,299276,172568,286385,154902,273050,137452,259703,121018,244945,105562,229489,90119,213932,75438,197371,62103,179934,48781,162357,35865,143802,25883,123241,2642,75781,,21793,21222,xe" fillcolor="#5a87b2" stroked="f" strokeweight="0">
                  <v:stroke miterlimit="83231f" joinstyle="miter"/>
                  <v:path arrowok="t" textboxrect="0,0,334797,334950"/>
                </v:shape>
                <v:shape id="Shape 2206" o:spid="_x0000_s1538" style="position:absolute;left:8178;top:79;width:1279;height:1271;visibility:visible;mso-wrap-style:square;v-text-anchor:top" coordsize="127902,1271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" path="m43955,26c47425,,50895,1280,53569,3883r69011,69127c127902,78331,127902,87017,122580,92364l93332,121574v-1765,1651,-3327,3556,-4661,5550l,38453c11430,27010,22898,15440,34341,3997,37014,1381,40484,51,43955,26xe" fillcolor="#5a87b2" stroked="f" strokeweight="0">
                  <v:stroke miterlimit="83231f" joinstyle="miter"/>
                  <v:path arrowok="t" textboxrect="0,0,127902,127124"/>
                </v:shape>
                <v:shape id="Picture 2221" o:spid="_x0000_s1539" type="#_x0000_t75" style="position:absolute;left:40689;top:8709;width:21258;height:1394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">
                  <v:imagedata r:id="rId174" o:title=""/>
                </v:shape>
                <v:shape id="Shape 2222" o:spid="_x0000_s1540" style="position:absolute;left:40689;top:8723;width:21245;height:13907;visibility:visible;mso-wrap-style:square;v-text-anchor:top" coordsize="2124532,139073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" path="m,1390738r2124532,l2124532,,,,,1390738xe" filled="f" strokecolor="#fffefd" strokeweight="1pt">
                  <v:stroke miterlimit="1" joinstyle="miter"/>
                  <v:path arrowok="t" textboxrect="0,0,2124532,1390738"/>
                </v:shape>
                <v:rect id="Rectangle 2223" o:spid="_x0000_s1541" style="position:absolute;left:5400;top:8738;width:38962;height:255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" filled="f" stroked="f">
                  <v:textbox inset="0,0,0,0">
                    <w:txbxContent>
                      <w:p w14:paraId="03824352" w14:textId="77777777" w:rsidR="00C03562" w:rsidRDefault="006F3366">
                        <w:pPr>
                          <w:spacing w:after="160" w:line="259" w:lineRule="auto"/>
                          <w:ind w:left="0" w:right="0" w:firstLine="0"/>
                        </w:pPr>
                        <w:r>
                          <w:rPr>
                            <w:rFonts w:ascii="Calibri" w:eastAsia="Calibri" w:hAnsi="Calibri" w:cs="Calibri"/>
                            <w:b/>
                            <w:color w:val="FFFEFD"/>
                            <w:w w:val="120"/>
                            <w:sz w:val="26"/>
                          </w:rPr>
                          <w:t>AWARD</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WINNER</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AT</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THE</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ARCHITECT</w:t>
                        </w:r>
                        <w:r>
                          <w:rPr>
                            <w:rFonts w:ascii="Calibri" w:eastAsia="Calibri" w:hAnsi="Calibri" w:cs="Calibri"/>
                            <w:b/>
                            <w:color w:val="FFFEFD"/>
                            <w:spacing w:val="6"/>
                            <w:w w:val="120"/>
                            <w:sz w:val="26"/>
                          </w:rPr>
                          <w:t xml:space="preserve"> </w:t>
                        </w:r>
                      </w:p>
                    </w:txbxContent>
                  </v:textbox>
                </v:rect>
                <v:rect id="Rectangle 2224" o:spid="_x0000_s1542" style="position:absolute;left:5400;top:10719;width:29803;height:255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" filled="f" stroked="f">
                  <v:textbox inset="0,0,0,0">
                    <w:txbxContent>
                      <w:p w14:paraId="10E1389D" w14:textId="77777777" w:rsidR="00C03562" w:rsidRDefault="006F3366">
                        <w:pPr>
                          <w:spacing w:after="160" w:line="259" w:lineRule="auto"/>
                          <w:ind w:left="0" w:right="0" w:firstLine="0"/>
                        </w:pPr>
                        <w:r>
                          <w:rPr>
                            <w:rFonts w:ascii="Calibri" w:eastAsia="Calibri" w:hAnsi="Calibri" w:cs="Calibri"/>
                            <w:b/>
                            <w:color w:val="FFFEFD"/>
                            <w:w w:val="122"/>
                            <w:sz w:val="26"/>
                          </w:rPr>
                          <w:t>CHOICE</w:t>
                        </w:r>
                        <w:r>
                          <w:rPr>
                            <w:rFonts w:ascii="Calibri" w:eastAsia="Calibri" w:hAnsi="Calibri" w:cs="Calibri"/>
                            <w:b/>
                            <w:color w:val="FFFEFD"/>
                            <w:spacing w:val="6"/>
                            <w:w w:val="122"/>
                            <w:sz w:val="26"/>
                          </w:rPr>
                          <w:t xml:space="preserve"> </w:t>
                        </w:r>
                        <w:r>
                          <w:rPr>
                            <w:rFonts w:ascii="Calibri" w:eastAsia="Calibri" w:hAnsi="Calibri" w:cs="Calibri"/>
                            <w:b/>
                            <w:color w:val="FFFEFD"/>
                            <w:w w:val="122"/>
                            <w:sz w:val="26"/>
                          </w:rPr>
                          <w:t>AWARDS</w:t>
                        </w:r>
                        <w:r>
                          <w:rPr>
                            <w:rFonts w:ascii="Calibri" w:eastAsia="Calibri" w:hAnsi="Calibri" w:cs="Calibri"/>
                            <w:b/>
                            <w:color w:val="FFFEFD"/>
                            <w:spacing w:val="6"/>
                            <w:w w:val="122"/>
                            <w:sz w:val="26"/>
                          </w:rPr>
                          <w:t xml:space="preserve"> </w:t>
                        </w:r>
                        <w:r>
                          <w:rPr>
                            <w:rFonts w:ascii="Calibri" w:eastAsia="Calibri" w:hAnsi="Calibri" w:cs="Calibri"/>
                            <w:b/>
                            <w:color w:val="FFFEFD"/>
                            <w:w w:val="122"/>
                            <w:sz w:val="26"/>
                          </w:rPr>
                          <w:t>FOR</w:t>
                        </w:r>
                        <w:r>
                          <w:rPr>
                            <w:rFonts w:ascii="Calibri" w:eastAsia="Calibri" w:hAnsi="Calibri" w:cs="Calibri"/>
                            <w:b/>
                            <w:color w:val="FFFEFD"/>
                            <w:spacing w:val="6"/>
                            <w:w w:val="122"/>
                            <w:sz w:val="26"/>
                          </w:rPr>
                          <w:t xml:space="preserve"> </w:t>
                        </w:r>
                        <w:r>
                          <w:rPr>
                            <w:rFonts w:ascii="Calibri" w:eastAsia="Calibri" w:hAnsi="Calibri" w:cs="Calibri"/>
                            <w:b/>
                            <w:color w:val="FFFEFD"/>
                            <w:w w:val="122"/>
                            <w:sz w:val="26"/>
                          </w:rPr>
                          <w:t>BEST</w:t>
                        </w:r>
                        <w:r>
                          <w:rPr>
                            <w:rFonts w:ascii="Calibri" w:eastAsia="Calibri" w:hAnsi="Calibri" w:cs="Calibri"/>
                            <w:b/>
                            <w:color w:val="FFFEFD"/>
                            <w:spacing w:val="6"/>
                            <w:w w:val="122"/>
                            <w:sz w:val="26"/>
                          </w:rPr>
                          <w:t xml:space="preserve"> </w:t>
                        </w:r>
                      </w:p>
                    </w:txbxContent>
                  </v:textbox>
                </v:rect>
                <v:rect id="Rectangle 2225" o:spid="_x0000_s1543" style="position:absolute;left:5400;top:12701;width:22037;height:254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" filled="f" stroked="f">
                  <v:textbox inset="0,0,0,0">
                    <w:txbxContent>
                      <w:p w14:paraId="27D8D457" w14:textId="77777777" w:rsidR="00C03562" w:rsidRDefault="006F3366">
                        <w:pPr>
                          <w:spacing w:after="160" w:line="259" w:lineRule="auto"/>
                          <w:ind w:left="0" w:right="0" w:firstLine="0"/>
                        </w:pPr>
                        <w:r>
                          <w:rPr>
                            <w:rFonts w:ascii="Calibri" w:eastAsia="Calibri" w:hAnsi="Calibri" w:cs="Calibri"/>
                            <w:b/>
                            <w:color w:val="FFFEFD"/>
                            <w:w w:val="120"/>
                            <w:sz w:val="26"/>
                          </w:rPr>
                          <w:t>EXTERIOR</w:t>
                        </w:r>
                        <w:r>
                          <w:rPr>
                            <w:rFonts w:ascii="Calibri" w:eastAsia="Calibri" w:hAnsi="Calibri" w:cs="Calibri"/>
                            <w:b/>
                            <w:color w:val="FFFEFD"/>
                            <w:spacing w:val="6"/>
                            <w:w w:val="120"/>
                            <w:sz w:val="26"/>
                          </w:rPr>
                          <w:t xml:space="preserve"> </w:t>
                        </w:r>
                        <w:r>
                          <w:rPr>
                            <w:rFonts w:ascii="Calibri" w:eastAsia="Calibri" w:hAnsi="Calibri" w:cs="Calibri"/>
                            <w:b/>
                            <w:color w:val="FFFEFD"/>
                            <w:w w:val="120"/>
                            <w:sz w:val="26"/>
                          </w:rPr>
                          <w:t>PRODUCT.</w:t>
                        </w:r>
                      </w:p>
                    </w:txbxContent>
                  </v:textbox>
                </v:rect>
                <v:rect id="Rectangle 2226" o:spid="_x0000_s1544" style="position:absolute;left:13320;top:17361;width:14519;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" filled="f" stroked="f">
                  <v:textbox inset="0,0,0,0">
                    <w:txbxContent>
                      <w:p w14:paraId="528A0E26" w14:textId="77777777" w:rsidR="00C03562" w:rsidRDefault="006F3366">
                        <w:pPr>
                          <w:spacing w:after="160" w:line="259" w:lineRule="auto"/>
                          <w:ind w:left="0" w:right="0" w:firstLine="0"/>
                        </w:pPr>
                        <w:r>
                          <w:rPr>
                            <w:color w:val="FFFEFD"/>
                          </w:rPr>
                          <w:t xml:space="preserve">Voted by The Royal </w:t>
                        </w:r>
                      </w:p>
                    </w:txbxContent>
                  </v:textbox>
                </v:rect>
                <v:rect id="Rectangle 2227" o:spid="_x0000_s1545" style="position:absolute;left:13320;top:18885;width:1648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" filled="f" stroked="f">
                  <v:textbox inset="0,0,0,0">
                    <w:txbxContent>
                      <w:p w14:paraId="5FF6D4D3" w14:textId="77777777" w:rsidR="00C03562" w:rsidRDefault="006F3366">
                        <w:pPr>
                          <w:spacing w:after="160" w:line="259" w:lineRule="auto"/>
                          <w:ind w:left="0" w:right="0" w:firstLine="0"/>
                        </w:pPr>
                        <w:r>
                          <w:rPr>
                            <w:color w:val="FFFEFD"/>
                          </w:rPr>
                          <w:t xml:space="preserve">Institute of Architects </w:t>
                        </w:r>
                      </w:p>
                    </w:txbxContent>
                  </v:textbox>
                </v:rect>
                <v:rect id="Rectangle 2228" o:spid="_x0000_s1546" style="position:absolute;left:13320;top:20409;width:7090;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" filled="f" stroked="f">
                  <v:textbox inset="0,0,0,0">
                    <w:txbxContent>
                      <w:p w14:paraId="56953AD8" w14:textId="77777777" w:rsidR="00C03562" w:rsidRDefault="006F3366">
                        <w:pPr>
                          <w:spacing w:after="160" w:line="259" w:lineRule="auto"/>
                          <w:ind w:left="0" w:right="0" w:firstLine="0"/>
                        </w:pPr>
                        <w:r>
                          <w:rPr>
                            <w:color w:val="FFFEFD"/>
                          </w:rPr>
                          <w:t>of Ireland</w:t>
                        </w:r>
                      </w:p>
                    </w:txbxContent>
                  </v:textbox>
                </v:rect>
                <v:shape id="Shape 21644" o:spid="_x0000_s1547" style="position:absolute;left:60234;top:9421;width:10378;height:13396;visibility:visible;mso-wrap-style:square;v-text-anchor:top" coordsize="1037844,133959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" path="m,l1037844,r,1339591l,1339591,,e" fillcolor="#181717" stroked="f" strokeweight="0">
                  <v:fill opacity="17733f"/>
                  <v:stroke miterlimit="83231f" joinstyle="miter"/>
                  <v:path arrowok="t" textboxrect="0,0,1037844,1339591"/>
                </v:shape>
                <v:shape id="Picture 2231" o:spid="_x0000_s1548" type="#_x0000_t75" style="position:absolute;left:59778;top:8782;width:10341;height:1378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">
                  <v:imagedata r:id="rId175" o:title=""/>
                </v:shape>
                <v:shape id="Picture 2233" o:spid="_x0000_s1549" type="#_x0000_t75" style="position:absolute;left:5478;top:16218;width:6656;height:666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">
                  <v:imagedata r:id="rId176" o:title=""/>
                </v:shape>
                <v:shape id="Shape 2234" o:spid="_x0000_s1550" style="position:absolute;left:5478;top:16218;width:6640;height:6667;visibility:visible;mso-wrap-style:square;v-text-anchor:top" coordsize="664070,6666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" path="m,666648r664070,l664070,,,,,666648xe" filled="f" strokecolor="#fffefd" strokeweight=".27306mm">
                  <v:stroke miterlimit="1" joinstyle="miter"/>
                  <v:path arrowok="t" textboxrect="0,0,664070,666648"/>
                </v:shape>
                <v:rect id="Rectangle 2235" o:spid="_x0000_s1551" style="position:absolute;left:32579;top:25210;width:13886;height:17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" filled="f" stroked="f">
                  <v:textbox inset="0,0,0,0">
                    <w:txbxContent>
                      <w:p w14:paraId="2133C372" w14:textId="77777777" w:rsidR="00C03562" w:rsidRDefault="006F3366">
                        <w:pPr>
                          <w:spacing w:after="160" w:line="259" w:lineRule="auto"/>
                          <w:ind w:left="0" w:right="0" w:firstLine="0"/>
                        </w:pPr>
                        <w:r>
                          <w:rPr>
                            <w:color w:val="FFFEFD"/>
                          </w:rPr>
                          <w:t>www.imcglass.com</w:t>
                        </w:r>
                      </w:p>
                    </w:txbxContent>
                  </v:textbox>
                </v:rect>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14:anchorId="3F21950C" wp14:editId="065FB166">
                <wp:simplePos x="0" y="0"/>
                <wp:positionH relativeFrom="page">
                  <wp:posOffset>-1150</wp:posOffset>
                </wp:positionH>
                <wp:positionV relativeFrom="page">
                  <wp:posOffset>0</wp:posOffset>
                </wp:positionV>
                <wp:extent cx="7561825" cy="6078887"/>
                <wp:effectExtent l="0" t="0" r="0" b="0"/>
                <wp:wrapTopAndBottom/>
                <wp:docPr id="18778" name="Group 18778"/>
                <wp:cNvGraphicFramePr/>
                <a:graphic xmlns:a="http://schemas.openxmlformats.org/drawingml/2006/main">
                  <a:graphicData uri="http://schemas.microsoft.com/office/word/2010/wordprocessingGroup">
                    <wpg:wgp>
                      <wpg:cNvGrpSpPr/>
                      <wpg:grpSpPr>
                        <a:xfrm>
                          <a:off x="0" y="0"/>
                          <a:ext cx="7561825" cy="6078887"/>
                          <a:chOff x="0" y="0"/>
                          <a:chExt cx="7561825" cy="6078887"/>
                        </a:xfrm>
                      </wpg:grpSpPr>
                      <pic:pic xmlns:pic="http://schemas.openxmlformats.org/drawingml/2006/picture">
                        <pic:nvPicPr>
                          <pic:cNvPr id="2198" name="Picture 2198"/>
                          <pic:cNvPicPr/>
                        </pic:nvPicPr>
                        <pic:blipFill>
                          <a:blip r:embed="rId177"/>
                          <a:stretch>
                            <a:fillRect/>
                          </a:stretch>
                        </pic:blipFill>
                        <pic:spPr>
                          <a:xfrm>
                            <a:off x="0" y="685483"/>
                            <a:ext cx="7561760" cy="4058100"/>
                          </a:xfrm>
                          <a:prstGeom prst="rect">
                            <a:avLst/>
                          </a:prstGeom>
                        </pic:spPr>
                      </pic:pic>
                      <pic:pic xmlns:pic="http://schemas.openxmlformats.org/drawingml/2006/picture">
                        <pic:nvPicPr>
                          <pic:cNvPr id="20171" name="Picture 20171"/>
                          <pic:cNvPicPr/>
                        </pic:nvPicPr>
                        <pic:blipFill>
                          <a:blip r:embed="rId178"/>
                          <a:stretch>
                            <a:fillRect/>
                          </a:stretch>
                        </pic:blipFill>
                        <pic:spPr>
                          <a:xfrm>
                            <a:off x="1151" y="0"/>
                            <a:ext cx="7543800" cy="1405128"/>
                          </a:xfrm>
                          <a:prstGeom prst="rect">
                            <a:avLst/>
                          </a:prstGeom>
                        </pic:spPr>
                      </pic:pic>
                      <wps:wsp>
                        <wps:cNvPr id="2208" name="Rectangle 2208"/>
                        <wps:cNvSpPr/>
                        <wps:spPr>
                          <a:xfrm>
                            <a:off x="449350" y="726770"/>
                            <a:ext cx="5557754" cy="705977"/>
                          </a:xfrm>
                          <a:prstGeom prst="rect">
                            <a:avLst/>
                          </a:prstGeom>
                          <a:ln>
                            <a:noFill/>
                          </a:ln>
                        </wps:spPr>
                        <wps:txbx>
                          <w:txbxContent>
                            <w:p w14:paraId="2A0EB42D" w14:textId="77777777" w:rsidR="00C03562" w:rsidRDefault="006F3366">
                              <w:pPr>
                                <w:spacing w:after="160" w:line="259" w:lineRule="auto"/>
                                <w:ind w:left="0" w:right="0" w:firstLine="0"/>
                              </w:pPr>
                              <w:r>
                                <w:rPr>
                                  <w:rFonts w:ascii="Calibri" w:eastAsia="Calibri" w:hAnsi="Calibri" w:cs="Calibri"/>
                                  <w:b/>
                                  <w:color w:val="FFFEFD"/>
                                  <w:w w:val="123"/>
                                  <w:sz w:val="72"/>
                                </w:rPr>
                                <w:t>ABOUT</w:t>
                              </w:r>
                              <w:r>
                                <w:rPr>
                                  <w:rFonts w:ascii="Calibri" w:eastAsia="Calibri" w:hAnsi="Calibri" w:cs="Calibri"/>
                                  <w:b/>
                                  <w:color w:val="FFFEFD"/>
                                  <w:spacing w:val="17"/>
                                  <w:w w:val="123"/>
                                  <w:sz w:val="72"/>
                                </w:rPr>
                                <w:t xml:space="preserve"> </w:t>
                              </w:r>
                              <w:r>
                                <w:rPr>
                                  <w:rFonts w:ascii="Calibri" w:eastAsia="Calibri" w:hAnsi="Calibri" w:cs="Calibri"/>
                                  <w:b/>
                                  <w:color w:val="FFFEFD"/>
                                  <w:w w:val="123"/>
                                  <w:sz w:val="72"/>
                                </w:rPr>
                                <w:t>IMC</w:t>
                              </w:r>
                              <w:r>
                                <w:rPr>
                                  <w:rFonts w:ascii="Calibri" w:eastAsia="Calibri" w:hAnsi="Calibri" w:cs="Calibri"/>
                                  <w:b/>
                                  <w:color w:val="FFFEFD"/>
                                  <w:spacing w:val="17"/>
                                  <w:w w:val="123"/>
                                  <w:sz w:val="72"/>
                                </w:rPr>
                                <w:t xml:space="preserve"> </w:t>
                              </w:r>
                              <w:r>
                                <w:rPr>
                                  <w:rFonts w:ascii="Calibri" w:eastAsia="Calibri" w:hAnsi="Calibri" w:cs="Calibri"/>
                                  <w:b/>
                                  <w:color w:val="FFFEFD"/>
                                  <w:w w:val="123"/>
                                  <w:sz w:val="72"/>
                                </w:rPr>
                                <w:t>GLASS</w:t>
                              </w:r>
                            </w:p>
                          </w:txbxContent>
                        </wps:txbx>
                        <wps:bodyPr horzOverflow="overflow" vert="horz" lIns="0" tIns="0" rIns="0" bIns="0" rtlCol="0">
                          <a:noAutofit/>
                        </wps:bodyPr>
                      </wps:wsp>
                      <pic:pic xmlns:pic="http://schemas.openxmlformats.org/drawingml/2006/picture">
                        <pic:nvPicPr>
                          <pic:cNvPr id="2210" name="Picture 2210"/>
                          <pic:cNvPicPr/>
                        </pic:nvPicPr>
                        <pic:blipFill>
                          <a:blip r:embed="rId179"/>
                          <a:stretch>
                            <a:fillRect/>
                          </a:stretch>
                        </pic:blipFill>
                        <pic:spPr>
                          <a:xfrm>
                            <a:off x="2679302" y="4409471"/>
                            <a:ext cx="2357298" cy="1669416"/>
                          </a:xfrm>
                          <a:prstGeom prst="rect">
                            <a:avLst/>
                          </a:prstGeom>
                        </pic:spPr>
                      </pic:pic>
                      <pic:pic xmlns:pic="http://schemas.openxmlformats.org/drawingml/2006/picture">
                        <pic:nvPicPr>
                          <pic:cNvPr id="2212" name="Picture 2212"/>
                          <pic:cNvPicPr/>
                        </pic:nvPicPr>
                        <pic:blipFill>
                          <a:blip r:embed="rId180"/>
                          <a:stretch>
                            <a:fillRect/>
                          </a:stretch>
                        </pic:blipFill>
                        <pic:spPr>
                          <a:xfrm>
                            <a:off x="457" y="4409999"/>
                            <a:ext cx="2678851" cy="1668234"/>
                          </a:xfrm>
                          <a:prstGeom prst="rect">
                            <a:avLst/>
                          </a:prstGeom>
                        </pic:spPr>
                      </pic:pic>
                      <pic:pic xmlns:pic="http://schemas.openxmlformats.org/drawingml/2006/picture">
                        <pic:nvPicPr>
                          <pic:cNvPr id="2214" name="Picture 2214"/>
                          <pic:cNvPicPr/>
                        </pic:nvPicPr>
                        <pic:blipFill>
                          <a:blip r:embed="rId181"/>
                          <a:stretch>
                            <a:fillRect/>
                          </a:stretch>
                        </pic:blipFill>
                        <pic:spPr>
                          <a:xfrm>
                            <a:off x="5036599" y="4409999"/>
                            <a:ext cx="2525225" cy="1668234"/>
                          </a:xfrm>
                          <a:prstGeom prst="rect">
                            <a:avLst/>
                          </a:prstGeom>
                        </pic:spPr>
                      </pic:pic>
                    </wpg:wgp>
                  </a:graphicData>
                </a:graphic>
              </wp:anchor>
            </w:drawing>
          </mc:Choice>
          <mc:Fallback>
            <w:pict>
              <v:group w14:anchorId="3F21950C" id="Group 18778" o:spid="_x0000_s1552" style="position:absolute;left:0;text-align:left;margin-left:-.1pt;margin-top:0;width:595.4pt;height:478.65pt;z-index:251678720;mso-position-horizontal-relative:page;mso-position-vertical-relative:page" coordsize="75618,60788"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">
                <v:shape id="Picture 2198" o:spid="_x0000_s1553" type="#_x0000_t75" style="position:absolute;top:6854;width:75617;height:405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">
                  <v:imagedata r:id="rId182" o:title=""/>
                </v:shape>
                <v:shape id="Picture 20171" o:spid="_x0000_s1554" type="#_x0000_t75" style="position:absolute;left:11;width:75438;height:140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">
                  <v:imagedata r:id="rId183" o:title=""/>
                </v:shape>
                <v:rect id="Rectangle 2208" o:spid="_x0000_s1555" style="position:absolute;left:4493;top:7267;width:55578;height:706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" filled="f" stroked="f">
                  <v:textbox inset="0,0,0,0">
                    <w:txbxContent>
                      <w:p w14:paraId="2A0EB42D" w14:textId="77777777" w:rsidR="00C03562" w:rsidRDefault="006F3366">
                        <w:pPr>
                          <w:spacing w:after="160" w:line="259" w:lineRule="auto"/>
                          <w:ind w:left="0" w:right="0" w:firstLine="0"/>
                        </w:pPr>
                        <w:r>
                          <w:rPr>
                            <w:rFonts w:ascii="Calibri" w:eastAsia="Calibri" w:hAnsi="Calibri" w:cs="Calibri"/>
                            <w:b/>
                            <w:color w:val="FFFEFD"/>
                            <w:w w:val="123"/>
                            <w:sz w:val="72"/>
                          </w:rPr>
                          <w:t>ABOUT</w:t>
                        </w:r>
                        <w:r>
                          <w:rPr>
                            <w:rFonts w:ascii="Calibri" w:eastAsia="Calibri" w:hAnsi="Calibri" w:cs="Calibri"/>
                            <w:b/>
                            <w:color w:val="FFFEFD"/>
                            <w:spacing w:val="17"/>
                            <w:w w:val="123"/>
                            <w:sz w:val="72"/>
                          </w:rPr>
                          <w:t xml:space="preserve"> </w:t>
                        </w:r>
                        <w:r>
                          <w:rPr>
                            <w:rFonts w:ascii="Calibri" w:eastAsia="Calibri" w:hAnsi="Calibri" w:cs="Calibri"/>
                            <w:b/>
                            <w:color w:val="FFFEFD"/>
                            <w:w w:val="123"/>
                            <w:sz w:val="72"/>
                          </w:rPr>
                          <w:t>IMC</w:t>
                        </w:r>
                        <w:r>
                          <w:rPr>
                            <w:rFonts w:ascii="Calibri" w:eastAsia="Calibri" w:hAnsi="Calibri" w:cs="Calibri"/>
                            <w:b/>
                            <w:color w:val="FFFEFD"/>
                            <w:spacing w:val="17"/>
                            <w:w w:val="123"/>
                            <w:sz w:val="72"/>
                          </w:rPr>
                          <w:t xml:space="preserve"> </w:t>
                        </w:r>
                        <w:r>
                          <w:rPr>
                            <w:rFonts w:ascii="Calibri" w:eastAsia="Calibri" w:hAnsi="Calibri" w:cs="Calibri"/>
                            <w:b/>
                            <w:color w:val="FFFEFD"/>
                            <w:w w:val="123"/>
                            <w:sz w:val="72"/>
                          </w:rPr>
                          <w:t>GLASS</w:t>
                        </w:r>
                      </w:p>
                    </w:txbxContent>
                  </v:textbox>
                </v:rect>
                <v:shape id="Picture 2210" o:spid="_x0000_s1556" type="#_x0000_t75" style="position:absolute;left:26793;top:44094;width:23573;height:166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">
                  <v:imagedata r:id="rId184" o:title=""/>
                </v:shape>
                <v:shape id="Picture 2212" o:spid="_x0000_s1557" type="#_x0000_t75" style="position:absolute;left:4;top:44099;width:26789;height:1668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">
                  <v:imagedata r:id="rId185" o:title=""/>
                </v:shape>
                <v:shape id="Picture 2214" o:spid="_x0000_s1558" type="#_x0000_t75" style="position:absolute;left:50365;top:44099;width:25253;height:1668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">
                  <v:imagedata r:id="rId186" o:title=""/>
                </v:shape>
                <w10:wrap type="topAndBottom" anchorx="page" anchory="page"/>
              </v:group>
            </w:pict>
          </mc:Fallback>
        </mc:AlternateContent>
      </w:r>
      <w:r>
        <w:rPr>
          <w:b/>
          <w:sz w:val="28"/>
        </w:rPr>
        <w:t>The Slim-Glaze range is produced by IMC Glass, a family run company founded in 1990 that has been manufacturing double glazing for nearly 35 years and are B.S.I. Kite marked to the latest European standards.</w:t>
      </w:r>
    </w:p>
    <w:p w14:paraId="4C22643B" w14:textId="77777777" w:rsidR="00C03562" w:rsidRDefault="006F3366">
      <w:pPr>
        <w:spacing w:after="0" w:line="259" w:lineRule="auto"/>
        <w:ind w:left="0" w:right="0" w:firstLine="0"/>
      </w:pPr>
      <w:r>
        <w:rPr>
          <w:sz w:val="24"/>
        </w:rPr>
        <w:t>We are also a Pilkington glass energiKare™ partner, offering the latest in energy saving glasses.</w:t>
      </w:r>
    </w:p>
    <w:p w14:paraId="5E6C1588" w14:textId="77777777" w:rsidR="00C03562" w:rsidRDefault="006F3366">
      <w:pPr>
        <w:spacing w:after="0" w:line="259" w:lineRule="auto"/>
        <w:ind w:left="0" w:right="0" w:firstLine="0"/>
        <w:jc w:val="center"/>
      </w:pPr>
      <w:r>
        <w:rPr>
          <w:sz w:val="24"/>
        </w:rPr>
        <w:t>We are based just 2 minutes off the A1 dual carriageway beside Loughbrickland.</w:t>
      </w:r>
    </w:p>
    <w:sectPr w:rsidR="00C03562">
      <w:footerReference w:type="even" r:id="rId187"/>
      <w:footerReference w:type="default" r:id="rId188"/>
      <w:footerReference w:type="first" r:id="rId189"/>
      <w:pgSz w:w="11906" w:h="16838"/>
      <w:pgMar w:top="1440" w:right="1008" w:bottom="1440" w:left="97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2B0F7" w14:textId="77777777" w:rsidR="006F3366" w:rsidRDefault="006F3366">
      <w:pPr>
        <w:spacing w:after="0" w:line="240" w:lineRule="auto"/>
      </w:pPr>
      <w:r>
        <w:separator/>
      </w:r>
    </w:p>
  </w:endnote>
  <w:endnote w:type="continuationSeparator" w:id="0">
    <w:p w14:paraId="36C0723C" w14:textId="77777777" w:rsidR="006F3366" w:rsidRDefault="006F33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ato">
    <w:panose1 w:val="020F0502020204030203"/>
    <w:charset w:val="00"/>
    <w:family w:val="swiss"/>
    <w:pitch w:val="variable"/>
    <w:sig w:usb0="E10002FF" w:usb1="5000ECFF" w:usb2="00000021" w:usb3="00000000" w:csb0="0000019F"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Poppins">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43" w:usb2="00000009" w:usb3="00000000" w:csb0="000001FF" w:csb1="00000000"/>
  </w:font>
  <w:font w:name="Aptos Display">
    <w:panose1 w:val="020B00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6118"/>
      <w:tblOverlap w:val="never"/>
      <w:tblW w:w="11906" w:type="dxa"/>
      <w:tblInd w:w="0" w:type="dxa"/>
      <w:tblCellMar>
        <w:top w:w="167" w:type="dxa"/>
        <w:left w:w="115" w:type="dxa"/>
        <w:bottom w:w="0" w:type="dxa"/>
        <w:right w:w="115" w:type="dxa"/>
      </w:tblCellMar>
      <w:tblLook w:val="04A0" w:firstRow="1" w:lastRow="0" w:firstColumn="1" w:lastColumn="0" w:noHBand="0" w:noVBand="1"/>
    </w:tblPr>
    <w:tblGrid>
      <w:gridCol w:w="11906"/>
    </w:tblGrid>
    <w:tr w:rsidR="00C03562" w14:paraId="4469067A" w14:textId="77777777">
      <w:trPr>
        <w:trHeight w:val="720"/>
      </w:trPr>
      <w:tc>
        <w:tcPr>
          <w:tcW w:w="11906" w:type="dxa"/>
          <w:tcBorders>
            <w:top w:val="nil"/>
            <w:left w:val="nil"/>
            <w:bottom w:val="nil"/>
            <w:right w:val="nil"/>
          </w:tcBorders>
          <w:shd w:val="clear" w:color="auto" w:fill="62BCCE"/>
        </w:tcPr>
        <w:p w14:paraId="4E44E744" w14:textId="77777777" w:rsidR="00C03562" w:rsidRDefault="006F3366">
          <w:pPr>
            <w:spacing w:after="0" w:line="259" w:lineRule="auto"/>
            <w:ind w:left="0" w:right="0" w:firstLine="0"/>
            <w:jc w:val="center"/>
          </w:pPr>
          <w:r>
            <w:rPr>
              <w:color w:val="FFFEFD"/>
            </w:rPr>
            <w:t>www.imcglass.com</w:t>
          </w:r>
        </w:p>
      </w:tc>
    </w:tr>
  </w:tbl>
  <w:p w14:paraId="0C2A49F2" w14:textId="77777777" w:rsidR="00C03562" w:rsidRDefault="00C03562">
    <w:pPr>
      <w:spacing w:after="0" w:line="259" w:lineRule="auto"/>
      <w:ind w:left="-720" w:right="10962"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6118"/>
      <w:tblOverlap w:val="never"/>
      <w:tblW w:w="11906" w:type="dxa"/>
      <w:tblInd w:w="0" w:type="dxa"/>
      <w:tblCellMar>
        <w:top w:w="167" w:type="dxa"/>
        <w:left w:w="115" w:type="dxa"/>
        <w:bottom w:w="0" w:type="dxa"/>
        <w:right w:w="115" w:type="dxa"/>
      </w:tblCellMar>
      <w:tblLook w:val="04A0" w:firstRow="1" w:lastRow="0" w:firstColumn="1" w:lastColumn="0" w:noHBand="0" w:noVBand="1"/>
    </w:tblPr>
    <w:tblGrid>
      <w:gridCol w:w="11906"/>
    </w:tblGrid>
    <w:tr w:rsidR="00C03562" w14:paraId="0DADD393" w14:textId="77777777">
      <w:trPr>
        <w:trHeight w:val="720"/>
      </w:trPr>
      <w:tc>
        <w:tcPr>
          <w:tcW w:w="11906" w:type="dxa"/>
          <w:tcBorders>
            <w:top w:val="nil"/>
            <w:left w:val="nil"/>
            <w:bottom w:val="nil"/>
            <w:right w:val="nil"/>
          </w:tcBorders>
          <w:shd w:val="clear" w:color="auto" w:fill="62BCCE"/>
        </w:tcPr>
        <w:p w14:paraId="7AFE6D23" w14:textId="77777777" w:rsidR="00C03562" w:rsidRDefault="006F3366">
          <w:pPr>
            <w:spacing w:after="0" w:line="259" w:lineRule="auto"/>
            <w:ind w:left="0" w:right="0" w:firstLine="0"/>
            <w:jc w:val="center"/>
          </w:pPr>
          <w:r>
            <w:rPr>
              <w:color w:val="FFFEFD"/>
            </w:rPr>
            <w:t>www.imcglass.com</w:t>
          </w:r>
        </w:p>
      </w:tc>
    </w:tr>
  </w:tbl>
  <w:p w14:paraId="609A6B9E" w14:textId="77777777" w:rsidR="00C03562" w:rsidRDefault="00C03562">
    <w:pPr>
      <w:spacing w:after="0" w:line="259" w:lineRule="auto"/>
      <w:ind w:left="-720" w:right="10962"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F4953" w14:textId="77777777" w:rsidR="00C03562" w:rsidRDefault="00C03562">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D1C5C" w14:textId="77777777" w:rsidR="00C03562" w:rsidRDefault="00C03562">
    <w:pPr>
      <w:spacing w:after="160" w:line="259" w:lineRule="auto"/>
      <w:ind w:left="0" w:righ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BFB4D" w14:textId="77777777" w:rsidR="00C03562" w:rsidRDefault="00C03562">
    <w:pPr>
      <w:spacing w:after="160" w:line="259" w:lineRule="auto"/>
      <w:ind w:left="0" w:righ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DDCA6" w14:textId="77777777" w:rsidR="00C03562" w:rsidRDefault="00C03562">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F5CC98" w14:textId="77777777" w:rsidR="006F3366" w:rsidRDefault="006F3366">
      <w:pPr>
        <w:spacing w:after="0" w:line="240" w:lineRule="auto"/>
      </w:pPr>
      <w:r>
        <w:separator/>
      </w:r>
    </w:p>
  </w:footnote>
  <w:footnote w:type="continuationSeparator" w:id="0">
    <w:p w14:paraId="25BCC572" w14:textId="77777777" w:rsidR="006F3366" w:rsidRDefault="006F33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497943"/>
    <w:multiLevelType w:val="hybridMultilevel"/>
    <w:tmpl w:val="FFFFFFFF"/>
    <w:lvl w:ilvl="0" w:tplc="8C4CCA60">
      <w:start w:val="1"/>
      <w:numFmt w:val="bullet"/>
      <w:lvlText w:val="•"/>
      <w:lvlJc w:val="left"/>
      <w:pPr>
        <w:ind w:left="399"/>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1" w:tplc="6CCC4C68">
      <w:start w:val="1"/>
      <w:numFmt w:val="bullet"/>
      <w:lvlText w:val="o"/>
      <w:lvlJc w:val="left"/>
      <w:pPr>
        <w:ind w:left="108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2" w:tplc="BB58A696">
      <w:start w:val="1"/>
      <w:numFmt w:val="bullet"/>
      <w:lvlText w:val="▪"/>
      <w:lvlJc w:val="left"/>
      <w:pPr>
        <w:ind w:left="180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3" w:tplc="3F809D56">
      <w:start w:val="1"/>
      <w:numFmt w:val="bullet"/>
      <w:lvlText w:val="•"/>
      <w:lvlJc w:val="left"/>
      <w:pPr>
        <w:ind w:left="252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4" w:tplc="5B1E11B8">
      <w:start w:val="1"/>
      <w:numFmt w:val="bullet"/>
      <w:lvlText w:val="o"/>
      <w:lvlJc w:val="left"/>
      <w:pPr>
        <w:ind w:left="324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5" w:tplc="170EB6F6">
      <w:start w:val="1"/>
      <w:numFmt w:val="bullet"/>
      <w:lvlText w:val="▪"/>
      <w:lvlJc w:val="left"/>
      <w:pPr>
        <w:ind w:left="396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6" w:tplc="B2863E38">
      <w:start w:val="1"/>
      <w:numFmt w:val="bullet"/>
      <w:lvlText w:val="•"/>
      <w:lvlJc w:val="left"/>
      <w:pPr>
        <w:ind w:left="468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7" w:tplc="764CDD66">
      <w:start w:val="1"/>
      <w:numFmt w:val="bullet"/>
      <w:lvlText w:val="o"/>
      <w:lvlJc w:val="left"/>
      <w:pPr>
        <w:ind w:left="540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8" w:tplc="13F01C32">
      <w:start w:val="1"/>
      <w:numFmt w:val="bullet"/>
      <w:lvlText w:val="▪"/>
      <w:lvlJc w:val="left"/>
      <w:pPr>
        <w:ind w:left="612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abstractNum>
  <w:abstractNum w:abstractNumId="1" w15:restartNumberingAfterBreak="0">
    <w:nsid w:val="41146BCE"/>
    <w:multiLevelType w:val="hybridMultilevel"/>
    <w:tmpl w:val="FFFFFFFF"/>
    <w:lvl w:ilvl="0" w:tplc="FEE07B20">
      <w:start w:val="1"/>
      <w:numFmt w:val="bullet"/>
      <w:lvlText w:val="•"/>
      <w:lvlJc w:val="left"/>
      <w:pPr>
        <w:ind w:left="340"/>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1" w:tplc="E46234F8">
      <w:start w:val="1"/>
      <w:numFmt w:val="bullet"/>
      <w:lvlText w:val="o"/>
      <w:lvlJc w:val="left"/>
      <w:pPr>
        <w:ind w:left="119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2" w:tplc="6F126378">
      <w:start w:val="1"/>
      <w:numFmt w:val="bullet"/>
      <w:lvlText w:val="▪"/>
      <w:lvlJc w:val="left"/>
      <w:pPr>
        <w:ind w:left="191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3" w:tplc="851AA8C4">
      <w:start w:val="1"/>
      <w:numFmt w:val="bullet"/>
      <w:lvlText w:val="•"/>
      <w:lvlJc w:val="left"/>
      <w:pPr>
        <w:ind w:left="263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4" w:tplc="D1E4C75C">
      <w:start w:val="1"/>
      <w:numFmt w:val="bullet"/>
      <w:lvlText w:val="o"/>
      <w:lvlJc w:val="left"/>
      <w:pPr>
        <w:ind w:left="335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5" w:tplc="BA46851C">
      <w:start w:val="1"/>
      <w:numFmt w:val="bullet"/>
      <w:lvlText w:val="▪"/>
      <w:lvlJc w:val="left"/>
      <w:pPr>
        <w:ind w:left="407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6" w:tplc="E320D0AC">
      <w:start w:val="1"/>
      <w:numFmt w:val="bullet"/>
      <w:lvlText w:val="•"/>
      <w:lvlJc w:val="left"/>
      <w:pPr>
        <w:ind w:left="479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7" w:tplc="EAC064AA">
      <w:start w:val="1"/>
      <w:numFmt w:val="bullet"/>
      <w:lvlText w:val="o"/>
      <w:lvlJc w:val="left"/>
      <w:pPr>
        <w:ind w:left="551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lvl w:ilvl="8" w:tplc="6D9A43C4">
      <w:start w:val="1"/>
      <w:numFmt w:val="bullet"/>
      <w:lvlText w:val="▪"/>
      <w:lvlJc w:val="left"/>
      <w:pPr>
        <w:ind w:left="6233"/>
      </w:pPr>
      <w:rPr>
        <w:rFonts w:ascii="Lato" w:eastAsia="Lato" w:hAnsi="Lato" w:cs="Lato"/>
        <w:b w:val="0"/>
        <w:i w:val="0"/>
        <w:strike w:val="0"/>
        <w:dstrike w:val="0"/>
        <w:color w:val="343433"/>
        <w:sz w:val="20"/>
        <w:szCs w:val="20"/>
        <w:u w:val="none" w:color="000000"/>
        <w:bdr w:val="none" w:sz="0" w:space="0" w:color="auto"/>
        <w:shd w:val="clear" w:color="auto" w:fill="auto"/>
        <w:vertAlign w:val="baseline"/>
      </w:rPr>
    </w:lvl>
  </w:abstractNum>
  <w:abstractNum w:abstractNumId="2" w15:restartNumberingAfterBreak="0">
    <w:nsid w:val="4445593C"/>
    <w:multiLevelType w:val="hybridMultilevel"/>
    <w:tmpl w:val="FFFFFFFF"/>
    <w:lvl w:ilvl="0" w:tplc="40AA4D34">
      <w:start w:val="1"/>
      <w:numFmt w:val="bullet"/>
      <w:lvlText w:val="•"/>
      <w:lvlJc w:val="left"/>
      <w:pPr>
        <w:ind w:left="227"/>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1" w:tplc="29E8F9B0">
      <w:start w:val="1"/>
      <w:numFmt w:val="bullet"/>
      <w:lvlText w:val="o"/>
      <w:lvlJc w:val="left"/>
      <w:pPr>
        <w:ind w:left="108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2" w:tplc="60B6A9A6">
      <w:start w:val="1"/>
      <w:numFmt w:val="bullet"/>
      <w:lvlText w:val="▪"/>
      <w:lvlJc w:val="left"/>
      <w:pPr>
        <w:ind w:left="180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3" w:tplc="C6B0D6DE">
      <w:start w:val="1"/>
      <w:numFmt w:val="bullet"/>
      <w:lvlText w:val="•"/>
      <w:lvlJc w:val="left"/>
      <w:pPr>
        <w:ind w:left="252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4" w:tplc="938E236C">
      <w:start w:val="1"/>
      <w:numFmt w:val="bullet"/>
      <w:lvlText w:val="o"/>
      <w:lvlJc w:val="left"/>
      <w:pPr>
        <w:ind w:left="324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5" w:tplc="5C3E0DD4">
      <w:start w:val="1"/>
      <w:numFmt w:val="bullet"/>
      <w:lvlText w:val="▪"/>
      <w:lvlJc w:val="left"/>
      <w:pPr>
        <w:ind w:left="396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6" w:tplc="F54287CE">
      <w:start w:val="1"/>
      <w:numFmt w:val="bullet"/>
      <w:lvlText w:val="•"/>
      <w:lvlJc w:val="left"/>
      <w:pPr>
        <w:ind w:left="468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7" w:tplc="7B74B0EC">
      <w:start w:val="1"/>
      <w:numFmt w:val="bullet"/>
      <w:lvlText w:val="o"/>
      <w:lvlJc w:val="left"/>
      <w:pPr>
        <w:ind w:left="540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lvl w:ilvl="8" w:tplc="CAE66416">
      <w:start w:val="1"/>
      <w:numFmt w:val="bullet"/>
      <w:lvlText w:val="▪"/>
      <w:lvlJc w:val="left"/>
      <w:pPr>
        <w:ind w:left="6121"/>
      </w:pPr>
      <w:rPr>
        <w:rFonts w:ascii="Lato" w:eastAsia="Lato" w:hAnsi="Lato" w:cs="Lato"/>
        <w:b/>
        <w:bCs/>
        <w:i w:val="0"/>
        <w:strike w:val="0"/>
        <w:dstrike w:val="0"/>
        <w:color w:val="343433"/>
        <w:sz w:val="20"/>
        <w:szCs w:val="20"/>
        <w:u w:val="none" w:color="000000"/>
        <w:bdr w:val="none" w:sz="0" w:space="0" w:color="auto"/>
        <w:shd w:val="clear" w:color="auto" w:fill="auto"/>
        <w:vertAlign w:val="baseline"/>
      </w:rPr>
    </w:lvl>
  </w:abstractNum>
  <w:abstractNum w:abstractNumId="3" w15:restartNumberingAfterBreak="0">
    <w:nsid w:val="4CDD7B92"/>
    <w:multiLevelType w:val="hybridMultilevel"/>
    <w:tmpl w:val="FFFFFFFF"/>
    <w:lvl w:ilvl="0" w:tplc="A364A964">
      <w:start w:val="1"/>
      <w:numFmt w:val="bullet"/>
      <w:lvlText w:val="•"/>
      <w:lvlJc w:val="left"/>
      <w:pPr>
        <w:ind w:left="36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1" w:tplc="D3D2B7A2">
      <w:start w:val="1"/>
      <w:numFmt w:val="bullet"/>
      <w:lvlText w:val="o"/>
      <w:lvlJc w:val="left"/>
      <w:pPr>
        <w:ind w:left="108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2" w:tplc="37F03DF4">
      <w:start w:val="1"/>
      <w:numFmt w:val="bullet"/>
      <w:lvlText w:val="▪"/>
      <w:lvlJc w:val="left"/>
      <w:pPr>
        <w:ind w:left="180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3" w:tplc="0A825922">
      <w:start w:val="1"/>
      <w:numFmt w:val="bullet"/>
      <w:lvlText w:val="•"/>
      <w:lvlJc w:val="left"/>
      <w:pPr>
        <w:ind w:left="252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4" w:tplc="F7A04F52">
      <w:start w:val="1"/>
      <w:numFmt w:val="bullet"/>
      <w:lvlText w:val="o"/>
      <w:lvlJc w:val="left"/>
      <w:pPr>
        <w:ind w:left="324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5" w:tplc="883E34A8">
      <w:start w:val="1"/>
      <w:numFmt w:val="bullet"/>
      <w:lvlText w:val="▪"/>
      <w:lvlJc w:val="left"/>
      <w:pPr>
        <w:ind w:left="396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6" w:tplc="7946F334">
      <w:start w:val="1"/>
      <w:numFmt w:val="bullet"/>
      <w:lvlText w:val="•"/>
      <w:lvlJc w:val="left"/>
      <w:pPr>
        <w:ind w:left="468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7" w:tplc="BAAE55A4">
      <w:start w:val="1"/>
      <w:numFmt w:val="bullet"/>
      <w:lvlText w:val="o"/>
      <w:lvlJc w:val="left"/>
      <w:pPr>
        <w:ind w:left="540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8" w:tplc="F76460B0">
      <w:start w:val="1"/>
      <w:numFmt w:val="bullet"/>
      <w:lvlText w:val="▪"/>
      <w:lvlJc w:val="left"/>
      <w:pPr>
        <w:ind w:left="612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abstractNum>
  <w:abstractNum w:abstractNumId="4" w15:restartNumberingAfterBreak="0">
    <w:nsid w:val="612A4D82"/>
    <w:multiLevelType w:val="hybridMultilevel"/>
    <w:tmpl w:val="FFFFFFFF"/>
    <w:lvl w:ilvl="0" w:tplc="9656D9C4">
      <w:start w:val="1"/>
      <w:numFmt w:val="bullet"/>
      <w:lvlText w:val="•"/>
      <w:lvlJc w:val="left"/>
      <w:pPr>
        <w:ind w:left="36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1" w:tplc="C32CE47C">
      <w:start w:val="1"/>
      <w:numFmt w:val="bullet"/>
      <w:lvlText w:val="o"/>
      <w:lvlJc w:val="left"/>
      <w:pPr>
        <w:ind w:left="108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2" w:tplc="24A649AE">
      <w:start w:val="1"/>
      <w:numFmt w:val="bullet"/>
      <w:lvlText w:val="▪"/>
      <w:lvlJc w:val="left"/>
      <w:pPr>
        <w:ind w:left="180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3" w:tplc="19369DB0">
      <w:start w:val="1"/>
      <w:numFmt w:val="bullet"/>
      <w:lvlText w:val="•"/>
      <w:lvlJc w:val="left"/>
      <w:pPr>
        <w:ind w:left="252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4" w:tplc="DBF6FCF6">
      <w:start w:val="1"/>
      <w:numFmt w:val="bullet"/>
      <w:lvlText w:val="o"/>
      <w:lvlJc w:val="left"/>
      <w:pPr>
        <w:ind w:left="324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5" w:tplc="1D54A852">
      <w:start w:val="1"/>
      <w:numFmt w:val="bullet"/>
      <w:lvlText w:val="▪"/>
      <w:lvlJc w:val="left"/>
      <w:pPr>
        <w:ind w:left="396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6" w:tplc="D228CF9E">
      <w:start w:val="1"/>
      <w:numFmt w:val="bullet"/>
      <w:lvlText w:val="•"/>
      <w:lvlJc w:val="left"/>
      <w:pPr>
        <w:ind w:left="468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7" w:tplc="9196CB06">
      <w:start w:val="1"/>
      <w:numFmt w:val="bullet"/>
      <w:lvlText w:val="o"/>
      <w:lvlJc w:val="left"/>
      <w:pPr>
        <w:ind w:left="540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lvl w:ilvl="8" w:tplc="25B04DD0">
      <w:start w:val="1"/>
      <w:numFmt w:val="bullet"/>
      <w:lvlText w:val="▪"/>
      <w:lvlJc w:val="left"/>
      <w:pPr>
        <w:ind w:left="6120"/>
      </w:pPr>
      <w:rPr>
        <w:rFonts w:ascii="Lato" w:eastAsia="Lato" w:hAnsi="Lato" w:cs="Lato"/>
        <w:b w:val="0"/>
        <w:i w:val="0"/>
        <w:strike w:val="0"/>
        <w:dstrike w:val="0"/>
        <w:color w:val="424242"/>
        <w:sz w:val="20"/>
        <w:szCs w:val="20"/>
        <w:u w:val="none" w:color="000000"/>
        <w:bdr w:val="none" w:sz="0" w:space="0" w:color="auto"/>
        <w:shd w:val="clear" w:color="auto" w:fill="auto"/>
        <w:vertAlign w:val="baseline"/>
      </w:rPr>
    </w:lvl>
  </w:abstractNum>
  <w:num w:numId="1" w16cid:durableId="190454476">
    <w:abstractNumId w:val="0"/>
  </w:num>
  <w:num w:numId="2" w16cid:durableId="545875883">
    <w:abstractNumId w:val="3"/>
  </w:num>
  <w:num w:numId="3" w16cid:durableId="414786249">
    <w:abstractNumId w:val="4"/>
  </w:num>
  <w:num w:numId="4" w16cid:durableId="465122728">
    <w:abstractNumId w:val="2"/>
  </w:num>
  <w:num w:numId="5" w16cid:durableId="11555626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45"/>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3562"/>
    <w:rsid w:val="006B19BA"/>
    <w:rsid w:val="006F3366"/>
    <w:rsid w:val="00C03562"/>
    <w:rsid w:val="00D12AE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4:docId w14:val="4CF8F059"/>
  <w15:docId w15:val="{115F9D80-4F02-5142-99C1-5A4E6C166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05" w:line="250" w:lineRule="auto"/>
      <w:ind w:left="10" w:right="39" w:hanging="10"/>
    </w:pPr>
    <w:rPr>
      <w:rFonts w:ascii="Lato" w:eastAsia="Lato" w:hAnsi="Lato" w:cs="Lato"/>
      <w:color w:val="343433"/>
      <w:sz w:val="20"/>
      <w:lang w:val="en-GB" w:eastAsia="en-GB" w:bidi="en-GB"/>
    </w:rPr>
  </w:style>
  <w:style w:type="paragraph" w:styleId="Heading1">
    <w:name w:val="heading 1"/>
    <w:next w:val="Normal"/>
    <w:link w:val="Heading1Char"/>
    <w:uiPriority w:val="9"/>
    <w:qFormat/>
    <w:pPr>
      <w:keepNext/>
      <w:keepLines/>
      <w:spacing w:after="3" w:line="259" w:lineRule="auto"/>
      <w:ind w:left="10" w:hanging="10"/>
      <w:outlineLvl w:val="0"/>
    </w:pPr>
    <w:rPr>
      <w:rFonts w:ascii="Calibri" w:eastAsia="Calibri" w:hAnsi="Calibri" w:cs="Calibri"/>
      <w:b/>
      <w:color w:val="35395A"/>
      <w:sz w:val="56"/>
    </w:rPr>
  </w:style>
  <w:style w:type="paragraph" w:styleId="Heading2">
    <w:name w:val="heading 2"/>
    <w:next w:val="Normal"/>
    <w:link w:val="Heading2Char"/>
    <w:uiPriority w:val="9"/>
    <w:unhideWhenUsed/>
    <w:qFormat/>
    <w:pPr>
      <w:keepNext/>
      <w:keepLines/>
      <w:spacing w:after="1" w:line="257" w:lineRule="auto"/>
      <w:ind w:left="1360" w:hanging="10"/>
      <w:outlineLvl w:val="1"/>
    </w:pPr>
    <w:rPr>
      <w:rFonts w:ascii="Poppins" w:eastAsia="Poppins" w:hAnsi="Poppins" w:cs="Poppins"/>
      <w:b/>
      <w:color w:val="000000"/>
      <w:sz w:val="20"/>
    </w:rPr>
  </w:style>
  <w:style w:type="paragraph" w:styleId="Heading3">
    <w:name w:val="heading 3"/>
    <w:next w:val="Normal"/>
    <w:link w:val="Heading3Char"/>
    <w:uiPriority w:val="9"/>
    <w:unhideWhenUsed/>
    <w:qFormat/>
    <w:pPr>
      <w:keepNext/>
      <w:keepLines/>
      <w:spacing w:after="0" w:line="259" w:lineRule="auto"/>
      <w:ind w:left="10" w:hanging="10"/>
      <w:outlineLvl w:val="2"/>
    </w:pPr>
    <w:rPr>
      <w:rFonts w:ascii="Calibri" w:eastAsia="Calibri" w:hAnsi="Calibri" w:cs="Calibri"/>
      <w:b/>
      <w:color w:val="19376F"/>
      <w:sz w:val="28"/>
    </w:rPr>
  </w:style>
  <w:style w:type="paragraph" w:styleId="Heading4">
    <w:name w:val="heading 4"/>
    <w:next w:val="Normal"/>
    <w:link w:val="Heading4Char"/>
    <w:uiPriority w:val="9"/>
    <w:unhideWhenUsed/>
    <w:qFormat/>
    <w:pPr>
      <w:keepNext/>
      <w:keepLines/>
      <w:spacing w:after="47" w:line="259" w:lineRule="auto"/>
      <w:ind w:left="10" w:hanging="10"/>
      <w:outlineLvl w:val="3"/>
    </w:pPr>
    <w:rPr>
      <w:rFonts w:ascii="Lato" w:eastAsia="Lato" w:hAnsi="Lato" w:cs="Lato"/>
      <w:b/>
      <w:color w:val="3434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Poppins" w:eastAsia="Poppins" w:hAnsi="Poppins" w:cs="Poppins"/>
      <w:b/>
      <w:color w:val="000000"/>
      <w:sz w:val="20"/>
    </w:rPr>
  </w:style>
  <w:style w:type="character" w:customStyle="1" w:styleId="Heading4Char">
    <w:name w:val="Heading 4 Char"/>
    <w:link w:val="Heading4"/>
    <w:rPr>
      <w:rFonts w:ascii="Lato" w:eastAsia="Lato" w:hAnsi="Lato" w:cs="Lato"/>
      <w:b/>
      <w:color w:val="343433"/>
      <w:sz w:val="24"/>
    </w:rPr>
  </w:style>
  <w:style w:type="character" w:customStyle="1" w:styleId="Heading3Char">
    <w:name w:val="Heading 3 Char"/>
    <w:link w:val="Heading3"/>
    <w:rPr>
      <w:rFonts w:ascii="Calibri" w:eastAsia="Calibri" w:hAnsi="Calibri" w:cs="Calibri"/>
      <w:b/>
      <w:color w:val="19376F"/>
      <w:sz w:val="28"/>
    </w:rPr>
  </w:style>
  <w:style w:type="character" w:customStyle="1" w:styleId="Heading1Char">
    <w:name w:val="Heading 1 Char"/>
    <w:link w:val="Heading1"/>
    <w:rPr>
      <w:rFonts w:ascii="Calibri" w:eastAsia="Calibri" w:hAnsi="Calibri" w:cs="Calibri"/>
      <w:b/>
      <w:color w:val="35395A"/>
      <w:sz w:val="5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 /><Relationship Id="rId117" Type="http://schemas.openxmlformats.org/officeDocument/2006/relationships/image" Target="media/image104.jpg" /><Relationship Id="rId21" Type="http://schemas.openxmlformats.org/officeDocument/2006/relationships/image" Target="media/image15.png" /><Relationship Id="rId42" Type="http://schemas.openxmlformats.org/officeDocument/2006/relationships/image" Target="media/image36.jpeg" /><Relationship Id="rId47" Type="http://schemas.openxmlformats.org/officeDocument/2006/relationships/image" Target="media/image41.png" /><Relationship Id="rId63" Type="http://schemas.openxmlformats.org/officeDocument/2006/relationships/image" Target="media/image57.png" /><Relationship Id="rId68" Type="http://schemas.openxmlformats.org/officeDocument/2006/relationships/footer" Target="footer3.xml" /><Relationship Id="rId84" Type="http://schemas.openxmlformats.org/officeDocument/2006/relationships/image" Target="media/image75.png" /><Relationship Id="rId89" Type="http://schemas.openxmlformats.org/officeDocument/2006/relationships/image" Target="media/image79.png" /><Relationship Id="rId112" Type="http://schemas.openxmlformats.org/officeDocument/2006/relationships/image" Target="media/image99.jpg" /><Relationship Id="rId133" Type="http://schemas.openxmlformats.org/officeDocument/2006/relationships/image" Target="media/image120.jpeg" /><Relationship Id="rId138" Type="http://schemas.openxmlformats.org/officeDocument/2006/relationships/image" Target="media/image125.jpeg" /><Relationship Id="rId154" Type="http://schemas.openxmlformats.org/officeDocument/2006/relationships/image" Target="media/image141.png" /><Relationship Id="rId159" Type="http://schemas.openxmlformats.org/officeDocument/2006/relationships/image" Target="media/image146.png" /><Relationship Id="rId175" Type="http://schemas.openxmlformats.org/officeDocument/2006/relationships/image" Target="media/image161.png" /><Relationship Id="rId170" Type="http://schemas.openxmlformats.org/officeDocument/2006/relationships/image" Target="media/image156.jpg" /><Relationship Id="rId191" Type="http://schemas.openxmlformats.org/officeDocument/2006/relationships/theme" Target="theme/theme1.xml" /><Relationship Id="rId16" Type="http://schemas.openxmlformats.org/officeDocument/2006/relationships/image" Target="media/image10.png" /><Relationship Id="rId107" Type="http://schemas.openxmlformats.org/officeDocument/2006/relationships/image" Target="media/image92.jpeg" /><Relationship Id="rId11" Type="http://schemas.openxmlformats.org/officeDocument/2006/relationships/image" Target="media/image5.png" /><Relationship Id="rId32" Type="http://schemas.openxmlformats.org/officeDocument/2006/relationships/image" Target="media/image26.png" /><Relationship Id="rId37" Type="http://schemas.openxmlformats.org/officeDocument/2006/relationships/image" Target="media/image31.png" /><Relationship Id="rId53" Type="http://schemas.openxmlformats.org/officeDocument/2006/relationships/image" Target="media/image47.png" /><Relationship Id="rId58" Type="http://schemas.openxmlformats.org/officeDocument/2006/relationships/image" Target="media/image52.png" /><Relationship Id="rId74" Type="http://schemas.openxmlformats.org/officeDocument/2006/relationships/image" Target="media/image65.jpg" /><Relationship Id="rId79" Type="http://schemas.openxmlformats.org/officeDocument/2006/relationships/image" Target="media/image70.png" /><Relationship Id="rId102" Type="http://schemas.openxmlformats.org/officeDocument/2006/relationships/image" Target="media/image87.jpg" /><Relationship Id="rId123" Type="http://schemas.openxmlformats.org/officeDocument/2006/relationships/image" Target="media/image110.jpeg" /><Relationship Id="rId128" Type="http://schemas.openxmlformats.org/officeDocument/2006/relationships/image" Target="media/image115.jpeg" /><Relationship Id="rId144" Type="http://schemas.openxmlformats.org/officeDocument/2006/relationships/image" Target="media/image131.jpeg" /><Relationship Id="rId149" Type="http://schemas.openxmlformats.org/officeDocument/2006/relationships/image" Target="media/image136.jpeg" /><Relationship Id="rId5" Type="http://schemas.openxmlformats.org/officeDocument/2006/relationships/footnotes" Target="footnotes.xml" /><Relationship Id="rId90" Type="http://schemas.openxmlformats.org/officeDocument/2006/relationships/image" Target="media/image80.png" /><Relationship Id="rId95" Type="http://schemas.openxmlformats.org/officeDocument/2006/relationships/image" Target="media/image85.png" /><Relationship Id="rId160" Type="http://schemas.openxmlformats.org/officeDocument/2006/relationships/image" Target="media/image104.png" /><Relationship Id="rId165" Type="http://schemas.openxmlformats.org/officeDocument/2006/relationships/image" Target="media/image151.jpeg" /><Relationship Id="rId181" Type="http://schemas.openxmlformats.org/officeDocument/2006/relationships/image" Target="media/image167.jpg" /><Relationship Id="rId186" Type="http://schemas.openxmlformats.org/officeDocument/2006/relationships/image" Target="media/image172.jpeg" /><Relationship Id="rId22" Type="http://schemas.openxmlformats.org/officeDocument/2006/relationships/image" Target="media/image16.png" /><Relationship Id="rId27" Type="http://schemas.openxmlformats.org/officeDocument/2006/relationships/image" Target="media/image21.png" /><Relationship Id="rId43" Type="http://schemas.openxmlformats.org/officeDocument/2006/relationships/image" Target="media/image37.png" /><Relationship Id="rId48" Type="http://schemas.openxmlformats.org/officeDocument/2006/relationships/image" Target="media/image42.png" /><Relationship Id="rId64" Type="http://schemas.openxmlformats.org/officeDocument/2006/relationships/image" Target="media/image58.png" /><Relationship Id="rId69" Type="http://schemas.openxmlformats.org/officeDocument/2006/relationships/image" Target="media/image60.jpg" /><Relationship Id="rId113" Type="http://schemas.openxmlformats.org/officeDocument/2006/relationships/image" Target="media/image100.jpg" /><Relationship Id="rId118" Type="http://schemas.openxmlformats.org/officeDocument/2006/relationships/image" Target="media/image105.jpg" /><Relationship Id="rId134" Type="http://schemas.openxmlformats.org/officeDocument/2006/relationships/image" Target="media/image121.jpeg" /><Relationship Id="rId139" Type="http://schemas.openxmlformats.org/officeDocument/2006/relationships/image" Target="media/image126.jpg" /><Relationship Id="rId80" Type="http://schemas.openxmlformats.org/officeDocument/2006/relationships/image" Target="media/image71.png" /><Relationship Id="rId85" Type="http://schemas.openxmlformats.org/officeDocument/2006/relationships/image" Target="media/image76.png" /><Relationship Id="rId150" Type="http://schemas.openxmlformats.org/officeDocument/2006/relationships/image" Target="media/image137.png" /><Relationship Id="rId155" Type="http://schemas.openxmlformats.org/officeDocument/2006/relationships/image" Target="media/image142.jpg" /><Relationship Id="rId171" Type="http://schemas.openxmlformats.org/officeDocument/2006/relationships/image" Target="media/image157.png" /><Relationship Id="rId176" Type="http://schemas.openxmlformats.org/officeDocument/2006/relationships/image" Target="media/image162.jpeg" /><Relationship Id="rId12" Type="http://schemas.openxmlformats.org/officeDocument/2006/relationships/image" Target="media/image6.png" /><Relationship Id="rId17" Type="http://schemas.openxmlformats.org/officeDocument/2006/relationships/image" Target="media/image11.jpg" /><Relationship Id="rId33" Type="http://schemas.openxmlformats.org/officeDocument/2006/relationships/image" Target="media/image27.png" /><Relationship Id="rId38" Type="http://schemas.openxmlformats.org/officeDocument/2006/relationships/image" Target="media/image32.png" /><Relationship Id="rId59" Type="http://schemas.openxmlformats.org/officeDocument/2006/relationships/image" Target="media/image53.png" /><Relationship Id="rId103" Type="http://schemas.openxmlformats.org/officeDocument/2006/relationships/image" Target="media/image88.jpg" /><Relationship Id="rId108" Type="http://schemas.openxmlformats.org/officeDocument/2006/relationships/image" Target="media/image93.jpeg" /><Relationship Id="rId124" Type="http://schemas.openxmlformats.org/officeDocument/2006/relationships/image" Target="media/image111.jpeg" /><Relationship Id="rId129" Type="http://schemas.openxmlformats.org/officeDocument/2006/relationships/image" Target="media/image116.png" /><Relationship Id="rId54" Type="http://schemas.openxmlformats.org/officeDocument/2006/relationships/image" Target="media/image48.png" /><Relationship Id="rId70" Type="http://schemas.openxmlformats.org/officeDocument/2006/relationships/image" Target="media/image61.png" /><Relationship Id="rId75" Type="http://schemas.openxmlformats.org/officeDocument/2006/relationships/image" Target="media/image66.png" /><Relationship Id="rId91" Type="http://schemas.openxmlformats.org/officeDocument/2006/relationships/image" Target="media/image81.jpg" /><Relationship Id="rId96" Type="http://schemas.openxmlformats.org/officeDocument/2006/relationships/image" Target="media/image15.jpg" /><Relationship Id="rId140" Type="http://schemas.openxmlformats.org/officeDocument/2006/relationships/image" Target="media/image127.jpg" /><Relationship Id="rId145" Type="http://schemas.openxmlformats.org/officeDocument/2006/relationships/image" Target="media/image132.jpg" /><Relationship Id="rId161" Type="http://schemas.openxmlformats.org/officeDocument/2006/relationships/image" Target="media/image147.jpg" /><Relationship Id="rId166" Type="http://schemas.openxmlformats.org/officeDocument/2006/relationships/image" Target="media/image152.png" /><Relationship Id="rId182" Type="http://schemas.openxmlformats.org/officeDocument/2006/relationships/image" Target="media/image168.jpeg" /><Relationship Id="rId187" Type="http://schemas.openxmlformats.org/officeDocument/2006/relationships/footer" Target="footer4.xml" /><Relationship Id="rId1" Type="http://schemas.openxmlformats.org/officeDocument/2006/relationships/numbering" Target="numbering.xml" /><Relationship Id="rId6" Type="http://schemas.openxmlformats.org/officeDocument/2006/relationships/endnotes" Target="endnotes.xml" /><Relationship Id="rId23" Type="http://schemas.openxmlformats.org/officeDocument/2006/relationships/image" Target="media/image17.png" /><Relationship Id="rId28" Type="http://schemas.openxmlformats.org/officeDocument/2006/relationships/image" Target="media/image22.png" /><Relationship Id="rId49" Type="http://schemas.openxmlformats.org/officeDocument/2006/relationships/image" Target="media/image43.png" /><Relationship Id="rId114" Type="http://schemas.openxmlformats.org/officeDocument/2006/relationships/image" Target="media/image101.png" /><Relationship Id="rId119" Type="http://schemas.openxmlformats.org/officeDocument/2006/relationships/image" Target="media/image106.jpg" /><Relationship Id="rId44" Type="http://schemas.openxmlformats.org/officeDocument/2006/relationships/image" Target="media/image38.jpeg" /><Relationship Id="rId60" Type="http://schemas.openxmlformats.org/officeDocument/2006/relationships/image" Target="media/image54.png" /><Relationship Id="rId65" Type="http://schemas.openxmlformats.org/officeDocument/2006/relationships/image" Target="media/image59.png" /><Relationship Id="rId81" Type="http://schemas.openxmlformats.org/officeDocument/2006/relationships/image" Target="media/image72.png" /><Relationship Id="rId86" Type="http://schemas.openxmlformats.org/officeDocument/2006/relationships/image" Target="media/image92.png" /><Relationship Id="rId130" Type="http://schemas.openxmlformats.org/officeDocument/2006/relationships/image" Target="media/image117.jpg" /><Relationship Id="rId135" Type="http://schemas.openxmlformats.org/officeDocument/2006/relationships/image" Target="media/image122.jpg" /><Relationship Id="rId151" Type="http://schemas.openxmlformats.org/officeDocument/2006/relationships/image" Target="media/image138.png" /><Relationship Id="rId156" Type="http://schemas.openxmlformats.org/officeDocument/2006/relationships/image" Target="media/image143.jpg" /><Relationship Id="rId177" Type="http://schemas.openxmlformats.org/officeDocument/2006/relationships/image" Target="media/image163.jpg" /><Relationship Id="rId172" Type="http://schemas.openxmlformats.org/officeDocument/2006/relationships/image" Target="media/image158.jpg" /><Relationship Id="rId13" Type="http://schemas.openxmlformats.org/officeDocument/2006/relationships/image" Target="media/image7.jpeg" /><Relationship Id="rId18" Type="http://schemas.openxmlformats.org/officeDocument/2006/relationships/image" Target="media/image12.jpg" /><Relationship Id="rId39" Type="http://schemas.openxmlformats.org/officeDocument/2006/relationships/image" Target="media/image33.png" /><Relationship Id="rId109" Type="http://schemas.openxmlformats.org/officeDocument/2006/relationships/image" Target="media/image94.jpeg" /><Relationship Id="rId34" Type="http://schemas.openxmlformats.org/officeDocument/2006/relationships/image" Target="media/image28.png" /><Relationship Id="rId50" Type="http://schemas.openxmlformats.org/officeDocument/2006/relationships/image" Target="media/image44.png" /><Relationship Id="rId55" Type="http://schemas.openxmlformats.org/officeDocument/2006/relationships/image" Target="media/image49.png" /><Relationship Id="rId76" Type="http://schemas.openxmlformats.org/officeDocument/2006/relationships/image" Target="media/image67.png" /><Relationship Id="rId97" Type="http://schemas.openxmlformats.org/officeDocument/2006/relationships/image" Target="media/image16.jpg" /><Relationship Id="rId104" Type="http://schemas.openxmlformats.org/officeDocument/2006/relationships/image" Target="media/image89.jpg" /><Relationship Id="rId120" Type="http://schemas.openxmlformats.org/officeDocument/2006/relationships/image" Target="media/image107.jpg" /><Relationship Id="rId125" Type="http://schemas.openxmlformats.org/officeDocument/2006/relationships/image" Target="media/image112.jpeg" /><Relationship Id="rId141" Type="http://schemas.openxmlformats.org/officeDocument/2006/relationships/image" Target="media/image128.jpg" /><Relationship Id="rId146" Type="http://schemas.openxmlformats.org/officeDocument/2006/relationships/image" Target="media/image133.jpg" /><Relationship Id="rId167" Type="http://schemas.openxmlformats.org/officeDocument/2006/relationships/image" Target="media/image153.jpg" /><Relationship Id="rId188" Type="http://schemas.openxmlformats.org/officeDocument/2006/relationships/footer" Target="footer5.xml" /><Relationship Id="rId7" Type="http://schemas.openxmlformats.org/officeDocument/2006/relationships/image" Target="media/image1.png" /><Relationship Id="rId71" Type="http://schemas.openxmlformats.org/officeDocument/2006/relationships/image" Target="media/image62.png" /><Relationship Id="rId92" Type="http://schemas.openxmlformats.org/officeDocument/2006/relationships/image" Target="media/image82.jpg" /><Relationship Id="rId162" Type="http://schemas.openxmlformats.org/officeDocument/2006/relationships/image" Target="media/image148.jpg" /><Relationship Id="rId183" Type="http://schemas.openxmlformats.org/officeDocument/2006/relationships/image" Target="media/image169.jpeg" /><Relationship Id="rId2" Type="http://schemas.openxmlformats.org/officeDocument/2006/relationships/styles" Target="styles.xml" /><Relationship Id="rId29" Type="http://schemas.openxmlformats.org/officeDocument/2006/relationships/image" Target="media/image23.png" /><Relationship Id="rId24" Type="http://schemas.openxmlformats.org/officeDocument/2006/relationships/image" Target="media/image18.png" /><Relationship Id="rId40" Type="http://schemas.openxmlformats.org/officeDocument/2006/relationships/image" Target="media/image34.png" /><Relationship Id="rId45" Type="http://schemas.openxmlformats.org/officeDocument/2006/relationships/image" Target="media/image39.png" /><Relationship Id="rId66" Type="http://schemas.openxmlformats.org/officeDocument/2006/relationships/footer" Target="footer1.xml" /><Relationship Id="rId87" Type="http://schemas.openxmlformats.org/officeDocument/2006/relationships/image" Target="media/image77.png" /><Relationship Id="rId110" Type="http://schemas.openxmlformats.org/officeDocument/2006/relationships/image" Target="media/image97.png" /><Relationship Id="rId115" Type="http://schemas.openxmlformats.org/officeDocument/2006/relationships/image" Target="media/image102.jpg" /><Relationship Id="rId131" Type="http://schemas.openxmlformats.org/officeDocument/2006/relationships/image" Target="media/image118.jpg" /><Relationship Id="rId136" Type="http://schemas.openxmlformats.org/officeDocument/2006/relationships/image" Target="media/image123.jpg" /><Relationship Id="rId157" Type="http://schemas.openxmlformats.org/officeDocument/2006/relationships/image" Target="media/image144.jpeg" /><Relationship Id="rId178" Type="http://schemas.openxmlformats.org/officeDocument/2006/relationships/image" Target="media/image164.jpg" /><Relationship Id="rId61" Type="http://schemas.openxmlformats.org/officeDocument/2006/relationships/image" Target="media/image55.png" /><Relationship Id="rId82" Type="http://schemas.openxmlformats.org/officeDocument/2006/relationships/image" Target="media/image73.jpeg" /><Relationship Id="rId152" Type="http://schemas.openxmlformats.org/officeDocument/2006/relationships/image" Target="media/image139.png" /><Relationship Id="rId173" Type="http://schemas.openxmlformats.org/officeDocument/2006/relationships/image" Target="media/image159.png" /><Relationship Id="rId19" Type="http://schemas.openxmlformats.org/officeDocument/2006/relationships/image" Target="media/image13.png" /><Relationship Id="rId14" Type="http://schemas.openxmlformats.org/officeDocument/2006/relationships/image" Target="media/image8.jpeg" /><Relationship Id="rId30" Type="http://schemas.openxmlformats.org/officeDocument/2006/relationships/image" Target="media/image24.png" /><Relationship Id="rId35" Type="http://schemas.openxmlformats.org/officeDocument/2006/relationships/image" Target="media/image29.png" /><Relationship Id="rId56" Type="http://schemas.openxmlformats.org/officeDocument/2006/relationships/image" Target="media/image50.png" /><Relationship Id="rId77" Type="http://schemas.openxmlformats.org/officeDocument/2006/relationships/image" Target="media/image68.jpeg" /><Relationship Id="rId100" Type="http://schemas.openxmlformats.org/officeDocument/2006/relationships/image" Target="media/image95.png" /><Relationship Id="rId105" Type="http://schemas.openxmlformats.org/officeDocument/2006/relationships/image" Target="media/image90.png" /><Relationship Id="rId126" Type="http://schemas.openxmlformats.org/officeDocument/2006/relationships/image" Target="media/image113.jpeg" /><Relationship Id="rId147" Type="http://schemas.openxmlformats.org/officeDocument/2006/relationships/image" Target="media/image134.png" /><Relationship Id="rId168" Type="http://schemas.openxmlformats.org/officeDocument/2006/relationships/image" Target="media/image154.jpeg" /><Relationship Id="rId8" Type="http://schemas.openxmlformats.org/officeDocument/2006/relationships/image" Target="media/image2.jpg" /><Relationship Id="rId51" Type="http://schemas.openxmlformats.org/officeDocument/2006/relationships/image" Target="media/image45.png" /><Relationship Id="rId72" Type="http://schemas.openxmlformats.org/officeDocument/2006/relationships/image" Target="media/image63.png" /><Relationship Id="rId93" Type="http://schemas.openxmlformats.org/officeDocument/2006/relationships/image" Target="media/image83.jpg" /><Relationship Id="rId98" Type="http://schemas.openxmlformats.org/officeDocument/2006/relationships/image" Target="media/image17.jpg" /><Relationship Id="rId121" Type="http://schemas.openxmlformats.org/officeDocument/2006/relationships/image" Target="media/image108.jpeg" /><Relationship Id="rId142" Type="http://schemas.openxmlformats.org/officeDocument/2006/relationships/image" Target="media/image129.jpeg" /><Relationship Id="rId163" Type="http://schemas.openxmlformats.org/officeDocument/2006/relationships/image" Target="media/image149.png" /><Relationship Id="rId184" Type="http://schemas.openxmlformats.org/officeDocument/2006/relationships/image" Target="media/image170.jpeg" /><Relationship Id="rId189" Type="http://schemas.openxmlformats.org/officeDocument/2006/relationships/footer" Target="footer6.xml" /><Relationship Id="rId3" Type="http://schemas.openxmlformats.org/officeDocument/2006/relationships/settings" Target="settings.xml" /><Relationship Id="rId25" Type="http://schemas.openxmlformats.org/officeDocument/2006/relationships/image" Target="media/image19.png" /><Relationship Id="rId46" Type="http://schemas.openxmlformats.org/officeDocument/2006/relationships/image" Target="media/image40.png" /><Relationship Id="rId67" Type="http://schemas.openxmlformats.org/officeDocument/2006/relationships/footer" Target="footer2.xml" /><Relationship Id="rId116" Type="http://schemas.openxmlformats.org/officeDocument/2006/relationships/image" Target="media/image103.jpg" /><Relationship Id="rId137" Type="http://schemas.openxmlformats.org/officeDocument/2006/relationships/image" Target="media/image124.jpeg" /><Relationship Id="rId158" Type="http://schemas.openxmlformats.org/officeDocument/2006/relationships/image" Target="media/image145.jpeg" /><Relationship Id="rId20" Type="http://schemas.openxmlformats.org/officeDocument/2006/relationships/image" Target="media/image14.jpg" /><Relationship Id="rId41" Type="http://schemas.openxmlformats.org/officeDocument/2006/relationships/image" Target="media/image35.jpeg" /><Relationship Id="rId62" Type="http://schemas.openxmlformats.org/officeDocument/2006/relationships/image" Target="media/image56.png" /><Relationship Id="rId83" Type="http://schemas.openxmlformats.org/officeDocument/2006/relationships/image" Target="media/image74.png" /><Relationship Id="rId88" Type="http://schemas.openxmlformats.org/officeDocument/2006/relationships/image" Target="media/image78.png" /><Relationship Id="rId111" Type="http://schemas.openxmlformats.org/officeDocument/2006/relationships/image" Target="media/image98.jpeg" /><Relationship Id="rId132" Type="http://schemas.openxmlformats.org/officeDocument/2006/relationships/image" Target="media/image119.png" /><Relationship Id="rId153" Type="http://schemas.openxmlformats.org/officeDocument/2006/relationships/image" Target="media/image140.jpg" /><Relationship Id="rId174" Type="http://schemas.openxmlformats.org/officeDocument/2006/relationships/image" Target="media/image160.jpeg" /><Relationship Id="rId179" Type="http://schemas.openxmlformats.org/officeDocument/2006/relationships/image" Target="media/image165.jpg" /><Relationship Id="rId190" Type="http://schemas.openxmlformats.org/officeDocument/2006/relationships/fontTable" Target="fontTable.xml" /><Relationship Id="rId15" Type="http://schemas.openxmlformats.org/officeDocument/2006/relationships/image" Target="media/image9.jpeg" /><Relationship Id="rId36" Type="http://schemas.openxmlformats.org/officeDocument/2006/relationships/image" Target="media/image30.png" /><Relationship Id="rId57" Type="http://schemas.openxmlformats.org/officeDocument/2006/relationships/image" Target="media/image51.png" /><Relationship Id="rId106" Type="http://schemas.openxmlformats.org/officeDocument/2006/relationships/image" Target="media/image91.jpg" /><Relationship Id="rId127" Type="http://schemas.openxmlformats.org/officeDocument/2006/relationships/image" Target="media/image114.jpeg" /><Relationship Id="rId10" Type="http://schemas.openxmlformats.org/officeDocument/2006/relationships/image" Target="media/image4.jpg" /><Relationship Id="rId31" Type="http://schemas.openxmlformats.org/officeDocument/2006/relationships/image" Target="media/image25.png" /><Relationship Id="rId52" Type="http://schemas.openxmlformats.org/officeDocument/2006/relationships/image" Target="media/image46.png" /><Relationship Id="rId73" Type="http://schemas.openxmlformats.org/officeDocument/2006/relationships/image" Target="media/image64.png" /><Relationship Id="rId78" Type="http://schemas.openxmlformats.org/officeDocument/2006/relationships/image" Target="media/image69.png" /><Relationship Id="rId94" Type="http://schemas.openxmlformats.org/officeDocument/2006/relationships/image" Target="media/image84.png" /><Relationship Id="rId99" Type="http://schemas.openxmlformats.org/officeDocument/2006/relationships/image" Target="media/image96.png" /><Relationship Id="rId101" Type="http://schemas.openxmlformats.org/officeDocument/2006/relationships/image" Target="media/image86.jpg" /><Relationship Id="rId122" Type="http://schemas.openxmlformats.org/officeDocument/2006/relationships/image" Target="media/image109.png" /><Relationship Id="rId143" Type="http://schemas.openxmlformats.org/officeDocument/2006/relationships/image" Target="media/image130.jpeg" /><Relationship Id="rId148" Type="http://schemas.openxmlformats.org/officeDocument/2006/relationships/image" Target="media/image135.jpeg" /><Relationship Id="rId164" Type="http://schemas.openxmlformats.org/officeDocument/2006/relationships/image" Target="media/image150.jpeg" /><Relationship Id="rId169" Type="http://schemas.openxmlformats.org/officeDocument/2006/relationships/image" Target="media/image155.png" /><Relationship Id="rId185" Type="http://schemas.openxmlformats.org/officeDocument/2006/relationships/image" Target="media/image171.jpeg" /><Relationship Id="rId4" Type="http://schemas.openxmlformats.org/officeDocument/2006/relationships/webSettings" Target="webSettings.xml" /><Relationship Id="rId9" Type="http://schemas.openxmlformats.org/officeDocument/2006/relationships/image" Target="media/image3.jpg" /><Relationship Id="rId180" Type="http://schemas.openxmlformats.org/officeDocument/2006/relationships/image" Target="media/image166.jp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2434</Words>
  <Characters>13879</Characters>
  <Application>Microsoft Office Word</Application>
  <DocSecurity>0</DocSecurity>
  <Lines>115</Lines>
  <Paragraphs>32</Paragraphs>
  <ScaleCrop>false</ScaleCrop>
  <Company/>
  <LinksUpToDate>false</LinksUpToDate>
  <CharactersWithSpaces>16281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353894454413</cp:lastModifiedBy>
  <cp:revision>2</cp:revision>
  <dcterms:created xsi:type="dcterms:W3CDTF">2026-01-19T21:29:00Z</dcterms:created>
  <dcterms:modified xsi:type="dcterms:W3CDTF">2026-01-19T21:29:00Z</dcterms:modified>
</cp:coreProperties>
</file>